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3F1" w:rsidRDefault="008F73F1" w:rsidP="00856247">
      <w:pPr>
        <w:rPr>
          <w:rFonts w:cs="Times New Roman"/>
        </w:rPr>
      </w:pPr>
    </w:p>
    <w:p w:rsidR="008F73F1" w:rsidRDefault="008F73F1" w:rsidP="006126C2">
      <w:pPr>
        <w:keepNext/>
        <w:tabs>
          <w:tab w:val="left" w:pos="0"/>
        </w:tabs>
        <w:ind w:left="1440" w:hanging="1440"/>
        <w:rPr>
          <w:rFonts w:cs="Times New Roman"/>
        </w:rPr>
      </w:pPr>
      <w:r>
        <w:rPr>
          <w:rFonts w:ascii="Arial" w:hAnsi="Arial" w:cs="Arial"/>
          <w:sz w:val="20"/>
          <w:szCs w:val="20"/>
          <w:lang w:eastAsia="ar-SA"/>
        </w:rPr>
        <w:t xml:space="preserve">Zamawiający: </w:t>
      </w:r>
    </w:p>
    <w:p w:rsidR="008F73F1" w:rsidRDefault="008F73F1" w:rsidP="006126C2">
      <w:pPr>
        <w:keepNext/>
        <w:tabs>
          <w:tab w:val="left" w:pos="0"/>
        </w:tabs>
        <w:ind w:left="432" w:hanging="432"/>
        <w:rPr>
          <w:rFonts w:ascii="Arial" w:hAnsi="Arial" w:cs="Arial"/>
          <w:sz w:val="20"/>
          <w:szCs w:val="20"/>
          <w:lang w:eastAsia="ar-SA"/>
        </w:rPr>
      </w:pPr>
    </w:p>
    <w:p w:rsidR="008F73F1" w:rsidRDefault="008F73F1" w:rsidP="006126C2">
      <w:pPr>
        <w:keepNext/>
        <w:tabs>
          <w:tab w:val="left" w:pos="0"/>
        </w:tabs>
        <w:ind w:left="432" w:hanging="432"/>
        <w:rPr>
          <w:rFonts w:cs="Times New Roman"/>
        </w:rPr>
      </w:pPr>
      <w:r>
        <w:rPr>
          <w:rFonts w:ascii="Arial" w:hAnsi="Arial" w:cs="Arial"/>
          <w:b/>
          <w:bCs/>
          <w:sz w:val="20"/>
          <w:szCs w:val="20"/>
          <w:lang w:eastAsia="ar-SA"/>
        </w:rPr>
        <w:t xml:space="preserve">Samodzielny Publiczny </w:t>
      </w:r>
    </w:p>
    <w:p w:rsidR="008F73F1" w:rsidRDefault="008F73F1" w:rsidP="006126C2">
      <w:pPr>
        <w:keepNext/>
        <w:tabs>
          <w:tab w:val="left" w:pos="0"/>
        </w:tabs>
        <w:ind w:left="432" w:hanging="432"/>
        <w:rPr>
          <w:rFonts w:cs="Times New Roman"/>
        </w:rPr>
      </w:pPr>
      <w:r>
        <w:rPr>
          <w:rFonts w:ascii="Arial" w:hAnsi="Arial" w:cs="Arial"/>
          <w:b/>
          <w:bCs/>
          <w:sz w:val="20"/>
          <w:szCs w:val="20"/>
          <w:lang w:eastAsia="ar-SA"/>
        </w:rPr>
        <w:t xml:space="preserve">Zakład Opieki Zdrowotnej </w:t>
      </w:r>
    </w:p>
    <w:p w:rsidR="008F73F1" w:rsidRDefault="008F73F1" w:rsidP="006126C2">
      <w:pPr>
        <w:keepNext/>
        <w:tabs>
          <w:tab w:val="left" w:pos="0"/>
        </w:tabs>
        <w:ind w:left="432" w:hanging="432"/>
        <w:rPr>
          <w:rFonts w:cs="Times New Roman"/>
        </w:rPr>
      </w:pPr>
      <w:r>
        <w:rPr>
          <w:rFonts w:ascii="Arial" w:hAnsi="Arial" w:cs="Arial"/>
          <w:b/>
          <w:bCs/>
          <w:sz w:val="20"/>
          <w:szCs w:val="20"/>
          <w:lang w:eastAsia="ar-SA"/>
        </w:rPr>
        <w:t>w Działdowie</w:t>
      </w:r>
    </w:p>
    <w:p w:rsidR="008F73F1" w:rsidRDefault="008F73F1" w:rsidP="006126C2">
      <w:pPr>
        <w:keepNext/>
        <w:tabs>
          <w:tab w:val="left" w:pos="0"/>
        </w:tabs>
        <w:ind w:left="432" w:hanging="432"/>
        <w:rPr>
          <w:rFonts w:cs="Times New Roman"/>
        </w:rPr>
      </w:pPr>
      <w:r>
        <w:rPr>
          <w:rFonts w:ascii="Arial" w:hAnsi="Arial" w:cs="Arial"/>
          <w:b/>
          <w:bCs/>
          <w:sz w:val="20"/>
          <w:szCs w:val="20"/>
          <w:lang w:eastAsia="ar-SA"/>
        </w:rPr>
        <w:t>ul. Leśna 1</w:t>
      </w:r>
    </w:p>
    <w:p w:rsidR="008F73F1" w:rsidRDefault="008F73F1" w:rsidP="006126C2">
      <w:pPr>
        <w:keepNext/>
        <w:tabs>
          <w:tab w:val="left" w:pos="0"/>
        </w:tabs>
        <w:ind w:left="432" w:hanging="432"/>
        <w:rPr>
          <w:rFonts w:cs="Times New Roman"/>
        </w:rPr>
      </w:pPr>
      <w:r>
        <w:rPr>
          <w:rFonts w:ascii="Arial" w:hAnsi="Arial" w:cs="Arial"/>
          <w:b/>
          <w:bCs/>
          <w:sz w:val="20"/>
          <w:szCs w:val="20"/>
          <w:lang w:eastAsia="ar-SA"/>
        </w:rPr>
        <w:t>13-200 Działdowo</w:t>
      </w:r>
    </w:p>
    <w:p w:rsidR="008F73F1" w:rsidRDefault="008F73F1" w:rsidP="006126C2">
      <w:pPr>
        <w:jc w:val="both"/>
        <w:rPr>
          <w:rFonts w:ascii="Arial" w:hAnsi="Arial" w:cs="Arial"/>
          <w:b/>
          <w:bCs/>
          <w:sz w:val="20"/>
          <w:szCs w:val="20"/>
          <w:lang w:eastAsia="ar-SA"/>
        </w:rPr>
      </w:pPr>
    </w:p>
    <w:p w:rsidR="008F73F1" w:rsidRDefault="008F73F1" w:rsidP="006126C2">
      <w:pPr>
        <w:jc w:val="both"/>
        <w:rPr>
          <w:rFonts w:ascii="Arial" w:hAnsi="Arial" w:cs="Arial"/>
          <w:b/>
          <w:bCs/>
          <w:sz w:val="20"/>
          <w:szCs w:val="20"/>
          <w:lang w:eastAsia="ar-SA"/>
        </w:rPr>
      </w:pPr>
    </w:p>
    <w:p w:rsidR="008F73F1" w:rsidRDefault="008F73F1" w:rsidP="006126C2">
      <w:pPr>
        <w:jc w:val="center"/>
        <w:rPr>
          <w:rFonts w:cs="Times New Roman"/>
        </w:rPr>
      </w:pPr>
      <w:r>
        <w:rPr>
          <w:rFonts w:ascii="Arial" w:hAnsi="Arial" w:cs="Arial"/>
          <w:b/>
          <w:bCs/>
          <w:sz w:val="20"/>
          <w:szCs w:val="20"/>
          <w:lang w:eastAsia="ar-SA"/>
        </w:rPr>
        <w:t>SPECYFIKACJA</w:t>
      </w:r>
    </w:p>
    <w:p w:rsidR="008F73F1" w:rsidRDefault="008F73F1" w:rsidP="006126C2">
      <w:pPr>
        <w:jc w:val="center"/>
        <w:rPr>
          <w:rFonts w:cs="Times New Roman"/>
        </w:rPr>
      </w:pPr>
      <w:r>
        <w:rPr>
          <w:rFonts w:ascii="Arial" w:hAnsi="Arial" w:cs="Arial"/>
          <w:b/>
          <w:bCs/>
          <w:sz w:val="20"/>
          <w:szCs w:val="20"/>
          <w:lang w:eastAsia="ar-SA"/>
        </w:rPr>
        <w:t>WARUNKÓW   ZAMÓWIENIA</w:t>
      </w:r>
    </w:p>
    <w:p w:rsidR="008F73F1" w:rsidRDefault="008F73F1" w:rsidP="006126C2">
      <w:pPr>
        <w:jc w:val="center"/>
        <w:rPr>
          <w:rFonts w:ascii="Arial" w:hAnsi="Arial" w:cs="Arial"/>
          <w:b/>
          <w:bCs/>
          <w:sz w:val="20"/>
          <w:szCs w:val="20"/>
          <w:lang w:eastAsia="ar-SA"/>
        </w:rPr>
      </w:pPr>
    </w:p>
    <w:p w:rsidR="008F73F1" w:rsidRDefault="008F73F1" w:rsidP="006126C2">
      <w:pPr>
        <w:jc w:val="center"/>
        <w:rPr>
          <w:rFonts w:ascii="Arial" w:hAnsi="Arial" w:cs="Arial"/>
          <w:b/>
          <w:bCs/>
          <w:sz w:val="20"/>
          <w:szCs w:val="20"/>
          <w:lang w:eastAsia="ar-SA"/>
        </w:rPr>
      </w:pPr>
    </w:p>
    <w:p w:rsidR="008F73F1" w:rsidRDefault="008F73F1" w:rsidP="006126C2">
      <w:pPr>
        <w:jc w:val="center"/>
        <w:rPr>
          <w:rFonts w:cs="Times New Roman"/>
        </w:rPr>
      </w:pPr>
      <w:r>
        <w:rPr>
          <w:rFonts w:ascii="Arial" w:hAnsi="Arial" w:cs="Arial"/>
          <w:sz w:val="20"/>
          <w:szCs w:val="20"/>
          <w:lang w:eastAsia="ar-SA"/>
        </w:rPr>
        <w:t>Dostawa</w:t>
      </w:r>
    </w:p>
    <w:p w:rsidR="008F73F1" w:rsidRDefault="008F73F1" w:rsidP="006126C2">
      <w:pPr>
        <w:jc w:val="center"/>
        <w:rPr>
          <w:rFonts w:ascii="Arial" w:hAnsi="Arial" w:cs="Arial"/>
          <w:sz w:val="20"/>
          <w:szCs w:val="20"/>
          <w:lang w:eastAsia="ar-SA"/>
        </w:rPr>
      </w:pPr>
    </w:p>
    <w:p w:rsidR="008F73F1" w:rsidRDefault="008F73F1" w:rsidP="006126C2">
      <w:pPr>
        <w:jc w:val="center"/>
        <w:rPr>
          <w:rFonts w:ascii="Arial" w:hAnsi="Arial" w:cs="Arial"/>
          <w:sz w:val="20"/>
          <w:szCs w:val="20"/>
          <w:lang w:eastAsia="ar-SA"/>
        </w:rPr>
      </w:pPr>
    </w:p>
    <w:p w:rsidR="008F73F1" w:rsidRDefault="008F73F1" w:rsidP="006126C2">
      <w:pPr>
        <w:jc w:val="center"/>
        <w:rPr>
          <w:rFonts w:cs="Times New Roman"/>
        </w:rPr>
      </w:pPr>
      <w:r>
        <w:rPr>
          <w:rFonts w:ascii="Arial" w:hAnsi="Arial" w:cs="Arial"/>
          <w:b/>
          <w:bCs/>
          <w:sz w:val="20"/>
          <w:szCs w:val="20"/>
          <w:lang w:eastAsia="ar-SA"/>
        </w:rPr>
        <w:t>dalej zwana SWZ</w:t>
      </w:r>
    </w:p>
    <w:p w:rsidR="008F73F1" w:rsidRDefault="008F73F1" w:rsidP="006126C2">
      <w:pPr>
        <w:rPr>
          <w:rFonts w:ascii="Arial" w:hAnsi="Arial" w:cs="Arial"/>
          <w:b/>
          <w:bCs/>
          <w:i/>
          <w:iCs/>
          <w:sz w:val="20"/>
          <w:szCs w:val="20"/>
          <w:u w:val="single"/>
          <w:lang w:eastAsia="ar-SA"/>
        </w:rPr>
      </w:pPr>
    </w:p>
    <w:p w:rsidR="008F73F1" w:rsidRDefault="008F73F1" w:rsidP="006126C2">
      <w:pPr>
        <w:jc w:val="center"/>
        <w:rPr>
          <w:rFonts w:cs="Times New Roman"/>
        </w:rPr>
      </w:pPr>
      <w:r>
        <w:rPr>
          <w:rFonts w:ascii="Arial" w:hAnsi="Arial" w:cs="Arial"/>
          <w:sz w:val="20"/>
          <w:szCs w:val="20"/>
        </w:rPr>
        <w:t>Dotyczy</w:t>
      </w:r>
      <w:bookmarkStart w:id="0" w:name="__RefHeading__1539_632771622"/>
      <w:bookmarkEnd w:id="0"/>
      <w:r>
        <w:rPr>
          <w:rFonts w:ascii="Arial" w:hAnsi="Arial" w:cs="Arial"/>
          <w:sz w:val="20"/>
          <w:szCs w:val="20"/>
        </w:rPr>
        <w:t xml:space="preserve"> postępowania o udzielenie zamówienia publicznego pn.:</w:t>
      </w:r>
    </w:p>
    <w:p w:rsidR="008F73F1" w:rsidRDefault="008F73F1" w:rsidP="006126C2">
      <w:pPr>
        <w:autoSpaceDE w:val="0"/>
        <w:rPr>
          <w:rFonts w:ascii="Arial" w:hAnsi="Arial" w:cs="Arial"/>
          <w:color w:val="0000FF"/>
          <w:sz w:val="20"/>
          <w:szCs w:val="20"/>
          <w:lang w:eastAsia="ar-SA"/>
        </w:rPr>
      </w:pPr>
    </w:p>
    <w:p w:rsidR="008F73F1" w:rsidRDefault="008F73F1" w:rsidP="006126C2">
      <w:pPr>
        <w:autoSpaceDE w:val="0"/>
        <w:jc w:val="center"/>
        <w:rPr>
          <w:rFonts w:cs="Times New Roman"/>
        </w:rPr>
      </w:pPr>
      <w:r w:rsidRPr="00310D32">
        <w:rPr>
          <w:rFonts w:ascii="Arial" w:hAnsi="Arial" w:cs="Arial"/>
          <w:b/>
          <w:bCs/>
          <w:color w:val="000000"/>
          <w:sz w:val="20"/>
          <w:szCs w:val="20"/>
        </w:rPr>
        <w:t>„</w:t>
      </w:r>
      <w:r>
        <w:rPr>
          <w:rFonts w:ascii="Arial" w:hAnsi="Arial" w:cs="Arial"/>
          <w:b/>
          <w:bCs/>
          <w:color w:val="000000"/>
          <w:sz w:val="20"/>
          <w:szCs w:val="20"/>
        </w:rPr>
        <w:t>Doposażenie SPZOZ w Działdowie w nowoczesny sprzęt, aparaturę medyczną i diagnostyczną”</w:t>
      </w:r>
    </w:p>
    <w:p w:rsidR="008F73F1" w:rsidRDefault="008F73F1" w:rsidP="006126C2">
      <w:pPr>
        <w:rPr>
          <w:rFonts w:ascii="Arial" w:hAnsi="Arial" w:cs="Arial"/>
          <w:caps/>
          <w:color w:val="000000"/>
          <w:sz w:val="20"/>
          <w:szCs w:val="20"/>
          <w:lang w:eastAsia="ar-SA"/>
        </w:rPr>
      </w:pPr>
    </w:p>
    <w:p w:rsidR="008F73F1" w:rsidRDefault="008F73F1" w:rsidP="006126C2">
      <w:pPr>
        <w:autoSpaceDE w:val="0"/>
        <w:jc w:val="center"/>
        <w:rPr>
          <w:rFonts w:cs="Times New Roman"/>
        </w:rPr>
      </w:pPr>
      <w:r>
        <w:rPr>
          <w:rFonts w:ascii="Arial" w:hAnsi="Arial" w:cs="Arial"/>
          <w:sz w:val="20"/>
          <w:szCs w:val="20"/>
          <w:lang w:eastAsia="ar-SA"/>
        </w:rPr>
        <w:t xml:space="preserve">prowadzonego w </w:t>
      </w:r>
      <w:r>
        <w:rPr>
          <w:rFonts w:ascii="Arial" w:hAnsi="Arial" w:cs="Arial"/>
          <w:b/>
          <w:bCs/>
          <w:sz w:val="20"/>
          <w:szCs w:val="20"/>
          <w:lang w:eastAsia="ar-SA"/>
        </w:rPr>
        <w:t>trybie przetargu nieograniczonego</w:t>
      </w:r>
    </w:p>
    <w:p w:rsidR="008F73F1" w:rsidRDefault="008F73F1" w:rsidP="006126C2">
      <w:pPr>
        <w:autoSpaceDE w:val="0"/>
        <w:jc w:val="center"/>
        <w:rPr>
          <w:rFonts w:cs="Times New Roman"/>
        </w:rPr>
      </w:pPr>
      <w:r>
        <w:rPr>
          <w:rFonts w:ascii="Arial" w:hAnsi="Arial" w:cs="Arial"/>
          <w:sz w:val="20"/>
          <w:szCs w:val="20"/>
          <w:lang w:eastAsia="ar-SA"/>
        </w:rPr>
        <w:t xml:space="preserve"> </w:t>
      </w:r>
    </w:p>
    <w:p w:rsidR="008F73F1" w:rsidRDefault="008F73F1" w:rsidP="006126C2">
      <w:pPr>
        <w:jc w:val="both"/>
        <w:rPr>
          <w:rFonts w:ascii="Arial" w:hAnsi="Arial" w:cs="Arial"/>
          <w:sz w:val="20"/>
          <w:szCs w:val="20"/>
          <w:lang w:eastAsia="ar-SA"/>
        </w:rPr>
      </w:pPr>
    </w:p>
    <w:p w:rsidR="008F73F1" w:rsidRDefault="008F73F1" w:rsidP="006126C2">
      <w:pPr>
        <w:pStyle w:val="Standard"/>
        <w:jc w:val="center"/>
        <w:rPr>
          <w:rFonts w:ascii="Arial" w:hAnsi="Arial" w:cs="Arial"/>
          <w:sz w:val="20"/>
          <w:szCs w:val="20"/>
          <w:lang w:eastAsia="ar-SA" w:bidi="ar-SA"/>
        </w:rPr>
      </w:pPr>
    </w:p>
    <w:p w:rsidR="008F73F1" w:rsidRDefault="008F73F1" w:rsidP="006126C2">
      <w:pPr>
        <w:pStyle w:val="Standard"/>
        <w:jc w:val="center"/>
      </w:pPr>
      <w:r w:rsidRPr="00310D32">
        <w:rPr>
          <w:rFonts w:ascii="Arial" w:hAnsi="Arial" w:cs="Arial"/>
          <w:sz w:val="20"/>
          <w:szCs w:val="20"/>
          <w:lang w:eastAsia="ar-SA" w:bidi="ar-SA"/>
        </w:rPr>
        <w:t xml:space="preserve">Znak postępowania nadany przez Zamawiającego: </w:t>
      </w:r>
      <w:r w:rsidRPr="00DA3BC9">
        <w:rPr>
          <w:rFonts w:ascii="Arial" w:hAnsi="Arial" w:cs="Arial"/>
          <w:b/>
          <w:bCs/>
          <w:sz w:val="20"/>
          <w:szCs w:val="20"/>
          <w:lang w:eastAsia="ar-SA" w:bidi="ar-SA"/>
        </w:rPr>
        <w:t>29/</w:t>
      </w:r>
      <w:r w:rsidRPr="00F44EDA">
        <w:rPr>
          <w:rFonts w:ascii="Arial" w:hAnsi="Arial" w:cs="Arial"/>
          <w:b/>
          <w:bCs/>
          <w:sz w:val="20"/>
          <w:szCs w:val="20"/>
          <w:lang w:eastAsia="ar-SA" w:bidi="ar-SA"/>
        </w:rPr>
        <w:t>PN</w:t>
      </w:r>
      <w:r w:rsidRPr="00F44EDA">
        <w:rPr>
          <w:rFonts w:ascii="Arial" w:hAnsi="Arial" w:cs="Arial"/>
          <w:b/>
          <w:bCs/>
          <w:color w:val="000000"/>
          <w:sz w:val="20"/>
          <w:szCs w:val="20"/>
          <w:lang w:eastAsia="pl-PL"/>
        </w:rPr>
        <w:t>/SM/22</w:t>
      </w:r>
    </w:p>
    <w:p w:rsidR="008F73F1" w:rsidRDefault="008F73F1" w:rsidP="006126C2">
      <w:pPr>
        <w:jc w:val="both"/>
        <w:rPr>
          <w:rFonts w:ascii="Arial" w:hAnsi="Arial" w:cs="Arial"/>
          <w:sz w:val="20"/>
          <w:szCs w:val="20"/>
          <w:lang w:eastAsia="ar-SA"/>
        </w:rPr>
      </w:pPr>
    </w:p>
    <w:p w:rsidR="008F73F1" w:rsidRDefault="008F73F1" w:rsidP="006126C2">
      <w:pPr>
        <w:jc w:val="right"/>
        <w:rPr>
          <w:rFonts w:cs="Times New Roman"/>
        </w:rPr>
      </w:pPr>
      <w:r>
        <w:rPr>
          <w:rFonts w:ascii="Arial" w:hAnsi="Arial" w:cs="Arial"/>
          <w:sz w:val="20"/>
          <w:szCs w:val="20"/>
          <w:lang w:eastAsia="ar-SA"/>
        </w:rPr>
        <w:t xml:space="preserve">                                                                                                    </w:t>
      </w:r>
    </w:p>
    <w:p w:rsidR="008F73F1" w:rsidRDefault="008F73F1" w:rsidP="006126C2">
      <w:pPr>
        <w:jc w:val="right"/>
        <w:rPr>
          <w:rFonts w:ascii="Arial" w:hAnsi="Arial" w:cs="Arial"/>
          <w:sz w:val="20"/>
          <w:szCs w:val="20"/>
          <w:lang w:eastAsia="ar-SA"/>
        </w:rPr>
      </w:pPr>
    </w:p>
    <w:p w:rsidR="008F73F1" w:rsidRDefault="008F73F1" w:rsidP="006126C2">
      <w:pPr>
        <w:jc w:val="center"/>
        <w:rPr>
          <w:rFonts w:cs="Times New Roman"/>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t xml:space="preserve">                               Zatwierdzam dnia 30.11.</w:t>
      </w:r>
      <w:r w:rsidRPr="004C5FEF">
        <w:rPr>
          <w:rFonts w:ascii="Arial" w:hAnsi="Arial" w:cs="Arial"/>
          <w:sz w:val="20"/>
          <w:szCs w:val="20"/>
          <w:lang w:eastAsia="ar-SA"/>
        </w:rPr>
        <w:t>2022 r.</w:t>
      </w:r>
    </w:p>
    <w:p w:rsidR="008F73F1" w:rsidRDefault="008F73F1" w:rsidP="006126C2">
      <w:pPr>
        <w:ind w:left="5396"/>
        <w:rPr>
          <w:rFonts w:cs="Times New Roman"/>
        </w:rPr>
      </w:pPr>
      <w:r>
        <w:rPr>
          <w:rFonts w:ascii="Arial" w:hAnsi="Arial" w:cs="Arial"/>
          <w:b/>
          <w:bCs/>
          <w:sz w:val="20"/>
          <w:szCs w:val="20"/>
        </w:rPr>
        <w:t xml:space="preserve">  </w:t>
      </w:r>
      <w:r>
        <w:rPr>
          <w:rFonts w:ascii="Arial" w:hAnsi="Arial" w:cs="Arial"/>
          <w:b/>
          <w:bCs/>
          <w:sz w:val="20"/>
          <w:szCs w:val="20"/>
        </w:rPr>
        <w:tab/>
        <w:t xml:space="preserve">                </w:t>
      </w:r>
    </w:p>
    <w:p w:rsidR="008F73F1" w:rsidRDefault="008F73F1" w:rsidP="006126C2">
      <w:pPr>
        <w:ind w:left="5112" w:firstLine="284"/>
        <w:rPr>
          <w:rFonts w:ascii="Arial" w:hAnsi="Arial" w:cs="Arial"/>
          <w:b/>
          <w:bCs/>
          <w:sz w:val="20"/>
          <w:szCs w:val="20"/>
          <w:lang w:eastAsia="ar-SA"/>
        </w:rPr>
      </w:pPr>
      <w:r>
        <w:rPr>
          <w:rFonts w:ascii="Arial" w:hAnsi="Arial" w:cs="Arial"/>
          <w:b/>
          <w:bCs/>
          <w:sz w:val="20"/>
          <w:szCs w:val="20"/>
          <w:lang w:eastAsia="ar-SA"/>
        </w:rPr>
        <w:t xml:space="preserve">                 </w:t>
      </w:r>
    </w:p>
    <w:p w:rsidR="008F73F1" w:rsidRDefault="008F73F1" w:rsidP="006126C2">
      <w:pPr>
        <w:ind w:left="5112" w:firstLine="284"/>
        <w:rPr>
          <w:rFonts w:ascii="Arial" w:hAnsi="Arial" w:cs="Arial"/>
          <w:b/>
          <w:bCs/>
          <w:sz w:val="20"/>
          <w:szCs w:val="20"/>
          <w:lang w:eastAsia="ar-SA"/>
        </w:rPr>
      </w:pPr>
    </w:p>
    <w:p w:rsidR="008F73F1" w:rsidRDefault="008F73F1" w:rsidP="006126C2">
      <w:pPr>
        <w:ind w:left="5112" w:firstLine="284"/>
        <w:rPr>
          <w:rFonts w:ascii="Arial" w:hAnsi="Arial" w:cs="Arial"/>
          <w:b/>
          <w:bCs/>
          <w:sz w:val="20"/>
          <w:szCs w:val="20"/>
          <w:lang w:eastAsia="ar-SA"/>
        </w:rPr>
      </w:pPr>
    </w:p>
    <w:p w:rsidR="008F73F1" w:rsidRDefault="008F73F1" w:rsidP="006126C2">
      <w:pPr>
        <w:ind w:left="5112" w:firstLine="284"/>
        <w:rPr>
          <w:rFonts w:ascii="Arial" w:hAnsi="Arial" w:cs="Arial"/>
          <w:b/>
          <w:bCs/>
          <w:sz w:val="20"/>
          <w:szCs w:val="20"/>
          <w:lang w:eastAsia="ar-SA"/>
        </w:rPr>
      </w:pPr>
    </w:p>
    <w:p w:rsidR="008F73F1" w:rsidRDefault="008F73F1" w:rsidP="006126C2">
      <w:pPr>
        <w:tabs>
          <w:tab w:val="left" w:pos="5360"/>
        </w:tabs>
        <w:autoSpaceDE w:val="0"/>
        <w:ind w:left="3718" w:right="-20"/>
        <w:rPr>
          <w:rFonts w:cs="Times New Roman"/>
        </w:rPr>
      </w:pPr>
      <w:bookmarkStart w:id="1" w:name="_GoBack"/>
      <w:bookmarkEnd w:id="1"/>
      <w:r>
        <w:rPr>
          <w:rFonts w:ascii="Arial" w:hAnsi="Arial" w:cs="Arial"/>
          <w:b/>
          <w:bCs/>
          <w:color w:val="000000"/>
          <w:sz w:val="20"/>
          <w:szCs w:val="20"/>
          <w:lang w:eastAsia="pl-PL"/>
        </w:rPr>
        <w:t xml:space="preserve">                    </w:t>
      </w:r>
      <w:r>
        <w:rPr>
          <w:rFonts w:ascii="Arial" w:hAnsi="Arial" w:cs="Arial"/>
          <w:color w:val="000000"/>
          <w:spacing w:val="-2"/>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w w:val="101"/>
          <w:sz w:val="20"/>
          <w:szCs w:val="20"/>
          <w:lang w:eastAsia="pl-PL"/>
        </w:rPr>
        <w:t>....</w:t>
      </w:r>
      <w:r>
        <w:rPr>
          <w:rFonts w:ascii="Arial" w:hAnsi="Arial" w:cs="Arial"/>
          <w:color w:val="000000"/>
          <w:spacing w:val="-6"/>
          <w:w w:val="98"/>
          <w:sz w:val="20"/>
          <w:szCs w:val="20"/>
          <w:lang w:eastAsia="pl-PL"/>
        </w:rPr>
        <w:t xml:space="preserve"> </w:t>
      </w:r>
    </w:p>
    <w:p w:rsidR="008F73F1" w:rsidRDefault="008F73F1" w:rsidP="006126C2">
      <w:pPr>
        <w:tabs>
          <w:tab w:val="left" w:pos="5360"/>
        </w:tabs>
        <w:autoSpaceDE w:val="0"/>
        <w:ind w:left="3718" w:right="-20"/>
        <w:rPr>
          <w:rFonts w:cs="Times New Roman"/>
        </w:rPr>
      </w:pPr>
      <w:r>
        <w:rPr>
          <w:rFonts w:ascii="Arial" w:hAnsi="Arial" w:cs="Arial"/>
          <w:color w:val="000000"/>
          <w:spacing w:val="-6"/>
          <w:w w:val="98"/>
          <w:sz w:val="20"/>
          <w:szCs w:val="20"/>
          <w:lang w:eastAsia="pl-PL"/>
        </w:rPr>
        <w:t xml:space="preserve">                            (</w:t>
      </w:r>
      <w:r>
        <w:rPr>
          <w:rFonts w:ascii="Arial" w:hAnsi="Arial" w:cs="Arial"/>
          <w:color w:val="000000"/>
          <w:spacing w:val="2"/>
          <w:w w:val="98"/>
          <w:sz w:val="20"/>
          <w:szCs w:val="20"/>
          <w:lang w:eastAsia="pl-PL"/>
        </w:rPr>
        <w:t>p</w:t>
      </w:r>
      <w:r>
        <w:rPr>
          <w:rFonts w:ascii="Arial" w:hAnsi="Arial" w:cs="Arial"/>
          <w:color w:val="000000"/>
          <w:spacing w:val="2"/>
          <w:w w:val="99"/>
          <w:sz w:val="20"/>
          <w:szCs w:val="20"/>
          <w:lang w:eastAsia="pl-PL"/>
        </w:rPr>
        <w:t>o</w:t>
      </w:r>
      <w:r>
        <w:rPr>
          <w:rFonts w:ascii="Arial" w:hAnsi="Arial" w:cs="Arial"/>
          <w:color w:val="000000"/>
          <w:spacing w:val="2"/>
          <w:w w:val="98"/>
          <w:sz w:val="20"/>
          <w:szCs w:val="20"/>
          <w:lang w:eastAsia="pl-PL"/>
        </w:rPr>
        <w:t>dpi</w:t>
      </w:r>
      <w:r>
        <w:rPr>
          <w:rFonts w:ascii="Arial" w:hAnsi="Arial" w:cs="Arial"/>
          <w:color w:val="000000"/>
          <w:w w:val="98"/>
          <w:sz w:val="20"/>
          <w:szCs w:val="20"/>
          <w:lang w:eastAsia="pl-PL"/>
        </w:rPr>
        <w:t>s</w:t>
      </w:r>
      <w:r>
        <w:rPr>
          <w:rFonts w:ascii="Arial" w:hAnsi="Arial" w:cs="Arial"/>
          <w:color w:val="000000"/>
          <w:sz w:val="20"/>
          <w:szCs w:val="20"/>
          <w:lang w:eastAsia="pl-PL"/>
        </w:rPr>
        <w:t xml:space="preserve"> </w:t>
      </w:r>
      <w:r>
        <w:rPr>
          <w:rFonts w:ascii="Arial" w:hAnsi="Arial" w:cs="Arial"/>
          <w:color w:val="000000"/>
          <w:spacing w:val="2"/>
          <w:w w:val="99"/>
          <w:sz w:val="20"/>
          <w:szCs w:val="20"/>
          <w:lang w:eastAsia="pl-PL"/>
        </w:rPr>
        <w:t>K</w:t>
      </w:r>
      <w:r>
        <w:rPr>
          <w:rFonts w:ascii="Arial" w:hAnsi="Arial" w:cs="Arial"/>
          <w:color w:val="000000"/>
          <w:spacing w:val="2"/>
          <w:w w:val="98"/>
          <w:sz w:val="20"/>
          <w:szCs w:val="20"/>
          <w:lang w:eastAsia="pl-PL"/>
        </w:rPr>
        <w:t>i</w:t>
      </w:r>
      <w:r>
        <w:rPr>
          <w:rFonts w:ascii="Arial" w:hAnsi="Arial" w:cs="Arial"/>
          <w:color w:val="000000"/>
          <w:spacing w:val="-2"/>
          <w:w w:val="99"/>
          <w:sz w:val="20"/>
          <w:szCs w:val="20"/>
          <w:lang w:eastAsia="pl-PL"/>
        </w:rPr>
        <w:t>e</w:t>
      </w:r>
      <w:r>
        <w:rPr>
          <w:rFonts w:ascii="Arial" w:hAnsi="Arial" w:cs="Arial"/>
          <w:color w:val="000000"/>
          <w:w w:val="99"/>
          <w:sz w:val="20"/>
          <w:szCs w:val="20"/>
          <w:lang w:eastAsia="pl-PL"/>
        </w:rPr>
        <w:t>r</w:t>
      </w:r>
      <w:r>
        <w:rPr>
          <w:rFonts w:ascii="Arial" w:hAnsi="Arial" w:cs="Arial"/>
          <w:color w:val="000000"/>
          <w:spacing w:val="2"/>
          <w:w w:val="99"/>
          <w:sz w:val="20"/>
          <w:szCs w:val="20"/>
          <w:lang w:eastAsia="pl-PL"/>
        </w:rPr>
        <w:t>o</w:t>
      </w:r>
      <w:r>
        <w:rPr>
          <w:rFonts w:ascii="Arial" w:hAnsi="Arial" w:cs="Arial"/>
          <w:color w:val="000000"/>
          <w:spacing w:val="5"/>
          <w:w w:val="98"/>
          <w:sz w:val="20"/>
          <w:szCs w:val="20"/>
          <w:lang w:eastAsia="pl-PL"/>
        </w:rPr>
        <w:t>w</w:t>
      </w:r>
      <w:r>
        <w:rPr>
          <w:rFonts w:ascii="Arial" w:hAnsi="Arial" w:cs="Arial"/>
          <w:color w:val="000000"/>
          <w:spacing w:val="-1"/>
          <w:w w:val="99"/>
          <w:sz w:val="20"/>
          <w:szCs w:val="20"/>
          <w:lang w:eastAsia="pl-PL"/>
        </w:rPr>
        <w:t>n</w:t>
      </w:r>
      <w:r>
        <w:rPr>
          <w:rFonts w:ascii="Arial" w:hAnsi="Arial" w:cs="Arial"/>
          <w:color w:val="000000"/>
          <w:spacing w:val="2"/>
          <w:w w:val="98"/>
          <w:sz w:val="20"/>
          <w:szCs w:val="20"/>
          <w:lang w:eastAsia="pl-PL"/>
        </w:rPr>
        <w:t>i</w:t>
      </w:r>
      <w:r>
        <w:rPr>
          <w:rFonts w:ascii="Arial" w:hAnsi="Arial" w:cs="Arial"/>
          <w:color w:val="000000"/>
          <w:spacing w:val="2"/>
          <w:w w:val="99"/>
          <w:sz w:val="20"/>
          <w:szCs w:val="20"/>
          <w:lang w:eastAsia="pl-PL"/>
        </w:rPr>
        <w:t>k</w:t>
      </w:r>
      <w:r>
        <w:rPr>
          <w:rFonts w:ascii="Arial" w:hAnsi="Arial" w:cs="Arial"/>
          <w:color w:val="000000"/>
          <w:w w:val="98"/>
          <w:sz w:val="20"/>
          <w:szCs w:val="20"/>
          <w:lang w:eastAsia="pl-PL"/>
        </w:rPr>
        <w:t>a</w:t>
      </w:r>
      <w:r>
        <w:rPr>
          <w:rFonts w:ascii="Arial" w:hAnsi="Arial" w:cs="Arial"/>
          <w:color w:val="000000"/>
          <w:spacing w:val="1"/>
          <w:sz w:val="20"/>
          <w:szCs w:val="20"/>
          <w:lang w:eastAsia="pl-PL"/>
        </w:rPr>
        <w:t xml:space="preserve"> </w:t>
      </w:r>
      <w:r>
        <w:rPr>
          <w:rFonts w:ascii="Arial" w:hAnsi="Arial" w:cs="Arial"/>
          <w:color w:val="000000"/>
          <w:spacing w:val="2"/>
          <w:w w:val="99"/>
          <w:sz w:val="20"/>
          <w:szCs w:val="20"/>
          <w:lang w:eastAsia="pl-PL"/>
        </w:rPr>
        <w:t>Z</w:t>
      </w:r>
      <w:r>
        <w:rPr>
          <w:rFonts w:ascii="Arial" w:hAnsi="Arial" w:cs="Arial"/>
          <w:color w:val="000000"/>
          <w:spacing w:val="2"/>
          <w:w w:val="98"/>
          <w:sz w:val="20"/>
          <w:szCs w:val="20"/>
          <w:lang w:eastAsia="pl-PL"/>
        </w:rPr>
        <w:t>a</w:t>
      </w:r>
      <w:r>
        <w:rPr>
          <w:rFonts w:ascii="Arial" w:hAnsi="Arial" w:cs="Arial"/>
          <w:color w:val="000000"/>
          <w:spacing w:val="-5"/>
          <w:w w:val="99"/>
          <w:sz w:val="20"/>
          <w:szCs w:val="20"/>
          <w:lang w:eastAsia="pl-PL"/>
        </w:rPr>
        <w:t>m</w:t>
      </w:r>
      <w:r>
        <w:rPr>
          <w:rFonts w:ascii="Arial" w:hAnsi="Arial" w:cs="Arial"/>
          <w:color w:val="000000"/>
          <w:spacing w:val="2"/>
          <w:w w:val="98"/>
          <w:sz w:val="20"/>
          <w:szCs w:val="20"/>
          <w:lang w:eastAsia="pl-PL"/>
        </w:rPr>
        <w:t>a</w:t>
      </w:r>
      <w:r>
        <w:rPr>
          <w:rFonts w:ascii="Arial" w:hAnsi="Arial" w:cs="Arial"/>
          <w:color w:val="000000"/>
          <w:spacing w:val="3"/>
          <w:w w:val="98"/>
          <w:sz w:val="20"/>
          <w:szCs w:val="20"/>
          <w:lang w:eastAsia="pl-PL"/>
        </w:rPr>
        <w:t>w</w:t>
      </w:r>
      <w:r>
        <w:rPr>
          <w:rFonts w:ascii="Arial" w:hAnsi="Arial" w:cs="Arial"/>
          <w:color w:val="000000"/>
          <w:spacing w:val="2"/>
          <w:w w:val="98"/>
          <w:sz w:val="20"/>
          <w:szCs w:val="20"/>
          <w:lang w:eastAsia="pl-PL"/>
        </w:rPr>
        <w:t>ia</w:t>
      </w:r>
      <w:r>
        <w:rPr>
          <w:rFonts w:ascii="Arial" w:hAnsi="Arial" w:cs="Arial"/>
          <w:color w:val="000000"/>
          <w:spacing w:val="1"/>
          <w:w w:val="98"/>
          <w:sz w:val="20"/>
          <w:szCs w:val="20"/>
          <w:lang w:eastAsia="pl-PL"/>
        </w:rPr>
        <w:t>j</w:t>
      </w:r>
      <w:r>
        <w:rPr>
          <w:rFonts w:ascii="Arial" w:hAnsi="Arial" w:cs="Arial"/>
          <w:color w:val="000000"/>
          <w:spacing w:val="2"/>
          <w:w w:val="98"/>
          <w:sz w:val="20"/>
          <w:szCs w:val="20"/>
          <w:lang w:eastAsia="pl-PL"/>
        </w:rPr>
        <w:t>ą</w:t>
      </w:r>
      <w:r>
        <w:rPr>
          <w:rFonts w:ascii="Arial" w:hAnsi="Arial" w:cs="Arial"/>
          <w:color w:val="000000"/>
          <w:spacing w:val="-2"/>
          <w:w w:val="99"/>
          <w:sz w:val="20"/>
          <w:szCs w:val="20"/>
          <w:lang w:eastAsia="pl-PL"/>
        </w:rPr>
        <w:t>ce</w:t>
      </w:r>
      <w:r>
        <w:rPr>
          <w:rFonts w:ascii="Arial" w:hAnsi="Arial" w:cs="Arial"/>
          <w:color w:val="000000"/>
          <w:spacing w:val="-1"/>
          <w:w w:val="99"/>
          <w:sz w:val="20"/>
          <w:szCs w:val="20"/>
          <w:lang w:eastAsia="pl-PL"/>
        </w:rPr>
        <w:t>g</w:t>
      </w:r>
      <w:r>
        <w:rPr>
          <w:rFonts w:ascii="Arial" w:hAnsi="Arial" w:cs="Arial"/>
          <w:color w:val="000000"/>
          <w:spacing w:val="2"/>
          <w:w w:val="99"/>
          <w:sz w:val="20"/>
          <w:szCs w:val="20"/>
          <w:lang w:eastAsia="pl-PL"/>
        </w:rPr>
        <w:t>o</w:t>
      </w:r>
      <w:r>
        <w:rPr>
          <w:rFonts w:ascii="Arial" w:hAnsi="Arial" w:cs="Arial"/>
          <w:color w:val="000000"/>
          <w:w w:val="98"/>
          <w:sz w:val="20"/>
          <w:szCs w:val="20"/>
          <w:lang w:eastAsia="pl-PL"/>
        </w:rPr>
        <w:t>)</w:t>
      </w:r>
    </w:p>
    <w:p w:rsidR="008F73F1" w:rsidRDefault="008F73F1" w:rsidP="006126C2">
      <w:pPr>
        <w:jc w:val="center"/>
        <w:rPr>
          <w:rFonts w:ascii="Arial" w:hAnsi="Arial" w:cs="Arial"/>
          <w:color w:val="000000"/>
          <w:sz w:val="20"/>
          <w:szCs w:val="20"/>
          <w:lang w:eastAsia="ar-SA"/>
        </w:rPr>
      </w:pPr>
    </w:p>
    <w:p w:rsidR="008F73F1" w:rsidRDefault="008F73F1" w:rsidP="006126C2">
      <w:pPr>
        <w:jc w:val="center"/>
        <w:rPr>
          <w:rFonts w:ascii="Arial" w:hAnsi="Arial" w:cs="Arial"/>
          <w:b/>
          <w:bCs/>
          <w:color w:val="000000"/>
          <w:sz w:val="20"/>
          <w:szCs w:val="20"/>
          <w:lang w:eastAsia="ar-SA"/>
        </w:rPr>
      </w:pPr>
    </w:p>
    <w:p w:rsidR="008F73F1" w:rsidRDefault="008F73F1" w:rsidP="006126C2">
      <w:pPr>
        <w:jc w:val="center"/>
        <w:rPr>
          <w:rFonts w:ascii="Arial" w:hAnsi="Arial" w:cs="Arial"/>
          <w:b/>
          <w:bCs/>
          <w:color w:val="000000"/>
          <w:sz w:val="20"/>
          <w:szCs w:val="20"/>
          <w:lang w:eastAsia="ar-SA"/>
        </w:rPr>
      </w:pPr>
    </w:p>
    <w:p w:rsidR="008F73F1" w:rsidRDefault="008F73F1" w:rsidP="006126C2">
      <w:pPr>
        <w:jc w:val="center"/>
        <w:rPr>
          <w:rFonts w:ascii="Arial" w:hAnsi="Arial" w:cs="Arial"/>
          <w:b/>
          <w:bCs/>
          <w:color w:val="000000"/>
          <w:sz w:val="20"/>
          <w:szCs w:val="20"/>
          <w:lang w:eastAsia="ar-SA"/>
        </w:rPr>
      </w:pPr>
    </w:p>
    <w:p w:rsidR="008F73F1" w:rsidRDefault="008F73F1" w:rsidP="006126C2">
      <w:pPr>
        <w:jc w:val="center"/>
        <w:rPr>
          <w:rFonts w:ascii="Arial" w:hAnsi="Arial" w:cs="Arial"/>
          <w:b/>
          <w:bCs/>
          <w:color w:val="000000"/>
          <w:sz w:val="20"/>
          <w:szCs w:val="20"/>
          <w:lang w:eastAsia="ar-SA"/>
        </w:rPr>
      </w:pPr>
    </w:p>
    <w:p w:rsidR="008F73F1" w:rsidRDefault="008F73F1" w:rsidP="006126C2">
      <w:pPr>
        <w:jc w:val="center"/>
        <w:rPr>
          <w:rFonts w:ascii="Arial" w:hAnsi="Arial" w:cs="Arial"/>
          <w:b/>
          <w:bCs/>
          <w:color w:val="000000"/>
          <w:sz w:val="20"/>
          <w:szCs w:val="20"/>
          <w:lang w:eastAsia="ar-SA"/>
        </w:rPr>
      </w:pPr>
    </w:p>
    <w:p w:rsidR="008F73F1" w:rsidRDefault="008F73F1" w:rsidP="006126C2">
      <w:pPr>
        <w:jc w:val="center"/>
        <w:rPr>
          <w:rFonts w:ascii="Arial" w:hAnsi="Arial" w:cs="Arial"/>
          <w:b/>
          <w:bCs/>
          <w:color w:val="000000"/>
          <w:sz w:val="20"/>
          <w:szCs w:val="20"/>
          <w:lang w:eastAsia="ar-SA"/>
        </w:rPr>
      </w:pPr>
    </w:p>
    <w:p w:rsidR="008F73F1" w:rsidRDefault="008F73F1" w:rsidP="006126C2">
      <w:pPr>
        <w:jc w:val="center"/>
        <w:rPr>
          <w:rFonts w:ascii="Arial" w:hAnsi="Arial" w:cs="Arial"/>
          <w:b/>
          <w:bCs/>
          <w:sz w:val="20"/>
          <w:szCs w:val="20"/>
          <w:lang w:eastAsia="ar-SA"/>
        </w:rPr>
      </w:pPr>
    </w:p>
    <w:p w:rsidR="008F73F1" w:rsidRDefault="008F73F1" w:rsidP="006126C2">
      <w:pPr>
        <w:jc w:val="center"/>
        <w:rPr>
          <w:rFonts w:ascii="Arial" w:hAnsi="Arial" w:cs="Arial"/>
          <w:b/>
          <w:bCs/>
          <w:sz w:val="20"/>
          <w:szCs w:val="20"/>
          <w:lang w:eastAsia="ar-SA"/>
        </w:rPr>
      </w:pPr>
    </w:p>
    <w:p w:rsidR="008F73F1" w:rsidRDefault="008F73F1" w:rsidP="006126C2">
      <w:pPr>
        <w:jc w:val="center"/>
        <w:rPr>
          <w:rFonts w:ascii="Arial" w:hAnsi="Arial" w:cs="Arial"/>
          <w:b/>
          <w:bCs/>
          <w:sz w:val="20"/>
          <w:szCs w:val="20"/>
          <w:lang w:eastAsia="ar-SA"/>
        </w:rPr>
      </w:pPr>
    </w:p>
    <w:p w:rsidR="008F73F1" w:rsidRDefault="008F73F1" w:rsidP="006126C2">
      <w:pPr>
        <w:jc w:val="center"/>
        <w:rPr>
          <w:rFonts w:ascii="Arial" w:hAnsi="Arial" w:cs="Arial"/>
          <w:b/>
          <w:bCs/>
          <w:sz w:val="20"/>
          <w:szCs w:val="20"/>
          <w:lang w:eastAsia="ar-SA"/>
        </w:rPr>
      </w:pPr>
    </w:p>
    <w:p w:rsidR="008F73F1" w:rsidRDefault="008F73F1" w:rsidP="006126C2">
      <w:pPr>
        <w:jc w:val="center"/>
        <w:rPr>
          <w:rFonts w:ascii="Arial" w:hAnsi="Arial" w:cs="Arial"/>
          <w:b/>
          <w:bCs/>
          <w:sz w:val="20"/>
          <w:szCs w:val="20"/>
          <w:lang w:eastAsia="ar-SA"/>
        </w:rPr>
      </w:pPr>
    </w:p>
    <w:p w:rsidR="008F73F1" w:rsidRDefault="008F73F1" w:rsidP="006126C2">
      <w:pPr>
        <w:jc w:val="center"/>
        <w:rPr>
          <w:rFonts w:ascii="Arial" w:hAnsi="Arial" w:cs="Arial"/>
          <w:b/>
          <w:bCs/>
          <w:sz w:val="20"/>
          <w:szCs w:val="20"/>
          <w:lang w:eastAsia="ar-SA"/>
        </w:rPr>
      </w:pPr>
    </w:p>
    <w:p w:rsidR="008F73F1" w:rsidRDefault="008F73F1" w:rsidP="006126C2">
      <w:pPr>
        <w:jc w:val="center"/>
        <w:rPr>
          <w:rFonts w:ascii="Arial" w:hAnsi="Arial" w:cs="Arial"/>
          <w:b/>
          <w:bCs/>
          <w:sz w:val="20"/>
          <w:szCs w:val="20"/>
          <w:lang w:eastAsia="ar-SA"/>
        </w:rPr>
      </w:pPr>
    </w:p>
    <w:p w:rsidR="008F73F1" w:rsidRDefault="008F73F1" w:rsidP="006126C2">
      <w:pPr>
        <w:jc w:val="center"/>
        <w:rPr>
          <w:rFonts w:ascii="Arial" w:hAnsi="Arial" w:cs="Arial"/>
          <w:b/>
          <w:bCs/>
          <w:sz w:val="20"/>
          <w:szCs w:val="20"/>
          <w:lang w:eastAsia="ar-SA"/>
        </w:rPr>
      </w:pPr>
    </w:p>
    <w:p w:rsidR="008F73F1" w:rsidRDefault="008F73F1" w:rsidP="006126C2">
      <w:pPr>
        <w:jc w:val="center"/>
        <w:rPr>
          <w:rFonts w:ascii="Arial" w:hAnsi="Arial" w:cs="Arial"/>
          <w:b/>
          <w:bCs/>
          <w:sz w:val="20"/>
          <w:szCs w:val="20"/>
          <w:lang w:eastAsia="ar-SA"/>
        </w:rPr>
      </w:pPr>
    </w:p>
    <w:p w:rsidR="008F73F1" w:rsidRDefault="008F73F1" w:rsidP="006126C2">
      <w:pPr>
        <w:jc w:val="center"/>
        <w:rPr>
          <w:rFonts w:ascii="Arial" w:hAnsi="Arial" w:cs="Arial"/>
          <w:b/>
          <w:bCs/>
          <w:sz w:val="20"/>
          <w:szCs w:val="20"/>
          <w:lang w:eastAsia="ar-SA"/>
        </w:rPr>
      </w:pPr>
    </w:p>
    <w:p w:rsidR="008F73F1" w:rsidRDefault="008F73F1" w:rsidP="006126C2">
      <w:pPr>
        <w:jc w:val="center"/>
        <w:rPr>
          <w:rFonts w:ascii="Arial" w:hAnsi="Arial" w:cs="Arial"/>
          <w:b/>
          <w:bCs/>
          <w:sz w:val="20"/>
          <w:szCs w:val="20"/>
          <w:lang w:eastAsia="ar-SA"/>
        </w:rPr>
      </w:pPr>
    </w:p>
    <w:p w:rsidR="008F73F1" w:rsidRDefault="008F73F1" w:rsidP="006126C2">
      <w:pPr>
        <w:jc w:val="center"/>
        <w:rPr>
          <w:rFonts w:ascii="Arial" w:hAnsi="Arial" w:cs="Arial"/>
          <w:b/>
          <w:bCs/>
          <w:sz w:val="20"/>
          <w:szCs w:val="20"/>
          <w:lang w:eastAsia="ar-SA"/>
        </w:rPr>
      </w:pPr>
    </w:p>
    <w:p w:rsidR="008F73F1" w:rsidRDefault="008F73F1" w:rsidP="006126C2">
      <w:pPr>
        <w:rPr>
          <w:rFonts w:ascii="Arial" w:hAnsi="Arial" w:cs="Arial"/>
          <w:b/>
          <w:bCs/>
          <w:sz w:val="20"/>
          <w:szCs w:val="20"/>
          <w:lang w:eastAsia="ar-SA"/>
        </w:rPr>
      </w:pPr>
    </w:p>
    <w:p w:rsidR="008F73F1" w:rsidRDefault="008F73F1" w:rsidP="006126C2">
      <w:pPr>
        <w:rPr>
          <w:rFonts w:ascii="Arial" w:hAnsi="Arial" w:cs="Arial"/>
          <w:b/>
          <w:bCs/>
          <w:sz w:val="20"/>
          <w:szCs w:val="20"/>
          <w:lang w:eastAsia="ar-SA"/>
        </w:rPr>
      </w:pPr>
    </w:p>
    <w:p w:rsidR="008F73F1" w:rsidRDefault="008F73F1" w:rsidP="006126C2">
      <w:pPr>
        <w:rPr>
          <w:rFonts w:cs="Times New Roman"/>
        </w:rPr>
      </w:pPr>
      <w:r>
        <w:rPr>
          <w:rFonts w:ascii="Arial" w:hAnsi="Arial" w:cs="Arial"/>
          <w:b/>
          <w:bCs/>
          <w:sz w:val="20"/>
          <w:szCs w:val="20"/>
          <w:lang w:eastAsia="ar-SA"/>
        </w:rPr>
        <w:t>I. NAZWA ORAZ ADRES ZAMAWIAJĄCEGO</w:t>
      </w:r>
    </w:p>
    <w:p w:rsidR="008F73F1" w:rsidRDefault="008F73F1" w:rsidP="006126C2">
      <w:pPr>
        <w:rPr>
          <w:rFonts w:ascii="Arial" w:hAnsi="Arial" w:cs="Arial"/>
          <w:b/>
          <w:bCs/>
          <w:sz w:val="20"/>
          <w:szCs w:val="20"/>
          <w:lang w:eastAsia="ar-SA"/>
        </w:rPr>
      </w:pPr>
    </w:p>
    <w:p w:rsidR="008F73F1" w:rsidRDefault="008F73F1" w:rsidP="006126C2">
      <w:pPr>
        <w:rPr>
          <w:rFonts w:cs="Times New Roman"/>
        </w:rPr>
      </w:pPr>
      <w:r>
        <w:rPr>
          <w:rFonts w:ascii="Arial" w:hAnsi="Arial" w:cs="Arial"/>
          <w:sz w:val="20"/>
          <w:szCs w:val="20"/>
          <w:lang w:eastAsia="ar-SA"/>
        </w:rPr>
        <w:t>1.1</w:t>
      </w:r>
    </w:p>
    <w:p w:rsidR="008F73F1" w:rsidRDefault="008F73F1" w:rsidP="006126C2">
      <w:pPr>
        <w:jc w:val="both"/>
        <w:rPr>
          <w:rFonts w:cs="Times New Roman"/>
        </w:rPr>
      </w:pPr>
      <w:r>
        <w:rPr>
          <w:rFonts w:ascii="Arial" w:hAnsi="Arial" w:cs="Arial"/>
          <w:sz w:val="20"/>
          <w:szCs w:val="20"/>
          <w:lang w:eastAsia="ar-SA"/>
        </w:rPr>
        <w:t xml:space="preserve">Zamawiającym w postępowaniu o udzielenie zamówienia publicznego, którego dotyczy niniejsza SWZ, a zarazem „Zamawiającym” w rozumieniu przepisów ustawy z dnia 11 września 2019 r. Prawo zamówień publicznych. (t.j. Dz. U. z 2019 r. poz. 2019 z późn. zm.) jest: </w:t>
      </w:r>
    </w:p>
    <w:p w:rsidR="008F73F1" w:rsidRDefault="008F73F1" w:rsidP="006126C2">
      <w:pPr>
        <w:rPr>
          <w:rFonts w:cs="Times New Roman"/>
        </w:rPr>
      </w:pPr>
      <w:r>
        <w:rPr>
          <w:rFonts w:ascii="Arial" w:hAnsi="Arial" w:cs="Arial"/>
          <w:b/>
          <w:bCs/>
          <w:sz w:val="20"/>
          <w:szCs w:val="20"/>
          <w:lang w:eastAsia="ar-SA"/>
        </w:rPr>
        <w:t>Samodzielny Publiczny Zakład Opieki Zdrowotnej w Działdowie</w:t>
      </w:r>
    </w:p>
    <w:p w:rsidR="008F73F1" w:rsidRDefault="008F73F1" w:rsidP="006126C2">
      <w:pPr>
        <w:rPr>
          <w:rFonts w:cs="Times New Roman"/>
        </w:rPr>
      </w:pPr>
      <w:r>
        <w:rPr>
          <w:rFonts w:ascii="Arial" w:hAnsi="Arial" w:cs="Arial"/>
          <w:b/>
          <w:bCs/>
          <w:sz w:val="20"/>
          <w:szCs w:val="20"/>
          <w:lang w:eastAsia="ar-SA"/>
        </w:rPr>
        <w:t>NIP:</w:t>
      </w:r>
      <w:r>
        <w:rPr>
          <w:rFonts w:ascii="Arial" w:hAnsi="Arial" w:cs="Arial"/>
          <w:sz w:val="20"/>
          <w:szCs w:val="20"/>
          <w:lang w:eastAsia="ar-SA"/>
        </w:rPr>
        <w:t xml:space="preserve"> </w:t>
      </w:r>
      <w:r>
        <w:rPr>
          <w:rFonts w:ascii="Arial" w:hAnsi="Arial" w:cs="Arial"/>
          <w:b/>
          <w:bCs/>
          <w:sz w:val="20"/>
          <w:szCs w:val="20"/>
          <w:lang w:eastAsia="ar-SA"/>
        </w:rPr>
        <w:t>5711458598, REGON: 000310172</w:t>
      </w:r>
    </w:p>
    <w:p w:rsidR="008F73F1" w:rsidRDefault="008F73F1" w:rsidP="006126C2">
      <w:pPr>
        <w:rPr>
          <w:rFonts w:cs="Times New Roman"/>
        </w:rPr>
      </w:pPr>
      <w:r>
        <w:rPr>
          <w:rFonts w:ascii="Arial" w:hAnsi="Arial" w:cs="Arial"/>
          <w:sz w:val="20"/>
          <w:szCs w:val="20"/>
          <w:lang w:eastAsia="ar-SA"/>
        </w:rPr>
        <w:br/>
        <w:t>1.2</w:t>
      </w:r>
    </w:p>
    <w:p w:rsidR="008F73F1" w:rsidRDefault="008F73F1" w:rsidP="006126C2">
      <w:pPr>
        <w:rPr>
          <w:rFonts w:cs="Times New Roman"/>
        </w:rPr>
      </w:pPr>
      <w:r>
        <w:rPr>
          <w:rFonts w:ascii="Arial" w:hAnsi="Arial" w:cs="Arial"/>
          <w:sz w:val="20"/>
          <w:szCs w:val="20"/>
          <w:lang w:eastAsia="ar-SA"/>
        </w:rPr>
        <w:t xml:space="preserve">Adres Zamawiającego: </w:t>
      </w:r>
      <w:r>
        <w:rPr>
          <w:rFonts w:ascii="Arial" w:hAnsi="Arial" w:cs="Arial"/>
          <w:b/>
          <w:bCs/>
          <w:sz w:val="20"/>
          <w:szCs w:val="20"/>
          <w:lang w:eastAsia="ar-SA"/>
        </w:rPr>
        <w:t>ul. Leśna 1, 13-200 Działdowo</w:t>
      </w:r>
    </w:p>
    <w:p w:rsidR="008F73F1" w:rsidRDefault="008F73F1" w:rsidP="006126C2">
      <w:pPr>
        <w:rPr>
          <w:rFonts w:cs="Times New Roman"/>
        </w:rPr>
      </w:pPr>
      <w:r>
        <w:rPr>
          <w:rFonts w:ascii="Arial" w:hAnsi="Arial" w:cs="Arial"/>
          <w:sz w:val="20"/>
          <w:szCs w:val="20"/>
          <w:lang w:eastAsia="ar-SA"/>
        </w:rPr>
        <w:t xml:space="preserve">tel. </w:t>
      </w:r>
      <w:r>
        <w:rPr>
          <w:rFonts w:ascii="Arial" w:hAnsi="Arial" w:cs="Arial"/>
          <w:b/>
          <w:bCs/>
          <w:sz w:val="20"/>
          <w:szCs w:val="20"/>
          <w:lang w:eastAsia="ar-SA"/>
        </w:rPr>
        <w:t>+48 23 697 26 53</w:t>
      </w:r>
    </w:p>
    <w:p w:rsidR="008F73F1" w:rsidRDefault="008F73F1" w:rsidP="006126C2">
      <w:pPr>
        <w:rPr>
          <w:rFonts w:cs="Times New Roman"/>
        </w:rPr>
      </w:pPr>
      <w:r>
        <w:rPr>
          <w:rFonts w:ascii="Arial" w:hAnsi="Arial" w:cs="Arial"/>
          <w:sz w:val="20"/>
          <w:szCs w:val="20"/>
          <w:lang w:val="en-US" w:eastAsia="ar-SA"/>
        </w:rPr>
        <w:t xml:space="preserve">fax </w:t>
      </w:r>
      <w:r>
        <w:rPr>
          <w:rFonts w:ascii="Arial" w:hAnsi="Arial" w:cs="Arial"/>
          <w:b/>
          <w:bCs/>
          <w:sz w:val="20"/>
          <w:szCs w:val="20"/>
          <w:lang w:val="en-US" w:eastAsia="ar-SA"/>
        </w:rPr>
        <w:t>+48 23 697 26 53</w:t>
      </w:r>
    </w:p>
    <w:p w:rsidR="008F73F1" w:rsidRDefault="008F73F1" w:rsidP="006126C2">
      <w:pPr>
        <w:rPr>
          <w:rFonts w:cs="Times New Roman"/>
        </w:rPr>
      </w:pPr>
      <w:r>
        <w:rPr>
          <w:rFonts w:ascii="Arial" w:hAnsi="Arial" w:cs="Arial"/>
          <w:sz w:val="20"/>
          <w:szCs w:val="20"/>
          <w:lang w:val="en-US" w:eastAsia="ar-SA"/>
        </w:rPr>
        <w:t xml:space="preserve">e-mail: </w:t>
      </w:r>
      <w:hyperlink r:id="rId7" w:history="1">
        <w:r>
          <w:rPr>
            <w:rStyle w:val="Hyperlink"/>
            <w:rFonts w:ascii="Arial" w:hAnsi="Arial" w:cs="Arial"/>
            <w:b/>
            <w:bCs/>
            <w:sz w:val="20"/>
            <w:szCs w:val="20"/>
            <w:lang w:val="en-US" w:eastAsia="ar-SA"/>
          </w:rPr>
          <w:t>przetargi@spzoz-dzialdowo.pl</w:t>
        </w:r>
      </w:hyperlink>
      <w:r>
        <w:rPr>
          <w:rFonts w:ascii="Arial" w:hAnsi="Arial" w:cs="Arial"/>
          <w:b/>
          <w:bCs/>
          <w:sz w:val="20"/>
          <w:szCs w:val="20"/>
          <w:lang w:val="en-US" w:eastAsia="ar-SA"/>
        </w:rPr>
        <w:t xml:space="preserve"> </w:t>
      </w:r>
    </w:p>
    <w:p w:rsidR="008F73F1" w:rsidRDefault="008F73F1" w:rsidP="008C148E">
      <w:pPr>
        <w:jc w:val="both"/>
        <w:rPr>
          <w:rFonts w:ascii="Arial" w:hAnsi="Arial" w:cs="Arial"/>
          <w:sz w:val="20"/>
          <w:szCs w:val="20"/>
          <w:lang w:eastAsia="ar-SA"/>
        </w:rPr>
      </w:pPr>
      <w:r>
        <w:rPr>
          <w:rFonts w:ascii="Arial" w:hAnsi="Arial" w:cs="Arial"/>
          <w:sz w:val="20"/>
          <w:szCs w:val="20"/>
          <w:lang w:eastAsia="ar-SA"/>
        </w:rPr>
        <w:t xml:space="preserve">strona internetowa prowadzonego postępowania: </w:t>
      </w:r>
    </w:p>
    <w:p w:rsidR="008F73F1" w:rsidRPr="008C148E" w:rsidRDefault="008F73F1" w:rsidP="008C148E">
      <w:pPr>
        <w:jc w:val="both"/>
        <w:rPr>
          <w:rFonts w:ascii="Arial" w:hAnsi="Arial" w:cs="Arial"/>
          <w:b/>
          <w:bCs/>
          <w:sz w:val="20"/>
          <w:szCs w:val="20"/>
        </w:rPr>
      </w:pPr>
      <w:hyperlink r:id="rId8" w:history="1">
        <w:r w:rsidRPr="008C148E">
          <w:rPr>
            <w:rStyle w:val="Hyperlink"/>
            <w:rFonts w:ascii="Arial" w:hAnsi="Arial" w:cs="Arial"/>
            <w:b/>
            <w:bCs/>
            <w:sz w:val="20"/>
            <w:szCs w:val="20"/>
          </w:rPr>
          <w:t>https://miniportal.uzp.gov.pl/</w:t>
        </w:r>
      </w:hyperlink>
      <w:r w:rsidRPr="008C148E">
        <w:t xml:space="preserve"> </w:t>
      </w:r>
      <w:r w:rsidRPr="008C148E">
        <w:rPr>
          <w:rFonts w:ascii="Arial" w:hAnsi="Arial" w:cs="Arial"/>
          <w:sz w:val="20"/>
          <w:szCs w:val="20"/>
        </w:rPr>
        <w:t>oraz dodatkowo</w:t>
      </w:r>
      <w:r>
        <w:rPr>
          <w:rFonts w:ascii="Arial" w:hAnsi="Arial" w:cs="Arial"/>
          <w:sz w:val="20"/>
          <w:szCs w:val="20"/>
        </w:rPr>
        <w:t xml:space="preserve"> </w:t>
      </w:r>
      <w:hyperlink r:id="rId9" w:history="1">
        <w:r w:rsidRPr="008C148E">
          <w:rPr>
            <w:rStyle w:val="Hyperlink"/>
            <w:rFonts w:ascii="Arial" w:hAnsi="Arial" w:cs="Arial"/>
            <w:b/>
            <w:bCs/>
            <w:sz w:val="20"/>
            <w:szCs w:val="20"/>
          </w:rPr>
          <w:t>http://www.bip.spzoz-dzialdowo.pl</w:t>
        </w:r>
      </w:hyperlink>
      <w:r w:rsidRPr="008C148E">
        <w:rPr>
          <w:rFonts w:ascii="Arial" w:hAnsi="Arial" w:cs="Arial"/>
          <w:b/>
          <w:bCs/>
          <w:sz w:val="20"/>
          <w:szCs w:val="20"/>
        </w:rPr>
        <w:t xml:space="preserve"> </w:t>
      </w:r>
    </w:p>
    <w:p w:rsidR="008F73F1" w:rsidRDefault="008F73F1" w:rsidP="006126C2">
      <w:pPr>
        <w:rPr>
          <w:rFonts w:ascii="Arial" w:hAnsi="Arial" w:cs="Arial"/>
          <w:b/>
          <w:bCs/>
          <w:sz w:val="20"/>
          <w:szCs w:val="20"/>
        </w:rPr>
      </w:pPr>
    </w:p>
    <w:p w:rsidR="008F73F1" w:rsidRPr="00B07D76" w:rsidRDefault="008F73F1" w:rsidP="006126C2">
      <w:pPr>
        <w:rPr>
          <w:rFonts w:ascii="Arial" w:hAnsi="Arial" w:cs="Arial"/>
          <w:sz w:val="20"/>
          <w:szCs w:val="20"/>
        </w:rPr>
      </w:pPr>
      <w:r w:rsidRPr="00B07D76">
        <w:rPr>
          <w:rFonts w:ascii="Arial" w:hAnsi="Arial" w:cs="Arial"/>
          <w:sz w:val="20"/>
          <w:szCs w:val="20"/>
        </w:rPr>
        <w:t xml:space="preserve">1.3 </w:t>
      </w:r>
    </w:p>
    <w:p w:rsidR="008F73F1" w:rsidRPr="00A6487E" w:rsidRDefault="008F73F1" w:rsidP="006126C2">
      <w:pPr>
        <w:jc w:val="both"/>
        <w:rPr>
          <w:rFonts w:ascii="Arial" w:hAnsi="Arial" w:cs="Arial"/>
          <w:b/>
          <w:bCs/>
          <w:sz w:val="20"/>
          <w:szCs w:val="20"/>
        </w:rPr>
      </w:pPr>
      <w:r w:rsidRPr="001317AA">
        <w:rPr>
          <w:rFonts w:ascii="Arial" w:hAnsi="Arial" w:cs="Arial"/>
          <w:sz w:val="20"/>
          <w:szCs w:val="20"/>
        </w:rPr>
        <w:t xml:space="preserve">Zmiany i wyjaśnienia treści SWZ oraz inne dokumenty zamówienia bezpośrednio związane z postępowaniem o udzielenie zamówienia będą udostępniane na stronie internetowej: </w:t>
      </w:r>
      <w:hyperlink r:id="rId10" w:history="1">
        <w:r w:rsidRPr="008C148E">
          <w:rPr>
            <w:rStyle w:val="Hyperlink"/>
            <w:rFonts w:ascii="Arial" w:hAnsi="Arial" w:cs="Arial"/>
            <w:b/>
            <w:bCs/>
            <w:sz w:val="20"/>
            <w:szCs w:val="20"/>
          </w:rPr>
          <w:t>https://miniportal.uzp.gov.pl</w:t>
        </w:r>
      </w:hyperlink>
      <w:r>
        <w:rPr>
          <w:rFonts w:ascii="Arial" w:hAnsi="Arial" w:cs="Arial"/>
          <w:b/>
          <w:bCs/>
          <w:sz w:val="20"/>
          <w:szCs w:val="20"/>
        </w:rPr>
        <w:t xml:space="preserve"> </w:t>
      </w:r>
      <w:r>
        <w:rPr>
          <w:rFonts w:ascii="Arial" w:hAnsi="Arial" w:cs="Arial"/>
          <w:b/>
          <w:bCs/>
          <w:sz w:val="20"/>
          <w:szCs w:val="20"/>
        </w:rPr>
        <w:br/>
      </w:r>
      <w:r w:rsidRPr="008C148E">
        <w:rPr>
          <w:rFonts w:ascii="Arial" w:hAnsi="Arial" w:cs="Arial"/>
          <w:sz w:val="20"/>
          <w:szCs w:val="20"/>
        </w:rPr>
        <w:t>oraz</w:t>
      </w:r>
      <w:r>
        <w:rPr>
          <w:rFonts w:ascii="Arial" w:hAnsi="Arial" w:cs="Arial"/>
          <w:b/>
          <w:bCs/>
          <w:sz w:val="20"/>
          <w:szCs w:val="20"/>
        </w:rPr>
        <w:t xml:space="preserve"> </w:t>
      </w:r>
      <w:r w:rsidRPr="008C148E">
        <w:rPr>
          <w:rFonts w:ascii="Arial" w:hAnsi="Arial" w:cs="Arial"/>
          <w:sz w:val="20"/>
          <w:szCs w:val="20"/>
        </w:rPr>
        <w:t>dodatkowo</w:t>
      </w:r>
      <w:r>
        <w:rPr>
          <w:rFonts w:ascii="Arial" w:hAnsi="Arial" w:cs="Arial"/>
          <w:sz w:val="20"/>
          <w:szCs w:val="20"/>
        </w:rPr>
        <w:t xml:space="preserve"> </w:t>
      </w:r>
      <w:hyperlink r:id="rId11" w:history="1">
        <w:r w:rsidRPr="008C148E">
          <w:rPr>
            <w:rStyle w:val="Hyperlink"/>
            <w:rFonts w:ascii="Arial" w:hAnsi="Arial" w:cs="Arial"/>
            <w:b/>
            <w:bCs/>
            <w:sz w:val="20"/>
            <w:szCs w:val="20"/>
          </w:rPr>
          <w:t>http://www.bip.spzoz-dzialdowo.pl</w:t>
        </w:r>
      </w:hyperlink>
    </w:p>
    <w:p w:rsidR="008F73F1" w:rsidRDefault="008F73F1" w:rsidP="006126C2">
      <w:pPr>
        <w:jc w:val="center"/>
        <w:rPr>
          <w:rFonts w:ascii="Arial" w:hAnsi="Arial" w:cs="Arial"/>
          <w:b/>
          <w:bCs/>
          <w:color w:val="222222"/>
          <w:sz w:val="20"/>
          <w:szCs w:val="20"/>
          <w:lang w:eastAsia="ar-SA"/>
        </w:rPr>
      </w:pPr>
    </w:p>
    <w:p w:rsidR="008F73F1" w:rsidRDefault="008F73F1" w:rsidP="006126C2">
      <w:pPr>
        <w:tabs>
          <w:tab w:val="left" w:pos="900"/>
        </w:tabs>
        <w:rPr>
          <w:rFonts w:cs="Times New Roman"/>
        </w:rPr>
      </w:pPr>
      <w:r>
        <w:rPr>
          <w:rFonts w:ascii="Arial" w:hAnsi="Arial" w:cs="Arial"/>
          <w:b/>
          <w:bCs/>
          <w:sz w:val="20"/>
          <w:szCs w:val="20"/>
          <w:lang w:eastAsia="ar-SA"/>
        </w:rPr>
        <w:t>II. OZNACZENIE POSTĘPOWANIA</w:t>
      </w:r>
    </w:p>
    <w:p w:rsidR="008F73F1" w:rsidRDefault="008F73F1" w:rsidP="006126C2">
      <w:pPr>
        <w:rPr>
          <w:rFonts w:ascii="Arial" w:hAnsi="Arial" w:cs="Arial"/>
          <w:b/>
          <w:bCs/>
          <w:sz w:val="20"/>
          <w:szCs w:val="20"/>
          <w:lang w:eastAsia="ar-SA"/>
        </w:rPr>
      </w:pPr>
    </w:p>
    <w:p w:rsidR="008F73F1" w:rsidRDefault="008F73F1" w:rsidP="006126C2">
      <w:pPr>
        <w:rPr>
          <w:rFonts w:cs="Times New Roman"/>
        </w:rPr>
      </w:pPr>
      <w:r>
        <w:rPr>
          <w:rFonts w:ascii="Arial" w:hAnsi="Arial" w:cs="Arial"/>
          <w:sz w:val="20"/>
          <w:szCs w:val="20"/>
          <w:lang w:eastAsia="ar-SA"/>
        </w:rPr>
        <w:t>2.1</w:t>
      </w:r>
    </w:p>
    <w:p w:rsidR="008F73F1" w:rsidRDefault="008F73F1" w:rsidP="006126C2">
      <w:pPr>
        <w:shd w:val="clear" w:color="auto" w:fill="FFFFFF"/>
        <w:jc w:val="both"/>
        <w:rPr>
          <w:rFonts w:cs="Times New Roman"/>
        </w:rPr>
      </w:pPr>
      <w:r w:rsidRPr="00310D32">
        <w:rPr>
          <w:rFonts w:ascii="Arial" w:hAnsi="Arial" w:cs="Arial"/>
          <w:sz w:val="20"/>
          <w:szCs w:val="20"/>
          <w:shd w:val="clear" w:color="auto" w:fill="FFFFFF"/>
          <w:lang w:eastAsia="ar-SA"/>
        </w:rPr>
        <w:t xml:space="preserve">Zamawiający opatrzył postępowanie znakiem: </w:t>
      </w:r>
      <w:r>
        <w:rPr>
          <w:rFonts w:ascii="Arial" w:hAnsi="Arial" w:cs="Arial"/>
          <w:b/>
          <w:bCs/>
          <w:sz w:val="20"/>
          <w:szCs w:val="20"/>
          <w:shd w:val="clear" w:color="auto" w:fill="FFFFFF"/>
          <w:lang w:eastAsia="ar-SA"/>
        </w:rPr>
        <w:t>29</w:t>
      </w:r>
      <w:r w:rsidRPr="00091F0E">
        <w:rPr>
          <w:rFonts w:ascii="Arial" w:hAnsi="Arial" w:cs="Arial"/>
          <w:b/>
          <w:bCs/>
          <w:sz w:val="20"/>
          <w:szCs w:val="20"/>
          <w:shd w:val="clear" w:color="auto" w:fill="FFFFFF"/>
          <w:lang w:eastAsia="ar-SA"/>
        </w:rPr>
        <w:t>/PN/SM/22</w:t>
      </w:r>
    </w:p>
    <w:p w:rsidR="008F73F1" w:rsidRDefault="008F73F1" w:rsidP="006126C2">
      <w:pPr>
        <w:shd w:val="clear" w:color="auto" w:fill="FFFFFF"/>
        <w:jc w:val="both"/>
        <w:rPr>
          <w:rFonts w:cs="Times New Roman"/>
        </w:rPr>
      </w:pPr>
      <w:r>
        <w:rPr>
          <w:rFonts w:ascii="Arial" w:hAnsi="Arial" w:cs="Arial"/>
          <w:sz w:val="20"/>
          <w:szCs w:val="20"/>
          <w:u w:val="single"/>
          <w:shd w:val="clear" w:color="auto" w:fill="FFFFFF"/>
          <w:lang w:eastAsia="ar-SA"/>
        </w:rPr>
        <w:t xml:space="preserve">Zaleca się, aby Wykonawcy we wszelkich kontaktach z Zamawiającym powoływali się na ten znak. </w:t>
      </w:r>
    </w:p>
    <w:p w:rsidR="008F73F1" w:rsidRDefault="008F73F1" w:rsidP="006126C2">
      <w:pPr>
        <w:tabs>
          <w:tab w:val="left" w:pos="900"/>
        </w:tabs>
        <w:rPr>
          <w:rFonts w:ascii="Arial" w:hAnsi="Arial" w:cs="Arial"/>
          <w:sz w:val="20"/>
          <w:szCs w:val="20"/>
          <w:u w:val="single"/>
          <w:shd w:val="clear" w:color="auto" w:fill="FFFFFF"/>
          <w:lang w:eastAsia="ar-SA"/>
        </w:rPr>
      </w:pPr>
    </w:p>
    <w:p w:rsidR="008F73F1" w:rsidRDefault="008F73F1" w:rsidP="006126C2">
      <w:pPr>
        <w:tabs>
          <w:tab w:val="left" w:pos="900"/>
        </w:tabs>
        <w:rPr>
          <w:rFonts w:cs="Times New Roman"/>
        </w:rPr>
      </w:pPr>
      <w:r>
        <w:rPr>
          <w:rFonts w:ascii="Arial" w:hAnsi="Arial" w:cs="Arial"/>
          <w:b/>
          <w:bCs/>
          <w:sz w:val="20"/>
          <w:szCs w:val="20"/>
          <w:lang w:eastAsia="ar-SA"/>
        </w:rPr>
        <w:t>III. TRYB UDZIELENIA ZAMÓWIENIA</w:t>
      </w:r>
    </w:p>
    <w:p w:rsidR="008F73F1" w:rsidRDefault="008F73F1" w:rsidP="006126C2">
      <w:pPr>
        <w:jc w:val="both"/>
        <w:rPr>
          <w:rFonts w:ascii="Arial" w:hAnsi="Arial" w:cs="Arial"/>
          <w:b/>
          <w:bCs/>
          <w:sz w:val="20"/>
          <w:szCs w:val="20"/>
          <w:lang w:eastAsia="ar-SA"/>
        </w:rPr>
      </w:pPr>
    </w:p>
    <w:p w:rsidR="008F73F1" w:rsidRPr="00256193" w:rsidRDefault="008F73F1" w:rsidP="00091F0E">
      <w:pPr>
        <w:jc w:val="both"/>
        <w:rPr>
          <w:rFonts w:ascii="Arial" w:hAnsi="Arial" w:cs="Arial"/>
        </w:rPr>
      </w:pPr>
      <w:r w:rsidRPr="00256193">
        <w:rPr>
          <w:rFonts w:ascii="Arial" w:hAnsi="Arial" w:cs="Arial"/>
          <w:sz w:val="20"/>
          <w:szCs w:val="20"/>
          <w:lang w:eastAsia="ar-SA"/>
        </w:rPr>
        <w:t>3.1</w:t>
      </w:r>
    </w:p>
    <w:p w:rsidR="008F73F1" w:rsidRPr="00256193" w:rsidRDefault="008F73F1" w:rsidP="00091F0E">
      <w:pPr>
        <w:jc w:val="both"/>
        <w:rPr>
          <w:rFonts w:ascii="Arial" w:hAnsi="Arial" w:cs="Arial"/>
          <w:sz w:val="20"/>
          <w:szCs w:val="20"/>
          <w:lang w:eastAsia="ar-SA"/>
        </w:rPr>
      </w:pPr>
      <w:r w:rsidRPr="00256193">
        <w:rPr>
          <w:rFonts w:ascii="Arial" w:hAnsi="Arial" w:cs="Arial"/>
          <w:sz w:val="20"/>
          <w:szCs w:val="20"/>
          <w:lang w:eastAsia="ar-SA"/>
        </w:rPr>
        <w:t xml:space="preserve">Postępowanie o udzielenie zamówienia publicznego, którego dotyczy niniejsza SWZ jest prowadzone w trybie przetargu nieograniczonego na podstawie art. 132 ustawy z dnia 11 września 2019 r. Prawo zamówień publicznych (t.j. Dz. U. z 2019 r. poz. 2019 z późn. zm.). </w:t>
      </w:r>
    </w:p>
    <w:p w:rsidR="008F73F1" w:rsidRPr="00256193" w:rsidRDefault="008F73F1" w:rsidP="00091F0E">
      <w:pPr>
        <w:jc w:val="both"/>
        <w:rPr>
          <w:rFonts w:ascii="Arial" w:hAnsi="Arial" w:cs="Arial"/>
          <w:sz w:val="20"/>
          <w:szCs w:val="20"/>
          <w:lang w:eastAsia="ar-SA"/>
        </w:rPr>
      </w:pPr>
    </w:p>
    <w:p w:rsidR="008F73F1" w:rsidRPr="00256193" w:rsidRDefault="008F73F1" w:rsidP="00091F0E">
      <w:pPr>
        <w:jc w:val="both"/>
        <w:rPr>
          <w:rFonts w:ascii="Arial" w:hAnsi="Arial" w:cs="Arial"/>
          <w:sz w:val="20"/>
          <w:szCs w:val="20"/>
          <w:lang w:eastAsia="ar-SA"/>
        </w:rPr>
      </w:pPr>
      <w:r w:rsidRPr="00256193">
        <w:rPr>
          <w:rFonts w:ascii="Arial" w:hAnsi="Arial" w:cs="Arial"/>
          <w:sz w:val="20"/>
          <w:szCs w:val="20"/>
          <w:lang w:eastAsia="ar-SA"/>
        </w:rPr>
        <w:t>3.2</w:t>
      </w:r>
    </w:p>
    <w:p w:rsidR="008F73F1" w:rsidRPr="00256193" w:rsidRDefault="008F73F1" w:rsidP="00091F0E">
      <w:pPr>
        <w:jc w:val="both"/>
        <w:rPr>
          <w:rFonts w:ascii="Arial" w:hAnsi="Arial" w:cs="Arial"/>
          <w:sz w:val="20"/>
          <w:szCs w:val="20"/>
          <w:lang w:eastAsia="ar-SA"/>
        </w:rPr>
      </w:pPr>
      <w:r w:rsidRPr="00256193">
        <w:rPr>
          <w:rFonts w:ascii="Arial" w:hAnsi="Arial" w:cs="Arial"/>
          <w:sz w:val="20"/>
          <w:szCs w:val="20"/>
          <w:lang w:eastAsia="ar-SA"/>
        </w:rPr>
        <w:t>Szacunkowa wartość przedmiotowego zamówienia przekracza progi unijne, o jakich mowa w art. 3 ustawy PZP.</w:t>
      </w:r>
    </w:p>
    <w:p w:rsidR="008F73F1" w:rsidRPr="00256193" w:rsidRDefault="008F73F1" w:rsidP="00091F0E">
      <w:pPr>
        <w:jc w:val="both"/>
        <w:rPr>
          <w:rFonts w:ascii="Arial" w:hAnsi="Arial" w:cs="Arial"/>
          <w:sz w:val="20"/>
          <w:szCs w:val="20"/>
          <w:lang w:eastAsia="ar-SA"/>
        </w:rPr>
      </w:pPr>
    </w:p>
    <w:p w:rsidR="008F73F1" w:rsidRPr="00256193" w:rsidRDefault="008F73F1" w:rsidP="00091F0E">
      <w:pPr>
        <w:jc w:val="both"/>
        <w:rPr>
          <w:rFonts w:ascii="Arial" w:hAnsi="Arial" w:cs="Arial"/>
          <w:sz w:val="20"/>
          <w:szCs w:val="20"/>
          <w:lang w:eastAsia="ar-SA"/>
        </w:rPr>
      </w:pPr>
      <w:r w:rsidRPr="00256193">
        <w:rPr>
          <w:rFonts w:ascii="Arial" w:hAnsi="Arial" w:cs="Arial"/>
          <w:sz w:val="20"/>
          <w:szCs w:val="20"/>
          <w:lang w:eastAsia="ar-SA"/>
        </w:rPr>
        <w:t>3.3</w:t>
      </w:r>
    </w:p>
    <w:p w:rsidR="008F73F1" w:rsidRPr="00256193" w:rsidRDefault="008F73F1" w:rsidP="00091F0E">
      <w:pPr>
        <w:jc w:val="both"/>
        <w:rPr>
          <w:rFonts w:ascii="Arial" w:hAnsi="Arial" w:cs="Arial"/>
        </w:rPr>
      </w:pPr>
      <w:r w:rsidRPr="00256193">
        <w:rPr>
          <w:rFonts w:ascii="Arial" w:hAnsi="Arial" w:cs="Arial"/>
          <w:sz w:val="20"/>
          <w:szCs w:val="20"/>
          <w:lang w:eastAsia="ar-SA"/>
        </w:rPr>
        <w:t>Zamawiający przewiduje zastosowanie tzw. procedury odwróconej, o której mowa w art. 139 ust. 1 ustawy PZP, tj. Zamawiający najpierw dokona badania i oceny ofert, a następnie dokona kwalifikacji podmiotowej Wykonawcy, którego oferta została najwyżej oceniona, w zakresie braku podstaw wykluczenia oraz spełniania warunków udziału w postępowaniu.</w:t>
      </w:r>
    </w:p>
    <w:p w:rsidR="008F73F1" w:rsidRDefault="008F73F1" w:rsidP="006126C2">
      <w:pPr>
        <w:tabs>
          <w:tab w:val="left" w:pos="900"/>
        </w:tabs>
        <w:rPr>
          <w:rFonts w:ascii="Arial" w:hAnsi="Arial" w:cs="Arial"/>
          <w:sz w:val="20"/>
          <w:szCs w:val="20"/>
          <w:lang w:eastAsia="ar-SA"/>
        </w:rPr>
      </w:pPr>
    </w:p>
    <w:p w:rsidR="008F73F1" w:rsidRDefault="008F73F1" w:rsidP="006126C2">
      <w:pPr>
        <w:tabs>
          <w:tab w:val="left" w:pos="900"/>
        </w:tabs>
        <w:rPr>
          <w:rFonts w:cs="Times New Roman"/>
        </w:rPr>
      </w:pPr>
      <w:r>
        <w:rPr>
          <w:rFonts w:ascii="Arial" w:hAnsi="Arial" w:cs="Arial"/>
          <w:b/>
          <w:bCs/>
          <w:sz w:val="20"/>
          <w:szCs w:val="20"/>
          <w:lang w:eastAsia="ar-SA"/>
        </w:rPr>
        <w:t>IV. OPIS PRZEDMIOTU ZAMÓWIENIA</w:t>
      </w:r>
    </w:p>
    <w:p w:rsidR="008F73F1" w:rsidRDefault="008F73F1" w:rsidP="006126C2">
      <w:pPr>
        <w:jc w:val="both"/>
        <w:rPr>
          <w:rFonts w:ascii="Arial" w:hAnsi="Arial" w:cs="Arial"/>
          <w:b/>
          <w:bCs/>
          <w:sz w:val="20"/>
          <w:szCs w:val="20"/>
          <w:lang w:eastAsia="ar-SA"/>
        </w:rPr>
      </w:pPr>
    </w:p>
    <w:p w:rsidR="008F73F1" w:rsidRDefault="008F73F1" w:rsidP="006126C2">
      <w:pPr>
        <w:jc w:val="both"/>
        <w:rPr>
          <w:rFonts w:cs="Times New Roman"/>
        </w:rPr>
      </w:pPr>
      <w:r>
        <w:rPr>
          <w:rFonts w:ascii="Arial" w:hAnsi="Arial" w:cs="Arial"/>
          <w:sz w:val="20"/>
          <w:szCs w:val="20"/>
          <w:lang w:eastAsia="ar-SA"/>
        </w:rPr>
        <w:t>4.1</w:t>
      </w:r>
    </w:p>
    <w:p w:rsidR="008F73F1" w:rsidRDefault="008F73F1" w:rsidP="006126C2">
      <w:pPr>
        <w:autoSpaceDE w:val="0"/>
        <w:jc w:val="both"/>
        <w:rPr>
          <w:rFonts w:cs="Times New Roman"/>
        </w:rPr>
      </w:pPr>
      <w:r>
        <w:rPr>
          <w:rFonts w:ascii="Arial" w:hAnsi="Arial" w:cs="Arial"/>
          <w:sz w:val="20"/>
          <w:szCs w:val="20"/>
          <w:lang w:eastAsia="ar-SA"/>
        </w:rPr>
        <w:t xml:space="preserve">Nazwa zamówienia nadana przez Zamawiającego: </w:t>
      </w:r>
    </w:p>
    <w:p w:rsidR="008F73F1" w:rsidRDefault="008F73F1" w:rsidP="006126C2">
      <w:pPr>
        <w:autoSpaceDE w:val="0"/>
        <w:jc w:val="both"/>
        <w:rPr>
          <w:rFonts w:ascii="Arial" w:hAnsi="Arial" w:cs="Arial"/>
          <w:b/>
          <w:bCs/>
          <w:color w:val="000000"/>
          <w:sz w:val="20"/>
          <w:szCs w:val="20"/>
        </w:rPr>
      </w:pPr>
      <w:r>
        <w:rPr>
          <w:rFonts w:ascii="Arial" w:hAnsi="Arial" w:cs="Arial"/>
          <w:b/>
          <w:bCs/>
          <w:color w:val="000000"/>
          <w:sz w:val="20"/>
          <w:szCs w:val="20"/>
        </w:rPr>
        <w:t>Doposażenie SPZOZ w Działdowie w nowoczesny sprzęt, aparaturę medyczną i diagnostyczną</w:t>
      </w:r>
    </w:p>
    <w:p w:rsidR="008F73F1" w:rsidRDefault="008F73F1" w:rsidP="006126C2">
      <w:pPr>
        <w:autoSpaceDE w:val="0"/>
        <w:jc w:val="both"/>
        <w:rPr>
          <w:rFonts w:cs="Times New Roman"/>
        </w:rPr>
      </w:pPr>
    </w:p>
    <w:p w:rsidR="008F73F1" w:rsidRDefault="008F73F1" w:rsidP="006126C2">
      <w:pPr>
        <w:jc w:val="both"/>
        <w:rPr>
          <w:rFonts w:cs="Times New Roman"/>
        </w:rPr>
      </w:pPr>
      <w:r>
        <w:rPr>
          <w:rFonts w:ascii="Arial" w:hAnsi="Arial" w:cs="Arial"/>
          <w:sz w:val="20"/>
          <w:szCs w:val="20"/>
          <w:lang w:eastAsia="ar-SA"/>
        </w:rPr>
        <w:t xml:space="preserve">4.2 </w:t>
      </w:r>
    </w:p>
    <w:p w:rsidR="008F73F1" w:rsidRDefault="008F73F1" w:rsidP="006126C2">
      <w:pPr>
        <w:jc w:val="both"/>
        <w:rPr>
          <w:rFonts w:ascii="Arial" w:hAnsi="Arial" w:cs="Arial"/>
          <w:color w:val="000000"/>
          <w:sz w:val="20"/>
          <w:szCs w:val="20"/>
          <w:lang w:eastAsia="ar-SA"/>
        </w:rPr>
      </w:pPr>
      <w:r w:rsidRPr="00895C3A">
        <w:rPr>
          <w:rFonts w:ascii="Arial" w:hAnsi="Arial" w:cs="Arial"/>
          <w:color w:val="000000"/>
          <w:sz w:val="20"/>
          <w:szCs w:val="20"/>
          <w:lang w:eastAsia="ar-SA"/>
        </w:rPr>
        <w:t xml:space="preserve">Nazwa i kod Wspólnego Słownika Zamówień (CPV): </w:t>
      </w:r>
    </w:p>
    <w:p w:rsidR="008F73F1" w:rsidRDefault="008F73F1" w:rsidP="006126C2">
      <w:pPr>
        <w:jc w:val="both"/>
        <w:rPr>
          <w:rFonts w:ascii="Arial" w:hAnsi="Arial" w:cs="Arial"/>
          <w:color w:val="000000"/>
          <w:sz w:val="20"/>
          <w:szCs w:val="20"/>
          <w:lang w:eastAsia="ar-SA"/>
        </w:rPr>
      </w:pPr>
      <w:r>
        <w:rPr>
          <w:rFonts w:ascii="Arial" w:hAnsi="Arial" w:cs="Arial"/>
          <w:color w:val="000000"/>
          <w:sz w:val="20"/>
          <w:szCs w:val="20"/>
          <w:lang w:eastAsia="ar-SA"/>
        </w:rPr>
        <w:t>33115000-9 – urządzenia do tomografii</w:t>
      </w:r>
    </w:p>
    <w:p w:rsidR="008F73F1" w:rsidRDefault="008F73F1" w:rsidP="006126C2">
      <w:pPr>
        <w:jc w:val="both"/>
        <w:rPr>
          <w:rFonts w:ascii="Arial" w:hAnsi="Arial" w:cs="Arial"/>
          <w:color w:val="000000"/>
          <w:sz w:val="20"/>
          <w:szCs w:val="20"/>
          <w:lang w:eastAsia="ar-SA"/>
        </w:rPr>
      </w:pPr>
      <w:r>
        <w:rPr>
          <w:rFonts w:ascii="Arial" w:hAnsi="Arial" w:cs="Arial"/>
          <w:color w:val="000000"/>
          <w:sz w:val="20"/>
          <w:szCs w:val="20"/>
          <w:lang w:eastAsia="ar-SA"/>
        </w:rPr>
        <w:t>33182100-0 – defibrylatory</w:t>
      </w:r>
    </w:p>
    <w:p w:rsidR="008F73F1" w:rsidRDefault="008F73F1" w:rsidP="006126C2">
      <w:pPr>
        <w:jc w:val="both"/>
        <w:rPr>
          <w:rFonts w:ascii="Arial" w:hAnsi="Arial" w:cs="Arial"/>
          <w:sz w:val="20"/>
          <w:szCs w:val="20"/>
          <w:lang w:eastAsia="ar-SA"/>
        </w:rPr>
      </w:pPr>
      <w:r>
        <w:rPr>
          <w:rFonts w:ascii="Arial" w:hAnsi="Arial" w:cs="Arial"/>
          <w:color w:val="000000"/>
          <w:sz w:val="20"/>
          <w:szCs w:val="20"/>
          <w:lang w:eastAsia="ar-SA"/>
        </w:rPr>
        <w:t>39143114-8 – koce elektryczne</w:t>
      </w:r>
    </w:p>
    <w:p w:rsidR="008F73F1" w:rsidRDefault="008F73F1" w:rsidP="006126C2">
      <w:pPr>
        <w:jc w:val="both"/>
        <w:rPr>
          <w:rFonts w:ascii="Arial" w:hAnsi="Arial" w:cs="Arial"/>
          <w:sz w:val="20"/>
          <w:szCs w:val="20"/>
          <w:lang w:eastAsia="ar-SA"/>
        </w:rPr>
      </w:pPr>
    </w:p>
    <w:p w:rsidR="008F73F1" w:rsidRDefault="008F73F1" w:rsidP="006126C2">
      <w:pPr>
        <w:jc w:val="both"/>
        <w:rPr>
          <w:rFonts w:cs="Times New Roman"/>
        </w:rPr>
      </w:pPr>
      <w:r>
        <w:rPr>
          <w:rFonts w:ascii="Arial" w:hAnsi="Arial" w:cs="Arial"/>
          <w:sz w:val="20"/>
          <w:szCs w:val="20"/>
          <w:lang w:eastAsia="ar-SA"/>
        </w:rPr>
        <w:t xml:space="preserve">4.3 </w:t>
      </w:r>
    </w:p>
    <w:p w:rsidR="008F73F1" w:rsidRDefault="008F73F1" w:rsidP="006126C2">
      <w:pPr>
        <w:jc w:val="both"/>
        <w:rPr>
          <w:rFonts w:cs="Times New Roman"/>
        </w:rPr>
      </w:pPr>
      <w:r>
        <w:rPr>
          <w:rFonts w:ascii="Arial" w:hAnsi="Arial" w:cs="Arial"/>
          <w:sz w:val="20"/>
          <w:szCs w:val="20"/>
          <w:lang w:eastAsia="ar-SA"/>
        </w:rPr>
        <w:t>Opis przedmiotu zamówienia:</w:t>
      </w:r>
    </w:p>
    <w:p w:rsidR="008F73F1" w:rsidRDefault="008F73F1" w:rsidP="006126C2">
      <w:pPr>
        <w:jc w:val="both"/>
        <w:rPr>
          <w:rFonts w:ascii="Arial" w:hAnsi="Arial" w:cs="Arial"/>
          <w:sz w:val="20"/>
          <w:szCs w:val="20"/>
          <w:lang w:eastAsia="ar-SA"/>
        </w:rPr>
      </w:pPr>
    </w:p>
    <w:p w:rsidR="008F73F1" w:rsidRDefault="008F73F1" w:rsidP="006126C2">
      <w:pPr>
        <w:jc w:val="both"/>
        <w:rPr>
          <w:rFonts w:cs="Times New Roman"/>
        </w:rPr>
      </w:pPr>
      <w:r>
        <w:rPr>
          <w:rFonts w:ascii="Arial" w:hAnsi="Arial" w:cs="Arial"/>
          <w:sz w:val="20"/>
          <w:szCs w:val="20"/>
          <w:lang w:eastAsia="ar-SA"/>
        </w:rPr>
        <w:t>4.3.1</w:t>
      </w:r>
    </w:p>
    <w:p w:rsidR="008F73F1" w:rsidRDefault="008F73F1" w:rsidP="006126C2">
      <w:pPr>
        <w:autoSpaceDE w:val="0"/>
        <w:jc w:val="both"/>
        <w:rPr>
          <w:rFonts w:ascii="Arial" w:hAnsi="Arial" w:cs="Arial"/>
          <w:sz w:val="20"/>
          <w:szCs w:val="20"/>
          <w:lang w:eastAsia="ar-SA"/>
        </w:rPr>
      </w:pPr>
      <w:r w:rsidRPr="00310D32">
        <w:rPr>
          <w:rFonts w:ascii="Arial" w:hAnsi="Arial" w:cs="Arial"/>
          <w:sz w:val="20"/>
          <w:szCs w:val="20"/>
          <w:lang w:eastAsia="ar-SA"/>
        </w:rPr>
        <w:t xml:space="preserve">Przedmiotem zamówienia </w:t>
      </w:r>
      <w:r>
        <w:rPr>
          <w:rFonts w:ascii="Arial" w:hAnsi="Arial" w:cs="Arial"/>
          <w:sz w:val="20"/>
          <w:szCs w:val="20"/>
          <w:lang w:eastAsia="ar-SA"/>
        </w:rPr>
        <w:t>jest realizacja przedsięwzięcia pn. „Doposażenie SPZOZ w Działdowie w nowoczesny sprzęt, aparaturę medyczną i diagnostyczną”.</w:t>
      </w:r>
    </w:p>
    <w:p w:rsidR="008F73F1" w:rsidRDefault="008F73F1" w:rsidP="006126C2">
      <w:pPr>
        <w:jc w:val="both"/>
        <w:rPr>
          <w:rFonts w:ascii="Arial" w:hAnsi="Arial" w:cs="Arial"/>
          <w:sz w:val="20"/>
          <w:szCs w:val="20"/>
          <w:lang w:eastAsia="ar-SA"/>
        </w:rPr>
      </w:pPr>
      <w:r>
        <w:rPr>
          <w:rFonts w:ascii="Arial" w:hAnsi="Arial" w:cs="Arial"/>
          <w:sz w:val="20"/>
          <w:szCs w:val="20"/>
          <w:lang w:eastAsia="ar-SA"/>
        </w:rPr>
        <w:t>Szczegółowy opis przedmiotu zamówienia przedstawiony został w załączniku nr 1 do oferty SWZ, zaś szczegółowy sposób realizacji przedmiotu zamówienia znajduje się w projekcie umowy stanowiącym załącznik nr 2 do SWZ.</w:t>
      </w:r>
    </w:p>
    <w:p w:rsidR="008F73F1" w:rsidRDefault="008F73F1" w:rsidP="006126C2">
      <w:pPr>
        <w:jc w:val="both"/>
        <w:rPr>
          <w:rFonts w:ascii="Arial" w:hAnsi="Arial" w:cs="Arial"/>
          <w:sz w:val="20"/>
          <w:szCs w:val="20"/>
          <w:lang w:eastAsia="ar-SA"/>
        </w:rPr>
      </w:pPr>
    </w:p>
    <w:p w:rsidR="008F73F1" w:rsidRPr="009651B6" w:rsidRDefault="008F73F1" w:rsidP="006126C2">
      <w:pPr>
        <w:jc w:val="both"/>
        <w:rPr>
          <w:rFonts w:ascii="Arial" w:hAnsi="Arial" w:cs="Arial"/>
          <w:sz w:val="20"/>
          <w:szCs w:val="20"/>
          <w:lang w:eastAsia="ar-SA"/>
        </w:rPr>
      </w:pPr>
      <w:r w:rsidRPr="009651B6">
        <w:rPr>
          <w:rFonts w:ascii="Arial" w:hAnsi="Arial" w:cs="Arial"/>
          <w:sz w:val="20"/>
          <w:szCs w:val="20"/>
          <w:lang w:eastAsia="ar-SA"/>
        </w:rPr>
        <w:t>4.3.2</w:t>
      </w:r>
    </w:p>
    <w:p w:rsidR="008F73F1" w:rsidRPr="00E31E89" w:rsidRDefault="008F73F1" w:rsidP="00E31E89">
      <w:pPr>
        <w:jc w:val="both"/>
        <w:rPr>
          <w:rFonts w:ascii="Arial" w:hAnsi="Arial" w:cs="Arial"/>
          <w:sz w:val="20"/>
          <w:szCs w:val="20"/>
          <w:lang w:eastAsia="ar-SA"/>
        </w:rPr>
      </w:pPr>
      <w:r w:rsidRPr="009651B6">
        <w:rPr>
          <w:rFonts w:ascii="Arial" w:hAnsi="Arial" w:cs="Arial"/>
          <w:sz w:val="20"/>
          <w:szCs w:val="20"/>
          <w:lang w:eastAsia="ar-SA"/>
        </w:rPr>
        <w:t>Zamawiający informuje, iż złożył wniosek o dofinansowanie projektu ze środków Europejskiego Funduszu Rozwoju Regionalnego w ramach Regionalnego Programu Operacyjnego Województwa Warmińsko-Mazurskiego na lata 2014-2020, numer projektu RPWM.13.02.00-IZ.00-28-001/22.</w:t>
      </w:r>
      <w:r w:rsidRPr="00E31E89">
        <w:rPr>
          <w:rFonts w:ascii="Arial" w:hAnsi="Arial" w:cs="Arial"/>
          <w:sz w:val="20"/>
          <w:szCs w:val="20"/>
          <w:lang w:eastAsia="ar-SA"/>
        </w:rPr>
        <w:t xml:space="preserve"> Zgodnie ze złożonym wnioskiem o dofinansowanie planowana data rozpoczęcia realizacji projektu/data rozpoczęcia rzeczowej realizacji projektu to 03.04.2023 r.</w:t>
      </w:r>
    </w:p>
    <w:p w:rsidR="008F73F1" w:rsidRDefault="008F73F1" w:rsidP="0072295C">
      <w:pPr>
        <w:jc w:val="both"/>
        <w:rPr>
          <w:rFonts w:ascii="Arial" w:hAnsi="Arial" w:cs="Arial"/>
          <w:sz w:val="20"/>
          <w:szCs w:val="20"/>
          <w:lang w:eastAsia="ar-SA"/>
        </w:rPr>
      </w:pPr>
    </w:p>
    <w:p w:rsidR="008F73F1" w:rsidRDefault="008F73F1" w:rsidP="0072295C">
      <w:pPr>
        <w:jc w:val="both"/>
        <w:rPr>
          <w:rFonts w:ascii="Arial" w:hAnsi="Arial" w:cs="Arial"/>
          <w:sz w:val="20"/>
          <w:szCs w:val="20"/>
          <w:lang w:eastAsia="ar-SA"/>
        </w:rPr>
      </w:pPr>
      <w:r>
        <w:rPr>
          <w:rFonts w:ascii="Arial" w:hAnsi="Arial" w:cs="Arial"/>
          <w:sz w:val="20"/>
          <w:szCs w:val="20"/>
          <w:lang w:eastAsia="ar-SA"/>
        </w:rPr>
        <w:t>4.3.3</w:t>
      </w:r>
    </w:p>
    <w:p w:rsidR="008F73F1" w:rsidRPr="00031E0E" w:rsidRDefault="008F73F1" w:rsidP="0072295C">
      <w:pPr>
        <w:jc w:val="both"/>
        <w:rPr>
          <w:rFonts w:ascii="Arial" w:hAnsi="Arial" w:cs="Arial"/>
          <w:sz w:val="20"/>
          <w:szCs w:val="20"/>
          <w:u w:val="single"/>
          <w:lang w:eastAsia="ar-SA"/>
        </w:rPr>
      </w:pPr>
      <w:r w:rsidRPr="00031E0E">
        <w:rPr>
          <w:rFonts w:ascii="Arial" w:hAnsi="Arial" w:cs="Arial"/>
          <w:sz w:val="20"/>
          <w:szCs w:val="20"/>
          <w:u w:val="single"/>
          <w:lang w:eastAsia="ar-SA"/>
        </w:rPr>
        <w:t>Zgodnie z art. 310 pkt 1 ustawy Prawo zamówień publicznych Zamawiający przewiduje możliwość unieważnienia postępowania o udzielenie zamówienia, jeżeli środki publiczne, które Zamawiający zamierzał przeznaczyć na sfinansowanie całości lub części zamówienia, nie zostały mu przyznane.</w:t>
      </w:r>
    </w:p>
    <w:p w:rsidR="008F73F1" w:rsidRDefault="008F73F1" w:rsidP="0072295C">
      <w:pPr>
        <w:jc w:val="both"/>
        <w:rPr>
          <w:rFonts w:ascii="Arial" w:hAnsi="Arial" w:cs="Arial"/>
          <w:sz w:val="20"/>
          <w:szCs w:val="20"/>
          <w:lang w:eastAsia="ar-SA"/>
        </w:rPr>
      </w:pPr>
    </w:p>
    <w:p w:rsidR="008F73F1" w:rsidRDefault="008F73F1" w:rsidP="0072295C">
      <w:pPr>
        <w:jc w:val="both"/>
        <w:rPr>
          <w:rFonts w:ascii="Arial" w:hAnsi="Arial" w:cs="Arial"/>
          <w:sz w:val="20"/>
          <w:szCs w:val="20"/>
          <w:lang w:eastAsia="ar-SA"/>
        </w:rPr>
      </w:pPr>
      <w:r>
        <w:rPr>
          <w:rFonts w:ascii="Arial" w:hAnsi="Arial" w:cs="Arial"/>
          <w:sz w:val="20"/>
          <w:szCs w:val="20"/>
          <w:lang w:eastAsia="ar-SA"/>
        </w:rPr>
        <w:t>4.3.4</w:t>
      </w:r>
    </w:p>
    <w:p w:rsidR="008F73F1" w:rsidRPr="009651B6" w:rsidRDefault="008F73F1" w:rsidP="0072295C">
      <w:pPr>
        <w:autoSpaceDE w:val="0"/>
        <w:jc w:val="both"/>
        <w:rPr>
          <w:rFonts w:ascii="Arial" w:hAnsi="Arial" w:cs="Arial"/>
          <w:sz w:val="20"/>
          <w:szCs w:val="20"/>
          <w:lang w:eastAsia="pl-PL"/>
        </w:rPr>
      </w:pPr>
      <w:r w:rsidRPr="009651B6">
        <w:rPr>
          <w:rFonts w:ascii="Arial" w:hAnsi="Arial" w:cs="Arial"/>
          <w:sz w:val="20"/>
          <w:szCs w:val="20"/>
          <w:lang w:eastAsia="ar-SA"/>
        </w:rPr>
        <w:t>W przypadku uzyskania dofinansowania projektu i zawarcia umowy, Wykonawca zapewni trwałość projektu w okresie min. 5 lat od jego zakończenia. W tym okresie przedmiot projektu nie zostanie poddany zasadniczym modyfikacjom mającym wpływ na jego charakter lub warunki realizacji lub powodującym uzyskanie nieuzasadnionej korzyści.</w:t>
      </w:r>
      <w:r w:rsidRPr="009651B6">
        <w:rPr>
          <w:rFonts w:ascii="Arial" w:hAnsi="Arial" w:cs="Arial"/>
          <w:sz w:val="20"/>
          <w:szCs w:val="20"/>
          <w:lang w:eastAsia="pl-PL"/>
        </w:rPr>
        <w:t xml:space="preserve"> Zamawiający zgodnie z art. 100 ust. 2 ustawy Prawo zamówień publicznych informuje, że realizacja prac musi opierać się na rozwiązaniach zapewniających spełnianie przez objętą nimi infrastrukturę, zasady równości szans kobiet i mężczyzn oraz równości szans i niedyskryminacji, w tym dostępności dla osób z niepełnosprawnościami. Wykonawca jest zobowiązany do przestrzegania zapisów „Wytycznych w zakresie realizacji zasady równości szans i niedyskryminacji, w tym dostępności dla osób z niepełnosprawnościami oraz zasady równości szans kobiet i mężczyzn w ramach funduszy unijnych na lata 2014-2020”.</w:t>
      </w:r>
    </w:p>
    <w:p w:rsidR="008F73F1" w:rsidRPr="009651B6" w:rsidRDefault="008F73F1" w:rsidP="006126C2">
      <w:pPr>
        <w:jc w:val="both"/>
        <w:rPr>
          <w:rFonts w:ascii="Arial" w:hAnsi="Arial" w:cs="Arial"/>
          <w:sz w:val="20"/>
          <w:szCs w:val="20"/>
          <w:lang w:eastAsia="ar-SA"/>
        </w:rPr>
      </w:pPr>
    </w:p>
    <w:p w:rsidR="008F73F1" w:rsidRDefault="008F73F1" w:rsidP="006126C2">
      <w:pPr>
        <w:jc w:val="both"/>
        <w:rPr>
          <w:rFonts w:cs="Times New Roman"/>
        </w:rPr>
      </w:pPr>
      <w:r>
        <w:rPr>
          <w:rFonts w:ascii="Arial" w:hAnsi="Arial" w:cs="Arial"/>
          <w:sz w:val="20"/>
          <w:szCs w:val="20"/>
          <w:lang w:eastAsia="ar-SA"/>
        </w:rPr>
        <w:t>4.3.5</w:t>
      </w:r>
    </w:p>
    <w:p w:rsidR="008F73F1" w:rsidRDefault="008F73F1" w:rsidP="006126C2">
      <w:pPr>
        <w:jc w:val="both"/>
        <w:rPr>
          <w:rFonts w:cs="Times New Roman"/>
        </w:rPr>
      </w:pPr>
      <w:r>
        <w:rPr>
          <w:rFonts w:ascii="Arial" w:hAnsi="Arial" w:cs="Arial"/>
          <w:sz w:val="20"/>
          <w:szCs w:val="20"/>
          <w:lang w:eastAsia="ar-SA"/>
        </w:rPr>
        <w:t>Wykonawca zobowiązany jest do wykonania wszystkich niezbędnych prac koniecznych do prawidłowego funkcjonowania przedmiotowego przedsięwzięcia w ramach kosztów przedstawionych w ofercie.</w:t>
      </w:r>
    </w:p>
    <w:p w:rsidR="008F73F1" w:rsidRDefault="008F73F1" w:rsidP="006126C2">
      <w:pPr>
        <w:jc w:val="both"/>
        <w:rPr>
          <w:rFonts w:ascii="Arial" w:hAnsi="Arial" w:cs="Arial"/>
          <w:sz w:val="20"/>
          <w:szCs w:val="20"/>
          <w:lang w:eastAsia="ar-SA"/>
        </w:rPr>
      </w:pPr>
    </w:p>
    <w:p w:rsidR="008F73F1" w:rsidRDefault="008F73F1" w:rsidP="006126C2">
      <w:pPr>
        <w:jc w:val="both"/>
        <w:rPr>
          <w:rFonts w:cs="Times New Roman"/>
        </w:rPr>
      </w:pPr>
      <w:r>
        <w:rPr>
          <w:rFonts w:ascii="Arial" w:hAnsi="Arial" w:cs="Arial"/>
          <w:sz w:val="20"/>
          <w:szCs w:val="20"/>
          <w:lang w:eastAsia="ar-SA"/>
        </w:rPr>
        <w:t>4.3.6</w:t>
      </w:r>
    </w:p>
    <w:p w:rsidR="008F73F1" w:rsidRPr="00AA31ED" w:rsidRDefault="008F73F1" w:rsidP="006126C2">
      <w:pPr>
        <w:jc w:val="both"/>
        <w:rPr>
          <w:rFonts w:ascii="Arial" w:hAnsi="Arial" w:cs="Arial"/>
          <w:b/>
          <w:bCs/>
          <w:sz w:val="20"/>
          <w:szCs w:val="20"/>
          <w:u w:val="single"/>
          <w:lang w:eastAsia="ar-SA"/>
        </w:rPr>
      </w:pPr>
      <w:r>
        <w:rPr>
          <w:rFonts w:ascii="Arial" w:hAnsi="Arial" w:cs="Arial"/>
          <w:sz w:val="20"/>
          <w:szCs w:val="20"/>
          <w:lang w:eastAsia="ar-SA"/>
        </w:rPr>
        <w:t xml:space="preserve">Wykonawca będzie realizował przedmiot zamówienia w czynnym całodobowo podmiocie leczniczym, który będzie nieprzerwanie udzielać świadczeń zdrowotnych podczas realizacji projektu. </w:t>
      </w:r>
      <w:r w:rsidRPr="00AA31ED">
        <w:rPr>
          <w:rFonts w:ascii="Arial" w:hAnsi="Arial" w:cs="Arial"/>
          <w:b/>
          <w:bCs/>
          <w:sz w:val="20"/>
          <w:szCs w:val="20"/>
          <w:u w:val="single"/>
          <w:lang w:eastAsia="ar-SA"/>
        </w:rPr>
        <w:t>Wykonawca będzie zobowiązany do takiej organizacji wykonywanych prac, aby wyłączenie pracowni TK nastąpiło na okres nie dłuższy niż 3 tygodnie.</w:t>
      </w:r>
    </w:p>
    <w:p w:rsidR="008F73F1" w:rsidRPr="007C2220" w:rsidRDefault="008F73F1" w:rsidP="006126C2">
      <w:pPr>
        <w:jc w:val="both"/>
        <w:rPr>
          <w:rFonts w:ascii="Arial" w:hAnsi="Arial" w:cs="Arial"/>
          <w:b/>
          <w:bCs/>
          <w:color w:val="FF0000"/>
          <w:sz w:val="20"/>
          <w:szCs w:val="20"/>
          <w:lang w:eastAsia="ar-SA"/>
        </w:rPr>
      </w:pPr>
      <w:r w:rsidRPr="007C2220">
        <w:rPr>
          <w:rFonts w:ascii="Arial" w:hAnsi="Arial" w:cs="Arial"/>
          <w:sz w:val="20"/>
          <w:szCs w:val="20"/>
          <w:lang w:eastAsia="ar-SA"/>
        </w:rPr>
        <w:t xml:space="preserve"> </w:t>
      </w:r>
    </w:p>
    <w:p w:rsidR="008F73F1" w:rsidRDefault="008F73F1" w:rsidP="006126C2">
      <w:pPr>
        <w:jc w:val="both"/>
        <w:rPr>
          <w:rFonts w:cs="Times New Roman"/>
        </w:rPr>
      </w:pPr>
      <w:r>
        <w:rPr>
          <w:rFonts w:ascii="Arial" w:hAnsi="Arial" w:cs="Arial"/>
          <w:sz w:val="20"/>
          <w:szCs w:val="20"/>
          <w:lang w:eastAsia="ar-SA"/>
        </w:rPr>
        <w:t xml:space="preserve">4.4 </w:t>
      </w:r>
    </w:p>
    <w:p w:rsidR="008F73F1" w:rsidRDefault="008F73F1" w:rsidP="006126C2">
      <w:pPr>
        <w:jc w:val="both"/>
        <w:rPr>
          <w:rFonts w:ascii="Arial" w:hAnsi="Arial" w:cs="Arial"/>
          <w:sz w:val="20"/>
          <w:szCs w:val="20"/>
          <w:lang w:eastAsia="pl-PL"/>
        </w:rPr>
      </w:pPr>
      <w:r>
        <w:rPr>
          <w:rFonts w:ascii="Arial" w:hAnsi="Arial" w:cs="Arial"/>
          <w:sz w:val="20"/>
          <w:szCs w:val="20"/>
          <w:lang w:eastAsia="pl-PL"/>
        </w:rPr>
        <w:t xml:space="preserve">Dokumentacja postępowania może </w:t>
      </w:r>
      <w:r w:rsidRPr="00A9235D">
        <w:rPr>
          <w:rFonts w:ascii="Arial" w:hAnsi="Arial" w:cs="Arial"/>
          <w:sz w:val="20"/>
          <w:szCs w:val="20"/>
          <w:lang w:eastAsia="pl-PL"/>
        </w:rPr>
        <w:t>wskazywać dla niektórych materiałów i urządzeń znaki towarowe lub pochodzenie. Zamawiający zgodnie z art. 99 ust. 5 ustawy</w:t>
      </w:r>
      <w:r>
        <w:rPr>
          <w:rFonts w:ascii="Arial" w:hAnsi="Arial" w:cs="Arial"/>
          <w:sz w:val="20"/>
          <w:szCs w:val="20"/>
          <w:lang w:eastAsia="pl-PL"/>
        </w:rPr>
        <w:t xml:space="preserve"> Prawo zamówień publicznych dopuszcza składanie ofert równoważnych, a wszelkie towary określone w dokumentacji, pochodzące od konkretnych producentów, określają minimalne parametry jakościowe i cechy użytkowe, jakim muszą odpowiadać towary, aby spełnić wymagania stawiane przez Zamawiającego. Poprzez zapis dot. minimalnych parametrów jakościowych wymagań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stosownych dokumentów wykazujących spełnienie przez produkty równoważne ww. parametrów i cech. </w:t>
      </w:r>
    </w:p>
    <w:p w:rsidR="008F73F1" w:rsidRDefault="008F73F1" w:rsidP="006126C2">
      <w:pPr>
        <w:jc w:val="both"/>
        <w:rPr>
          <w:rFonts w:ascii="Arial" w:hAnsi="Arial" w:cs="Arial"/>
          <w:sz w:val="20"/>
          <w:szCs w:val="20"/>
          <w:lang w:eastAsia="pl-PL"/>
        </w:rPr>
      </w:pPr>
    </w:p>
    <w:p w:rsidR="008F73F1" w:rsidRDefault="008F73F1" w:rsidP="00B15C90">
      <w:pPr>
        <w:jc w:val="both"/>
        <w:rPr>
          <w:rFonts w:ascii="Arial" w:hAnsi="Arial" w:cs="Arial"/>
          <w:sz w:val="20"/>
          <w:szCs w:val="20"/>
          <w:lang w:eastAsia="pl-PL"/>
        </w:rPr>
      </w:pPr>
      <w:r>
        <w:rPr>
          <w:rFonts w:ascii="Arial" w:hAnsi="Arial" w:cs="Arial"/>
          <w:sz w:val="20"/>
          <w:szCs w:val="20"/>
          <w:lang w:eastAsia="pl-PL"/>
        </w:rPr>
        <w:t xml:space="preserve">4.5 </w:t>
      </w:r>
    </w:p>
    <w:p w:rsidR="008F73F1" w:rsidRDefault="008F73F1" w:rsidP="00B15C90">
      <w:pPr>
        <w:jc w:val="both"/>
        <w:rPr>
          <w:rFonts w:ascii="Arial" w:hAnsi="Arial" w:cs="Arial"/>
          <w:sz w:val="20"/>
          <w:szCs w:val="20"/>
          <w:lang w:eastAsia="pl-PL"/>
        </w:rPr>
      </w:pPr>
      <w:r>
        <w:rPr>
          <w:rFonts w:ascii="Arial" w:hAnsi="Arial" w:cs="Arial"/>
          <w:sz w:val="20"/>
          <w:szCs w:val="20"/>
          <w:lang w:eastAsia="pl-PL"/>
        </w:rPr>
        <w:t>Zgodnie z art. 101 ust. 4 ustawy Prawo zamówień publicznych Zamawiający informuje, iż w odniesieniu do norm, ocen technicznych, specyfikacji technicznych i systemów referencji technicznych, o których mowa w art. 101 ust. 1 pkt 2 oraz ust. 3 ustawy Prawo zamówień publicznych, wskazanych w niniejszej SWZ i załącznikach do SWZ, Zamawiający dopuszcza rozwiązania równoważne opisywanym.</w:t>
      </w:r>
    </w:p>
    <w:p w:rsidR="008F73F1" w:rsidRDefault="008F73F1" w:rsidP="006126C2">
      <w:pPr>
        <w:autoSpaceDE w:val="0"/>
        <w:ind w:left="142" w:hanging="142"/>
        <w:jc w:val="both"/>
        <w:rPr>
          <w:rFonts w:ascii="Arial" w:hAnsi="Arial" w:cs="Arial"/>
          <w:sz w:val="20"/>
          <w:szCs w:val="20"/>
          <w:lang w:eastAsia="pl-PL"/>
        </w:rPr>
      </w:pPr>
    </w:p>
    <w:p w:rsidR="008F73F1" w:rsidRDefault="008F73F1" w:rsidP="006126C2">
      <w:pPr>
        <w:jc w:val="both"/>
        <w:rPr>
          <w:rFonts w:ascii="Arial" w:hAnsi="Arial" w:cs="Arial"/>
          <w:sz w:val="20"/>
          <w:szCs w:val="20"/>
          <w:lang w:eastAsia="ar-SA"/>
        </w:rPr>
      </w:pPr>
    </w:p>
    <w:p w:rsidR="008F73F1" w:rsidRDefault="008F73F1" w:rsidP="006126C2">
      <w:pPr>
        <w:jc w:val="both"/>
        <w:rPr>
          <w:rFonts w:cs="Times New Roman"/>
        </w:rPr>
      </w:pPr>
      <w:r>
        <w:rPr>
          <w:rFonts w:ascii="Arial" w:hAnsi="Arial" w:cs="Arial"/>
          <w:sz w:val="20"/>
          <w:szCs w:val="20"/>
          <w:lang w:eastAsia="ar-SA"/>
        </w:rPr>
        <w:t>4.6</w:t>
      </w:r>
    </w:p>
    <w:p w:rsidR="008F73F1" w:rsidRDefault="008F73F1" w:rsidP="006126C2">
      <w:pPr>
        <w:autoSpaceDE w:val="0"/>
        <w:ind w:left="142" w:hanging="142"/>
        <w:jc w:val="both"/>
        <w:rPr>
          <w:rFonts w:cs="Times New Roman"/>
        </w:rPr>
      </w:pPr>
      <w:r>
        <w:rPr>
          <w:rFonts w:ascii="Arial" w:hAnsi="Arial" w:cs="Arial"/>
          <w:sz w:val="20"/>
          <w:szCs w:val="20"/>
          <w:lang w:eastAsia="pl-PL"/>
        </w:rPr>
        <w:t>Wymagania stawiane Wykonawcy:</w:t>
      </w:r>
    </w:p>
    <w:p w:rsidR="008F73F1" w:rsidRDefault="008F73F1" w:rsidP="006126C2">
      <w:pPr>
        <w:numPr>
          <w:ilvl w:val="0"/>
          <w:numId w:val="7"/>
        </w:numPr>
        <w:autoSpaceDE w:val="0"/>
        <w:jc w:val="both"/>
        <w:rPr>
          <w:rFonts w:cs="Times New Roman"/>
        </w:rPr>
      </w:pPr>
      <w:r>
        <w:rPr>
          <w:rFonts w:ascii="Arial" w:hAnsi="Arial" w:cs="Arial"/>
          <w:sz w:val="20"/>
          <w:szCs w:val="20"/>
          <w:lang w:eastAsia="pl-PL"/>
        </w:rPr>
        <w:t>Wykonawca odpowiedzialny będzie za całokształt, w tym za przebieg oraz terminowe wykonanie zamówienia, za jakość, zgodność z warunkami technicznymi i jakościowymi określonymi dla przedmiotu zamówienia.</w:t>
      </w:r>
    </w:p>
    <w:p w:rsidR="008F73F1" w:rsidRDefault="008F73F1" w:rsidP="006126C2">
      <w:pPr>
        <w:numPr>
          <w:ilvl w:val="0"/>
          <w:numId w:val="7"/>
        </w:numPr>
        <w:autoSpaceDE w:val="0"/>
        <w:jc w:val="both"/>
        <w:rPr>
          <w:rFonts w:cs="Times New Roman"/>
        </w:rPr>
      </w:pPr>
      <w:r>
        <w:rPr>
          <w:rFonts w:ascii="Arial" w:hAnsi="Arial" w:cs="Arial"/>
          <w:sz w:val="20"/>
          <w:szCs w:val="20"/>
          <w:lang w:eastAsia="pl-PL"/>
        </w:rPr>
        <w:t>Wymagana jest należyta staranność przy realizacji zamówienia, rozumiana jako staranność profesjonalisty w działalności objętej przedmiotem niniejszego zamówienia.</w:t>
      </w:r>
    </w:p>
    <w:p w:rsidR="008F73F1" w:rsidRDefault="008F73F1" w:rsidP="006126C2">
      <w:pPr>
        <w:numPr>
          <w:ilvl w:val="0"/>
          <w:numId w:val="7"/>
        </w:numPr>
        <w:autoSpaceDE w:val="0"/>
        <w:jc w:val="both"/>
        <w:rPr>
          <w:rFonts w:cs="Times New Roman"/>
        </w:rPr>
      </w:pPr>
      <w:r>
        <w:rPr>
          <w:rFonts w:ascii="Arial" w:hAnsi="Arial" w:cs="Arial"/>
          <w:sz w:val="20"/>
          <w:szCs w:val="20"/>
          <w:lang w:eastAsia="pl-PL"/>
        </w:rPr>
        <w:t>Spełnienie innych wymagań określonych we wzorze umowy oraz wynikających z obowiązujących przepisów prawa.</w:t>
      </w:r>
    </w:p>
    <w:p w:rsidR="008F73F1" w:rsidRDefault="008F73F1" w:rsidP="006126C2">
      <w:pPr>
        <w:jc w:val="both"/>
        <w:rPr>
          <w:rFonts w:ascii="Arial" w:hAnsi="Arial" w:cs="Arial"/>
          <w:sz w:val="20"/>
          <w:szCs w:val="20"/>
          <w:lang w:eastAsia="ar-SA"/>
        </w:rPr>
      </w:pPr>
    </w:p>
    <w:p w:rsidR="008F73F1" w:rsidRDefault="008F73F1" w:rsidP="006126C2">
      <w:pPr>
        <w:tabs>
          <w:tab w:val="left" w:pos="900"/>
        </w:tabs>
        <w:rPr>
          <w:rFonts w:cs="Times New Roman"/>
        </w:rPr>
      </w:pPr>
      <w:r>
        <w:rPr>
          <w:rFonts w:ascii="Arial" w:hAnsi="Arial" w:cs="Arial"/>
          <w:b/>
          <w:bCs/>
          <w:sz w:val="20"/>
          <w:szCs w:val="20"/>
          <w:lang w:eastAsia="ar-SA"/>
        </w:rPr>
        <w:t>V. TERMIN WYKONANIA ZAMÓWIENIA</w:t>
      </w:r>
    </w:p>
    <w:p w:rsidR="008F73F1" w:rsidRDefault="008F73F1" w:rsidP="006126C2">
      <w:pPr>
        <w:rPr>
          <w:rFonts w:ascii="Arial" w:hAnsi="Arial" w:cs="Arial"/>
          <w:b/>
          <w:bCs/>
          <w:sz w:val="20"/>
          <w:szCs w:val="20"/>
          <w:lang w:eastAsia="ar-SA"/>
        </w:rPr>
      </w:pPr>
    </w:p>
    <w:p w:rsidR="008F73F1" w:rsidRDefault="008F73F1" w:rsidP="006126C2">
      <w:pPr>
        <w:rPr>
          <w:rFonts w:cs="Times New Roman"/>
        </w:rPr>
      </w:pPr>
      <w:r>
        <w:rPr>
          <w:rFonts w:ascii="Arial" w:hAnsi="Arial" w:cs="Arial"/>
          <w:sz w:val="20"/>
          <w:szCs w:val="20"/>
          <w:lang w:eastAsia="ar-SA"/>
        </w:rPr>
        <w:t>5.1</w:t>
      </w:r>
    </w:p>
    <w:p w:rsidR="008F73F1" w:rsidRDefault="008F73F1" w:rsidP="003D1A1E">
      <w:pPr>
        <w:jc w:val="both"/>
        <w:rPr>
          <w:rFonts w:ascii="Arial" w:hAnsi="Arial" w:cs="Arial"/>
          <w:sz w:val="20"/>
          <w:szCs w:val="20"/>
          <w:lang w:eastAsia="ar-SA"/>
        </w:rPr>
      </w:pPr>
      <w:r>
        <w:rPr>
          <w:rFonts w:ascii="Arial" w:hAnsi="Arial" w:cs="Arial"/>
          <w:sz w:val="20"/>
          <w:szCs w:val="20"/>
          <w:lang w:eastAsia="ar-SA"/>
        </w:rPr>
        <w:t>Zamawiający wymaga, aby odbiór przedmiotu zamówienia zakończony podpisaniem protokołu zdawczo-</w:t>
      </w:r>
      <w:r w:rsidRPr="00215B6C">
        <w:rPr>
          <w:rFonts w:ascii="Arial" w:hAnsi="Arial" w:cs="Arial"/>
          <w:sz w:val="20"/>
          <w:szCs w:val="20"/>
          <w:lang w:eastAsia="ar-SA"/>
        </w:rPr>
        <w:t>odbiorczego został zrealizowany w terminie:</w:t>
      </w:r>
    </w:p>
    <w:p w:rsidR="008F73F1" w:rsidRPr="00B81FB3" w:rsidRDefault="008F73F1" w:rsidP="003D1A1E">
      <w:pPr>
        <w:jc w:val="both"/>
        <w:rPr>
          <w:rFonts w:ascii="Arial" w:hAnsi="Arial" w:cs="Arial"/>
          <w:b/>
          <w:bCs/>
          <w:sz w:val="20"/>
          <w:szCs w:val="20"/>
          <w:lang w:eastAsia="ar-SA"/>
        </w:rPr>
      </w:pPr>
      <w:r w:rsidRPr="00B81FB3">
        <w:rPr>
          <w:rFonts w:ascii="Arial" w:hAnsi="Arial" w:cs="Arial"/>
          <w:b/>
          <w:bCs/>
          <w:sz w:val="20"/>
          <w:szCs w:val="20"/>
          <w:lang w:eastAsia="ar-SA"/>
        </w:rPr>
        <w:t>- w zakresie zadania nr 1: 01.08.2023 r. – 31.08.2023 r.</w:t>
      </w:r>
      <w:r w:rsidRPr="00B81FB3">
        <w:rPr>
          <w:rFonts w:ascii="Arial" w:hAnsi="Arial" w:cs="Arial"/>
          <w:sz w:val="20"/>
          <w:szCs w:val="20"/>
          <w:lang w:eastAsia="ar-SA"/>
        </w:rPr>
        <w:t xml:space="preserve"> (wraz ze wszystkimi wymaganymi uzgodnieniami </w:t>
      </w:r>
      <w:r w:rsidRPr="00B81FB3">
        <w:rPr>
          <w:rFonts w:ascii="Arial" w:hAnsi="Arial" w:cs="Arial"/>
          <w:sz w:val="20"/>
          <w:szCs w:val="20"/>
          <w:lang w:eastAsia="ar-SA"/>
        </w:rPr>
        <w:br/>
        <w:t>i dokumentami dopuszczającymi do użytkowania pracowni TK)</w:t>
      </w:r>
    </w:p>
    <w:p w:rsidR="008F73F1" w:rsidRPr="00B81FB3" w:rsidRDefault="008F73F1" w:rsidP="003D1A1E">
      <w:pPr>
        <w:jc w:val="both"/>
        <w:rPr>
          <w:rFonts w:ascii="Arial" w:hAnsi="Arial" w:cs="Arial"/>
          <w:b/>
          <w:bCs/>
          <w:sz w:val="20"/>
          <w:szCs w:val="20"/>
          <w:lang w:eastAsia="ar-SA"/>
        </w:rPr>
      </w:pPr>
      <w:r w:rsidRPr="00B81FB3">
        <w:rPr>
          <w:rFonts w:ascii="Arial" w:hAnsi="Arial" w:cs="Arial"/>
          <w:b/>
          <w:bCs/>
          <w:sz w:val="20"/>
          <w:szCs w:val="20"/>
          <w:lang w:eastAsia="ar-SA"/>
        </w:rPr>
        <w:t>- w zakresie zadania nr 2 i 3: 01.10.2023 r. – 31.10.2023 r.</w:t>
      </w:r>
    </w:p>
    <w:p w:rsidR="008F73F1" w:rsidRDefault="008F73F1" w:rsidP="006126C2">
      <w:pPr>
        <w:jc w:val="both"/>
        <w:rPr>
          <w:rFonts w:ascii="Arial" w:hAnsi="Arial" w:cs="Arial"/>
          <w:b/>
          <w:bCs/>
          <w:sz w:val="20"/>
          <w:szCs w:val="20"/>
          <w:lang w:eastAsia="ar-SA"/>
        </w:rPr>
      </w:pPr>
    </w:p>
    <w:p w:rsidR="008F73F1" w:rsidRPr="00C76764" w:rsidRDefault="008F73F1" w:rsidP="006126C2">
      <w:pPr>
        <w:jc w:val="both"/>
        <w:rPr>
          <w:rFonts w:ascii="Arial" w:hAnsi="Arial" w:cs="Arial"/>
          <w:sz w:val="20"/>
          <w:szCs w:val="20"/>
          <w:lang w:eastAsia="ar-SA"/>
        </w:rPr>
      </w:pPr>
      <w:r w:rsidRPr="00C76764">
        <w:rPr>
          <w:rFonts w:ascii="Arial" w:hAnsi="Arial" w:cs="Arial"/>
          <w:sz w:val="20"/>
          <w:szCs w:val="20"/>
          <w:lang w:eastAsia="ar-SA"/>
        </w:rPr>
        <w:t>5.2</w:t>
      </w:r>
    </w:p>
    <w:p w:rsidR="008F73F1" w:rsidRPr="00060B71" w:rsidRDefault="008F73F1" w:rsidP="006126C2">
      <w:pPr>
        <w:jc w:val="both"/>
        <w:rPr>
          <w:rFonts w:ascii="Arial" w:hAnsi="Arial" w:cs="Arial"/>
          <w:sz w:val="20"/>
          <w:szCs w:val="20"/>
          <w:lang w:eastAsia="ar-SA"/>
        </w:rPr>
      </w:pPr>
      <w:r w:rsidRPr="00C76764">
        <w:rPr>
          <w:rFonts w:ascii="Arial" w:hAnsi="Arial" w:cs="Arial"/>
          <w:sz w:val="20"/>
          <w:szCs w:val="20"/>
          <w:lang w:eastAsia="ar-SA"/>
        </w:rPr>
        <w:t xml:space="preserve">Szczegółowe zagadnienia dotyczące terminu realizacji umowy uregulowane są we wzorze </w:t>
      </w:r>
      <w:r>
        <w:rPr>
          <w:rFonts w:ascii="Arial" w:hAnsi="Arial" w:cs="Arial"/>
          <w:sz w:val="20"/>
          <w:szCs w:val="20"/>
          <w:lang w:eastAsia="ar-SA"/>
        </w:rPr>
        <w:t>umowy stanowiącym załącznik nr 2</w:t>
      </w:r>
      <w:r w:rsidRPr="00C76764">
        <w:rPr>
          <w:rFonts w:ascii="Arial" w:hAnsi="Arial" w:cs="Arial"/>
          <w:sz w:val="20"/>
          <w:szCs w:val="20"/>
          <w:lang w:eastAsia="ar-SA"/>
        </w:rPr>
        <w:t xml:space="preserve"> do SWZ.</w:t>
      </w:r>
    </w:p>
    <w:p w:rsidR="008F73F1" w:rsidRDefault="008F73F1" w:rsidP="006126C2">
      <w:pPr>
        <w:jc w:val="both"/>
        <w:rPr>
          <w:rFonts w:ascii="Arial" w:hAnsi="Arial" w:cs="Arial"/>
          <w:b/>
          <w:bCs/>
          <w:sz w:val="20"/>
          <w:szCs w:val="20"/>
          <w:lang w:eastAsia="ar-SA"/>
        </w:rPr>
      </w:pPr>
    </w:p>
    <w:p w:rsidR="008F73F1" w:rsidRDefault="008F73F1" w:rsidP="006126C2">
      <w:pPr>
        <w:jc w:val="both"/>
        <w:rPr>
          <w:rFonts w:ascii="Arial" w:hAnsi="Arial" w:cs="Arial"/>
          <w:b/>
          <w:bCs/>
          <w:sz w:val="20"/>
          <w:szCs w:val="20"/>
          <w:lang w:eastAsia="ar-SA"/>
        </w:rPr>
      </w:pPr>
      <w:r>
        <w:rPr>
          <w:rFonts w:ascii="Arial" w:hAnsi="Arial" w:cs="Arial"/>
          <w:b/>
          <w:bCs/>
          <w:sz w:val="20"/>
          <w:szCs w:val="20"/>
          <w:lang w:eastAsia="ar-SA"/>
        </w:rPr>
        <w:t>VI. PROJEKTOWANE POSTANOWIENIA UMOWY W SPRAWIE ZAMÓWIENIA PUBLICZNEGO, KTÓRE ZOSTANĄ WPROWADZONE DO TREŚCI UMOWY</w:t>
      </w:r>
    </w:p>
    <w:p w:rsidR="008F73F1" w:rsidRDefault="008F73F1" w:rsidP="006126C2">
      <w:pPr>
        <w:jc w:val="both"/>
        <w:rPr>
          <w:rFonts w:ascii="Arial" w:hAnsi="Arial" w:cs="Arial"/>
          <w:b/>
          <w:bCs/>
          <w:sz w:val="20"/>
          <w:szCs w:val="20"/>
          <w:lang w:eastAsia="ar-SA"/>
        </w:rPr>
      </w:pPr>
    </w:p>
    <w:p w:rsidR="008F73F1" w:rsidRPr="00726134" w:rsidRDefault="008F73F1" w:rsidP="006126C2">
      <w:pPr>
        <w:jc w:val="both"/>
        <w:rPr>
          <w:rFonts w:ascii="Arial" w:hAnsi="Arial" w:cs="Arial"/>
          <w:sz w:val="20"/>
          <w:szCs w:val="20"/>
          <w:lang w:eastAsia="ar-SA"/>
        </w:rPr>
      </w:pPr>
      <w:r w:rsidRPr="00726134">
        <w:rPr>
          <w:rFonts w:ascii="Arial" w:hAnsi="Arial" w:cs="Arial"/>
          <w:sz w:val="20"/>
          <w:szCs w:val="20"/>
          <w:lang w:eastAsia="ar-SA"/>
        </w:rPr>
        <w:t>6.1</w:t>
      </w:r>
    </w:p>
    <w:p w:rsidR="008F73F1" w:rsidRDefault="008F73F1" w:rsidP="006126C2">
      <w:pPr>
        <w:jc w:val="both"/>
        <w:rPr>
          <w:rFonts w:ascii="Arial" w:hAnsi="Arial" w:cs="Arial"/>
          <w:sz w:val="20"/>
          <w:szCs w:val="20"/>
          <w:lang w:eastAsia="ar-SA"/>
        </w:rPr>
      </w:pPr>
      <w:r w:rsidRPr="00726134">
        <w:rPr>
          <w:rFonts w:ascii="Arial" w:hAnsi="Arial" w:cs="Arial"/>
          <w:sz w:val="20"/>
          <w:szCs w:val="20"/>
          <w:lang w:eastAsia="ar-SA"/>
        </w:rPr>
        <w:t xml:space="preserve">Projektowane postanowienia </w:t>
      </w:r>
      <w:r w:rsidRPr="00895C3A">
        <w:rPr>
          <w:rFonts w:ascii="Arial" w:hAnsi="Arial" w:cs="Arial"/>
          <w:sz w:val="20"/>
          <w:szCs w:val="20"/>
          <w:lang w:eastAsia="ar-SA"/>
        </w:rPr>
        <w:t xml:space="preserve">umowy w sprawie zamówienia publicznego, które zostaną wprowadzone do treści umowy, określone zostały w </w:t>
      </w:r>
      <w:r>
        <w:rPr>
          <w:rFonts w:ascii="Arial" w:hAnsi="Arial" w:cs="Arial"/>
          <w:sz w:val="20"/>
          <w:szCs w:val="20"/>
          <w:lang w:eastAsia="ar-SA"/>
        </w:rPr>
        <w:t>załączniku nr 2</w:t>
      </w:r>
      <w:r w:rsidRPr="00060B71">
        <w:rPr>
          <w:rFonts w:ascii="Arial" w:hAnsi="Arial" w:cs="Arial"/>
          <w:sz w:val="20"/>
          <w:szCs w:val="20"/>
          <w:lang w:eastAsia="ar-SA"/>
        </w:rPr>
        <w:t xml:space="preserve"> do SWZ.</w:t>
      </w:r>
    </w:p>
    <w:p w:rsidR="008F73F1" w:rsidRDefault="008F73F1" w:rsidP="006126C2">
      <w:pPr>
        <w:jc w:val="both"/>
        <w:rPr>
          <w:rFonts w:ascii="Arial" w:hAnsi="Arial" w:cs="Arial"/>
          <w:sz w:val="20"/>
          <w:szCs w:val="20"/>
          <w:lang w:eastAsia="ar-SA"/>
        </w:rPr>
      </w:pPr>
    </w:p>
    <w:p w:rsidR="008F73F1" w:rsidRPr="00EF1E79" w:rsidRDefault="008F73F1" w:rsidP="006126C2">
      <w:pPr>
        <w:jc w:val="both"/>
        <w:rPr>
          <w:rFonts w:ascii="Arial" w:hAnsi="Arial" w:cs="Arial"/>
          <w:b/>
          <w:bCs/>
          <w:sz w:val="20"/>
          <w:szCs w:val="20"/>
          <w:lang w:eastAsia="ar-SA"/>
        </w:rPr>
      </w:pPr>
      <w:r w:rsidRPr="00EF1E79">
        <w:rPr>
          <w:rFonts w:ascii="Arial" w:hAnsi="Arial" w:cs="Arial"/>
          <w:b/>
          <w:bCs/>
          <w:sz w:val="20"/>
          <w:szCs w:val="20"/>
          <w:lang w:eastAsia="ar-SA"/>
        </w:rPr>
        <w:t xml:space="preserve">VII. INFORMACJE O ŚRODKACH KOMUNIKACJI ELEKTRONICZNEJ, PRZY UŻYCIU KTÓRYCH ZAMAWIAJĄCY BĘDZIE KOMUNIKOWAŁ SIĘ Z WYKONAWCAMI ORAZ INFORMACJE </w:t>
      </w:r>
      <w:r>
        <w:rPr>
          <w:rFonts w:ascii="Arial" w:hAnsi="Arial" w:cs="Arial"/>
          <w:b/>
          <w:bCs/>
          <w:sz w:val="20"/>
          <w:szCs w:val="20"/>
          <w:lang w:eastAsia="ar-SA"/>
        </w:rPr>
        <w:br/>
      </w:r>
      <w:r w:rsidRPr="00EF1E79">
        <w:rPr>
          <w:rFonts w:ascii="Arial" w:hAnsi="Arial" w:cs="Arial"/>
          <w:b/>
          <w:bCs/>
          <w:sz w:val="20"/>
          <w:szCs w:val="20"/>
          <w:lang w:eastAsia="ar-SA"/>
        </w:rPr>
        <w:t xml:space="preserve">O WYMAGANIACH TECHNICZNYCH I ORGANIZACYJNYCH SPORZĄDZANIA, WYSYŁANIA </w:t>
      </w:r>
      <w:r>
        <w:rPr>
          <w:rFonts w:ascii="Arial" w:hAnsi="Arial" w:cs="Arial"/>
          <w:b/>
          <w:bCs/>
          <w:sz w:val="20"/>
          <w:szCs w:val="20"/>
          <w:lang w:eastAsia="ar-SA"/>
        </w:rPr>
        <w:br/>
      </w:r>
      <w:r w:rsidRPr="00EF1E79">
        <w:rPr>
          <w:rFonts w:ascii="Arial" w:hAnsi="Arial" w:cs="Arial"/>
          <w:b/>
          <w:bCs/>
          <w:sz w:val="20"/>
          <w:szCs w:val="20"/>
          <w:lang w:eastAsia="ar-SA"/>
        </w:rPr>
        <w:t>I ODBIERANIA KORESPONDENCJI ELEKTRONICZNEJ</w:t>
      </w:r>
    </w:p>
    <w:p w:rsidR="008F73F1" w:rsidRDefault="008F73F1" w:rsidP="006126C2">
      <w:pPr>
        <w:jc w:val="both"/>
        <w:rPr>
          <w:rFonts w:ascii="Arial" w:hAnsi="Arial" w:cs="Arial"/>
          <w:b/>
          <w:bCs/>
          <w:sz w:val="20"/>
          <w:szCs w:val="20"/>
          <w:u w:val="single"/>
        </w:rPr>
      </w:pPr>
    </w:p>
    <w:p w:rsidR="008F73F1" w:rsidRPr="00256193" w:rsidRDefault="008F73F1" w:rsidP="00101292">
      <w:pPr>
        <w:jc w:val="both"/>
        <w:rPr>
          <w:rFonts w:ascii="Arial" w:hAnsi="Arial" w:cs="Arial"/>
          <w:sz w:val="20"/>
          <w:szCs w:val="20"/>
        </w:rPr>
      </w:pPr>
      <w:r w:rsidRPr="00256193">
        <w:rPr>
          <w:rFonts w:ascii="Arial" w:hAnsi="Arial" w:cs="Arial"/>
          <w:sz w:val="20"/>
          <w:szCs w:val="20"/>
        </w:rPr>
        <w:t xml:space="preserve">7.1 </w:t>
      </w:r>
    </w:p>
    <w:p w:rsidR="008F73F1" w:rsidRPr="00256193" w:rsidRDefault="008F73F1" w:rsidP="00101292">
      <w:pPr>
        <w:jc w:val="both"/>
        <w:rPr>
          <w:rFonts w:ascii="Arial" w:hAnsi="Arial" w:cs="Arial"/>
        </w:rPr>
      </w:pPr>
      <w:r w:rsidRPr="00256193">
        <w:rPr>
          <w:rFonts w:ascii="Arial" w:hAnsi="Arial" w:cs="Arial"/>
          <w:sz w:val="20"/>
          <w:szCs w:val="20"/>
        </w:rPr>
        <w:t xml:space="preserve">W postępowaniu o udzielenie zamówienia komunikacja między Zamawiającym, a Wykonawcami odbywa się drogą elektroniczną przy użyciu miniPortalu, który dostępny jest pod adresem: </w:t>
      </w:r>
      <w:hyperlink r:id="rId12">
        <w:r w:rsidRPr="00256193">
          <w:rPr>
            <w:rStyle w:val="czeinternetowe"/>
            <w:rFonts w:ascii="Arial" w:hAnsi="Arial" w:cs="Arial"/>
            <w:sz w:val="20"/>
            <w:szCs w:val="20"/>
          </w:rPr>
          <w:t>https://miniportal.uzp.gov.pl/</w:t>
        </w:r>
      </w:hyperlink>
      <w:r w:rsidRPr="00256193">
        <w:rPr>
          <w:rFonts w:ascii="Arial" w:hAnsi="Arial" w:cs="Arial"/>
          <w:sz w:val="20"/>
          <w:szCs w:val="20"/>
        </w:rPr>
        <w:t xml:space="preserve">, ePUAPu dostępnego pod adresem: </w:t>
      </w:r>
      <w:hyperlink r:id="rId13">
        <w:r w:rsidRPr="00256193">
          <w:rPr>
            <w:rStyle w:val="czeinternetowe"/>
            <w:rFonts w:ascii="Arial" w:hAnsi="Arial" w:cs="Arial"/>
            <w:sz w:val="20"/>
            <w:szCs w:val="20"/>
          </w:rPr>
          <w:t>https://epuap.gov.pl/wps/portal</w:t>
        </w:r>
      </w:hyperlink>
      <w:r w:rsidRPr="00256193">
        <w:rPr>
          <w:rFonts w:ascii="Arial" w:hAnsi="Arial" w:cs="Arial"/>
          <w:sz w:val="20"/>
          <w:szCs w:val="20"/>
        </w:rPr>
        <w:t xml:space="preserve"> </w:t>
      </w:r>
      <w:r w:rsidRPr="00256193">
        <w:rPr>
          <w:rFonts w:ascii="Arial" w:hAnsi="Arial" w:cs="Arial"/>
          <w:color w:val="000000"/>
          <w:sz w:val="20"/>
          <w:szCs w:val="20"/>
        </w:rPr>
        <w:t xml:space="preserve">oraz poczty elektronicznej </w:t>
      </w:r>
      <w:hyperlink r:id="rId14">
        <w:r w:rsidRPr="00256193">
          <w:rPr>
            <w:rStyle w:val="czeinternetowe"/>
            <w:rFonts w:ascii="Arial" w:hAnsi="Arial" w:cs="Arial"/>
            <w:sz w:val="20"/>
            <w:szCs w:val="20"/>
          </w:rPr>
          <w:t>przetargi@spzoz-dzialdowo.pl</w:t>
        </w:r>
      </w:hyperlink>
      <w:r w:rsidRPr="00256193">
        <w:rPr>
          <w:rFonts w:ascii="Arial" w:hAnsi="Arial" w:cs="Arial"/>
          <w:color w:val="0000FF"/>
          <w:sz w:val="20"/>
          <w:szCs w:val="20"/>
        </w:rPr>
        <w:t>.</w:t>
      </w:r>
    </w:p>
    <w:p w:rsidR="008F73F1" w:rsidRDefault="008F73F1" w:rsidP="00101292">
      <w:pPr>
        <w:jc w:val="both"/>
        <w:rPr>
          <w:rFonts w:ascii="Arial" w:hAnsi="Arial" w:cs="Arial"/>
          <w:color w:val="000000"/>
          <w:sz w:val="20"/>
          <w:szCs w:val="20"/>
        </w:rPr>
      </w:pPr>
    </w:p>
    <w:p w:rsidR="008F73F1" w:rsidRPr="00256193" w:rsidRDefault="008F73F1" w:rsidP="00101292">
      <w:pPr>
        <w:jc w:val="both"/>
        <w:rPr>
          <w:rFonts w:ascii="Arial" w:hAnsi="Arial" w:cs="Arial"/>
          <w:color w:val="000000"/>
          <w:sz w:val="20"/>
          <w:szCs w:val="20"/>
        </w:rPr>
      </w:pPr>
      <w:r w:rsidRPr="00256193">
        <w:rPr>
          <w:rFonts w:ascii="Arial" w:hAnsi="Arial" w:cs="Arial"/>
          <w:color w:val="000000"/>
          <w:sz w:val="20"/>
          <w:szCs w:val="20"/>
        </w:rPr>
        <w:t xml:space="preserve">7.2 </w:t>
      </w:r>
    </w:p>
    <w:p w:rsidR="008F73F1" w:rsidRPr="00256193" w:rsidRDefault="008F73F1" w:rsidP="00101292">
      <w:pPr>
        <w:jc w:val="both"/>
        <w:rPr>
          <w:rFonts w:ascii="Arial" w:hAnsi="Arial" w:cs="Arial"/>
          <w:sz w:val="20"/>
          <w:szCs w:val="20"/>
        </w:rPr>
      </w:pPr>
      <w:r w:rsidRPr="00256193">
        <w:rPr>
          <w:rFonts w:ascii="Arial" w:hAnsi="Arial" w:cs="Arial"/>
          <w:color w:val="000000"/>
          <w:sz w:val="20"/>
          <w:szCs w:val="20"/>
        </w:rPr>
        <w:t xml:space="preserve">Wykonawca zamierzający wziąć udział w postępowaniu o udzielenie zamówienia publicznego musi posiadać konto na ePUAP. Wykonawca posiadający konto na ePUAP ma dostęp do następujących formularzy: </w:t>
      </w:r>
      <w:r w:rsidRPr="00256193">
        <w:rPr>
          <w:rFonts w:ascii="Arial" w:hAnsi="Arial" w:cs="Arial"/>
          <w:color w:val="000000"/>
          <w:sz w:val="20"/>
          <w:szCs w:val="20"/>
        </w:rPr>
        <w:br/>
        <w:t>„Formularz do złożenia, zmiany, wycofania oferty lub wniosku” oraz do</w:t>
      </w:r>
      <w:r w:rsidRPr="00256193">
        <w:rPr>
          <w:rFonts w:ascii="Arial" w:hAnsi="Arial" w:cs="Arial"/>
          <w:sz w:val="20"/>
          <w:szCs w:val="20"/>
        </w:rPr>
        <w:t xml:space="preserve"> „Formularza do komunikacji”.</w:t>
      </w:r>
    </w:p>
    <w:p w:rsidR="008F73F1" w:rsidRPr="00256193" w:rsidRDefault="008F73F1" w:rsidP="00101292">
      <w:pPr>
        <w:jc w:val="both"/>
        <w:rPr>
          <w:rFonts w:ascii="Arial" w:hAnsi="Arial" w:cs="Arial"/>
          <w:sz w:val="20"/>
          <w:szCs w:val="20"/>
        </w:rPr>
      </w:pPr>
    </w:p>
    <w:p w:rsidR="008F73F1" w:rsidRPr="00256193" w:rsidRDefault="008F73F1" w:rsidP="00101292">
      <w:pPr>
        <w:jc w:val="both"/>
        <w:rPr>
          <w:rFonts w:ascii="Arial" w:hAnsi="Arial" w:cs="Arial"/>
          <w:sz w:val="20"/>
          <w:szCs w:val="20"/>
        </w:rPr>
      </w:pPr>
      <w:r w:rsidRPr="00256193">
        <w:rPr>
          <w:rFonts w:ascii="Arial" w:hAnsi="Arial" w:cs="Arial"/>
          <w:sz w:val="20"/>
          <w:szCs w:val="20"/>
        </w:rPr>
        <w:t>7.3</w:t>
      </w:r>
    </w:p>
    <w:p w:rsidR="008F73F1" w:rsidRPr="00256193" w:rsidRDefault="008F73F1" w:rsidP="00101292">
      <w:pPr>
        <w:jc w:val="both"/>
        <w:rPr>
          <w:rFonts w:ascii="Arial" w:hAnsi="Arial" w:cs="Arial"/>
          <w:sz w:val="20"/>
          <w:szCs w:val="20"/>
        </w:rPr>
      </w:pPr>
      <w:r w:rsidRPr="00256193">
        <w:rPr>
          <w:rFonts w:ascii="Arial" w:hAnsi="Arial" w:cs="Arial"/>
          <w:sz w:val="20"/>
          <w:szCs w:val="20"/>
        </w:rPr>
        <w:t>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w:t>
      </w:r>
    </w:p>
    <w:p w:rsidR="008F73F1" w:rsidRPr="00256193" w:rsidRDefault="008F73F1" w:rsidP="00101292">
      <w:pPr>
        <w:jc w:val="both"/>
        <w:rPr>
          <w:rFonts w:ascii="Arial" w:hAnsi="Arial" w:cs="Arial"/>
          <w:sz w:val="20"/>
          <w:szCs w:val="20"/>
        </w:rPr>
      </w:pPr>
    </w:p>
    <w:p w:rsidR="008F73F1" w:rsidRPr="00256193" w:rsidRDefault="008F73F1" w:rsidP="00101292">
      <w:pPr>
        <w:jc w:val="both"/>
        <w:rPr>
          <w:rFonts w:ascii="Arial" w:hAnsi="Arial" w:cs="Arial"/>
          <w:sz w:val="20"/>
          <w:szCs w:val="20"/>
        </w:rPr>
      </w:pPr>
      <w:r w:rsidRPr="00256193">
        <w:rPr>
          <w:rFonts w:ascii="Arial" w:hAnsi="Arial" w:cs="Arial"/>
          <w:sz w:val="20"/>
          <w:szCs w:val="20"/>
        </w:rPr>
        <w:t>7.4</w:t>
      </w:r>
    </w:p>
    <w:p w:rsidR="008F73F1" w:rsidRPr="00256193" w:rsidRDefault="008F73F1" w:rsidP="00101292">
      <w:pPr>
        <w:jc w:val="both"/>
        <w:rPr>
          <w:rFonts w:ascii="Arial" w:hAnsi="Arial" w:cs="Arial"/>
          <w:sz w:val="20"/>
          <w:szCs w:val="20"/>
        </w:rPr>
      </w:pPr>
      <w:r w:rsidRPr="00256193">
        <w:rPr>
          <w:rFonts w:ascii="Arial" w:hAnsi="Arial" w:cs="Arial"/>
          <w:sz w:val="20"/>
          <w:szCs w:val="20"/>
        </w:rPr>
        <w:t>Maksymalny rozmiar plików przesyłanych za pośrednictwem dedykowanych formularzy: „Formularz złożenia, zmiany, wycofania oferty lub wniosku” i „Formularza do komunikacji” wynosi 150 MB.</w:t>
      </w:r>
    </w:p>
    <w:p w:rsidR="008F73F1" w:rsidRDefault="008F73F1" w:rsidP="00101292">
      <w:pPr>
        <w:jc w:val="both"/>
        <w:rPr>
          <w:rFonts w:ascii="Arial" w:hAnsi="Arial" w:cs="Arial"/>
          <w:sz w:val="20"/>
          <w:szCs w:val="20"/>
        </w:rPr>
      </w:pPr>
    </w:p>
    <w:p w:rsidR="008F73F1" w:rsidRPr="00256193" w:rsidRDefault="008F73F1" w:rsidP="00101292">
      <w:pPr>
        <w:jc w:val="both"/>
        <w:rPr>
          <w:rFonts w:ascii="Arial" w:hAnsi="Arial" w:cs="Arial"/>
          <w:sz w:val="20"/>
          <w:szCs w:val="20"/>
        </w:rPr>
      </w:pPr>
      <w:r w:rsidRPr="00256193">
        <w:rPr>
          <w:rFonts w:ascii="Arial" w:hAnsi="Arial" w:cs="Arial"/>
          <w:sz w:val="20"/>
          <w:szCs w:val="20"/>
        </w:rPr>
        <w:t>7.5</w:t>
      </w:r>
    </w:p>
    <w:p w:rsidR="008F73F1" w:rsidRPr="00256193" w:rsidRDefault="008F73F1" w:rsidP="00101292">
      <w:pPr>
        <w:jc w:val="both"/>
        <w:rPr>
          <w:rFonts w:ascii="Arial" w:hAnsi="Arial" w:cs="Arial"/>
          <w:sz w:val="20"/>
          <w:szCs w:val="20"/>
        </w:rPr>
      </w:pPr>
      <w:r w:rsidRPr="00256193">
        <w:rPr>
          <w:rFonts w:ascii="Arial" w:hAnsi="Arial" w:cs="Arial"/>
          <w:sz w:val="20"/>
          <w:szCs w:val="20"/>
        </w:rPr>
        <w:t>Za datę przekazania oferty, wniosków, zawiadomień, dokumentów elektronicznych, oświadczeń lub elektronicznych kopii dokumentów lub oświadczeń oraz innych informacji przyjmuje się datę ich przekazania na ePUAP.</w:t>
      </w:r>
    </w:p>
    <w:p w:rsidR="008F73F1" w:rsidRPr="00256193" w:rsidRDefault="008F73F1" w:rsidP="00101292">
      <w:pPr>
        <w:jc w:val="both"/>
        <w:rPr>
          <w:rFonts w:ascii="Arial" w:hAnsi="Arial" w:cs="Arial"/>
          <w:sz w:val="20"/>
          <w:szCs w:val="20"/>
        </w:rPr>
      </w:pPr>
    </w:p>
    <w:p w:rsidR="008F73F1" w:rsidRDefault="008F73F1" w:rsidP="00101292">
      <w:pPr>
        <w:jc w:val="both"/>
        <w:rPr>
          <w:rFonts w:ascii="Arial" w:hAnsi="Arial" w:cs="Arial"/>
          <w:sz w:val="20"/>
          <w:szCs w:val="20"/>
        </w:rPr>
      </w:pPr>
    </w:p>
    <w:p w:rsidR="008F73F1" w:rsidRPr="00256193" w:rsidRDefault="008F73F1" w:rsidP="00101292">
      <w:pPr>
        <w:jc w:val="both"/>
        <w:rPr>
          <w:rFonts w:ascii="Arial" w:hAnsi="Arial" w:cs="Arial"/>
          <w:sz w:val="20"/>
          <w:szCs w:val="20"/>
        </w:rPr>
      </w:pPr>
      <w:r w:rsidRPr="00256193">
        <w:rPr>
          <w:rFonts w:ascii="Arial" w:hAnsi="Arial" w:cs="Arial"/>
          <w:sz w:val="20"/>
          <w:szCs w:val="20"/>
        </w:rPr>
        <w:t xml:space="preserve">7.6 </w:t>
      </w:r>
    </w:p>
    <w:p w:rsidR="008F73F1" w:rsidRPr="00256193" w:rsidRDefault="008F73F1" w:rsidP="00101292">
      <w:pPr>
        <w:jc w:val="both"/>
        <w:rPr>
          <w:rFonts w:ascii="Arial" w:hAnsi="Arial" w:cs="Arial"/>
          <w:sz w:val="20"/>
          <w:szCs w:val="20"/>
        </w:rPr>
      </w:pPr>
      <w:r w:rsidRPr="00256193">
        <w:rPr>
          <w:rFonts w:ascii="Arial" w:hAnsi="Arial" w:cs="Arial"/>
          <w:sz w:val="20"/>
          <w:szCs w:val="20"/>
        </w:rPr>
        <w:t>Dane postępowanie można wyszukać na „Liście wszystkich postępowań” w miniPortalu klikając wcześniej opcję „Dla Wykonawców” lub ze strony głównej z zakładki „Postępowania”.</w:t>
      </w:r>
    </w:p>
    <w:p w:rsidR="008F73F1" w:rsidRPr="00256193" w:rsidRDefault="008F73F1" w:rsidP="00101292">
      <w:pPr>
        <w:jc w:val="both"/>
        <w:rPr>
          <w:rFonts w:ascii="Arial" w:hAnsi="Arial" w:cs="Arial"/>
          <w:sz w:val="20"/>
          <w:szCs w:val="20"/>
        </w:rPr>
      </w:pPr>
    </w:p>
    <w:p w:rsidR="008F73F1" w:rsidRPr="00256193" w:rsidRDefault="008F73F1" w:rsidP="00101292">
      <w:pPr>
        <w:jc w:val="both"/>
        <w:rPr>
          <w:rFonts w:ascii="Arial" w:hAnsi="Arial" w:cs="Arial"/>
          <w:sz w:val="20"/>
          <w:szCs w:val="20"/>
        </w:rPr>
      </w:pPr>
      <w:r w:rsidRPr="00256193">
        <w:rPr>
          <w:rFonts w:ascii="Arial" w:hAnsi="Arial" w:cs="Arial"/>
          <w:sz w:val="20"/>
          <w:szCs w:val="20"/>
        </w:rPr>
        <w:t>7.7</w:t>
      </w:r>
    </w:p>
    <w:p w:rsidR="008F73F1" w:rsidRPr="00256193" w:rsidRDefault="008F73F1" w:rsidP="00101292">
      <w:pPr>
        <w:jc w:val="both"/>
        <w:rPr>
          <w:rFonts w:ascii="Arial" w:hAnsi="Arial" w:cs="Arial"/>
          <w:sz w:val="20"/>
          <w:szCs w:val="20"/>
        </w:rPr>
      </w:pPr>
      <w:r w:rsidRPr="00256193">
        <w:rPr>
          <w:rFonts w:ascii="Arial" w:hAnsi="Arial" w:cs="Arial"/>
          <w:sz w:val="20"/>
          <w:szCs w:val="20"/>
        </w:rPr>
        <w:t>W postępowaniu o udzielenie zamówienia komunikacja pomiędzy Zamawiającym, a Wykonawcami w szczególności składanie oświadczeń, wniosków (innych niż oferta i załączniki do oferty), zawiadomień oraz przekazywanie informacji odbywa się elektronicznie za pośrednictwem dedykowanego formularza: „Formularz do komunikacji” dostępnego na ePUAP oraz udostępnionego przez miniPortal. We wszelkiej korespondencji związanej z niniejszym postępowaniem Zamawiający i Wykonawcy posługują się numerem referencyjnym ogłoszenia.</w:t>
      </w:r>
    </w:p>
    <w:p w:rsidR="008F73F1" w:rsidRPr="00256193" w:rsidRDefault="008F73F1" w:rsidP="00101292">
      <w:pPr>
        <w:jc w:val="both"/>
        <w:rPr>
          <w:rFonts w:ascii="Arial" w:hAnsi="Arial" w:cs="Arial"/>
          <w:sz w:val="20"/>
          <w:szCs w:val="20"/>
        </w:rPr>
      </w:pPr>
    </w:p>
    <w:p w:rsidR="008F73F1" w:rsidRPr="00256193" w:rsidRDefault="008F73F1" w:rsidP="00101292">
      <w:pPr>
        <w:jc w:val="both"/>
        <w:rPr>
          <w:rFonts w:ascii="Arial" w:hAnsi="Arial" w:cs="Arial"/>
          <w:sz w:val="20"/>
          <w:szCs w:val="20"/>
        </w:rPr>
      </w:pPr>
      <w:r w:rsidRPr="00256193">
        <w:rPr>
          <w:rFonts w:ascii="Arial" w:hAnsi="Arial" w:cs="Arial"/>
          <w:sz w:val="20"/>
          <w:szCs w:val="20"/>
        </w:rPr>
        <w:t>7.8</w:t>
      </w:r>
    </w:p>
    <w:p w:rsidR="008F73F1" w:rsidRPr="00256193" w:rsidRDefault="008F73F1" w:rsidP="00101292">
      <w:pPr>
        <w:jc w:val="both"/>
        <w:rPr>
          <w:rFonts w:ascii="Arial" w:hAnsi="Arial" w:cs="Arial"/>
        </w:rPr>
      </w:pPr>
      <w:r w:rsidRPr="00256193">
        <w:rPr>
          <w:rFonts w:ascii="Arial" w:hAnsi="Arial" w:cs="Arial"/>
          <w:sz w:val="20"/>
          <w:szCs w:val="20"/>
        </w:rPr>
        <w:t xml:space="preserve">Zamawiający może również komunikować się z Wykonawcami za pomocą poczty elektronicznej, </w:t>
      </w:r>
      <w:r w:rsidRPr="00256193">
        <w:rPr>
          <w:rFonts w:ascii="Arial" w:hAnsi="Arial" w:cs="Arial"/>
          <w:sz w:val="20"/>
          <w:szCs w:val="20"/>
        </w:rPr>
        <w:br/>
        <w:t xml:space="preserve">e-mail: </w:t>
      </w:r>
      <w:hyperlink r:id="rId15">
        <w:r w:rsidRPr="00256193">
          <w:rPr>
            <w:rStyle w:val="czeinternetowe"/>
            <w:rFonts w:ascii="Arial" w:hAnsi="Arial" w:cs="Arial"/>
            <w:sz w:val="20"/>
            <w:szCs w:val="20"/>
          </w:rPr>
          <w:t>przetargi@spzoz-dzialdowo.pl</w:t>
        </w:r>
      </w:hyperlink>
      <w:r w:rsidRPr="00256193">
        <w:rPr>
          <w:rFonts w:ascii="Arial" w:hAnsi="Arial" w:cs="Arial"/>
          <w:sz w:val="20"/>
          <w:szCs w:val="20"/>
        </w:rPr>
        <w:t xml:space="preserve"> </w:t>
      </w:r>
    </w:p>
    <w:p w:rsidR="008F73F1" w:rsidRPr="00256193" w:rsidRDefault="008F73F1" w:rsidP="00101292">
      <w:pPr>
        <w:jc w:val="both"/>
        <w:rPr>
          <w:rFonts w:ascii="Arial" w:hAnsi="Arial" w:cs="Arial"/>
          <w:sz w:val="20"/>
          <w:szCs w:val="20"/>
        </w:rPr>
      </w:pPr>
    </w:p>
    <w:p w:rsidR="008F73F1" w:rsidRPr="00256193" w:rsidRDefault="008F73F1" w:rsidP="00101292">
      <w:pPr>
        <w:jc w:val="both"/>
        <w:rPr>
          <w:rFonts w:ascii="Arial" w:hAnsi="Arial" w:cs="Arial"/>
          <w:sz w:val="20"/>
          <w:szCs w:val="20"/>
        </w:rPr>
      </w:pPr>
      <w:r w:rsidRPr="00256193">
        <w:rPr>
          <w:rFonts w:ascii="Arial" w:hAnsi="Arial" w:cs="Arial"/>
          <w:sz w:val="20"/>
          <w:szCs w:val="20"/>
        </w:rPr>
        <w:t>7.9</w:t>
      </w:r>
    </w:p>
    <w:p w:rsidR="008F73F1" w:rsidRPr="00256193" w:rsidRDefault="008F73F1" w:rsidP="00101292">
      <w:pPr>
        <w:jc w:val="both"/>
        <w:rPr>
          <w:rFonts w:ascii="Arial" w:hAnsi="Arial" w:cs="Arial"/>
        </w:rPr>
      </w:pPr>
      <w:r w:rsidRPr="00256193">
        <w:rPr>
          <w:rFonts w:ascii="Arial" w:hAnsi="Arial" w:cs="Arial"/>
          <w:sz w:val="20"/>
          <w:szCs w:val="20"/>
        </w:rPr>
        <w:t xml:space="preserve">Dokumenty elektroniczne, składane są przez Wykonawcę za pośrednictwem „Formularza do komunikacji” jako załączniki. Zamawiający dopuszcza również możliwość składania dokumentów elektronicznych za pomocą poczty elektronicznej, na adres e-mail: </w:t>
      </w:r>
      <w:hyperlink r:id="rId16">
        <w:r w:rsidRPr="00256193">
          <w:rPr>
            <w:rStyle w:val="czeinternetowe"/>
            <w:rFonts w:ascii="Arial" w:hAnsi="Arial" w:cs="Arial"/>
            <w:sz w:val="20"/>
            <w:szCs w:val="20"/>
          </w:rPr>
          <w:t>przetargi@spzoz-dzialdowo.pl</w:t>
        </w:r>
      </w:hyperlink>
      <w:r w:rsidRPr="00256193">
        <w:rPr>
          <w:rFonts w:ascii="Arial" w:hAnsi="Arial" w:cs="Arial"/>
          <w:sz w:val="20"/>
          <w:szCs w:val="20"/>
        </w:rPr>
        <w:t>. Sposób sporządzania dokumentów elektronicznych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ze zm.) oraz rozporządzeniu Ministra Rozwoju, Pracy i Technologii z dnia 23 grudnia 2020 r. w sprawie podmiotowych środków dowodowych oraz innych dokumentów lub oświadczeń, jakich może żądać zamawiający od wykonawcy (Dz. U. z 2020 r., poz. 2415 ze zm.).</w:t>
      </w:r>
    </w:p>
    <w:p w:rsidR="008F73F1" w:rsidRPr="00256193" w:rsidRDefault="008F73F1" w:rsidP="00101292">
      <w:pPr>
        <w:jc w:val="both"/>
        <w:rPr>
          <w:rFonts w:ascii="Arial" w:hAnsi="Arial" w:cs="Arial"/>
          <w:sz w:val="20"/>
          <w:szCs w:val="20"/>
        </w:rPr>
      </w:pPr>
    </w:p>
    <w:p w:rsidR="008F73F1" w:rsidRPr="00256193" w:rsidRDefault="008F73F1" w:rsidP="00101292">
      <w:pPr>
        <w:jc w:val="both"/>
        <w:rPr>
          <w:rFonts w:ascii="Arial" w:hAnsi="Arial" w:cs="Arial"/>
          <w:sz w:val="20"/>
          <w:szCs w:val="20"/>
        </w:rPr>
      </w:pPr>
      <w:r w:rsidRPr="00256193">
        <w:rPr>
          <w:rFonts w:ascii="Arial" w:hAnsi="Arial" w:cs="Arial"/>
          <w:sz w:val="20"/>
          <w:szCs w:val="20"/>
        </w:rPr>
        <w:t>7.10</w:t>
      </w:r>
    </w:p>
    <w:p w:rsidR="008F73F1" w:rsidRPr="00256193" w:rsidRDefault="008F73F1" w:rsidP="00101292">
      <w:pPr>
        <w:jc w:val="both"/>
        <w:rPr>
          <w:rFonts w:ascii="Arial" w:hAnsi="Arial" w:cs="Arial"/>
          <w:sz w:val="20"/>
          <w:szCs w:val="20"/>
        </w:rPr>
      </w:pPr>
      <w:r w:rsidRPr="00256193">
        <w:rPr>
          <w:rFonts w:ascii="Arial" w:hAnsi="Arial" w:cs="Arial"/>
          <w:sz w:val="20"/>
          <w:szCs w:val="20"/>
        </w:rPr>
        <w:t>Zamawiający nie przewiduje sposobu komunikowania się z Wykonawcami w inny sposób niż przy użyciu środków komunikacji elektronicznej, wskazanych w SWZ.</w:t>
      </w:r>
    </w:p>
    <w:p w:rsidR="008F73F1" w:rsidRPr="00256193" w:rsidRDefault="008F73F1" w:rsidP="0010129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lang w:eastAsia="ar-SA"/>
        </w:rPr>
      </w:pPr>
    </w:p>
    <w:p w:rsidR="008F73F1" w:rsidRPr="00256193" w:rsidRDefault="008F73F1" w:rsidP="0010129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r w:rsidRPr="00256193">
        <w:rPr>
          <w:rFonts w:ascii="Arial" w:hAnsi="Arial" w:cs="Arial"/>
          <w:sz w:val="20"/>
          <w:szCs w:val="20"/>
        </w:rPr>
        <w:t>7.11</w:t>
      </w:r>
    </w:p>
    <w:p w:rsidR="008F73F1" w:rsidRPr="00256193" w:rsidRDefault="008F73F1" w:rsidP="0010129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256193">
        <w:rPr>
          <w:rFonts w:ascii="Arial" w:hAnsi="Arial" w:cs="Arial"/>
          <w:sz w:val="20"/>
          <w:szCs w:val="20"/>
          <w:lang w:eastAsia="ar-SA"/>
        </w:rPr>
        <w:t>Wykonawca może zwrócić się do Zamawiającego z wnioskiem o wyjaśnienie treści SWZ. Zamawiający jest obowiązany udzielić wyjaśnień zgodnie z a</w:t>
      </w:r>
      <w:r>
        <w:rPr>
          <w:rFonts w:ascii="Arial" w:hAnsi="Arial" w:cs="Arial"/>
          <w:sz w:val="20"/>
          <w:szCs w:val="20"/>
          <w:lang w:eastAsia="ar-SA"/>
        </w:rPr>
        <w:t>rt. 135</w:t>
      </w:r>
      <w:r w:rsidRPr="00256193">
        <w:rPr>
          <w:rFonts w:ascii="Arial" w:hAnsi="Arial" w:cs="Arial"/>
          <w:sz w:val="20"/>
          <w:szCs w:val="20"/>
          <w:lang w:eastAsia="ar-SA"/>
        </w:rPr>
        <w:t xml:space="preserve"> ustawy Prawo zamówień publicznych.</w:t>
      </w:r>
    </w:p>
    <w:p w:rsidR="008F73F1" w:rsidRPr="00256193" w:rsidRDefault="008F73F1" w:rsidP="0010129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eastAsia="ar-SA"/>
        </w:rPr>
      </w:pPr>
    </w:p>
    <w:p w:rsidR="008F73F1" w:rsidRPr="00256193" w:rsidRDefault="008F73F1" w:rsidP="0010129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256193">
        <w:rPr>
          <w:rFonts w:ascii="Arial" w:hAnsi="Arial" w:cs="Arial"/>
          <w:sz w:val="20"/>
          <w:szCs w:val="20"/>
          <w:lang w:eastAsia="ar-SA"/>
        </w:rPr>
        <w:t>7.12</w:t>
      </w:r>
    </w:p>
    <w:p w:rsidR="008F73F1" w:rsidRPr="00256193" w:rsidRDefault="008F73F1" w:rsidP="0010129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256193">
        <w:rPr>
          <w:rFonts w:ascii="Arial" w:hAnsi="Arial" w:cs="Arial"/>
          <w:sz w:val="20"/>
          <w:szCs w:val="20"/>
          <w:lang w:eastAsia="ar-SA"/>
        </w:rPr>
        <w:t>W przypadku rozbieżności pomiędzy treścią SWZ, a treścią wyjaśnienia za obowiązującą należy przyjąć treść wyjaśnienia.</w:t>
      </w:r>
    </w:p>
    <w:p w:rsidR="008F73F1" w:rsidRPr="00256193" w:rsidRDefault="008F73F1" w:rsidP="0010129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eastAsia="ar-SA"/>
        </w:rPr>
      </w:pPr>
    </w:p>
    <w:p w:rsidR="008F73F1" w:rsidRPr="00256193" w:rsidRDefault="008F73F1" w:rsidP="0010129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256193">
        <w:rPr>
          <w:rFonts w:ascii="Arial" w:hAnsi="Arial" w:cs="Arial"/>
          <w:sz w:val="20"/>
          <w:szCs w:val="20"/>
          <w:lang w:eastAsia="ar-SA"/>
        </w:rPr>
        <w:t>7.13</w:t>
      </w:r>
    </w:p>
    <w:p w:rsidR="008F73F1" w:rsidRPr="00256193" w:rsidRDefault="008F73F1" w:rsidP="0010129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256193">
        <w:rPr>
          <w:rFonts w:ascii="Arial" w:hAnsi="Arial" w:cs="Arial"/>
          <w:sz w:val="20"/>
          <w:szCs w:val="20"/>
          <w:lang w:eastAsia="ar-SA"/>
        </w:rPr>
        <w:t xml:space="preserve">W uzasadnionych przypadkach Zamawiający może, przed upływem terminu składania ofert zmienić treść SWZ. </w:t>
      </w:r>
    </w:p>
    <w:p w:rsidR="008F73F1" w:rsidRPr="00256193" w:rsidRDefault="008F73F1" w:rsidP="0010129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eastAsia="ar-SA"/>
        </w:rPr>
      </w:pPr>
    </w:p>
    <w:p w:rsidR="008F73F1" w:rsidRPr="00256193" w:rsidRDefault="008F73F1" w:rsidP="0010129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eastAsia="ar-SA"/>
        </w:rPr>
      </w:pPr>
      <w:r w:rsidRPr="00256193">
        <w:rPr>
          <w:rFonts w:ascii="Arial" w:hAnsi="Arial" w:cs="Arial"/>
          <w:sz w:val="20"/>
          <w:szCs w:val="20"/>
          <w:lang w:eastAsia="ar-SA"/>
        </w:rPr>
        <w:t>7.14</w:t>
      </w:r>
    </w:p>
    <w:p w:rsidR="008F73F1" w:rsidRPr="00256193" w:rsidRDefault="008F73F1" w:rsidP="0010129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eastAsia="ar-SA"/>
        </w:rPr>
      </w:pPr>
      <w:r w:rsidRPr="00256193">
        <w:rPr>
          <w:rFonts w:ascii="Arial" w:hAnsi="Arial" w:cs="Arial"/>
          <w:sz w:val="20"/>
          <w:szCs w:val="20"/>
          <w:lang w:eastAsia="ar-SA"/>
        </w:rPr>
        <w:t>Dokonaną zmianę treści SWZ Zamawiający udostępni na stronie internetowej prowadzonego postępowania.</w:t>
      </w:r>
    </w:p>
    <w:p w:rsidR="008F73F1" w:rsidRDefault="008F73F1" w:rsidP="006126C2">
      <w:pPr>
        <w:jc w:val="both"/>
        <w:rPr>
          <w:rFonts w:ascii="Arial" w:hAnsi="Arial" w:cs="Arial"/>
          <w:b/>
          <w:bCs/>
          <w:sz w:val="20"/>
          <w:szCs w:val="20"/>
          <w:lang w:eastAsia="ar-SA"/>
        </w:rPr>
      </w:pPr>
    </w:p>
    <w:p w:rsidR="008F73F1" w:rsidRPr="00667589" w:rsidRDefault="008F73F1" w:rsidP="006126C2">
      <w:pPr>
        <w:jc w:val="both"/>
        <w:rPr>
          <w:rFonts w:ascii="Arial" w:hAnsi="Arial" w:cs="Arial"/>
          <w:b/>
          <w:bCs/>
          <w:sz w:val="20"/>
          <w:szCs w:val="20"/>
          <w:lang w:eastAsia="ar-SA"/>
        </w:rPr>
      </w:pPr>
      <w:r w:rsidRPr="00667589">
        <w:rPr>
          <w:rFonts w:ascii="Arial" w:hAnsi="Arial" w:cs="Arial"/>
          <w:b/>
          <w:bCs/>
          <w:sz w:val="20"/>
          <w:szCs w:val="20"/>
          <w:lang w:eastAsia="ar-SA"/>
        </w:rPr>
        <w:t>VIII. WSKAZANIE OSÓB UPRAWNIONYCH DO KOMUNIKOWANIA SIĘ Z WYKONAWCAMI</w:t>
      </w:r>
    </w:p>
    <w:p w:rsidR="008F73F1" w:rsidRDefault="008F73F1" w:rsidP="006126C2">
      <w:pPr>
        <w:jc w:val="both"/>
        <w:rPr>
          <w:rFonts w:ascii="Arial" w:hAnsi="Arial" w:cs="Arial"/>
          <w:sz w:val="20"/>
          <w:szCs w:val="20"/>
          <w:lang w:eastAsia="ar-SA"/>
        </w:rPr>
      </w:pPr>
    </w:p>
    <w:p w:rsidR="008F73F1" w:rsidRDefault="008F73F1" w:rsidP="006126C2">
      <w:pPr>
        <w:jc w:val="both"/>
        <w:rPr>
          <w:rFonts w:ascii="Arial" w:hAnsi="Arial" w:cs="Arial"/>
          <w:sz w:val="20"/>
          <w:szCs w:val="20"/>
          <w:lang w:eastAsia="ar-SA"/>
        </w:rPr>
      </w:pPr>
      <w:r>
        <w:rPr>
          <w:rFonts w:ascii="Arial" w:hAnsi="Arial" w:cs="Arial"/>
          <w:sz w:val="20"/>
          <w:szCs w:val="20"/>
          <w:lang w:eastAsia="ar-SA"/>
        </w:rPr>
        <w:t>8.1</w:t>
      </w:r>
    </w:p>
    <w:p w:rsidR="008F73F1" w:rsidRDefault="008F73F1" w:rsidP="006126C2">
      <w:pPr>
        <w:jc w:val="both"/>
        <w:rPr>
          <w:rFonts w:ascii="Arial" w:hAnsi="Arial" w:cs="Arial"/>
          <w:sz w:val="20"/>
          <w:szCs w:val="20"/>
          <w:lang w:eastAsia="ar-SA"/>
        </w:rPr>
      </w:pPr>
      <w:r>
        <w:rPr>
          <w:rFonts w:ascii="Arial" w:hAnsi="Arial" w:cs="Arial"/>
          <w:sz w:val="20"/>
          <w:szCs w:val="20"/>
          <w:lang w:eastAsia="ar-SA"/>
        </w:rPr>
        <w:t>Zamawiający wyznacza następujące osoby do kontaktu z Wykonawcami:</w:t>
      </w:r>
    </w:p>
    <w:p w:rsidR="008F73F1" w:rsidRDefault="008F73F1" w:rsidP="006126C2">
      <w:pPr>
        <w:jc w:val="both"/>
        <w:rPr>
          <w:rFonts w:ascii="Arial" w:hAnsi="Arial" w:cs="Arial"/>
          <w:sz w:val="20"/>
          <w:szCs w:val="20"/>
          <w:lang w:eastAsia="ar-SA"/>
        </w:rPr>
      </w:pPr>
      <w:r>
        <w:rPr>
          <w:rFonts w:ascii="Arial" w:hAnsi="Arial" w:cs="Arial"/>
          <w:sz w:val="20"/>
          <w:szCs w:val="20"/>
          <w:lang w:eastAsia="ar-SA"/>
        </w:rPr>
        <w:t>- mgr Monika Bownik – kierownik Sekcji ds. zamówień publicznych</w:t>
      </w:r>
    </w:p>
    <w:p w:rsidR="008F73F1" w:rsidRDefault="008F73F1" w:rsidP="006126C2">
      <w:pPr>
        <w:jc w:val="both"/>
        <w:rPr>
          <w:rFonts w:ascii="Arial" w:hAnsi="Arial" w:cs="Arial"/>
          <w:sz w:val="20"/>
          <w:szCs w:val="20"/>
          <w:lang w:eastAsia="ar-SA"/>
        </w:rPr>
      </w:pPr>
      <w:r>
        <w:rPr>
          <w:rFonts w:ascii="Arial" w:hAnsi="Arial" w:cs="Arial"/>
          <w:sz w:val="20"/>
          <w:szCs w:val="20"/>
          <w:lang w:eastAsia="ar-SA"/>
        </w:rPr>
        <w:t xml:space="preserve">e-mail: </w:t>
      </w:r>
      <w:hyperlink r:id="rId17" w:history="1">
        <w:r w:rsidRPr="009A26DA">
          <w:rPr>
            <w:rStyle w:val="Hyperlink"/>
            <w:rFonts w:ascii="Arial" w:hAnsi="Arial" w:cs="Arial"/>
            <w:sz w:val="20"/>
            <w:szCs w:val="20"/>
            <w:lang w:eastAsia="ar-SA"/>
          </w:rPr>
          <w:t>przetargi@spzoz-dzialdowo.pl</w:t>
        </w:r>
      </w:hyperlink>
      <w:r>
        <w:rPr>
          <w:rFonts w:ascii="Arial" w:hAnsi="Arial" w:cs="Arial"/>
          <w:sz w:val="20"/>
          <w:szCs w:val="20"/>
          <w:lang w:eastAsia="ar-SA"/>
        </w:rPr>
        <w:t xml:space="preserve"> </w:t>
      </w:r>
    </w:p>
    <w:p w:rsidR="008F73F1" w:rsidRDefault="008F73F1" w:rsidP="006126C2">
      <w:pPr>
        <w:jc w:val="both"/>
        <w:rPr>
          <w:rFonts w:ascii="Arial" w:hAnsi="Arial" w:cs="Arial"/>
          <w:sz w:val="20"/>
          <w:szCs w:val="20"/>
          <w:lang w:eastAsia="ar-SA"/>
        </w:rPr>
      </w:pPr>
    </w:p>
    <w:p w:rsidR="008F73F1" w:rsidRPr="00667589" w:rsidRDefault="008F73F1" w:rsidP="006126C2">
      <w:pPr>
        <w:jc w:val="both"/>
        <w:rPr>
          <w:rFonts w:ascii="Arial" w:hAnsi="Arial" w:cs="Arial"/>
          <w:b/>
          <w:bCs/>
          <w:sz w:val="20"/>
          <w:szCs w:val="20"/>
          <w:lang w:eastAsia="ar-SA"/>
        </w:rPr>
      </w:pPr>
      <w:r w:rsidRPr="00667589">
        <w:rPr>
          <w:rFonts w:ascii="Arial" w:hAnsi="Arial" w:cs="Arial"/>
          <w:b/>
          <w:bCs/>
          <w:sz w:val="20"/>
          <w:szCs w:val="20"/>
          <w:lang w:eastAsia="ar-SA"/>
        </w:rPr>
        <w:t>IX. TERMIN ZWIĄZANIA OFERTĄ</w:t>
      </w:r>
    </w:p>
    <w:p w:rsidR="008F73F1" w:rsidRPr="00667589" w:rsidRDefault="008F73F1" w:rsidP="006126C2">
      <w:pPr>
        <w:jc w:val="both"/>
        <w:rPr>
          <w:rFonts w:ascii="Arial" w:hAnsi="Arial" w:cs="Arial"/>
          <w:sz w:val="20"/>
          <w:szCs w:val="20"/>
          <w:lang w:eastAsia="ar-SA"/>
        </w:rPr>
      </w:pPr>
    </w:p>
    <w:p w:rsidR="008F73F1" w:rsidRPr="00667589" w:rsidRDefault="008F73F1" w:rsidP="006126C2">
      <w:pPr>
        <w:jc w:val="both"/>
        <w:rPr>
          <w:rFonts w:ascii="Arial" w:hAnsi="Arial" w:cs="Arial"/>
          <w:sz w:val="20"/>
          <w:szCs w:val="20"/>
          <w:lang w:eastAsia="ar-SA"/>
        </w:rPr>
      </w:pPr>
      <w:r w:rsidRPr="00667589">
        <w:rPr>
          <w:rFonts w:ascii="Arial" w:hAnsi="Arial" w:cs="Arial"/>
          <w:sz w:val="20"/>
          <w:szCs w:val="20"/>
          <w:lang w:eastAsia="ar-SA"/>
        </w:rPr>
        <w:t>9.1</w:t>
      </w:r>
    </w:p>
    <w:p w:rsidR="008F73F1" w:rsidRPr="00667589" w:rsidRDefault="008F73F1" w:rsidP="006126C2">
      <w:pPr>
        <w:jc w:val="both"/>
        <w:rPr>
          <w:rFonts w:ascii="Arial" w:hAnsi="Arial" w:cs="Arial"/>
          <w:sz w:val="20"/>
          <w:szCs w:val="20"/>
        </w:rPr>
      </w:pPr>
      <w:r w:rsidRPr="00667589">
        <w:rPr>
          <w:rFonts w:ascii="Arial" w:hAnsi="Arial" w:cs="Arial"/>
          <w:sz w:val="20"/>
          <w:szCs w:val="20"/>
        </w:rPr>
        <w:t xml:space="preserve">Wykonawca jest związany ofertą od dnia upływu terminu składania ofert </w:t>
      </w:r>
      <w:r w:rsidRPr="00ED767B">
        <w:rPr>
          <w:rFonts w:ascii="Arial" w:hAnsi="Arial" w:cs="Arial"/>
          <w:b/>
          <w:bCs/>
          <w:sz w:val="20"/>
          <w:szCs w:val="20"/>
        </w:rPr>
        <w:t xml:space="preserve">do dnia </w:t>
      </w:r>
      <w:r>
        <w:rPr>
          <w:rFonts w:ascii="Arial" w:hAnsi="Arial" w:cs="Arial"/>
          <w:b/>
          <w:bCs/>
          <w:sz w:val="20"/>
          <w:szCs w:val="20"/>
        </w:rPr>
        <w:t>04.04.2022 r. (9</w:t>
      </w:r>
      <w:r w:rsidRPr="00ED767B">
        <w:rPr>
          <w:rFonts w:ascii="Arial" w:hAnsi="Arial" w:cs="Arial"/>
          <w:b/>
          <w:bCs/>
          <w:sz w:val="20"/>
          <w:szCs w:val="20"/>
        </w:rPr>
        <w:t>0 dni).</w:t>
      </w:r>
    </w:p>
    <w:p w:rsidR="008F73F1" w:rsidRDefault="008F73F1" w:rsidP="006126C2">
      <w:pPr>
        <w:jc w:val="both"/>
        <w:rPr>
          <w:rFonts w:ascii="Arial" w:hAnsi="Arial" w:cs="Arial"/>
          <w:sz w:val="20"/>
          <w:szCs w:val="20"/>
        </w:rPr>
      </w:pPr>
    </w:p>
    <w:p w:rsidR="008F73F1" w:rsidRPr="00256193" w:rsidRDefault="008F73F1" w:rsidP="00101292">
      <w:pPr>
        <w:jc w:val="both"/>
        <w:rPr>
          <w:rFonts w:ascii="Arial" w:hAnsi="Arial" w:cs="Arial"/>
          <w:sz w:val="20"/>
          <w:szCs w:val="20"/>
        </w:rPr>
      </w:pPr>
      <w:r w:rsidRPr="00256193">
        <w:rPr>
          <w:rFonts w:ascii="Arial" w:hAnsi="Arial" w:cs="Arial"/>
          <w:sz w:val="20"/>
          <w:szCs w:val="20"/>
        </w:rPr>
        <w:t>9.2</w:t>
      </w:r>
    </w:p>
    <w:p w:rsidR="008F73F1" w:rsidRPr="00256193" w:rsidRDefault="008F73F1" w:rsidP="00101292">
      <w:pPr>
        <w:jc w:val="both"/>
        <w:rPr>
          <w:rFonts w:ascii="Arial" w:hAnsi="Arial" w:cs="Arial"/>
          <w:sz w:val="20"/>
          <w:szCs w:val="20"/>
        </w:rPr>
      </w:pPr>
      <w:r w:rsidRPr="00256193">
        <w:rPr>
          <w:rFonts w:ascii="Arial" w:hAnsi="Arial" w:cs="Arial"/>
          <w:sz w:val="20"/>
          <w:szCs w:val="20"/>
        </w:rPr>
        <w:t>W przypadku, gdy wybór najkorzystniejszej oferty nie nastąpi przed upływem terminu związania ofertą określonego w SWZ, Zamawiający przed upływem terminu związania ofertą zwróci się jednokrotnie do Wykonawców o wyrażenie zgody na przedłużenie tego terminu o wskazany przez niego okres, nie dłuższy niż 60 dni.</w:t>
      </w:r>
    </w:p>
    <w:p w:rsidR="008F73F1" w:rsidRDefault="008F73F1" w:rsidP="00101292">
      <w:pPr>
        <w:jc w:val="both"/>
        <w:rPr>
          <w:rFonts w:ascii="Arial" w:hAnsi="Arial" w:cs="Arial"/>
          <w:sz w:val="20"/>
          <w:szCs w:val="20"/>
        </w:rPr>
      </w:pPr>
    </w:p>
    <w:p w:rsidR="008F73F1" w:rsidRPr="00256193" w:rsidRDefault="008F73F1" w:rsidP="00101292">
      <w:pPr>
        <w:jc w:val="both"/>
        <w:rPr>
          <w:rFonts w:ascii="Arial" w:hAnsi="Arial" w:cs="Arial"/>
          <w:sz w:val="20"/>
          <w:szCs w:val="20"/>
        </w:rPr>
      </w:pPr>
      <w:r w:rsidRPr="00256193">
        <w:rPr>
          <w:rFonts w:ascii="Arial" w:hAnsi="Arial" w:cs="Arial"/>
          <w:sz w:val="20"/>
          <w:szCs w:val="20"/>
        </w:rPr>
        <w:t>9.3</w:t>
      </w:r>
    </w:p>
    <w:p w:rsidR="008F73F1" w:rsidRPr="00256193" w:rsidRDefault="008F73F1" w:rsidP="00101292">
      <w:pPr>
        <w:jc w:val="both"/>
        <w:rPr>
          <w:rFonts w:ascii="Arial" w:hAnsi="Arial" w:cs="Arial"/>
          <w:sz w:val="20"/>
          <w:szCs w:val="20"/>
        </w:rPr>
      </w:pPr>
      <w:r w:rsidRPr="00256193">
        <w:rPr>
          <w:rFonts w:ascii="Arial" w:hAnsi="Arial" w:cs="Arial"/>
          <w:sz w:val="20"/>
          <w:szCs w:val="20"/>
        </w:rPr>
        <w:t>Przedłużenie terminu związania ofertą, o którym mowa w pkt. 9.2, wymaga złożenia przez Wykonawcę pisemnego (tj. wyrażonego przy użyciu wyrazów, cyfr lub innych znaków pisarskich, które można odczytać i powielić) oświadczenia o wyrażeniu zgody na przedłużenie terminu związania ofertą.</w:t>
      </w:r>
    </w:p>
    <w:p w:rsidR="008F73F1" w:rsidRPr="00256193" w:rsidRDefault="008F73F1" w:rsidP="00101292">
      <w:pPr>
        <w:jc w:val="both"/>
        <w:rPr>
          <w:rFonts w:ascii="Arial" w:hAnsi="Arial" w:cs="Arial"/>
          <w:sz w:val="20"/>
          <w:szCs w:val="20"/>
          <w:lang w:eastAsia="ar-SA"/>
        </w:rPr>
      </w:pPr>
    </w:p>
    <w:p w:rsidR="008F73F1" w:rsidRPr="00256193" w:rsidRDefault="008F73F1" w:rsidP="00101292">
      <w:pPr>
        <w:jc w:val="both"/>
        <w:rPr>
          <w:rFonts w:ascii="Arial" w:hAnsi="Arial" w:cs="Arial"/>
        </w:rPr>
      </w:pPr>
      <w:r w:rsidRPr="00256193">
        <w:rPr>
          <w:rFonts w:ascii="Arial" w:hAnsi="Arial" w:cs="Arial"/>
          <w:sz w:val="20"/>
          <w:szCs w:val="20"/>
          <w:lang w:eastAsia="ar-SA"/>
        </w:rPr>
        <w:t>9.4</w:t>
      </w:r>
    </w:p>
    <w:p w:rsidR="008F73F1" w:rsidRPr="00256193" w:rsidRDefault="008F73F1" w:rsidP="00101292">
      <w:pPr>
        <w:jc w:val="both"/>
        <w:rPr>
          <w:rFonts w:ascii="Arial" w:hAnsi="Arial" w:cs="Arial"/>
          <w:sz w:val="20"/>
          <w:szCs w:val="20"/>
          <w:lang w:eastAsia="ar-SA"/>
        </w:rPr>
      </w:pPr>
      <w:r w:rsidRPr="00256193">
        <w:rPr>
          <w:rFonts w:ascii="Arial" w:hAnsi="Arial" w:cs="Arial"/>
          <w:sz w:val="20"/>
          <w:szCs w:val="20"/>
          <w:lang w:eastAsia="ar-SA"/>
        </w:rPr>
        <w:t>W przypadku, gdy Zamawiający żąda wniesienia wadium, przedłużenie terminu związania ofertą następuje wraz z przedłużeniem okresu ważności wadium albo, jeżeli jest to możliwe, z wniesieniem nowego wadium na przedłużony okres związania ofertą.</w:t>
      </w:r>
    </w:p>
    <w:p w:rsidR="008F73F1" w:rsidRDefault="008F73F1" w:rsidP="006126C2">
      <w:pPr>
        <w:jc w:val="both"/>
        <w:rPr>
          <w:rFonts w:ascii="Arial" w:hAnsi="Arial" w:cs="Arial"/>
          <w:sz w:val="20"/>
          <w:szCs w:val="20"/>
          <w:highlight w:val="yellow"/>
          <w:lang w:eastAsia="ar-SA"/>
        </w:rPr>
      </w:pPr>
    </w:p>
    <w:p w:rsidR="008F73F1" w:rsidRPr="0008350F" w:rsidRDefault="008F73F1" w:rsidP="006126C2">
      <w:pPr>
        <w:jc w:val="both"/>
        <w:rPr>
          <w:rFonts w:ascii="Arial" w:hAnsi="Arial" w:cs="Arial"/>
          <w:b/>
          <w:bCs/>
          <w:sz w:val="20"/>
          <w:szCs w:val="20"/>
          <w:lang w:eastAsia="ar-SA"/>
        </w:rPr>
      </w:pPr>
      <w:r>
        <w:rPr>
          <w:rFonts w:ascii="Arial" w:hAnsi="Arial" w:cs="Arial"/>
          <w:b/>
          <w:bCs/>
          <w:sz w:val="20"/>
          <w:szCs w:val="20"/>
          <w:lang w:eastAsia="ar-SA"/>
        </w:rPr>
        <w:t>X</w:t>
      </w:r>
      <w:r w:rsidRPr="0008350F">
        <w:rPr>
          <w:rFonts w:ascii="Arial" w:hAnsi="Arial" w:cs="Arial"/>
          <w:b/>
          <w:bCs/>
          <w:sz w:val="20"/>
          <w:szCs w:val="20"/>
          <w:lang w:eastAsia="ar-SA"/>
        </w:rPr>
        <w:t>. INFORMACJE O WARUNKACH UDZIAŁU W POSTĘPOWANIU</w:t>
      </w:r>
    </w:p>
    <w:p w:rsidR="008F73F1" w:rsidRDefault="008F73F1" w:rsidP="006126C2">
      <w:pPr>
        <w:jc w:val="both"/>
        <w:rPr>
          <w:rFonts w:ascii="Arial" w:hAnsi="Arial" w:cs="Arial"/>
          <w:sz w:val="20"/>
          <w:szCs w:val="20"/>
          <w:lang w:eastAsia="ar-SA"/>
        </w:rPr>
      </w:pPr>
    </w:p>
    <w:p w:rsidR="008F73F1" w:rsidRDefault="008F73F1" w:rsidP="006126C2">
      <w:pPr>
        <w:tabs>
          <w:tab w:val="left" w:pos="2837"/>
          <w:tab w:val="left" w:pos="9924"/>
        </w:tabs>
        <w:ind w:left="709" w:hanging="709"/>
        <w:jc w:val="both"/>
        <w:rPr>
          <w:rFonts w:ascii="Arial" w:hAnsi="Arial" w:cs="Arial"/>
          <w:sz w:val="20"/>
          <w:szCs w:val="20"/>
          <w:lang w:eastAsia="ar-SA"/>
        </w:rPr>
      </w:pPr>
      <w:r>
        <w:rPr>
          <w:rFonts w:ascii="Arial" w:hAnsi="Arial" w:cs="Arial"/>
          <w:sz w:val="20"/>
          <w:szCs w:val="20"/>
          <w:lang w:eastAsia="ar-SA"/>
        </w:rPr>
        <w:t>10</w:t>
      </w:r>
      <w:r w:rsidRPr="0008350F">
        <w:rPr>
          <w:rFonts w:ascii="Arial" w:hAnsi="Arial" w:cs="Arial"/>
          <w:sz w:val="20"/>
          <w:szCs w:val="20"/>
          <w:lang w:eastAsia="ar-SA"/>
        </w:rPr>
        <w:t>.1</w:t>
      </w:r>
    </w:p>
    <w:p w:rsidR="008F73F1" w:rsidRDefault="008F73F1" w:rsidP="006126C2">
      <w:pPr>
        <w:tabs>
          <w:tab w:val="left" w:pos="2837"/>
          <w:tab w:val="left" w:pos="9924"/>
        </w:tabs>
        <w:ind w:left="709" w:hanging="709"/>
        <w:jc w:val="both"/>
        <w:rPr>
          <w:rFonts w:ascii="Arial" w:hAnsi="Arial" w:cs="Arial"/>
          <w:sz w:val="20"/>
          <w:szCs w:val="20"/>
          <w:lang w:eastAsia="ar-SA"/>
        </w:rPr>
      </w:pPr>
      <w:r>
        <w:rPr>
          <w:rFonts w:ascii="Arial" w:hAnsi="Arial" w:cs="Arial"/>
          <w:sz w:val="20"/>
          <w:szCs w:val="20"/>
          <w:lang w:eastAsia="ar-SA"/>
        </w:rPr>
        <w:t>Warunki udziału w postępowaniu:</w:t>
      </w:r>
    </w:p>
    <w:p w:rsidR="008F73F1" w:rsidRPr="0008350F" w:rsidRDefault="008F73F1" w:rsidP="006126C2">
      <w:pPr>
        <w:tabs>
          <w:tab w:val="left" w:pos="2837"/>
          <w:tab w:val="left" w:pos="9924"/>
        </w:tabs>
        <w:ind w:left="709" w:hanging="709"/>
        <w:jc w:val="both"/>
        <w:rPr>
          <w:rFonts w:cs="Times New Roman"/>
        </w:rPr>
      </w:pPr>
    </w:p>
    <w:p w:rsidR="008F73F1" w:rsidRDefault="008F73F1" w:rsidP="006126C2">
      <w:pPr>
        <w:tabs>
          <w:tab w:val="left" w:pos="2837"/>
          <w:tab w:val="left" w:pos="9924"/>
        </w:tabs>
        <w:jc w:val="both"/>
        <w:rPr>
          <w:rFonts w:ascii="Arial" w:hAnsi="Arial" w:cs="Arial"/>
          <w:sz w:val="20"/>
          <w:szCs w:val="20"/>
          <w:lang w:eastAsia="ar-SA"/>
        </w:rPr>
      </w:pPr>
      <w:r>
        <w:rPr>
          <w:rFonts w:ascii="Arial" w:hAnsi="Arial" w:cs="Arial"/>
          <w:sz w:val="20"/>
          <w:szCs w:val="20"/>
          <w:lang w:eastAsia="ar-SA"/>
        </w:rPr>
        <w:t>10.1.1</w:t>
      </w:r>
    </w:p>
    <w:p w:rsidR="008F73F1" w:rsidRPr="0008350F" w:rsidRDefault="008F73F1" w:rsidP="006126C2">
      <w:pPr>
        <w:tabs>
          <w:tab w:val="left" w:pos="2837"/>
          <w:tab w:val="left" w:pos="9924"/>
        </w:tabs>
        <w:jc w:val="both"/>
        <w:rPr>
          <w:rFonts w:ascii="Arial" w:hAnsi="Arial" w:cs="Arial"/>
          <w:sz w:val="20"/>
          <w:szCs w:val="20"/>
          <w:lang w:eastAsia="ar-SA"/>
        </w:rPr>
      </w:pPr>
      <w:r w:rsidRPr="0008350F">
        <w:rPr>
          <w:rFonts w:ascii="Arial" w:hAnsi="Arial" w:cs="Arial"/>
          <w:sz w:val="20"/>
          <w:szCs w:val="20"/>
          <w:lang w:eastAsia="ar-SA"/>
        </w:rPr>
        <w:t>W postępowaniu o udzielenie zamówienia mogą wziąć udział Wykonawcy, którzy nie podlegają wykluczeniu i spełniają warunki udziału w postępowaniu dotyczące:</w:t>
      </w:r>
    </w:p>
    <w:p w:rsidR="008F73F1" w:rsidRPr="0008350F" w:rsidRDefault="008F73F1" w:rsidP="006126C2">
      <w:pPr>
        <w:tabs>
          <w:tab w:val="left" w:pos="2837"/>
          <w:tab w:val="left" w:pos="9924"/>
        </w:tabs>
        <w:jc w:val="both"/>
        <w:rPr>
          <w:rFonts w:ascii="Arial" w:hAnsi="Arial" w:cs="Arial"/>
          <w:sz w:val="20"/>
          <w:szCs w:val="20"/>
          <w:lang w:eastAsia="ar-SA"/>
        </w:rPr>
      </w:pPr>
      <w:r w:rsidRPr="0008350F">
        <w:rPr>
          <w:rFonts w:ascii="Arial" w:hAnsi="Arial" w:cs="Arial"/>
          <w:sz w:val="20"/>
          <w:szCs w:val="20"/>
          <w:lang w:eastAsia="ar-SA"/>
        </w:rPr>
        <w:t>1) zdolności do występowania w obrocie gospodarczym,</w:t>
      </w:r>
    </w:p>
    <w:p w:rsidR="008F73F1" w:rsidRPr="0008350F" w:rsidRDefault="008F73F1" w:rsidP="006126C2">
      <w:pPr>
        <w:pStyle w:val="ListParagraph"/>
        <w:tabs>
          <w:tab w:val="left" w:pos="4254"/>
        </w:tabs>
        <w:spacing w:after="0" w:line="240" w:lineRule="auto"/>
        <w:ind w:left="0"/>
        <w:jc w:val="both"/>
      </w:pPr>
      <w:r w:rsidRPr="0008350F">
        <w:rPr>
          <w:rFonts w:ascii="Arial" w:hAnsi="Arial" w:cs="Arial"/>
          <w:sz w:val="20"/>
          <w:szCs w:val="20"/>
        </w:rPr>
        <w:t>2) uprawnień do prowadzenia określonej działalności gospodarczej lub zawodowej, o ile wynika to z odrębnych przepisów,</w:t>
      </w:r>
    </w:p>
    <w:p w:rsidR="008F73F1" w:rsidRPr="0008350F" w:rsidRDefault="008F73F1" w:rsidP="00276D5C">
      <w:pPr>
        <w:pStyle w:val="ListParagraph"/>
        <w:tabs>
          <w:tab w:val="left" w:pos="4254"/>
        </w:tabs>
        <w:spacing w:after="0" w:line="240" w:lineRule="auto"/>
        <w:ind w:left="0"/>
        <w:jc w:val="both"/>
      </w:pPr>
      <w:r>
        <w:rPr>
          <w:rFonts w:ascii="Arial" w:hAnsi="Arial" w:cs="Arial"/>
          <w:sz w:val="20"/>
          <w:szCs w:val="20"/>
        </w:rPr>
        <w:t xml:space="preserve">3) </w:t>
      </w:r>
      <w:r w:rsidRPr="0008350F">
        <w:rPr>
          <w:rFonts w:ascii="Arial" w:hAnsi="Arial" w:cs="Arial"/>
          <w:sz w:val="20"/>
          <w:szCs w:val="20"/>
        </w:rPr>
        <w:t>sytuacji ekonomicznej lub finansowej,</w:t>
      </w:r>
    </w:p>
    <w:p w:rsidR="008F73F1" w:rsidRPr="0008350F" w:rsidRDefault="008F73F1" w:rsidP="00276D5C">
      <w:pPr>
        <w:pStyle w:val="ListParagraph"/>
        <w:tabs>
          <w:tab w:val="left" w:pos="4254"/>
        </w:tabs>
        <w:spacing w:after="0" w:line="240" w:lineRule="auto"/>
        <w:ind w:left="0"/>
        <w:jc w:val="both"/>
      </w:pPr>
      <w:r>
        <w:rPr>
          <w:rFonts w:ascii="Arial" w:hAnsi="Arial" w:cs="Arial"/>
          <w:sz w:val="20"/>
          <w:szCs w:val="20"/>
        </w:rPr>
        <w:t xml:space="preserve">4) </w:t>
      </w:r>
      <w:r w:rsidRPr="0008350F">
        <w:rPr>
          <w:rFonts w:ascii="Arial" w:hAnsi="Arial" w:cs="Arial"/>
          <w:sz w:val="20"/>
          <w:szCs w:val="20"/>
        </w:rPr>
        <w:t>zdolności technicznej lub zawodowej.</w:t>
      </w:r>
    </w:p>
    <w:p w:rsidR="008F73F1" w:rsidRPr="00A215A2" w:rsidRDefault="008F73F1" w:rsidP="006126C2">
      <w:pPr>
        <w:ind w:left="426" w:hanging="426"/>
        <w:jc w:val="both"/>
        <w:rPr>
          <w:rFonts w:ascii="Arial" w:hAnsi="Arial" w:cs="Arial"/>
          <w:sz w:val="20"/>
          <w:szCs w:val="20"/>
          <w:highlight w:val="yellow"/>
          <w:lang w:eastAsia="ar-SA"/>
        </w:rPr>
      </w:pPr>
    </w:p>
    <w:p w:rsidR="008F73F1" w:rsidRPr="0008350F" w:rsidRDefault="008F73F1" w:rsidP="006126C2">
      <w:pPr>
        <w:ind w:left="426" w:hanging="426"/>
        <w:jc w:val="both"/>
        <w:rPr>
          <w:rFonts w:cs="Times New Roman"/>
        </w:rPr>
      </w:pPr>
      <w:r w:rsidRPr="0008350F">
        <w:rPr>
          <w:rFonts w:ascii="Arial" w:hAnsi="Arial" w:cs="Arial"/>
          <w:sz w:val="20"/>
          <w:szCs w:val="20"/>
          <w:lang w:eastAsia="ar-SA"/>
        </w:rPr>
        <w:t>1</w:t>
      </w:r>
      <w:r>
        <w:rPr>
          <w:rFonts w:ascii="Arial" w:hAnsi="Arial" w:cs="Arial"/>
          <w:sz w:val="20"/>
          <w:szCs w:val="20"/>
          <w:lang w:eastAsia="ar-SA"/>
        </w:rPr>
        <w:t>0</w:t>
      </w:r>
      <w:r w:rsidRPr="0008350F">
        <w:rPr>
          <w:rFonts w:ascii="Arial" w:hAnsi="Arial" w:cs="Arial"/>
          <w:sz w:val="20"/>
          <w:szCs w:val="20"/>
          <w:lang w:eastAsia="ar-SA"/>
        </w:rPr>
        <w:t>.2</w:t>
      </w:r>
    </w:p>
    <w:p w:rsidR="008F73F1" w:rsidRPr="0008350F" w:rsidRDefault="008F73F1" w:rsidP="006126C2">
      <w:pPr>
        <w:ind w:left="426" w:hanging="426"/>
        <w:jc w:val="both"/>
        <w:rPr>
          <w:rFonts w:cs="Times New Roman"/>
        </w:rPr>
      </w:pPr>
      <w:r w:rsidRPr="0008350F">
        <w:rPr>
          <w:rFonts w:ascii="Arial" w:hAnsi="Arial" w:cs="Arial"/>
          <w:sz w:val="20"/>
          <w:szCs w:val="20"/>
          <w:lang w:eastAsia="ar-SA"/>
        </w:rPr>
        <w:t>Opis sposobu dokonywania oceny spełniania warunków udziału w postępowaniu</w:t>
      </w:r>
      <w:r>
        <w:rPr>
          <w:rFonts w:ascii="Arial" w:hAnsi="Arial" w:cs="Arial"/>
          <w:sz w:val="20"/>
          <w:szCs w:val="20"/>
          <w:lang w:eastAsia="ar-SA"/>
        </w:rPr>
        <w:t>:</w:t>
      </w:r>
    </w:p>
    <w:p w:rsidR="008F73F1" w:rsidRPr="0008350F" w:rsidRDefault="008F73F1" w:rsidP="006126C2">
      <w:pPr>
        <w:ind w:left="426" w:hanging="426"/>
        <w:jc w:val="both"/>
        <w:rPr>
          <w:rFonts w:ascii="Arial" w:hAnsi="Arial" w:cs="Arial"/>
          <w:sz w:val="20"/>
          <w:szCs w:val="20"/>
          <w:lang w:eastAsia="ar-SA"/>
        </w:rPr>
      </w:pPr>
    </w:p>
    <w:p w:rsidR="008F73F1" w:rsidRPr="0008350F" w:rsidRDefault="008F73F1" w:rsidP="006126C2">
      <w:pPr>
        <w:ind w:left="426" w:hanging="426"/>
        <w:jc w:val="both"/>
        <w:rPr>
          <w:rFonts w:ascii="Arial" w:hAnsi="Arial" w:cs="Arial"/>
          <w:sz w:val="20"/>
          <w:szCs w:val="20"/>
          <w:lang w:eastAsia="ar-SA"/>
        </w:rPr>
      </w:pPr>
      <w:r w:rsidRPr="0008350F">
        <w:rPr>
          <w:rFonts w:ascii="Arial" w:hAnsi="Arial" w:cs="Arial"/>
          <w:sz w:val="20"/>
          <w:szCs w:val="20"/>
          <w:lang w:eastAsia="ar-SA"/>
        </w:rPr>
        <w:t>1</w:t>
      </w:r>
      <w:r>
        <w:rPr>
          <w:rFonts w:ascii="Arial" w:hAnsi="Arial" w:cs="Arial"/>
          <w:sz w:val="20"/>
          <w:szCs w:val="20"/>
          <w:lang w:eastAsia="ar-SA"/>
        </w:rPr>
        <w:t>0</w:t>
      </w:r>
      <w:r w:rsidRPr="0008350F">
        <w:rPr>
          <w:rFonts w:ascii="Arial" w:hAnsi="Arial" w:cs="Arial"/>
          <w:sz w:val="20"/>
          <w:szCs w:val="20"/>
          <w:lang w:eastAsia="ar-SA"/>
        </w:rPr>
        <w:t>.2.1</w:t>
      </w:r>
    </w:p>
    <w:p w:rsidR="008F73F1" w:rsidRPr="0008350F" w:rsidRDefault="008F73F1" w:rsidP="006126C2">
      <w:pPr>
        <w:ind w:left="426" w:hanging="426"/>
        <w:jc w:val="both"/>
        <w:rPr>
          <w:rFonts w:ascii="Arial" w:hAnsi="Arial" w:cs="Arial"/>
          <w:sz w:val="20"/>
          <w:szCs w:val="20"/>
          <w:lang w:eastAsia="ar-SA"/>
        </w:rPr>
      </w:pPr>
      <w:r w:rsidRPr="0008350F">
        <w:rPr>
          <w:rFonts w:ascii="Arial" w:hAnsi="Arial" w:cs="Arial"/>
          <w:sz w:val="20"/>
          <w:szCs w:val="20"/>
          <w:lang w:eastAsia="ar-SA"/>
        </w:rPr>
        <w:t>Zdolność do występowania w obrocie gospodarczym</w:t>
      </w:r>
    </w:p>
    <w:p w:rsidR="008F73F1" w:rsidRPr="0008350F" w:rsidRDefault="008F73F1" w:rsidP="006126C2">
      <w:pPr>
        <w:ind w:left="426" w:hanging="426"/>
        <w:rPr>
          <w:rFonts w:ascii="Arial" w:hAnsi="Arial" w:cs="Arial"/>
          <w:sz w:val="20"/>
          <w:szCs w:val="20"/>
          <w:lang w:eastAsia="ar-SA"/>
        </w:rPr>
      </w:pPr>
    </w:p>
    <w:p w:rsidR="008F73F1" w:rsidRPr="0008350F" w:rsidRDefault="008F73F1" w:rsidP="006126C2">
      <w:pPr>
        <w:ind w:left="426" w:hanging="426"/>
        <w:rPr>
          <w:rFonts w:cs="Times New Roman"/>
        </w:rPr>
      </w:pPr>
      <w:r w:rsidRPr="0008350F">
        <w:rPr>
          <w:rFonts w:ascii="Arial" w:hAnsi="Arial" w:cs="Arial"/>
          <w:sz w:val="20"/>
          <w:szCs w:val="20"/>
          <w:lang w:eastAsia="ar-SA"/>
        </w:rPr>
        <w:t>Opis sposobu dokonywania oceny spełniania tego warunku:</w:t>
      </w:r>
    </w:p>
    <w:p w:rsidR="008F73F1" w:rsidRDefault="008F73F1" w:rsidP="006126C2">
      <w:pPr>
        <w:jc w:val="both"/>
        <w:rPr>
          <w:rFonts w:ascii="Arial" w:hAnsi="Arial" w:cs="Arial"/>
          <w:sz w:val="20"/>
          <w:szCs w:val="20"/>
          <w:lang w:eastAsia="ar-SA"/>
        </w:rPr>
      </w:pPr>
    </w:p>
    <w:p w:rsidR="008F73F1" w:rsidRPr="0008350F" w:rsidRDefault="008F73F1" w:rsidP="006126C2">
      <w:pPr>
        <w:jc w:val="both"/>
        <w:rPr>
          <w:rFonts w:cs="Times New Roman"/>
        </w:rPr>
      </w:pPr>
      <w:r w:rsidRPr="0008350F">
        <w:rPr>
          <w:rFonts w:ascii="Arial" w:hAnsi="Arial" w:cs="Arial"/>
          <w:sz w:val="20"/>
          <w:szCs w:val="20"/>
          <w:lang w:eastAsia="ar-SA"/>
        </w:rPr>
        <w:t>Zamawiający nie dokonuje w tym zakresie szczegółowego opisu sposobu dokonania oceny spełniania warunków udziału w postępowaniu.</w:t>
      </w:r>
    </w:p>
    <w:p w:rsidR="008F73F1" w:rsidRPr="0008350F" w:rsidRDefault="008F73F1" w:rsidP="006126C2">
      <w:pPr>
        <w:ind w:left="426" w:hanging="426"/>
        <w:jc w:val="both"/>
        <w:rPr>
          <w:rFonts w:cs="Times New Roman"/>
        </w:rPr>
      </w:pPr>
    </w:p>
    <w:p w:rsidR="008F73F1" w:rsidRPr="0008350F" w:rsidRDefault="008F73F1" w:rsidP="006126C2">
      <w:pPr>
        <w:jc w:val="both"/>
        <w:rPr>
          <w:rFonts w:ascii="Arial" w:hAnsi="Arial" w:cs="Arial"/>
          <w:sz w:val="20"/>
          <w:szCs w:val="20"/>
          <w:lang w:eastAsia="ar-SA"/>
        </w:rPr>
      </w:pPr>
      <w:r w:rsidRPr="0008350F">
        <w:rPr>
          <w:rFonts w:ascii="Arial" w:hAnsi="Arial" w:cs="Arial"/>
          <w:sz w:val="20"/>
          <w:szCs w:val="20"/>
          <w:lang w:eastAsia="ar-SA"/>
        </w:rPr>
        <w:t>1</w:t>
      </w:r>
      <w:r>
        <w:rPr>
          <w:rFonts w:ascii="Arial" w:hAnsi="Arial" w:cs="Arial"/>
          <w:sz w:val="20"/>
          <w:szCs w:val="20"/>
          <w:lang w:eastAsia="ar-SA"/>
        </w:rPr>
        <w:t>0</w:t>
      </w:r>
      <w:r w:rsidRPr="0008350F">
        <w:rPr>
          <w:rFonts w:ascii="Arial" w:hAnsi="Arial" w:cs="Arial"/>
          <w:sz w:val="20"/>
          <w:szCs w:val="20"/>
          <w:lang w:eastAsia="ar-SA"/>
        </w:rPr>
        <w:t>.2.2</w:t>
      </w:r>
    </w:p>
    <w:p w:rsidR="008F73F1" w:rsidRPr="0008350F" w:rsidRDefault="008F73F1" w:rsidP="006126C2">
      <w:pPr>
        <w:jc w:val="both"/>
        <w:rPr>
          <w:rFonts w:ascii="Arial" w:hAnsi="Arial" w:cs="Arial"/>
          <w:sz w:val="20"/>
          <w:szCs w:val="20"/>
          <w:lang w:eastAsia="ar-SA"/>
        </w:rPr>
      </w:pPr>
      <w:r w:rsidRPr="0008350F">
        <w:rPr>
          <w:rFonts w:ascii="Arial" w:hAnsi="Arial" w:cs="Arial"/>
          <w:sz w:val="20"/>
          <w:szCs w:val="20"/>
          <w:lang w:eastAsia="ar-SA"/>
        </w:rPr>
        <w:t>Uprawnienia do prowadzenia określonej działalności gospodarczej lub zawodowej, o ile wynika to z odrębnych przepis</w:t>
      </w:r>
      <w:r>
        <w:rPr>
          <w:rFonts w:ascii="Arial" w:hAnsi="Arial" w:cs="Arial"/>
          <w:sz w:val="20"/>
          <w:szCs w:val="20"/>
          <w:lang w:eastAsia="ar-SA"/>
        </w:rPr>
        <w:t>ów</w:t>
      </w:r>
    </w:p>
    <w:p w:rsidR="008F73F1" w:rsidRPr="0008350F" w:rsidRDefault="008F73F1" w:rsidP="006126C2">
      <w:pPr>
        <w:ind w:left="426" w:hanging="426"/>
        <w:rPr>
          <w:rFonts w:ascii="Arial" w:hAnsi="Arial" w:cs="Arial"/>
          <w:sz w:val="20"/>
          <w:szCs w:val="20"/>
          <w:lang w:eastAsia="ar-SA"/>
        </w:rPr>
      </w:pPr>
    </w:p>
    <w:p w:rsidR="008F73F1" w:rsidRDefault="008F73F1" w:rsidP="006126C2">
      <w:pPr>
        <w:ind w:left="426" w:hanging="426"/>
        <w:rPr>
          <w:rFonts w:ascii="Arial" w:hAnsi="Arial" w:cs="Arial"/>
          <w:sz w:val="20"/>
          <w:szCs w:val="20"/>
          <w:lang w:eastAsia="ar-SA"/>
        </w:rPr>
      </w:pPr>
      <w:r w:rsidRPr="0008350F">
        <w:rPr>
          <w:rFonts w:ascii="Arial" w:hAnsi="Arial" w:cs="Arial"/>
          <w:sz w:val="20"/>
          <w:szCs w:val="20"/>
          <w:lang w:eastAsia="ar-SA"/>
        </w:rPr>
        <w:t>Opis sposobu dokonywania oceny spełniania tego warunku:</w:t>
      </w:r>
    </w:p>
    <w:p w:rsidR="008F73F1" w:rsidRPr="0008350F" w:rsidRDefault="008F73F1" w:rsidP="006126C2">
      <w:pPr>
        <w:ind w:left="426" w:hanging="426"/>
        <w:rPr>
          <w:rFonts w:cs="Times New Roman"/>
        </w:rPr>
      </w:pPr>
    </w:p>
    <w:p w:rsidR="008F73F1" w:rsidRDefault="008F73F1" w:rsidP="0018508C">
      <w:pPr>
        <w:jc w:val="both"/>
        <w:rPr>
          <w:rFonts w:cs="Times New Roman"/>
        </w:rPr>
      </w:pPr>
      <w:r w:rsidRPr="0008350F">
        <w:rPr>
          <w:rFonts w:ascii="Arial" w:hAnsi="Arial" w:cs="Arial"/>
          <w:sz w:val="20"/>
          <w:szCs w:val="20"/>
          <w:lang w:eastAsia="ar-SA"/>
        </w:rPr>
        <w:t>Zamawiający nie dokonuje w tym zakresie szczegółowego opisu sposobu dokonania oceny spełniania warunków udziału w postępowaniu.</w:t>
      </w:r>
    </w:p>
    <w:p w:rsidR="008F73F1" w:rsidRDefault="008F73F1" w:rsidP="0018508C">
      <w:pPr>
        <w:jc w:val="both"/>
        <w:rPr>
          <w:rFonts w:ascii="Arial" w:hAnsi="Arial" w:cs="Arial"/>
          <w:sz w:val="20"/>
          <w:szCs w:val="20"/>
          <w:lang w:eastAsia="ar-SA"/>
        </w:rPr>
      </w:pPr>
    </w:p>
    <w:p w:rsidR="008F73F1" w:rsidRPr="0018508C" w:rsidRDefault="008F73F1" w:rsidP="0018508C">
      <w:pPr>
        <w:jc w:val="both"/>
        <w:rPr>
          <w:rFonts w:cs="Times New Roman"/>
        </w:rPr>
      </w:pPr>
      <w:r w:rsidRPr="0008350F">
        <w:rPr>
          <w:rFonts w:ascii="Arial" w:hAnsi="Arial" w:cs="Arial"/>
          <w:sz w:val="20"/>
          <w:szCs w:val="20"/>
          <w:lang w:eastAsia="ar-SA"/>
        </w:rPr>
        <w:t>1</w:t>
      </w:r>
      <w:r>
        <w:rPr>
          <w:rFonts w:ascii="Arial" w:hAnsi="Arial" w:cs="Arial"/>
          <w:sz w:val="20"/>
          <w:szCs w:val="20"/>
          <w:lang w:eastAsia="ar-SA"/>
        </w:rPr>
        <w:t>0</w:t>
      </w:r>
      <w:r w:rsidRPr="0008350F">
        <w:rPr>
          <w:rFonts w:ascii="Arial" w:hAnsi="Arial" w:cs="Arial"/>
          <w:sz w:val="20"/>
          <w:szCs w:val="20"/>
          <w:lang w:eastAsia="ar-SA"/>
        </w:rPr>
        <w:t>.2.3</w:t>
      </w:r>
    </w:p>
    <w:p w:rsidR="008F73F1" w:rsidRPr="0008350F" w:rsidRDefault="008F73F1" w:rsidP="006126C2">
      <w:pPr>
        <w:ind w:left="426" w:hanging="426"/>
        <w:rPr>
          <w:rFonts w:cs="Times New Roman"/>
        </w:rPr>
      </w:pPr>
      <w:r w:rsidRPr="0008350F">
        <w:rPr>
          <w:rFonts w:ascii="Arial" w:hAnsi="Arial" w:cs="Arial"/>
          <w:sz w:val="20"/>
          <w:szCs w:val="20"/>
          <w:lang w:eastAsia="ar-SA"/>
        </w:rPr>
        <w:t>Sytuacja ekonomiczna i finansowa</w:t>
      </w:r>
    </w:p>
    <w:p w:rsidR="008F73F1" w:rsidRPr="0008350F" w:rsidRDefault="008F73F1" w:rsidP="006126C2">
      <w:pPr>
        <w:ind w:left="426" w:hanging="426"/>
        <w:rPr>
          <w:rFonts w:ascii="Arial" w:hAnsi="Arial" w:cs="Arial"/>
          <w:sz w:val="20"/>
          <w:szCs w:val="20"/>
          <w:lang w:eastAsia="ar-SA"/>
        </w:rPr>
      </w:pPr>
    </w:p>
    <w:p w:rsidR="008F73F1" w:rsidRPr="0008350F" w:rsidRDefault="008F73F1" w:rsidP="006126C2">
      <w:pPr>
        <w:ind w:left="426" w:hanging="426"/>
        <w:rPr>
          <w:rFonts w:cs="Times New Roman"/>
        </w:rPr>
      </w:pPr>
      <w:r w:rsidRPr="0008350F">
        <w:rPr>
          <w:rFonts w:ascii="Arial" w:hAnsi="Arial" w:cs="Arial"/>
          <w:sz w:val="20"/>
          <w:szCs w:val="20"/>
          <w:lang w:eastAsia="ar-SA"/>
        </w:rPr>
        <w:t>Opis sposobu dokonywania oceny spełniania tego warunku</w:t>
      </w:r>
      <w:r>
        <w:rPr>
          <w:rFonts w:ascii="Arial" w:hAnsi="Arial" w:cs="Arial"/>
          <w:sz w:val="20"/>
          <w:szCs w:val="20"/>
          <w:lang w:eastAsia="ar-SA"/>
        </w:rPr>
        <w:t>:</w:t>
      </w:r>
    </w:p>
    <w:p w:rsidR="008F73F1" w:rsidRDefault="008F73F1" w:rsidP="006126C2">
      <w:pPr>
        <w:jc w:val="both"/>
        <w:rPr>
          <w:rFonts w:ascii="Arial" w:hAnsi="Arial" w:cs="Arial"/>
          <w:sz w:val="20"/>
          <w:szCs w:val="20"/>
          <w:lang w:eastAsia="ar-SA"/>
        </w:rPr>
      </w:pPr>
    </w:p>
    <w:p w:rsidR="008F73F1" w:rsidRPr="0008350F" w:rsidRDefault="008F73F1" w:rsidP="006126C2">
      <w:pPr>
        <w:jc w:val="both"/>
        <w:rPr>
          <w:rFonts w:cs="Times New Roman"/>
        </w:rPr>
      </w:pPr>
      <w:r w:rsidRPr="0008350F">
        <w:rPr>
          <w:rFonts w:ascii="Arial" w:hAnsi="Arial" w:cs="Arial"/>
          <w:sz w:val="20"/>
          <w:szCs w:val="20"/>
          <w:lang w:eastAsia="ar-SA"/>
        </w:rPr>
        <w:t>Zamawiający nie dokonuje w tym zakresie szczegółowego opisu sposobu dokonania oceny spełniania warunków udziału w postępowaniu.</w:t>
      </w:r>
    </w:p>
    <w:p w:rsidR="008F73F1" w:rsidRPr="0008350F" w:rsidRDefault="008F73F1" w:rsidP="006126C2">
      <w:pPr>
        <w:rPr>
          <w:rFonts w:cs="Times New Roman"/>
        </w:rPr>
      </w:pPr>
    </w:p>
    <w:p w:rsidR="008F73F1" w:rsidRPr="0008350F" w:rsidRDefault="008F73F1" w:rsidP="006126C2">
      <w:pPr>
        <w:rPr>
          <w:rFonts w:ascii="Arial" w:hAnsi="Arial" w:cs="Arial"/>
          <w:sz w:val="20"/>
          <w:szCs w:val="20"/>
        </w:rPr>
      </w:pPr>
      <w:r w:rsidRPr="0008350F">
        <w:rPr>
          <w:rFonts w:ascii="Arial" w:hAnsi="Arial" w:cs="Arial"/>
          <w:sz w:val="20"/>
          <w:szCs w:val="20"/>
        </w:rPr>
        <w:t>1</w:t>
      </w:r>
      <w:r>
        <w:rPr>
          <w:rFonts w:ascii="Arial" w:hAnsi="Arial" w:cs="Arial"/>
          <w:sz w:val="20"/>
          <w:szCs w:val="20"/>
        </w:rPr>
        <w:t>0</w:t>
      </w:r>
      <w:r w:rsidRPr="0008350F">
        <w:rPr>
          <w:rFonts w:ascii="Arial" w:hAnsi="Arial" w:cs="Arial"/>
          <w:sz w:val="20"/>
          <w:szCs w:val="20"/>
        </w:rPr>
        <w:t>.2.4</w:t>
      </w:r>
    </w:p>
    <w:p w:rsidR="008F73F1" w:rsidRPr="0008350F" w:rsidRDefault="008F73F1" w:rsidP="006126C2">
      <w:pPr>
        <w:ind w:left="426" w:hanging="426"/>
        <w:rPr>
          <w:rFonts w:cs="Times New Roman"/>
        </w:rPr>
      </w:pPr>
      <w:r w:rsidRPr="0008350F">
        <w:rPr>
          <w:rFonts w:ascii="Arial" w:hAnsi="Arial" w:cs="Arial"/>
          <w:sz w:val="20"/>
          <w:szCs w:val="20"/>
          <w:lang w:eastAsia="ar-SA"/>
        </w:rPr>
        <w:t xml:space="preserve">Zdolność techniczna lub zawodowa </w:t>
      </w:r>
    </w:p>
    <w:p w:rsidR="008F73F1" w:rsidRDefault="008F73F1" w:rsidP="006126C2">
      <w:pPr>
        <w:pStyle w:val="NoSpacing"/>
        <w:rPr>
          <w:rFonts w:ascii="Arial" w:hAnsi="Arial" w:cs="Arial"/>
          <w:sz w:val="20"/>
          <w:szCs w:val="20"/>
          <w:lang w:eastAsia="ar-SA"/>
        </w:rPr>
      </w:pPr>
    </w:p>
    <w:p w:rsidR="008F73F1" w:rsidRDefault="008F73F1" w:rsidP="006126C2">
      <w:pPr>
        <w:pStyle w:val="NoSpacing"/>
        <w:rPr>
          <w:rFonts w:ascii="Arial" w:hAnsi="Arial" w:cs="Arial"/>
          <w:sz w:val="20"/>
          <w:szCs w:val="20"/>
          <w:lang w:eastAsia="ar-SA"/>
        </w:rPr>
      </w:pPr>
      <w:r w:rsidRPr="0008350F">
        <w:rPr>
          <w:rFonts w:ascii="Arial" w:hAnsi="Arial" w:cs="Arial"/>
          <w:sz w:val="20"/>
          <w:szCs w:val="20"/>
          <w:lang w:eastAsia="ar-SA"/>
        </w:rPr>
        <w:t>Opis sposobu dokonywania oceny spełniania tego warunku</w:t>
      </w:r>
      <w:r>
        <w:rPr>
          <w:rFonts w:ascii="Arial" w:hAnsi="Arial" w:cs="Arial"/>
          <w:sz w:val="20"/>
          <w:szCs w:val="20"/>
          <w:lang w:eastAsia="ar-SA"/>
        </w:rPr>
        <w:t>:</w:t>
      </w:r>
    </w:p>
    <w:p w:rsidR="008F73F1" w:rsidRDefault="008F73F1" w:rsidP="00694985">
      <w:pPr>
        <w:pStyle w:val="ListParagraph"/>
        <w:suppressAutoHyphens w:val="0"/>
        <w:spacing w:after="0" w:line="240" w:lineRule="auto"/>
        <w:ind w:left="0"/>
        <w:jc w:val="both"/>
        <w:rPr>
          <w:rFonts w:ascii="Arial" w:hAnsi="Arial" w:cs="Arial"/>
          <w:sz w:val="20"/>
          <w:szCs w:val="20"/>
        </w:rPr>
      </w:pPr>
    </w:p>
    <w:p w:rsidR="008F73F1" w:rsidRPr="0008350F" w:rsidRDefault="008F73F1" w:rsidP="00101292">
      <w:pPr>
        <w:jc w:val="both"/>
        <w:rPr>
          <w:rFonts w:cs="Times New Roman"/>
        </w:rPr>
      </w:pPr>
      <w:r w:rsidRPr="0008350F">
        <w:rPr>
          <w:rFonts w:ascii="Arial" w:hAnsi="Arial" w:cs="Arial"/>
          <w:sz w:val="20"/>
          <w:szCs w:val="20"/>
          <w:lang w:eastAsia="ar-SA"/>
        </w:rPr>
        <w:t>Zamawiający nie dokonuje w tym zakresie szczegółowego opisu sposobu dokonania oceny spełniania warunków udziału w postępowaniu.</w:t>
      </w:r>
    </w:p>
    <w:p w:rsidR="008F73F1" w:rsidRDefault="008F73F1" w:rsidP="006126C2">
      <w:pPr>
        <w:tabs>
          <w:tab w:val="left" w:pos="2169"/>
        </w:tabs>
        <w:jc w:val="both"/>
        <w:rPr>
          <w:rFonts w:ascii="Arial" w:hAnsi="Arial" w:cs="Arial"/>
          <w:sz w:val="20"/>
          <w:szCs w:val="20"/>
          <w:lang w:eastAsia="ar-SA"/>
        </w:rPr>
      </w:pPr>
    </w:p>
    <w:p w:rsidR="008F73F1" w:rsidRPr="00F43D09" w:rsidRDefault="008F73F1" w:rsidP="006126C2">
      <w:pPr>
        <w:tabs>
          <w:tab w:val="left" w:pos="2169"/>
        </w:tabs>
        <w:jc w:val="both"/>
        <w:rPr>
          <w:rFonts w:cs="Times New Roman"/>
        </w:rPr>
      </w:pPr>
      <w:r w:rsidRPr="00F43D09">
        <w:rPr>
          <w:rFonts w:ascii="Arial" w:hAnsi="Arial" w:cs="Arial"/>
          <w:sz w:val="20"/>
          <w:szCs w:val="20"/>
          <w:lang w:eastAsia="ar-SA"/>
        </w:rPr>
        <w:t>10.3</w:t>
      </w:r>
    </w:p>
    <w:p w:rsidR="008F73F1" w:rsidRPr="00F43D09" w:rsidRDefault="008F73F1" w:rsidP="006126C2">
      <w:pPr>
        <w:tabs>
          <w:tab w:val="left" w:pos="2169"/>
        </w:tabs>
        <w:jc w:val="both"/>
        <w:rPr>
          <w:rFonts w:cs="Times New Roman"/>
        </w:rPr>
      </w:pPr>
      <w:r w:rsidRPr="00F43D09">
        <w:rPr>
          <w:rFonts w:ascii="Arial" w:hAnsi="Arial" w:cs="Arial"/>
          <w:sz w:val="20"/>
          <w:szCs w:val="20"/>
          <w:lang w:eastAsia="ar-SA"/>
        </w:rPr>
        <w:t>Przelicznik obcych walut</w:t>
      </w:r>
    </w:p>
    <w:p w:rsidR="008F73F1" w:rsidRPr="00F43D09" w:rsidRDefault="008F73F1" w:rsidP="006126C2">
      <w:pPr>
        <w:tabs>
          <w:tab w:val="left" w:pos="2169"/>
        </w:tabs>
        <w:jc w:val="both"/>
        <w:rPr>
          <w:rFonts w:ascii="Arial" w:hAnsi="Arial" w:cs="Arial"/>
          <w:sz w:val="20"/>
          <w:szCs w:val="20"/>
          <w:lang w:eastAsia="ar-SA"/>
        </w:rPr>
      </w:pPr>
    </w:p>
    <w:p w:rsidR="008F73F1" w:rsidRPr="00F43D09" w:rsidRDefault="008F73F1" w:rsidP="006126C2">
      <w:pPr>
        <w:tabs>
          <w:tab w:val="left" w:pos="2169"/>
        </w:tabs>
        <w:jc w:val="both"/>
        <w:rPr>
          <w:rFonts w:cs="Times New Roman"/>
        </w:rPr>
      </w:pPr>
      <w:r w:rsidRPr="00F43D09">
        <w:rPr>
          <w:rFonts w:ascii="Arial" w:hAnsi="Arial" w:cs="Arial"/>
          <w:sz w:val="20"/>
          <w:szCs w:val="20"/>
          <w:lang w:eastAsia="ar-SA"/>
        </w:rPr>
        <w:t>W przypadku złożenia przez Wykonawców dokumentów zawierających kwoty wyrażone w innych walutach niż PLN, dla potrzeb oceny spełniania warunku określonego powyżej, Zamawiający, jako kurs przeliczeniowy waluty przyjmie średni kurs danej waluty publikowany przez Narodowy Bank Polski w dniu publikacji ogłoszenia o zamówieniu. Jeżeli w dniu pub</w:t>
      </w:r>
      <w:r>
        <w:rPr>
          <w:rFonts w:ascii="Arial" w:hAnsi="Arial" w:cs="Arial"/>
          <w:sz w:val="20"/>
          <w:szCs w:val="20"/>
          <w:lang w:eastAsia="ar-SA"/>
        </w:rPr>
        <w:t>likacji ogłoszenia o zamówieniu</w:t>
      </w:r>
      <w:r w:rsidRPr="00F43D09">
        <w:rPr>
          <w:rFonts w:ascii="Arial" w:hAnsi="Arial" w:cs="Arial"/>
          <w:sz w:val="20"/>
          <w:szCs w:val="20"/>
          <w:lang w:eastAsia="ar-SA"/>
        </w:rPr>
        <w:t xml:space="preserve"> Narodowy Bank Polski nie publikuje średniego kursu danej waluty, za podstawę przeliczenia przyjmuje się średni kurs wal</w:t>
      </w:r>
      <w:r>
        <w:rPr>
          <w:rFonts w:ascii="Arial" w:hAnsi="Arial" w:cs="Arial"/>
          <w:sz w:val="20"/>
          <w:szCs w:val="20"/>
          <w:lang w:eastAsia="ar-SA"/>
        </w:rPr>
        <w:t>uty publikowany pierwszego dnia</w:t>
      </w:r>
      <w:r w:rsidRPr="00F43D09">
        <w:rPr>
          <w:rFonts w:ascii="Arial" w:hAnsi="Arial" w:cs="Arial"/>
          <w:sz w:val="20"/>
          <w:szCs w:val="20"/>
          <w:lang w:eastAsia="ar-SA"/>
        </w:rPr>
        <w:t xml:space="preserve"> po dniu publikacji ogłoszenia o zamówieniu w Dzienniku, w którym zostanie on opublikowany.  </w:t>
      </w:r>
    </w:p>
    <w:p w:rsidR="008F73F1" w:rsidRPr="00F43D09" w:rsidRDefault="008F73F1" w:rsidP="006126C2">
      <w:pPr>
        <w:tabs>
          <w:tab w:val="left" w:pos="2169"/>
        </w:tabs>
        <w:jc w:val="both"/>
        <w:rPr>
          <w:rFonts w:ascii="Arial" w:hAnsi="Arial" w:cs="Arial"/>
          <w:sz w:val="20"/>
          <w:szCs w:val="20"/>
          <w:lang w:eastAsia="ar-SA"/>
        </w:rPr>
      </w:pPr>
    </w:p>
    <w:p w:rsidR="008F73F1" w:rsidRPr="00F43D09" w:rsidRDefault="008F73F1" w:rsidP="006126C2">
      <w:pPr>
        <w:tabs>
          <w:tab w:val="left" w:pos="2169"/>
        </w:tabs>
        <w:jc w:val="both"/>
        <w:rPr>
          <w:rFonts w:cs="Times New Roman"/>
        </w:rPr>
      </w:pPr>
      <w:r w:rsidRPr="00F43D09">
        <w:rPr>
          <w:rFonts w:ascii="Arial" w:hAnsi="Arial" w:cs="Arial"/>
          <w:sz w:val="20"/>
          <w:szCs w:val="20"/>
          <w:lang w:eastAsia="ar-SA"/>
        </w:rPr>
        <w:t>Średnie kursy walut dostępne są pod następującym adresem:</w:t>
      </w:r>
    </w:p>
    <w:p w:rsidR="008F73F1" w:rsidRPr="00F43D09" w:rsidRDefault="008F73F1" w:rsidP="006126C2">
      <w:pPr>
        <w:tabs>
          <w:tab w:val="left" w:pos="2169"/>
        </w:tabs>
        <w:jc w:val="both"/>
        <w:rPr>
          <w:rFonts w:ascii="Arial" w:hAnsi="Arial" w:cs="Arial"/>
          <w:sz w:val="20"/>
          <w:szCs w:val="20"/>
          <w:lang w:eastAsia="ar-SA"/>
        </w:rPr>
      </w:pPr>
      <w:hyperlink r:id="rId18" w:history="1">
        <w:r w:rsidRPr="00F43D09">
          <w:rPr>
            <w:rStyle w:val="Hyperlink"/>
            <w:rFonts w:ascii="Arial" w:hAnsi="Arial" w:cs="Arial"/>
            <w:sz w:val="20"/>
            <w:szCs w:val="20"/>
            <w:lang w:eastAsia="ar-SA"/>
          </w:rPr>
          <w:t>http://www.nbp.pl/home.aspx?f=/Kursy/kursy.htm</w:t>
        </w:r>
      </w:hyperlink>
    </w:p>
    <w:p w:rsidR="008F73F1" w:rsidRDefault="008F73F1" w:rsidP="006126C2">
      <w:pPr>
        <w:jc w:val="both"/>
        <w:rPr>
          <w:rFonts w:ascii="Arial" w:hAnsi="Arial" w:cs="Arial"/>
          <w:b/>
          <w:bCs/>
          <w:sz w:val="20"/>
          <w:szCs w:val="20"/>
          <w:lang w:eastAsia="ar-SA"/>
        </w:rPr>
      </w:pPr>
    </w:p>
    <w:p w:rsidR="008F73F1" w:rsidRPr="00256193" w:rsidRDefault="008F73F1" w:rsidP="00101292">
      <w:pPr>
        <w:jc w:val="both"/>
        <w:rPr>
          <w:rFonts w:ascii="Arial" w:hAnsi="Arial" w:cs="Arial"/>
          <w:b/>
          <w:bCs/>
          <w:sz w:val="20"/>
          <w:szCs w:val="20"/>
        </w:rPr>
      </w:pPr>
      <w:r w:rsidRPr="00256193">
        <w:rPr>
          <w:rFonts w:ascii="Arial" w:hAnsi="Arial" w:cs="Arial"/>
          <w:b/>
          <w:bCs/>
          <w:sz w:val="20"/>
          <w:szCs w:val="20"/>
        </w:rPr>
        <w:t>XI. PODSTAWY WYKLUCZENIA, O KTÓRYCH MOWA W ART. 108 UST. 1</w:t>
      </w:r>
    </w:p>
    <w:p w:rsidR="008F73F1" w:rsidRPr="00256193" w:rsidRDefault="008F73F1" w:rsidP="00101292">
      <w:pPr>
        <w:jc w:val="both"/>
        <w:rPr>
          <w:rFonts w:ascii="Arial" w:hAnsi="Arial" w:cs="Arial"/>
          <w:sz w:val="20"/>
          <w:szCs w:val="20"/>
        </w:rPr>
      </w:pPr>
    </w:p>
    <w:p w:rsidR="008F73F1" w:rsidRPr="00256193" w:rsidRDefault="008F73F1" w:rsidP="00101292">
      <w:pPr>
        <w:jc w:val="both"/>
        <w:rPr>
          <w:rFonts w:ascii="Arial" w:hAnsi="Arial" w:cs="Arial"/>
          <w:sz w:val="20"/>
          <w:szCs w:val="20"/>
        </w:rPr>
      </w:pPr>
      <w:r w:rsidRPr="00256193">
        <w:rPr>
          <w:rFonts w:ascii="Arial" w:hAnsi="Arial" w:cs="Arial"/>
          <w:sz w:val="20"/>
          <w:szCs w:val="20"/>
        </w:rPr>
        <w:t>11.1</w:t>
      </w:r>
    </w:p>
    <w:p w:rsidR="008F73F1" w:rsidRPr="00256193" w:rsidRDefault="008F73F1" w:rsidP="00101292">
      <w:pPr>
        <w:jc w:val="both"/>
        <w:rPr>
          <w:rFonts w:ascii="Arial" w:hAnsi="Arial" w:cs="Arial"/>
          <w:sz w:val="20"/>
          <w:szCs w:val="20"/>
          <w:lang w:eastAsia="ar-SA"/>
        </w:rPr>
      </w:pPr>
      <w:r w:rsidRPr="00256193">
        <w:rPr>
          <w:rFonts w:ascii="Arial" w:hAnsi="Arial" w:cs="Arial"/>
          <w:sz w:val="20"/>
          <w:szCs w:val="20"/>
        </w:rPr>
        <w:t>Z postępowania o udzielenie zamówienia wyklucza się Wykonawców, w stosunku do których zachodzi którakolwiek z okoliczności wskazanych w art. 108 ust. 1 ustawy Prawo zamówień publicznych.</w:t>
      </w:r>
    </w:p>
    <w:p w:rsidR="008F73F1" w:rsidRPr="00256193" w:rsidRDefault="008F73F1" w:rsidP="00101292">
      <w:pPr>
        <w:jc w:val="both"/>
        <w:rPr>
          <w:rFonts w:ascii="Arial" w:hAnsi="Arial" w:cs="Arial"/>
          <w:sz w:val="20"/>
          <w:szCs w:val="20"/>
          <w:lang w:eastAsia="ar-SA"/>
        </w:rPr>
      </w:pPr>
    </w:p>
    <w:p w:rsidR="008F73F1" w:rsidRPr="00256193" w:rsidRDefault="008F73F1" w:rsidP="00101292">
      <w:pPr>
        <w:jc w:val="both"/>
        <w:rPr>
          <w:rFonts w:ascii="Arial" w:hAnsi="Arial" w:cs="Arial"/>
          <w:sz w:val="20"/>
          <w:szCs w:val="20"/>
          <w:lang w:eastAsia="ar-SA"/>
        </w:rPr>
      </w:pPr>
      <w:r w:rsidRPr="00256193">
        <w:rPr>
          <w:rFonts w:ascii="Arial" w:hAnsi="Arial" w:cs="Arial"/>
          <w:sz w:val="20"/>
          <w:szCs w:val="20"/>
          <w:lang w:eastAsia="ar-SA"/>
        </w:rPr>
        <w:t>11.2</w:t>
      </w:r>
    </w:p>
    <w:p w:rsidR="008F73F1" w:rsidRPr="00256193" w:rsidRDefault="008F73F1" w:rsidP="00101292">
      <w:pPr>
        <w:jc w:val="both"/>
        <w:rPr>
          <w:rFonts w:ascii="Arial" w:hAnsi="Arial" w:cs="Arial"/>
          <w:sz w:val="20"/>
          <w:szCs w:val="20"/>
          <w:lang w:eastAsia="ar-SA"/>
        </w:rPr>
      </w:pPr>
      <w:r w:rsidRPr="00256193">
        <w:rPr>
          <w:rFonts w:ascii="Arial" w:hAnsi="Arial" w:cs="Arial"/>
          <w:sz w:val="20"/>
          <w:szCs w:val="20"/>
          <w:lang w:eastAsia="ar-SA"/>
        </w:rPr>
        <w:t xml:space="preserve">Wykonawca może zostać wykluczony przez Zamawiającego na każdym etapie postępowania o udzielenie zamówienia, z zastrzeżeniem art. 110 ust. 2 i 3 ustawy Prawo zamówień publicznych. </w:t>
      </w:r>
    </w:p>
    <w:p w:rsidR="008F73F1" w:rsidRPr="00256193" w:rsidRDefault="008F73F1" w:rsidP="00101292">
      <w:pPr>
        <w:jc w:val="both"/>
        <w:rPr>
          <w:rFonts w:ascii="Arial" w:hAnsi="Arial" w:cs="Arial"/>
          <w:sz w:val="20"/>
          <w:szCs w:val="20"/>
          <w:lang w:eastAsia="ar-SA"/>
        </w:rPr>
      </w:pPr>
    </w:p>
    <w:p w:rsidR="008F73F1" w:rsidRPr="00256193" w:rsidRDefault="008F73F1" w:rsidP="00101292">
      <w:pPr>
        <w:jc w:val="both"/>
        <w:rPr>
          <w:rFonts w:ascii="Arial" w:hAnsi="Arial" w:cs="Arial"/>
          <w:sz w:val="20"/>
          <w:szCs w:val="20"/>
          <w:lang w:eastAsia="ar-SA"/>
        </w:rPr>
      </w:pPr>
      <w:r w:rsidRPr="00256193">
        <w:rPr>
          <w:rFonts w:ascii="Arial" w:hAnsi="Arial" w:cs="Arial"/>
          <w:sz w:val="20"/>
          <w:szCs w:val="20"/>
          <w:lang w:eastAsia="ar-SA"/>
        </w:rPr>
        <w:t>11.3</w:t>
      </w:r>
    </w:p>
    <w:p w:rsidR="008F73F1" w:rsidRPr="00256193" w:rsidRDefault="008F73F1" w:rsidP="00101292">
      <w:pPr>
        <w:jc w:val="both"/>
        <w:rPr>
          <w:rFonts w:ascii="Arial" w:hAnsi="Arial" w:cs="Arial"/>
          <w:sz w:val="20"/>
          <w:szCs w:val="20"/>
          <w:lang w:eastAsia="ar-SA"/>
        </w:rPr>
      </w:pPr>
      <w:r w:rsidRPr="00256193">
        <w:rPr>
          <w:rFonts w:ascii="Arial" w:hAnsi="Arial" w:cs="Arial"/>
          <w:sz w:val="20"/>
          <w:szCs w:val="20"/>
          <w:lang w:eastAsia="ar-SA"/>
        </w:rPr>
        <w:t>Wykluczenie Wykonawcy następuje zgodnie z art. 111 ustawy Prawo zamówień publicznych.</w:t>
      </w:r>
    </w:p>
    <w:p w:rsidR="008F73F1" w:rsidRPr="00256193" w:rsidRDefault="008F73F1" w:rsidP="00101292">
      <w:pPr>
        <w:jc w:val="both"/>
        <w:rPr>
          <w:rFonts w:ascii="Arial" w:hAnsi="Arial" w:cs="Arial"/>
          <w:b/>
          <w:bCs/>
          <w:sz w:val="20"/>
          <w:szCs w:val="20"/>
          <w:lang w:eastAsia="ar-SA"/>
        </w:rPr>
      </w:pPr>
    </w:p>
    <w:p w:rsidR="008F73F1" w:rsidRPr="00256193" w:rsidRDefault="008F73F1" w:rsidP="00101292">
      <w:pPr>
        <w:jc w:val="both"/>
        <w:rPr>
          <w:rFonts w:ascii="Arial" w:hAnsi="Arial" w:cs="Arial"/>
          <w:b/>
          <w:bCs/>
          <w:sz w:val="20"/>
          <w:szCs w:val="20"/>
          <w:lang w:eastAsia="ar-SA"/>
        </w:rPr>
      </w:pPr>
      <w:r w:rsidRPr="00256193">
        <w:rPr>
          <w:rFonts w:ascii="Arial" w:hAnsi="Arial" w:cs="Arial"/>
          <w:b/>
          <w:bCs/>
          <w:sz w:val="20"/>
          <w:szCs w:val="20"/>
          <w:lang w:eastAsia="ar-SA"/>
        </w:rPr>
        <w:t xml:space="preserve">XII. PODSTAWY WYKLUCZENIA, O KTÓRYCH MOWA W ART. 109 UST. 1 </w:t>
      </w:r>
    </w:p>
    <w:p w:rsidR="008F73F1" w:rsidRPr="00256193" w:rsidRDefault="008F73F1" w:rsidP="00101292">
      <w:pPr>
        <w:jc w:val="both"/>
        <w:rPr>
          <w:rFonts w:ascii="Arial" w:hAnsi="Arial" w:cs="Arial"/>
          <w:sz w:val="20"/>
          <w:szCs w:val="20"/>
          <w:lang w:eastAsia="ar-SA"/>
        </w:rPr>
      </w:pPr>
    </w:p>
    <w:p w:rsidR="008F73F1" w:rsidRPr="00256193" w:rsidRDefault="008F73F1" w:rsidP="00101292">
      <w:pPr>
        <w:jc w:val="both"/>
        <w:rPr>
          <w:rFonts w:ascii="Arial" w:hAnsi="Arial" w:cs="Arial"/>
          <w:sz w:val="20"/>
          <w:szCs w:val="20"/>
          <w:lang w:eastAsia="ar-SA"/>
        </w:rPr>
      </w:pPr>
      <w:r w:rsidRPr="00256193">
        <w:rPr>
          <w:rFonts w:ascii="Arial" w:hAnsi="Arial" w:cs="Arial"/>
          <w:sz w:val="20"/>
          <w:szCs w:val="20"/>
          <w:lang w:eastAsia="ar-SA"/>
        </w:rPr>
        <w:t>12.1</w:t>
      </w:r>
    </w:p>
    <w:p w:rsidR="008F73F1" w:rsidRPr="00256193" w:rsidRDefault="008F73F1" w:rsidP="00101292">
      <w:pPr>
        <w:jc w:val="both"/>
        <w:rPr>
          <w:rFonts w:ascii="Arial" w:hAnsi="Arial" w:cs="Arial"/>
          <w:sz w:val="20"/>
          <w:szCs w:val="20"/>
          <w:lang w:eastAsia="ar-SA"/>
        </w:rPr>
      </w:pPr>
      <w:r w:rsidRPr="00256193">
        <w:rPr>
          <w:rFonts w:ascii="Arial" w:hAnsi="Arial" w:cs="Arial"/>
          <w:sz w:val="20"/>
          <w:szCs w:val="20"/>
          <w:lang w:eastAsia="ar-SA"/>
        </w:rPr>
        <w:t>Zamawiający przewiduje wykluczenie Wykonawcy na podstawie art. 109 ust. 1 pkt. 4 ustawy Prawo zamówień publicznych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wszczęcia tej procedury.</w:t>
      </w:r>
    </w:p>
    <w:p w:rsidR="008F73F1" w:rsidRPr="00256193" w:rsidRDefault="008F73F1" w:rsidP="00101292">
      <w:pPr>
        <w:jc w:val="both"/>
        <w:rPr>
          <w:rFonts w:ascii="Arial" w:hAnsi="Arial" w:cs="Arial"/>
          <w:b/>
          <w:bCs/>
          <w:sz w:val="20"/>
          <w:szCs w:val="20"/>
        </w:rPr>
      </w:pPr>
    </w:p>
    <w:p w:rsidR="008F73F1" w:rsidRPr="00256193" w:rsidRDefault="008F73F1" w:rsidP="00101292">
      <w:pPr>
        <w:jc w:val="both"/>
        <w:rPr>
          <w:rFonts w:ascii="Arial" w:hAnsi="Arial" w:cs="Arial"/>
          <w:b/>
          <w:bCs/>
          <w:sz w:val="20"/>
          <w:szCs w:val="20"/>
        </w:rPr>
      </w:pPr>
      <w:r w:rsidRPr="00256193">
        <w:rPr>
          <w:rFonts w:ascii="Arial" w:hAnsi="Arial" w:cs="Arial"/>
          <w:b/>
          <w:bCs/>
          <w:sz w:val="20"/>
          <w:szCs w:val="20"/>
        </w:rPr>
        <w:t>XIII. OŚWIADCZENIA I DOKUMENTY, JAKIE ZOBOWIĄZANI SĄ DOSTARCZYĆ WYKONAWCY W CELU POTWIERDZENIA SPEŁNIANIA WARUNKÓW UDZIAŁU W POSTĘPOWANIU ORAZ WYKAZANIA BRAKU PODSTAW WYKLUCZENIA (PODMIOTOWE ŚRODKI DOWODOWE)</w:t>
      </w:r>
    </w:p>
    <w:p w:rsidR="008F73F1" w:rsidRPr="00256193" w:rsidRDefault="008F73F1" w:rsidP="00101292">
      <w:pPr>
        <w:jc w:val="both"/>
        <w:rPr>
          <w:rFonts w:ascii="Arial" w:hAnsi="Arial" w:cs="Arial"/>
          <w:sz w:val="20"/>
          <w:szCs w:val="20"/>
        </w:rPr>
      </w:pPr>
    </w:p>
    <w:p w:rsidR="008F73F1" w:rsidRPr="00256193" w:rsidRDefault="008F73F1" w:rsidP="00101292">
      <w:pPr>
        <w:jc w:val="both"/>
        <w:rPr>
          <w:rFonts w:ascii="Arial" w:hAnsi="Arial" w:cs="Arial"/>
          <w:sz w:val="20"/>
          <w:szCs w:val="20"/>
        </w:rPr>
      </w:pPr>
      <w:r w:rsidRPr="00256193">
        <w:rPr>
          <w:rFonts w:ascii="Arial" w:hAnsi="Arial" w:cs="Arial"/>
          <w:sz w:val="20"/>
          <w:szCs w:val="20"/>
        </w:rPr>
        <w:t>13.1</w:t>
      </w:r>
    </w:p>
    <w:p w:rsidR="008F73F1" w:rsidRPr="00256193" w:rsidRDefault="008F73F1" w:rsidP="00101292">
      <w:pPr>
        <w:pStyle w:val="ListParagraph"/>
        <w:suppressAutoHyphens w:val="0"/>
        <w:spacing w:after="0" w:line="240" w:lineRule="auto"/>
        <w:ind w:left="0"/>
        <w:jc w:val="both"/>
        <w:rPr>
          <w:rFonts w:ascii="Arial" w:hAnsi="Arial" w:cs="Arial"/>
          <w:sz w:val="20"/>
          <w:szCs w:val="20"/>
        </w:rPr>
      </w:pPr>
      <w:r w:rsidRPr="00256193">
        <w:rPr>
          <w:rFonts w:ascii="Arial" w:hAnsi="Arial" w:cs="Arial"/>
          <w:sz w:val="20"/>
          <w:szCs w:val="20"/>
        </w:rPr>
        <w:t>Do oferty Wykonawca zobowiązany jest dołączyć aktualne na dzień składania ofert oświadczenie o niepodleganiu wykluczeniu i spełnianiu warunków udziału w postępowaniu w formie Jednolitego Europejskiego Dokumentu Zamówienia (ESPD), stanowiącego Załącznik nr 2 do Rozporządzenia Wykonawczego Komicji (EU) 2016/7 z dnia 5 stycznia 2016 r. ustanawiającego standardowy formularz jednolitego europejskiego dokumentu zamówienia. Informacje zawarte w ESPD stanowią wstępne potwierdzenie, że Wykonawca nie podlega wykluczeniu oraz spełnia warunki udziału w postępowaniu.</w:t>
      </w:r>
    </w:p>
    <w:p w:rsidR="008F73F1" w:rsidRDefault="008F73F1" w:rsidP="00101292">
      <w:pPr>
        <w:pStyle w:val="ListParagraph"/>
        <w:suppressAutoHyphens w:val="0"/>
        <w:spacing w:after="0" w:line="240" w:lineRule="auto"/>
        <w:ind w:left="0"/>
        <w:jc w:val="both"/>
        <w:rPr>
          <w:rFonts w:ascii="Arial" w:hAnsi="Arial" w:cs="Arial"/>
          <w:sz w:val="20"/>
          <w:szCs w:val="20"/>
        </w:rPr>
      </w:pPr>
    </w:p>
    <w:p w:rsidR="008F73F1" w:rsidRPr="00256193" w:rsidRDefault="008F73F1" w:rsidP="00101292">
      <w:pPr>
        <w:pStyle w:val="ListParagraph"/>
        <w:suppressAutoHyphens w:val="0"/>
        <w:spacing w:after="0" w:line="240" w:lineRule="auto"/>
        <w:ind w:left="0"/>
        <w:jc w:val="both"/>
        <w:rPr>
          <w:rFonts w:ascii="Arial" w:hAnsi="Arial" w:cs="Arial"/>
          <w:sz w:val="20"/>
          <w:szCs w:val="20"/>
        </w:rPr>
      </w:pPr>
      <w:r w:rsidRPr="00256193">
        <w:rPr>
          <w:rFonts w:ascii="Arial" w:hAnsi="Arial" w:cs="Arial"/>
          <w:sz w:val="20"/>
          <w:szCs w:val="20"/>
        </w:rPr>
        <w:t>13.2</w:t>
      </w:r>
    </w:p>
    <w:p w:rsidR="008F73F1" w:rsidRPr="00370A39" w:rsidRDefault="008F73F1" w:rsidP="00101292">
      <w:pPr>
        <w:pStyle w:val="ListParagraph"/>
        <w:suppressAutoHyphens w:val="0"/>
        <w:spacing w:after="0" w:line="240" w:lineRule="auto"/>
        <w:ind w:left="0"/>
        <w:jc w:val="both"/>
        <w:rPr>
          <w:rFonts w:ascii="Arial" w:hAnsi="Arial" w:cs="Arial"/>
          <w:sz w:val="20"/>
          <w:szCs w:val="20"/>
        </w:rPr>
      </w:pPr>
      <w:r w:rsidRPr="00370A39">
        <w:rPr>
          <w:rFonts w:ascii="Arial" w:hAnsi="Arial" w:cs="Arial"/>
          <w:sz w:val="20"/>
          <w:szCs w:val="20"/>
        </w:rPr>
        <w:t xml:space="preserve">Zamawiający informuje, iż instrukcję wypełnienia ESPD oraz edytowalną wersję formularza ESPD można znaleźć pod adresem: </w:t>
      </w:r>
      <w:hyperlink r:id="rId19" w:history="1">
        <w:r w:rsidRPr="00370A39">
          <w:rPr>
            <w:rStyle w:val="Hyperlink"/>
            <w:rFonts w:ascii="Arial" w:hAnsi="Arial" w:cs="Arial"/>
            <w:sz w:val="20"/>
            <w:szCs w:val="20"/>
          </w:rPr>
          <w:t>https://www.uzp.gov.pl/baza-wiedzy/prawo-zamowien-publicznych-regulacje/prawo-krajowe/jednolity-europejski-dokument-zamowienia</w:t>
        </w:r>
      </w:hyperlink>
      <w:r w:rsidRPr="00370A39">
        <w:rPr>
          <w:rFonts w:ascii="Arial" w:hAnsi="Arial" w:cs="Arial"/>
          <w:sz w:val="20"/>
          <w:szCs w:val="20"/>
        </w:rPr>
        <w:t xml:space="preserve"> Zamawiający zaleca wypełnienie ESPD za pomocą serwisu dostępnego pod adresem: </w:t>
      </w:r>
      <w:hyperlink r:id="rId20">
        <w:r w:rsidRPr="00370A39">
          <w:rPr>
            <w:rStyle w:val="czeinternetowe"/>
            <w:rFonts w:ascii="Arial" w:hAnsi="Arial" w:cs="Arial"/>
            <w:sz w:val="20"/>
            <w:szCs w:val="20"/>
          </w:rPr>
          <w:t>https://espd.uzp.gov.pl/</w:t>
        </w:r>
      </w:hyperlink>
      <w:r w:rsidRPr="00370A39">
        <w:rPr>
          <w:rFonts w:ascii="Arial" w:hAnsi="Arial" w:cs="Arial"/>
          <w:sz w:val="20"/>
          <w:szCs w:val="20"/>
        </w:rPr>
        <w:t xml:space="preserve"> </w:t>
      </w:r>
    </w:p>
    <w:p w:rsidR="008F73F1" w:rsidRPr="00256193" w:rsidRDefault="008F73F1" w:rsidP="00101292">
      <w:pPr>
        <w:pStyle w:val="ListParagraph"/>
        <w:suppressAutoHyphens w:val="0"/>
        <w:spacing w:after="0" w:line="240" w:lineRule="auto"/>
        <w:ind w:left="-142"/>
        <w:jc w:val="both"/>
        <w:rPr>
          <w:rFonts w:ascii="Arial" w:hAnsi="Arial" w:cs="Arial"/>
          <w:sz w:val="20"/>
          <w:szCs w:val="20"/>
        </w:rPr>
      </w:pPr>
    </w:p>
    <w:p w:rsidR="008F73F1" w:rsidRPr="00256193" w:rsidRDefault="008F73F1" w:rsidP="00101292">
      <w:pPr>
        <w:pStyle w:val="ListParagraph"/>
        <w:suppressAutoHyphens w:val="0"/>
        <w:spacing w:after="0" w:line="240" w:lineRule="auto"/>
        <w:ind w:left="0"/>
        <w:jc w:val="both"/>
        <w:rPr>
          <w:rFonts w:ascii="Arial" w:hAnsi="Arial" w:cs="Arial"/>
          <w:sz w:val="20"/>
          <w:szCs w:val="20"/>
        </w:rPr>
      </w:pPr>
      <w:r w:rsidRPr="00256193">
        <w:rPr>
          <w:rFonts w:ascii="Arial" w:hAnsi="Arial" w:cs="Arial"/>
          <w:sz w:val="20"/>
          <w:szCs w:val="20"/>
        </w:rPr>
        <w:t>13.3</w:t>
      </w:r>
    </w:p>
    <w:p w:rsidR="008F73F1" w:rsidRPr="00256193" w:rsidRDefault="008F73F1" w:rsidP="00101292">
      <w:pPr>
        <w:pStyle w:val="ListParagraph"/>
        <w:suppressAutoHyphens w:val="0"/>
        <w:spacing w:after="0" w:line="240" w:lineRule="auto"/>
        <w:ind w:left="0"/>
        <w:jc w:val="both"/>
        <w:rPr>
          <w:rFonts w:ascii="Arial" w:hAnsi="Arial" w:cs="Arial"/>
          <w:sz w:val="20"/>
          <w:szCs w:val="20"/>
        </w:rPr>
      </w:pPr>
      <w:r w:rsidRPr="00256193">
        <w:rPr>
          <w:rFonts w:ascii="Arial" w:hAnsi="Arial" w:cs="Arial"/>
          <w:sz w:val="20"/>
          <w:szCs w:val="20"/>
        </w:rPr>
        <w:t>Zamawiający przed wyborem najkorzystniejszej oferty wzywa wykonawcę, którego oferta została najwyżej oceniona, do złożenia w wyznaczonym terminie, nie krótszym niż 10 dni od dnia wezwania, podmiotowych środków dowodowych, jeżeli wymagał ich złożenia w ogłoszeniu o zamówieniu lub dokumentach zamówienia, aktualnych na dzień złożenia.</w:t>
      </w:r>
    </w:p>
    <w:p w:rsidR="008F73F1" w:rsidRDefault="008F73F1" w:rsidP="006126C2">
      <w:pPr>
        <w:pStyle w:val="ListParagraph"/>
        <w:suppressAutoHyphens w:val="0"/>
        <w:spacing w:after="0" w:line="240" w:lineRule="auto"/>
        <w:ind w:left="-142"/>
        <w:jc w:val="both"/>
        <w:rPr>
          <w:rFonts w:ascii="Arial" w:hAnsi="Arial" w:cs="Arial"/>
          <w:sz w:val="20"/>
          <w:szCs w:val="20"/>
        </w:rPr>
      </w:pPr>
    </w:p>
    <w:p w:rsidR="008F73F1" w:rsidRDefault="008F73F1" w:rsidP="006126C2">
      <w:pPr>
        <w:pStyle w:val="ListParagraph"/>
        <w:suppressAutoHyphens w:val="0"/>
        <w:spacing w:after="0" w:line="240" w:lineRule="auto"/>
        <w:ind w:left="0"/>
        <w:jc w:val="both"/>
        <w:rPr>
          <w:rFonts w:ascii="Arial" w:hAnsi="Arial" w:cs="Arial"/>
          <w:sz w:val="20"/>
          <w:szCs w:val="20"/>
        </w:rPr>
      </w:pPr>
      <w:r>
        <w:rPr>
          <w:rFonts w:ascii="Arial" w:hAnsi="Arial" w:cs="Arial"/>
          <w:sz w:val="20"/>
          <w:szCs w:val="20"/>
        </w:rPr>
        <w:t>13.4</w:t>
      </w:r>
    </w:p>
    <w:p w:rsidR="008F73F1" w:rsidRPr="000C7661" w:rsidRDefault="008F73F1" w:rsidP="006126C2">
      <w:pPr>
        <w:pStyle w:val="ListParagraph"/>
        <w:suppressAutoHyphens w:val="0"/>
        <w:spacing w:after="0" w:line="240" w:lineRule="auto"/>
        <w:ind w:left="0"/>
        <w:jc w:val="both"/>
        <w:rPr>
          <w:rFonts w:ascii="Arial" w:hAnsi="Arial" w:cs="Arial"/>
          <w:sz w:val="20"/>
          <w:szCs w:val="20"/>
        </w:rPr>
      </w:pPr>
      <w:r w:rsidRPr="003B3912">
        <w:rPr>
          <w:rFonts w:ascii="Arial" w:hAnsi="Arial" w:cs="Arial"/>
          <w:sz w:val="20"/>
          <w:szCs w:val="20"/>
          <w:u w:val="single"/>
        </w:rPr>
        <w:t>Podmiotowe środki dowodowe wymagane od Wykonawcy obejmują</w:t>
      </w:r>
      <w:r w:rsidRPr="000C7661">
        <w:rPr>
          <w:rFonts w:ascii="Arial" w:hAnsi="Arial" w:cs="Arial"/>
          <w:sz w:val="20"/>
          <w:szCs w:val="20"/>
        </w:rPr>
        <w:t>:</w:t>
      </w:r>
    </w:p>
    <w:p w:rsidR="008F73F1" w:rsidRDefault="008F73F1" w:rsidP="00CA4175">
      <w:pPr>
        <w:pStyle w:val="ListParagraph"/>
        <w:suppressAutoHyphens w:val="0"/>
        <w:spacing w:after="0" w:line="240" w:lineRule="auto"/>
        <w:ind w:left="0"/>
        <w:jc w:val="both"/>
        <w:rPr>
          <w:rFonts w:ascii="Arial" w:hAnsi="Arial" w:cs="Arial"/>
          <w:sz w:val="20"/>
          <w:szCs w:val="20"/>
        </w:rPr>
      </w:pPr>
    </w:p>
    <w:p w:rsidR="008F73F1" w:rsidRPr="00256193" w:rsidRDefault="008F73F1" w:rsidP="00CA4175">
      <w:pPr>
        <w:pStyle w:val="ListParagraph"/>
        <w:suppressAutoHyphens w:val="0"/>
        <w:spacing w:after="0" w:line="240" w:lineRule="auto"/>
        <w:ind w:left="0"/>
        <w:jc w:val="both"/>
        <w:rPr>
          <w:rFonts w:ascii="Arial" w:hAnsi="Arial" w:cs="Arial"/>
          <w:sz w:val="20"/>
          <w:szCs w:val="20"/>
        </w:rPr>
      </w:pPr>
      <w:r w:rsidRPr="00256193">
        <w:rPr>
          <w:rFonts w:ascii="Arial" w:hAnsi="Arial" w:cs="Arial"/>
          <w:sz w:val="20"/>
          <w:szCs w:val="20"/>
        </w:rPr>
        <w:t>13.4.1</w:t>
      </w:r>
    </w:p>
    <w:p w:rsidR="008F73F1" w:rsidRPr="00200C00" w:rsidRDefault="008F73F1" w:rsidP="00CA4175">
      <w:pPr>
        <w:pStyle w:val="ListParagraph"/>
        <w:suppressAutoHyphens w:val="0"/>
        <w:spacing w:after="0" w:line="240" w:lineRule="auto"/>
        <w:ind w:left="0"/>
        <w:jc w:val="both"/>
        <w:rPr>
          <w:rFonts w:ascii="Arial" w:hAnsi="Arial" w:cs="Arial"/>
          <w:sz w:val="20"/>
          <w:szCs w:val="20"/>
          <w:u w:val="single"/>
        </w:rPr>
      </w:pPr>
      <w:r w:rsidRPr="00200C00">
        <w:rPr>
          <w:rFonts w:ascii="Arial" w:hAnsi="Arial" w:cs="Arial"/>
          <w:sz w:val="20"/>
          <w:szCs w:val="20"/>
          <w:u w:val="single"/>
        </w:rPr>
        <w:t>Oświadczenie  Wykonawcy w zakresie art. 108 ust. 1 pkt 5 ustawy PZP o braku przynależności do tej samej grupy kapitałowej, w rozumieniu ustawy z dnia 16.02.2007 r. o ochronie konkurencji i konsumentów (Dz. U. z 2019 r., poz. 369 ze zm.),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rsidR="008F73F1" w:rsidRPr="00256193" w:rsidRDefault="008F73F1" w:rsidP="00CA4175">
      <w:pPr>
        <w:pStyle w:val="ListParagraph"/>
        <w:suppressAutoHyphens w:val="0"/>
        <w:spacing w:after="0" w:line="240" w:lineRule="auto"/>
        <w:ind w:left="0"/>
        <w:jc w:val="both"/>
        <w:rPr>
          <w:rFonts w:ascii="Arial" w:hAnsi="Arial" w:cs="Arial"/>
          <w:sz w:val="20"/>
          <w:szCs w:val="20"/>
        </w:rPr>
      </w:pPr>
    </w:p>
    <w:p w:rsidR="008F73F1" w:rsidRPr="00256193" w:rsidRDefault="008F73F1" w:rsidP="00CA4175">
      <w:pPr>
        <w:pStyle w:val="ListParagraph"/>
        <w:suppressAutoHyphens w:val="0"/>
        <w:spacing w:after="0" w:line="240" w:lineRule="auto"/>
        <w:ind w:left="0"/>
        <w:jc w:val="both"/>
        <w:rPr>
          <w:rFonts w:ascii="Arial" w:hAnsi="Arial" w:cs="Arial"/>
          <w:sz w:val="20"/>
          <w:szCs w:val="20"/>
        </w:rPr>
      </w:pPr>
      <w:r w:rsidRPr="00256193">
        <w:rPr>
          <w:rFonts w:ascii="Arial" w:hAnsi="Arial" w:cs="Arial"/>
          <w:sz w:val="20"/>
          <w:szCs w:val="20"/>
        </w:rPr>
        <w:t>13.4.2</w:t>
      </w:r>
    </w:p>
    <w:p w:rsidR="008F73F1" w:rsidRPr="00FF2410" w:rsidRDefault="008F73F1" w:rsidP="00CA4175">
      <w:pPr>
        <w:jc w:val="both"/>
        <w:rPr>
          <w:rFonts w:ascii="Arial" w:hAnsi="Arial" w:cs="Arial"/>
          <w:sz w:val="20"/>
          <w:szCs w:val="20"/>
          <w:u w:val="single"/>
        </w:rPr>
      </w:pPr>
      <w:r w:rsidRPr="00FF2410">
        <w:rPr>
          <w:rFonts w:ascii="Arial" w:hAnsi="Arial" w:cs="Arial"/>
          <w:sz w:val="20"/>
          <w:szCs w:val="20"/>
          <w:u w:val="single"/>
        </w:rPr>
        <w:t>Odpis lub informacja z Krajowego Rejestru Sądowego lub z Centralnej Ewidencji i Informacji o Działalności Gospodarczej, w zakresie art. 109 ust. 1 pkt 4 ustawy Prawo zamówień publicznych, sporządzonych nie wcześniej niż 3 miesiące przed jej złożeniem, jeżeli odrębne przepisy wymagają wpisu do rejestru lub ewidencji – Zamawiający nie wzywa do złożenia przedmiotowego dokumentu, jeżeli Wykonawca załączył go do oferty w celu weryfikacji osób uprawnionych do reprezentowania Wykonawcy, tym samym składania oświadczeń woli i Zamawiający jest w jego posiadaniu.</w:t>
      </w:r>
    </w:p>
    <w:p w:rsidR="008F73F1" w:rsidRPr="00256193" w:rsidRDefault="008F73F1" w:rsidP="00CA4175">
      <w:pPr>
        <w:pStyle w:val="ListParagraph"/>
        <w:suppressAutoHyphens w:val="0"/>
        <w:spacing w:after="0" w:line="240" w:lineRule="auto"/>
        <w:ind w:left="0"/>
        <w:jc w:val="both"/>
        <w:rPr>
          <w:rFonts w:ascii="Arial" w:hAnsi="Arial" w:cs="Arial"/>
          <w:sz w:val="20"/>
          <w:szCs w:val="20"/>
        </w:rPr>
      </w:pPr>
    </w:p>
    <w:p w:rsidR="008F73F1" w:rsidRPr="00256193" w:rsidRDefault="008F73F1" w:rsidP="00CA4175">
      <w:pPr>
        <w:pStyle w:val="ListParagraph"/>
        <w:suppressAutoHyphens w:val="0"/>
        <w:spacing w:after="0" w:line="240" w:lineRule="auto"/>
        <w:ind w:left="0"/>
        <w:jc w:val="both"/>
        <w:rPr>
          <w:rFonts w:ascii="Arial" w:hAnsi="Arial" w:cs="Arial"/>
        </w:rPr>
      </w:pPr>
      <w:r w:rsidRPr="00256193">
        <w:rPr>
          <w:rFonts w:ascii="Arial" w:hAnsi="Arial" w:cs="Arial"/>
          <w:sz w:val="20"/>
          <w:szCs w:val="20"/>
        </w:rPr>
        <w:t>13.4.3</w:t>
      </w:r>
    </w:p>
    <w:p w:rsidR="008F73F1" w:rsidRPr="00200C00" w:rsidRDefault="008F73F1" w:rsidP="00CA4175">
      <w:pPr>
        <w:pStyle w:val="ListParagraph"/>
        <w:suppressAutoHyphens w:val="0"/>
        <w:spacing w:after="0" w:line="240" w:lineRule="auto"/>
        <w:ind w:left="0"/>
        <w:jc w:val="both"/>
        <w:rPr>
          <w:rFonts w:ascii="Arial" w:hAnsi="Arial" w:cs="Arial"/>
          <w:sz w:val="20"/>
          <w:szCs w:val="20"/>
          <w:u w:val="single"/>
        </w:rPr>
      </w:pPr>
      <w:r w:rsidRPr="00200C00">
        <w:rPr>
          <w:rFonts w:ascii="Arial" w:hAnsi="Arial" w:cs="Arial"/>
          <w:sz w:val="20"/>
          <w:szCs w:val="20"/>
          <w:u w:val="single"/>
        </w:rPr>
        <w:t>Oświadczenie wykonawcy o aktualności informacji zawartych w oświadczeniu złożonym w formie Jednolitego Europejskiego Dokumentu Zamówienia (ESPD), o którym mowa w art. 125 ust. 1 ustawy PZP w zakresie odnoszącym się do podstaw wykluczenia wskazanych w art. 108 ust. 1 pkt 3-6 ustawy PZP.</w:t>
      </w:r>
    </w:p>
    <w:p w:rsidR="008F73F1" w:rsidRPr="00256193" w:rsidRDefault="008F73F1" w:rsidP="00CA4175">
      <w:pPr>
        <w:pStyle w:val="ListParagraph"/>
        <w:suppressAutoHyphens w:val="0"/>
        <w:spacing w:after="0" w:line="240" w:lineRule="auto"/>
        <w:ind w:left="0"/>
        <w:jc w:val="both"/>
        <w:rPr>
          <w:rFonts w:ascii="Arial" w:hAnsi="Arial" w:cs="Arial"/>
          <w:sz w:val="20"/>
          <w:szCs w:val="20"/>
        </w:rPr>
      </w:pPr>
    </w:p>
    <w:p w:rsidR="008F73F1" w:rsidRPr="00256193" w:rsidRDefault="008F73F1" w:rsidP="00CA4175">
      <w:pPr>
        <w:pStyle w:val="ListParagraph"/>
        <w:suppressAutoHyphens w:val="0"/>
        <w:spacing w:after="0" w:line="240" w:lineRule="auto"/>
        <w:ind w:left="0"/>
        <w:jc w:val="both"/>
        <w:rPr>
          <w:rFonts w:ascii="Arial" w:hAnsi="Arial" w:cs="Arial"/>
          <w:sz w:val="20"/>
          <w:szCs w:val="20"/>
        </w:rPr>
      </w:pPr>
      <w:r w:rsidRPr="00256193">
        <w:rPr>
          <w:rFonts w:ascii="Arial" w:hAnsi="Arial" w:cs="Arial"/>
          <w:sz w:val="20"/>
          <w:szCs w:val="20"/>
        </w:rPr>
        <w:t>13.4.4</w:t>
      </w:r>
    </w:p>
    <w:p w:rsidR="008F73F1" w:rsidRDefault="008F73F1" w:rsidP="00CA4175">
      <w:pPr>
        <w:pStyle w:val="ListParagraph"/>
        <w:suppressAutoHyphens w:val="0"/>
        <w:spacing w:after="0" w:line="240" w:lineRule="auto"/>
        <w:ind w:left="0"/>
        <w:jc w:val="both"/>
        <w:rPr>
          <w:rFonts w:ascii="Arial" w:hAnsi="Arial" w:cs="Arial"/>
          <w:sz w:val="20"/>
          <w:szCs w:val="20"/>
          <w:u w:val="single"/>
        </w:rPr>
      </w:pPr>
      <w:r w:rsidRPr="00200C00">
        <w:rPr>
          <w:rFonts w:ascii="Arial" w:hAnsi="Arial" w:cs="Arial"/>
          <w:sz w:val="20"/>
          <w:szCs w:val="20"/>
          <w:u w:val="single"/>
        </w:rPr>
        <w:t>Informacja z Krajowego Rejestru Karnego w zakresie dotyczącym podstaw wykluczenia wskazanych w art. 108 ust. 1 pkt 1, 2 i 4 ustawy PZP sporządzona nie wcześniej niż 6 miesięcy przed jej złożeniem.</w:t>
      </w:r>
    </w:p>
    <w:p w:rsidR="008F73F1" w:rsidRDefault="008F73F1" w:rsidP="00CA4175">
      <w:pPr>
        <w:pStyle w:val="ListParagraph"/>
        <w:suppressAutoHyphens w:val="0"/>
        <w:spacing w:after="0" w:line="240" w:lineRule="auto"/>
        <w:ind w:left="0"/>
        <w:jc w:val="both"/>
        <w:rPr>
          <w:rFonts w:ascii="Arial" w:hAnsi="Arial" w:cs="Arial"/>
          <w:sz w:val="20"/>
          <w:szCs w:val="20"/>
          <w:u w:val="single"/>
        </w:rPr>
      </w:pPr>
    </w:p>
    <w:p w:rsidR="008F73F1" w:rsidRPr="00256193" w:rsidRDefault="008F73F1" w:rsidP="00CA4175">
      <w:pPr>
        <w:pStyle w:val="ListParagraph"/>
        <w:suppressAutoHyphens w:val="0"/>
        <w:spacing w:after="0" w:line="240" w:lineRule="auto"/>
        <w:ind w:left="0"/>
        <w:jc w:val="both"/>
        <w:rPr>
          <w:rFonts w:ascii="Arial" w:hAnsi="Arial" w:cs="Arial"/>
          <w:sz w:val="20"/>
          <w:szCs w:val="20"/>
        </w:rPr>
      </w:pPr>
      <w:r w:rsidRPr="00256193">
        <w:rPr>
          <w:rFonts w:ascii="Arial" w:hAnsi="Arial" w:cs="Arial"/>
          <w:sz w:val="20"/>
          <w:szCs w:val="20"/>
        </w:rPr>
        <w:t>13.5</w:t>
      </w:r>
    </w:p>
    <w:p w:rsidR="008F73F1" w:rsidRPr="00256193" w:rsidRDefault="008F73F1" w:rsidP="00CA4175">
      <w:pPr>
        <w:pStyle w:val="ListParagraph"/>
        <w:suppressAutoHyphens w:val="0"/>
        <w:spacing w:after="0" w:line="240" w:lineRule="auto"/>
        <w:ind w:left="0"/>
        <w:jc w:val="both"/>
        <w:rPr>
          <w:rFonts w:ascii="Arial" w:hAnsi="Arial" w:cs="Arial"/>
          <w:sz w:val="20"/>
          <w:szCs w:val="20"/>
        </w:rPr>
      </w:pPr>
      <w:r w:rsidRPr="00256193">
        <w:rPr>
          <w:rFonts w:ascii="Arial" w:hAnsi="Arial" w:cs="Arial"/>
          <w:sz w:val="20"/>
          <w:szCs w:val="20"/>
        </w:rPr>
        <w:t>Jeżeli Wykonawca ma siedzibę lub miejsce zamieszkania poza terytorium Rzeczypospolitej Polskiej:</w:t>
      </w:r>
    </w:p>
    <w:p w:rsidR="008F73F1" w:rsidRPr="00256193" w:rsidRDefault="008F73F1" w:rsidP="00CA4175">
      <w:pPr>
        <w:pStyle w:val="ListParagraph"/>
        <w:suppressAutoHyphens w:val="0"/>
        <w:spacing w:after="0" w:line="240" w:lineRule="auto"/>
        <w:ind w:left="0"/>
        <w:jc w:val="both"/>
        <w:rPr>
          <w:rFonts w:ascii="Arial" w:hAnsi="Arial" w:cs="Arial"/>
          <w:sz w:val="20"/>
          <w:szCs w:val="20"/>
        </w:rPr>
      </w:pPr>
    </w:p>
    <w:p w:rsidR="008F73F1" w:rsidRPr="00256193" w:rsidRDefault="008F73F1" w:rsidP="00CA4175">
      <w:pPr>
        <w:pStyle w:val="ListParagraph"/>
        <w:suppressAutoHyphens w:val="0"/>
        <w:spacing w:after="0" w:line="240" w:lineRule="auto"/>
        <w:ind w:left="0"/>
        <w:jc w:val="both"/>
        <w:rPr>
          <w:rFonts w:ascii="Arial" w:hAnsi="Arial" w:cs="Arial"/>
          <w:sz w:val="20"/>
          <w:szCs w:val="20"/>
        </w:rPr>
      </w:pPr>
      <w:r w:rsidRPr="00256193">
        <w:rPr>
          <w:rFonts w:ascii="Arial" w:hAnsi="Arial" w:cs="Arial"/>
          <w:sz w:val="20"/>
          <w:szCs w:val="20"/>
        </w:rPr>
        <w:t>13.5.1</w:t>
      </w:r>
    </w:p>
    <w:p w:rsidR="008F73F1" w:rsidRPr="00256193" w:rsidRDefault="008F73F1" w:rsidP="00CA4175">
      <w:pPr>
        <w:pStyle w:val="ListParagraph"/>
        <w:suppressAutoHyphens w:val="0"/>
        <w:spacing w:after="0" w:line="240" w:lineRule="auto"/>
        <w:ind w:left="0"/>
        <w:jc w:val="both"/>
        <w:rPr>
          <w:rFonts w:ascii="Arial" w:hAnsi="Arial" w:cs="Arial"/>
          <w:sz w:val="20"/>
          <w:szCs w:val="20"/>
        </w:rPr>
      </w:pPr>
      <w:r w:rsidRPr="00256193">
        <w:rPr>
          <w:rFonts w:ascii="Arial" w:hAnsi="Arial" w:cs="Arial"/>
          <w:sz w:val="20"/>
          <w:szCs w:val="20"/>
        </w:rPr>
        <w:t xml:space="preserve">Zamiast dokumentów, o których mowa w pkt. 13.4.2 składa dokument lub dokumenty wystawione w kraju, w którym wykonawca ma siedzibę lub miejsce zamieszkania, potwierdzające odpowiednio, że nie otwarto jego likwidacji, nie ogłoszono jego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r w:rsidRPr="00256193">
        <w:rPr>
          <w:rFonts w:ascii="Arial" w:hAnsi="Arial" w:cs="Arial"/>
          <w:sz w:val="20"/>
          <w:szCs w:val="20"/>
        </w:rPr>
        <w:br/>
        <w:t>- wystawiony nie wcześniej niż 3 miesiące przed jego złożeniem.</w:t>
      </w:r>
    </w:p>
    <w:p w:rsidR="008F73F1" w:rsidRPr="00256193" w:rsidRDefault="008F73F1" w:rsidP="00CA4175">
      <w:pPr>
        <w:pStyle w:val="ListParagraph"/>
        <w:suppressAutoHyphens w:val="0"/>
        <w:spacing w:after="0" w:line="240" w:lineRule="auto"/>
        <w:ind w:left="0"/>
        <w:jc w:val="both"/>
        <w:rPr>
          <w:rFonts w:ascii="Arial" w:hAnsi="Arial" w:cs="Arial"/>
          <w:sz w:val="20"/>
          <w:szCs w:val="20"/>
        </w:rPr>
      </w:pPr>
    </w:p>
    <w:p w:rsidR="008F73F1" w:rsidRPr="00256193" w:rsidRDefault="008F73F1" w:rsidP="00CA4175">
      <w:pPr>
        <w:pStyle w:val="ListParagraph"/>
        <w:suppressAutoHyphens w:val="0"/>
        <w:spacing w:after="0" w:line="240" w:lineRule="auto"/>
        <w:ind w:left="0"/>
        <w:jc w:val="both"/>
        <w:rPr>
          <w:rFonts w:ascii="Arial" w:hAnsi="Arial" w:cs="Arial"/>
          <w:sz w:val="20"/>
          <w:szCs w:val="20"/>
        </w:rPr>
      </w:pPr>
      <w:r w:rsidRPr="00256193">
        <w:rPr>
          <w:rFonts w:ascii="Arial" w:hAnsi="Arial" w:cs="Arial"/>
          <w:sz w:val="20"/>
          <w:szCs w:val="20"/>
        </w:rPr>
        <w:t>13.5.2</w:t>
      </w:r>
    </w:p>
    <w:p w:rsidR="008F73F1" w:rsidRPr="00256193" w:rsidRDefault="008F73F1" w:rsidP="00CA4175">
      <w:pPr>
        <w:pStyle w:val="ListParagraph"/>
        <w:suppressAutoHyphens w:val="0"/>
        <w:spacing w:after="0" w:line="240" w:lineRule="auto"/>
        <w:ind w:left="0"/>
        <w:jc w:val="both"/>
        <w:rPr>
          <w:rFonts w:ascii="Arial" w:hAnsi="Arial" w:cs="Arial"/>
          <w:sz w:val="20"/>
          <w:szCs w:val="20"/>
        </w:rPr>
      </w:pPr>
      <w:r w:rsidRPr="00256193">
        <w:rPr>
          <w:rFonts w:ascii="Arial" w:hAnsi="Arial" w:cs="Arial"/>
          <w:sz w:val="20"/>
          <w:szCs w:val="20"/>
        </w:rPr>
        <w:t>Zamiast dokumentów, o których mowa w pkt. 13.4.3 i 13.4.4 składa informację z odpowiedniego rejestru, takiego jak rejestr sądowy, albo w przypadku braku takiego rejestru, inny równoważny dokument wydany przez właściwy organ sądowy lub administracyjny kraju, w którym wykonawca ma siedzibę lub miejsce zamieszkania – wystawione nie wcześniej niż 6 miesięcy przed jego złożeniem oraz składa informację z odpowiedniego rejestru zawierającego informacje o jego beneficjentach rzeczywistych albo w przypadku braku takiego rejestru, inny równoważny dokument wydany przez właściwy organ sądowy lub administracyjny kraju, w którym wykonawca ma siedzibę lub miejsce zamieszkania, określający jego beneficjentów rzeczywistych – wystawione nie wcześniej niż 3 miesiące przed jego złożeniem.</w:t>
      </w:r>
    </w:p>
    <w:p w:rsidR="008F73F1" w:rsidRDefault="008F73F1" w:rsidP="006126C2">
      <w:pPr>
        <w:pStyle w:val="ListParagraph"/>
        <w:suppressAutoHyphens w:val="0"/>
        <w:spacing w:after="0" w:line="240" w:lineRule="auto"/>
        <w:ind w:left="0"/>
        <w:jc w:val="both"/>
        <w:rPr>
          <w:rFonts w:ascii="Arial" w:hAnsi="Arial" w:cs="Arial"/>
          <w:sz w:val="20"/>
          <w:szCs w:val="20"/>
        </w:rPr>
      </w:pPr>
    </w:p>
    <w:p w:rsidR="008F73F1" w:rsidRDefault="008F73F1" w:rsidP="006126C2">
      <w:pPr>
        <w:pStyle w:val="ListParagraph"/>
        <w:suppressAutoHyphens w:val="0"/>
        <w:spacing w:after="0" w:line="240" w:lineRule="auto"/>
        <w:ind w:left="0"/>
        <w:jc w:val="both"/>
        <w:rPr>
          <w:rFonts w:ascii="Arial" w:hAnsi="Arial" w:cs="Arial"/>
          <w:sz w:val="20"/>
          <w:szCs w:val="20"/>
        </w:rPr>
      </w:pPr>
      <w:r>
        <w:rPr>
          <w:rFonts w:ascii="Arial" w:hAnsi="Arial" w:cs="Arial"/>
          <w:sz w:val="20"/>
          <w:szCs w:val="20"/>
        </w:rPr>
        <w:t>13.6</w:t>
      </w:r>
    </w:p>
    <w:p w:rsidR="008F73F1" w:rsidRPr="000C7661" w:rsidRDefault="008F73F1" w:rsidP="00864BCF">
      <w:pPr>
        <w:pStyle w:val="ListParagraph"/>
        <w:suppressAutoHyphens w:val="0"/>
        <w:spacing w:after="0" w:line="240" w:lineRule="auto"/>
        <w:ind w:left="0"/>
        <w:jc w:val="both"/>
        <w:rPr>
          <w:rFonts w:ascii="Arial" w:hAnsi="Arial" w:cs="Arial"/>
          <w:sz w:val="20"/>
          <w:szCs w:val="20"/>
        </w:rPr>
      </w:pPr>
      <w:r w:rsidRPr="000C7661">
        <w:rPr>
          <w:rFonts w:ascii="Arial" w:hAnsi="Arial" w:cs="Arial"/>
          <w:sz w:val="20"/>
          <w:szCs w:val="20"/>
        </w:rPr>
        <w:t>Jeżeli w kraju, w którym Wykonawca ma siedzibę lub miejsce zamieszkania, nie wydaje się dokumentów, o któ</w:t>
      </w:r>
      <w:r>
        <w:rPr>
          <w:rFonts w:ascii="Arial" w:hAnsi="Arial" w:cs="Arial"/>
          <w:sz w:val="20"/>
          <w:szCs w:val="20"/>
        </w:rPr>
        <w:t xml:space="preserve">rych mowa w pkt. 13.5 lub gdy dokumenty te nie odnoszą się do wszystkich przypadków wskazanych w SWZ, </w:t>
      </w:r>
      <w:r w:rsidRPr="000C7661">
        <w:rPr>
          <w:rFonts w:ascii="Arial" w:hAnsi="Arial" w:cs="Arial"/>
          <w:sz w:val="20"/>
          <w:szCs w:val="20"/>
        </w:rPr>
        <w:t xml:space="preserve">zastępuje się je </w:t>
      </w:r>
      <w:r>
        <w:rPr>
          <w:rFonts w:ascii="Arial" w:hAnsi="Arial" w:cs="Arial"/>
          <w:sz w:val="20"/>
          <w:szCs w:val="20"/>
        </w:rPr>
        <w:t xml:space="preserve">odpowiednio </w:t>
      </w:r>
      <w:r w:rsidRPr="000C7661">
        <w:rPr>
          <w:rFonts w:ascii="Arial" w:hAnsi="Arial" w:cs="Arial"/>
          <w:sz w:val="20"/>
          <w:szCs w:val="20"/>
        </w:rPr>
        <w:t xml:space="preserve">w całości lub </w:t>
      </w:r>
      <w:r>
        <w:rPr>
          <w:rFonts w:ascii="Arial" w:hAnsi="Arial" w:cs="Arial"/>
          <w:sz w:val="20"/>
          <w:szCs w:val="20"/>
        </w:rPr>
        <w:t xml:space="preserve">w </w:t>
      </w:r>
      <w:r w:rsidRPr="000C7661">
        <w:rPr>
          <w:rFonts w:ascii="Arial" w:hAnsi="Arial" w:cs="Arial"/>
          <w:sz w:val="20"/>
          <w:szCs w:val="20"/>
        </w:rPr>
        <w:t xml:space="preserve">części dokumentem zawierającym odpowiednio oświadczenie Wykonawcy, ze wskazaniem osoby albo osób uprawnionych do jego reprezentacji, </w:t>
      </w:r>
      <w:r>
        <w:rPr>
          <w:rFonts w:ascii="Arial" w:hAnsi="Arial" w:cs="Arial"/>
          <w:sz w:val="20"/>
          <w:szCs w:val="20"/>
        </w:rPr>
        <w:t xml:space="preserve">lub oświadczenie osoby, której dokument miał dotyczyć, złożone pod przysięgą, lub, jeżeli w kraju, w którym Wykonawca ma siedzibę lub miejsce zamieszkania nie ma przepisów o oświadczeniu pod przysięgą, </w:t>
      </w:r>
      <w:r w:rsidRPr="000C7661">
        <w:rPr>
          <w:rFonts w:ascii="Arial" w:hAnsi="Arial" w:cs="Arial"/>
          <w:sz w:val="20"/>
          <w:szCs w:val="20"/>
        </w:rPr>
        <w:t>złożone przed organem sądowym</w:t>
      </w:r>
      <w:r>
        <w:rPr>
          <w:rFonts w:ascii="Arial" w:hAnsi="Arial" w:cs="Arial"/>
          <w:sz w:val="20"/>
          <w:szCs w:val="20"/>
        </w:rPr>
        <w:t xml:space="preserve"> lub</w:t>
      </w:r>
      <w:r w:rsidRPr="000C7661">
        <w:rPr>
          <w:rFonts w:ascii="Arial" w:hAnsi="Arial" w:cs="Arial"/>
          <w:sz w:val="20"/>
          <w:szCs w:val="20"/>
        </w:rPr>
        <w:t xml:space="preserve"> administracyjnym</w:t>
      </w:r>
      <w:r>
        <w:rPr>
          <w:rFonts w:ascii="Arial" w:hAnsi="Arial" w:cs="Arial"/>
          <w:sz w:val="20"/>
          <w:szCs w:val="20"/>
        </w:rPr>
        <w:t xml:space="preserve">, notariuszem, </w:t>
      </w:r>
      <w:r w:rsidRPr="000C7661">
        <w:rPr>
          <w:rFonts w:ascii="Arial" w:hAnsi="Arial" w:cs="Arial"/>
          <w:sz w:val="20"/>
          <w:szCs w:val="20"/>
        </w:rPr>
        <w:t>organem samorządu zawodowego lub gospodarczego właściwym ze względu na siedzibę lub miejsce zamieszkania Wykonawcy.</w:t>
      </w:r>
      <w:r>
        <w:rPr>
          <w:rFonts w:ascii="Arial" w:hAnsi="Arial" w:cs="Arial"/>
          <w:sz w:val="20"/>
          <w:szCs w:val="20"/>
        </w:rPr>
        <w:t xml:space="preserve"> Wymagania dotyczące terminu wystawienia dokumentów lub oświadczeń są analogiczne jak w pkt. 13.5.</w:t>
      </w:r>
    </w:p>
    <w:p w:rsidR="008F73F1" w:rsidRDefault="008F73F1" w:rsidP="006126C2">
      <w:pPr>
        <w:pStyle w:val="ListParagraph"/>
        <w:suppressAutoHyphens w:val="0"/>
        <w:spacing w:after="0" w:line="240" w:lineRule="auto"/>
        <w:ind w:left="0"/>
        <w:jc w:val="both"/>
        <w:rPr>
          <w:rFonts w:ascii="Arial" w:hAnsi="Arial" w:cs="Arial"/>
          <w:sz w:val="20"/>
          <w:szCs w:val="20"/>
        </w:rPr>
      </w:pPr>
    </w:p>
    <w:p w:rsidR="008F73F1" w:rsidRDefault="008F73F1" w:rsidP="006126C2">
      <w:pPr>
        <w:pStyle w:val="ListParagraph"/>
        <w:suppressAutoHyphens w:val="0"/>
        <w:spacing w:after="0" w:line="240" w:lineRule="auto"/>
        <w:ind w:left="0"/>
        <w:jc w:val="both"/>
        <w:rPr>
          <w:rFonts w:ascii="Arial" w:hAnsi="Arial" w:cs="Arial"/>
          <w:sz w:val="20"/>
          <w:szCs w:val="20"/>
        </w:rPr>
      </w:pPr>
    </w:p>
    <w:p w:rsidR="008F73F1" w:rsidRDefault="008F73F1" w:rsidP="006126C2">
      <w:pPr>
        <w:pStyle w:val="ListParagraph"/>
        <w:suppressAutoHyphens w:val="0"/>
        <w:spacing w:after="0" w:line="240" w:lineRule="auto"/>
        <w:ind w:left="0"/>
        <w:jc w:val="both"/>
        <w:rPr>
          <w:rFonts w:ascii="Arial" w:hAnsi="Arial" w:cs="Arial"/>
          <w:sz w:val="20"/>
          <w:szCs w:val="20"/>
        </w:rPr>
      </w:pPr>
      <w:r>
        <w:rPr>
          <w:rFonts w:ascii="Arial" w:hAnsi="Arial" w:cs="Arial"/>
          <w:sz w:val="20"/>
          <w:szCs w:val="20"/>
        </w:rPr>
        <w:t>13.7</w:t>
      </w:r>
    </w:p>
    <w:p w:rsidR="008F73F1" w:rsidRDefault="008F73F1" w:rsidP="006126C2">
      <w:pPr>
        <w:pStyle w:val="ListParagraph"/>
        <w:suppressAutoHyphens w:val="0"/>
        <w:spacing w:after="0" w:line="240" w:lineRule="auto"/>
        <w:ind w:left="0"/>
        <w:jc w:val="both"/>
        <w:rPr>
          <w:rFonts w:ascii="Arial" w:hAnsi="Arial" w:cs="Arial"/>
          <w:sz w:val="20"/>
          <w:szCs w:val="20"/>
        </w:rPr>
      </w:pPr>
      <w:r w:rsidRPr="000C7661">
        <w:rPr>
          <w:rFonts w:ascii="Arial" w:hAnsi="Arial" w:cs="Arial"/>
          <w:sz w:val="20"/>
          <w:szCs w:val="20"/>
        </w:rPr>
        <w:t>Zamawiający nie wzywa do złożenia podmiotowych środków dowodowych, jeżeli:</w:t>
      </w:r>
    </w:p>
    <w:p w:rsidR="008F73F1" w:rsidRDefault="008F73F1" w:rsidP="006126C2">
      <w:pPr>
        <w:pStyle w:val="ListParagraph"/>
        <w:spacing w:after="0" w:line="240" w:lineRule="auto"/>
        <w:ind w:left="882" w:hanging="434"/>
        <w:jc w:val="both"/>
        <w:rPr>
          <w:rFonts w:ascii="Arial" w:hAnsi="Arial" w:cs="Arial"/>
          <w:sz w:val="20"/>
          <w:szCs w:val="20"/>
        </w:rPr>
      </w:pPr>
      <w:r w:rsidRPr="000C7661">
        <w:rPr>
          <w:rFonts w:ascii="Arial" w:hAnsi="Arial" w:cs="Arial"/>
          <w:sz w:val="20"/>
          <w:szCs w:val="20"/>
        </w:rPr>
        <w:t>1)</w:t>
      </w:r>
      <w:r w:rsidRPr="000C7661">
        <w:rPr>
          <w:rFonts w:ascii="Arial" w:hAnsi="Arial" w:cs="Arial"/>
          <w:sz w:val="20"/>
          <w:szCs w:val="20"/>
        </w:rPr>
        <w:tab/>
        <w:t>może je uzyskać za pomocą bezpłatnych i ogólnodostępnych baz danych, w szczególności rejestrów publicznych w rozumieniu ustawy z dnia 17 lutego 2005 r. o informatyzacji działalności podmiotów realizujących zadania publiczne, o ile wykonawca wskazał w</w:t>
      </w:r>
      <w:r>
        <w:rPr>
          <w:rFonts w:ascii="Arial" w:hAnsi="Arial" w:cs="Arial"/>
          <w:sz w:val="20"/>
          <w:szCs w:val="20"/>
        </w:rPr>
        <w:t xml:space="preserve"> oświadczeniu, o którym mowa w art. 125 ust. 1 ustawy Prawo zamówień publicznych</w:t>
      </w:r>
      <w:r w:rsidRPr="000C7661">
        <w:rPr>
          <w:rFonts w:ascii="Arial" w:hAnsi="Arial" w:cs="Arial"/>
          <w:sz w:val="20"/>
          <w:szCs w:val="20"/>
        </w:rPr>
        <w:t xml:space="preserve"> dane umożliwiające dostęp do tych środków;</w:t>
      </w:r>
    </w:p>
    <w:p w:rsidR="008F73F1" w:rsidRPr="000C7661" w:rsidRDefault="008F73F1" w:rsidP="006126C2">
      <w:pPr>
        <w:pStyle w:val="ListParagraph"/>
        <w:spacing w:after="0" w:line="240" w:lineRule="auto"/>
        <w:ind w:left="882" w:hanging="434"/>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podmiotowym środkiem dowodowym jest oświadczenie, którego treść odpowiada zakresowi oświadczenia, o którym mowa w art. 125 ust. 1</w:t>
      </w:r>
      <w:r>
        <w:rPr>
          <w:rFonts w:ascii="Arial" w:hAnsi="Arial" w:cs="Arial"/>
          <w:sz w:val="20"/>
          <w:szCs w:val="20"/>
        </w:rPr>
        <w:t xml:space="preserve"> ustawy Prawo zamówień publicznych</w:t>
      </w:r>
      <w:r w:rsidRPr="000C7661">
        <w:rPr>
          <w:rFonts w:ascii="Arial" w:hAnsi="Arial" w:cs="Arial"/>
          <w:sz w:val="20"/>
          <w:szCs w:val="20"/>
        </w:rPr>
        <w:t>.</w:t>
      </w:r>
    </w:p>
    <w:p w:rsidR="008F73F1" w:rsidRDefault="008F73F1" w:rsidP="006126C2">
      <w:pPr>
        <w:ind w:left="434" w:hanging="434"/>
        <w:jc w:val="both"/>
        <w:rPr>
          <w:rFonts w:ascii="Arial" w:hAnsi="Arial" w:cs="Arial"/>
          <w:sz w:val="20"/>
          <w:szCs w:val="20"/>
        </w:rPr>
      </w:pPr>
    </w:p>
    <w:p w:rsidR="008F73F1" w:rsidRDefault="008F73F1" w:rsidP="006126C2">
      <w:pPr>
        <w:ind w:left="434" w:hanging="434"/>
        <w:jc w:val="both"/>
        <w:rPr>
          <w:rFonts w:ascii="Arial" w:hAnsi="Arial" w:cs="Arial"/>
          <w:sz w:val="20"/>
          <w:szCs w:val="20"/>
        </w:rPr>
      </w:pPr>
      <w:r>
        <w:rPr>
          <w:rFonts w:ascii="Arial" w:hAnsi="Arial" w:cs="Arial"/>
          <w:sz w:val="20"/>
          <w:szCs w:val="20"/>
        </w:rPr>
        <w:t>13.8</w:t>
      </w:r>
    </w:p>
    <w:p w:rsidR="008F73F1" w:rsidRPr="00DB18D2" w:rsidRDefault="008F73F1" w:rsidP="006126C2">
      <w:pPr>
        <w:jc w:val="both"/>
        <w:rPr>
          <w:rFonts w:ascii="Arial" w:hAnsi="Arial" w:cs="Arial"/>
          <w:b/>
          <w:bCs/>
          <w:sz w:val="20"/>
          <w:szCs w:val="20"/>
        </w:rPr>
      </w:pPr>
      <w:r w:rsidRPr="000C7661">
        <w:rPr>
          <w:rFonts w:ascii="Arial" w:hAnsi="Arial" w:cs="Arial"/>
          <w:sz w:val="20"/>
          <w:szCs w:val="20"/>
        </w:rPr>
        <w:t>Wykonawca nie jest zobowiązany do złożenia podmioto</w:t>
      </w:r>
      <w:r>
        <w:rPr>
          <w:rFonts w:ascii="Arial" w:hAnsi="Arial" w:cs="Arial"/>
          <w:sz w:val="20"/>
          <w:szCs w:val="20"/>
        </w:rPr>
        <w:t>wych środków dowodowych, które Z</w:t>
      </w:r>
      <w:r w:rsidRPr="000C7661">
        <w:rPr>
          <w:rFonts w:ascii="Arial" w:hAnsi="Arial" w:cs="Arial"/>
          <w:sz w:val="20"/>
          <w:szCs w:val="20"/>
        </w:rPr>
        <w:t>amawiający posiada, jeżeli wykonawca wskaże te środki oraz potwierdzi ich prawidłowość i aktualność.</w:t>
      </w:r>
    </w:p>
    <w:p w:rsidR="008F73F1" w:rsidRDefault="008F73F1" w:rsidP="006126C2">
      <w:pPr>
        <w:ind w:left="434" w:hanging="434"/>
        <w:jc w:val="both"/>
        <w:rPr>
          <w:rFonts w:ascii="Arial" w:hAnsi="Arial" w:cs="Arial"/>
          <w:sz w:val="20"/>
          <w:szCs w:val="20"/>
        </w:rPr>
      </w:pPr>
    </w:p>
    <w:p w:rsidR="008F73F1" w:rsidRPr="00DB18D2" w:rsidRDefault="008F73F1" w:rsidP="006126C2">
      <w:pPr>
        <w:ind w:left="434" w:hanging="434"/>
        <w:jc w:val="both"/>
        <w:rPr>
          <w:rFonts w:ascii="Arial" w:hAnsi="Arial" w:cs="Arial"/>
          <w:sz w:val="20"/>
          <w:szCs w:val="20"/>
        </w:rPr>
      </w:pPr>
      <w:r w:rsidRPr="00DB18D2">
        <w:rPr>
          <w:rFonts w:ascii="Arial" w:hAnsi="Arial" w:cs="Arial"/>
          <w:sz w:val="20"/>
          <w:szCs w:val="20"/>
        </w:rPr>
        <w:t>1</w:t>
      </w:r>
      <w:r>
        <w:rPr>
          <w:rFonts w:ascii="Arial" w:hAnsi="Arial" w:cs="Arial"/>
          <w:sz w:val="20"/>
          <w:szCs w:val="20"/>
        </w:rPr>
        <w:t>3</w:t>
      </w:r>
      <w:r w:rsidRPr="00DB18D2">
        <w:rPr>
          <w:rFonts w:ascii="Arial" w:hAnsi="Arial" w:cs="Arial"/>
          <w:sz w:val="20"/>
          <w:szCs w:val="20"/>
        </w:rPr>
        <w:t>.9</w:t>
      </w:r>
    </w:p>
    <w:p w:rsidR="008F73F1" w:rsidRPr="000C7661" w:rsidRDefault="008F73F1" w:rsidP="006126C2">
      <w:pPr>
        <w:jc w:val="both"/>
        <w:rPr>
          <w:rFonts w:ascii="Arial" w:hAnsi="Arial" w:cs="Arial"/>
          <w:sz w:val="20"/>
          <w:szCs w:val="20"/>
        </w:rPr>
      </w:pPr>
      <w:r w:rsidRPr="000C7661">
        <w:rPr>
          <w:rFonts w:ascii="Arial" w:hAnsi="Arial" w:cs="Arial"/>
          <w:sz w:val="20"/>
          <w:szCs w:val="20"/>
        </w:rPr>
        <w:t>W zakresie nieuregulowanym ustawą</w:t>
      </w:r>
      <w:r>
        <w:rPr>
          <w:rFonts w:ascii="Arial" w:hAnsi="Arial" w:cs="Arial"/>
          <w:sz w:val="20"/>
          <w:szCs w:val="20"/>
        </w:rPr>
        <w:t xml:space="preserve"> Prawo zamówień publicznych</w:t>
      </w:r>
      <w:r w:rsidRPr="000C7661">
        <w:rPr>
          <w:rFonts w:ascii="Arial" w:hAnsi="Arial" w:cs="Arial"/>
          <w:sz w:val="20"/>
          <w:szCs w:val="20"/>
        </w:rPr>
        <w:t xml:space="preserve"> lub niniejszą SWZ do oświadczeń i dokumentów składanych przez Wykonawcę w postępowaniu zastosowanie mają w szczególności przepisy rozporządzenia Ministra Rozwoju </w:t>
      </w:r>
      <w:r w:rsidRPr="0087091C">
        <w:rPr>
          <w:rFonts w:ascii="Arial" w:hAnsi="Arial" w:cs="Arial"/>
          <w:sz w:val="20"/>
          <w:szCs w:val="20"/>
        </w:rPr>
        <w:t>Pracy i Technologii z dnia 23 grudnia 2020 r. w sprawie podmiotowych środków dowodowych oraz innych dokumentów lub oświadczeń, jakich może żądać zamawiający od wykonawcy</w:t>
      </w:r>
      <w:r>
        <w:rPr>
          <w:rFonts w:ascii="Arial" w:hAnsi="Arial" w:cs="Arial"/>
          <w:sz w:val="20"/>
          <w:szCs w:val="20"/>
        </w:rPr>
        <w:t xml:space="preserve"> </w:t>
      </w:r>
      <w:r w:rsidRPr="000C7661">
        <w:rPr>
          <w:rFonts w:ascii="Arial" w:hAnsi="Arial" w:cs="Arial"/>
          <w:sz w:val="20"/>
          <w:szCs w:val="20"/>
        </w:rPr>
        <w:t xml:space="preserve">oraz rozporządzenia Prezesa Rady </w:t>
      </w:r>
      <w:r w:rsidRPr="003B7D9A">
        <w:rPr>
          <w:rFonts w:ascii="Arial" w:hAnsi="Arial" w:cs="Arial"/>
          <w:sz w:val="20"/>
          <w:szCs w:val="20"/>
        </w:rPr>
        <w:t>Ministrów z dnia 30</w:t>
      </w:r>
      <w:r w:rsidRPr="003B7D9A">
        <w:rPr>
          <w:rFonts w:ascii="Arial" w:hAnsi="Arial" w:cs="Arial"/>
          <w:caps/>
          <w:sz w:val="20"/>
          <w:szCs w:val="20"/>
        </w:rPr>
        <w:t xml:space="preserve"> </w:t>
      </w:r>
      <w:r w:rsidRPr="003B7D9A">
        <w:rPr>
          <w:rFonts w:ascii="Arial" w:hAnsi="Arial" w:cs="Arial"/>
          <w:sz w:val="20"/>
          <w:szCs w:val="20"/>
        </w:rPr>
        <w:t>grudnia 2020 r.</w:t>
      </w:r>
      <w:r w:rsidRPr="000C7661">
        <w:rPr>
          <w:rFonts w:ascii="Arial" w:hAnsi="Arial" w:cs="Arial"/>
          <w:sz w:val="20"/>
          <w:szCs w:val="20"/>
        </w:rPr>
        <w:t xml:space="preserve"> w sprawie sposobu sporządzania i przekazywania informacji oraz wymagań technicznych dla dokumentów elektronicznych oraz środków komunikacji elektronicznej w postępowaniu o udzielenie zamówienia publicznego lub konkursie.</w:t>
      </w:r>
    </w:p>
    <w:p w:rsidR="008F73F1" w:rsidRDefault="008F73F1" w:rsidP="006126C2">
      <w:pPr>
        <w:jc w:val="both"/>
        <w:rPr>
          <w:rFonts w:ascii="Arial" w:hAnsi="Arial" w:cs="Arial"/>
          <w:b/>
          <w:bCs/>
          <w:sz w:val="20"/>
          <w:szCs w:val="20"/>
        </w:rPr>
      </w:pPr>
    </w:p>
    <w:p w:rsidR="008F73F1" w:rsidRDefault="008F73F1" w:rsidP="00DA60B2">
      <w:pPr>
        <w:pStyle w:val="NoSpacing"/>
      </w:pPr>
      <w:r>
        <w:rPr>
          <w:rFonts w:ascii="Arial" w:hAnsi="Arial" w:cs="Arial"/>
          <w:b/>
          <w:bCs/>
          <w:sz w:val="20"/>
          <w:szCs w:val="20"/>
          <w:lang w:eastAsia="ar-SA"/>
        </w:rPr>
        <w:t>XIV. INFORMACJA DLA WYKONAWCÓW POLEGAJĄCYCH NA ZASOBACH INNYCH PODMIOTÓW, NA ZASADACH OKREŚLONYCH W ART. 118 USTAWY PRAWO ZAMÓWIEŃ PUBLICZNYCH ORAZ ZAMIERZAJĄCYCH POWIERZYĆ WYKONANIE CZĘŚCI ZAMÓWIENIA PODWYKONAWCOM</w:t>
      </w:r>
    </w:p>
    <w:p w:rsidR="008F73F1" w:rsidRDefault="008F73F1" w:rsidP="00DA60B2">
      <w:pPr>
        <w:tabs>
          <w:tab w:val="left" w:pos="284"/>
          <w:tab w:val="left" w:pos="2138"/>
        </w:tabs>
        <w:ind w:hanging="284"/>
        <w:jc w:val="both"/>
        <w:rPr>
          <w:rFonts w:ascii="Arial" w:hAnsi="Arial" w:cs="Arial"/>
          <w:b/>
          <w:bCs/>
          <w:sz w:val="20"/>
          <w:szCs w:val="20"/>
          <w:lang w:eastAsia="ar-SA"/>
        </w:rPr>
      </w:pPr>
    </w:p>
    <w:p w:rsidR="008F73F1" w:rsidRDefault="008F73F1" w:rsidP="00DA60B2">
      <w:pPr>
        <w:pStyle w:val="NoSpacing"/>
      </w:pPr>
      <w:r>
        <w:rPr>
          <w:rFonts w:ascii="Arial" w:hAnsi="Arial" w:cs="Arial"/>
          <w:sz w:val="20"/>
          <w:szCs w:val="20"/>
          <w:lang w:eastAsia="ar-SA"/>
        </w:rPr>
        <w:t>14.1</w:t>
      </w:r>
    </w:p>
    <w:p w:rsidR="008F73F1" w:rsidRDefault="008F73F1" w:rsidP="00DA60B2">
      <w:pPr>
        <w:pStyle w:val="NoSpacing"/>
      </w:pPr>
      <w:r>
        <w:rPr>
          <w:rFonts w:ascii="Arial" w:hAnsi="Arial" w:cs="Arial"/>
          <w:sz w:val="20"/>
          <w:szCs w:val="20"/>
          <w:lang w:eastAsia="ar-SA"/>
        </w:rPr>
        <w:t>Wykonawca może w celu potwierdzenia spełniania warunków udziału w postępowaniu w stosownych sytuacjach oraz w odniesieniu do zamówienia lub jego części, polegać na zdolnościach technicznych lub zawodowych lub sytuacji finansowej lub ekonomicznej podmiotów udostępniających zasoby, niezależnie od charakteru prawnego łączących go z nimi stosunków prawnych.</w:t>
      </w:r>
    </w:p>
    <w:p w:rsidR="008F73F1" w:rsidRDefault="008F73F1" w:rsidP="00DA60B2">
      <w:pPr>
        <w:pStyle w:val="NoSpacing"/>
        <w:rPr>
          <w:rFonts w:ascii="Arial" w:hAnsi="Arial" w:cs="Arial"/>
          <w:sz w:val="20"/>
          <w:szCs w:val="20"/>
          <w:highlight w:val="yellow"/>
          <w:lang w:eastAsia="ar-SA"/>
        </w:rPr>
      </w:pPr>
    </w:p>
    <w:p w:rsidR="008F73F1" w:rsidRDefault="008F73F1" w:rsidP="00DA60B2">
      <w:pPr>
        <w:pStyle w:val="NoSpacing"/>
      </w:pPr>
      <w:r>
        <w:rPr>
          <w:rFonts w:ascii="Arial" w:hAnsi="Arial" w:cs="Arial"/>
          <w:sz w:val="20"/>
          <w:szCs w:val="20"/>
          <w:lang w:eastAsia="ar-SA"/>
        </w:rPr>
        <w:t>14.2</w:t>
      </w:r>
    </w:p>
    <w:p w:rsidR="008F73F1" w:rsidRDefault="008F73F1" w:rsidP="00DA60B2">
      <w:pPr>
        <w:pStyle w:val="NoSpacing"/>
      </w:pPr>
      <w:r>
        <w:rPr>
          <w:rFonts w:ascii="Arial" w:hAnsi="Arial" w:cs="Arial"/>
          <w:sz w:val="20"/>
          <w:szCs w:val="20"/>
          <w:lang w:eastAsia="ar-SA"/>
        </w:rPr>
        <w:t>W odniesieniu do warunków dotyczących wykształcenia, kwalifikacji zawodowych lub doświadczenia, Wykonawcy mogą polegać na zdolnościach podmiotów udostępniających zasoby, jeśli podmioty te wykonują roboty budowlane lub usługi, do realizacji których te zdolności są wymagane.</w:t>
      </w:r>
    </w:p>
    <w:p w:rsidR="008F73F1" w:rsidRDefault="008F73F1" w:rsidP="00DA60B2">
      <w:pPr>
        <w:pStyle w:val="NoSpacing"/>
        <w:rPr>
          <w:rFonts w:ascii="Arial" w:hAnsi="Arial" w:cs="Arial"/>
          <w:sz w:val="20"/>
          <w:szCs w:val="20"/>
          <w:lang w:eastAsia="ar-SA"/>
        </w:rPr>
      </w:pPr>
    </w:p>
    <w:p w:rsidR="008F73F1" w:rsidRDefault="008F73F1" w:rsidP="00DA60B2">
      <w:pPr>
        <w:pStyle w:val="NoSpacing"/>
      </w:pPr>
      <w:r>
        <w:rPr>
          <w:rFonts w:ascii="Arial" w:hAnsi="Arial" w:cs="Arial"/>
          <w:sz w:val="20"/>
          <w:szCs w:val="20"/>
          <w:lang w:eastAsia="ar-SA"/>
        </w:rPr>
        <w:t>14.3</w:t>
      </w:r>
    </w:p>
    <w:p w:rsidR="008F73F1" w:rsidRDefault="008F73F1" w:rsidP="00DA60B2">
      <w:pPr>
        <w:pStyle w:val="NoSpacing"/>
      </w:pPr>
      <w:r>
        <w:rPr>
          <w:rFonts w:ascii="Arial" w:hAnsi="Arial" w:cs="Arial"/>
          <w:sz w:val="20"/>
          <w:szCs w:val="20"/>
          <w:lang w:eastAsia="ar-SA"/>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8F73F1" w:rsidRDefault="008F73F1" w:rsidP="00DA60B2">
      <w:pPr>
        <w:pStyle w:val="NoSpacing"/>
        <w:rPr>
          <w:rFonts w:ascii="Arial" w:hAnsi="Arial" w:cs="Arial"/>
          <w:sz w:val="20"/>
          <w:szCs w:val="20"/>
          <w:highlight w:val="yellow"/>
          <w:lang w:eastAsia="ar-SA"/>
        </w:rPr>
      </w:pPr>
    </w:p>
    <w:p w:rsidR="008F73F1" w:rsidRDefault="008F73F1" w:rsidP="00DA60B2">
      <w:pPr>
        <w:pStyle w:val="NoSpacing"/>
      </w:pPr>
      <w:r>
        <w:rPr>
          <w:rFonts w:ascii="Arial" w:hAnsi="Arial" w:cs="Arial"/>
          <w:sz w:val="20"/>
          <w:szCs w:val="20"/>
          <w:lang w:eastAsia="ar-SA"/>
        </w:rPr>
        <w:t>14.4</w:t>
      </w:r>
    </w:p>
    <w:p w:rsidR="008F73F1" w:rsidRDefault="008F73F1" w:rsidP="00DA60B2">
      <w:pPr>
        <w:pStyle w:val="NoSpacing"/>
      </w:pPr>
      <w:r>
        <w:rPr>
          <w:rFonts w:ascii="Arial" w:hAnsi="Arial" w:cs="Arial"/>
          <w:sz w:val="20"/>
          <w:szCs w:val="20"/>
          <w:lang w:eastAsia="ar-SA"/>
        </w:rPr>
        <w:t>Zamawiający oceni, czy udostępnione Wykonawcy przez podmioty udostępniające zasoby zdolności techniczne lub zawodowe lub ich sytuacja finansowa lub ekonomiczna, pozwalają na wykazanie przez Wykonawcę spełniania warunków udziału w postępowaniu  o których mowa w art. 112 ust. 2 pkt 3 i 4 ustawy Prawo zamówień publicznych oraz zbada, czy nie zachodzą wobec tego podmiotu podstawy wykluczenia, które zostały przewidziane względem wykonawcy.</w:t>
      </w:r>
    </w:p>
    <w:p w:rsidR="008F73F1" w:rsidRDefault="008F73F1" w:rsidP="00DA60B2">
      <w:pPr>
        <w:pStyle w:val="NoSpacing"/>
        <w:rPr>
          <w:rFonts w:ascii="Arial" w:hAnsi="Arial" w:cs="Arial"/>
          <w:sz w:val="20"/>
          <w:szCs w:val="20"/>
          <w:lang w:eastAsia="ar-SA"/>
        </w:rPr>
      </w:pPr>
    </w:p>
    <w:p w:rsidR="008F73F1" w:rsidRDefault="008F73F1" w:rsidP="00DA60B2">
      <w:pPr>
        <w:pStyle w:val="NoSpacing"/>
      </w:pPr>
      <w:r>
        <w:rPr>
          <w:rFonts w:ascii="Arial" w:hAnsi="Arial" w:cs="Arial"/>
          <w:sz w:val="20"/>
          <w:szCs w:val="20"/>
          <w:lang w:eastAsia="ar-SA"/>
        </w:rPr>
        <w:t>14.5</w:t>
      </w:r>
    </w:p>
    <w:p w:rsidR="008F73F1" w:rsidRDefault="008F73F1" w:rsidP="00DA60B2">
      <w:pPr>
        <w:pStyle w:val="NoSpacing"/>
        <w:rPr>
          <w:rFonts w:ascii="Arial" w:hAnsi="Arial" w:cs="Arial"/>
          <w:sz w:val="20"/>
          <w:szCs w:val="20"/>
          <w:lang w:eastAsia="ar-SA"/>
        </w:rPr>
      </w:pPr>
      <w:r>
        <w:rPr>
          <w:rFonts w:ascii="Arial" w:hAnsi="Arial" w:cs="Arial"/>
          <w:sz w:val="20"/>
          <w:szCs w:val="20"/>
          <w:lang w:eastAsia="ar-SA"/>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rsidR="008F73F1" w:rsidRDefault="008F73F1" w:rsidP="00DA60B2">
      <w:pPr>
        <w:pStyle w:val="NoSpacing"/>
        <w:rPr>
          <w:rFonts w:ascii="Arial" w:hAnsi="Arial" w:cs="Arial"/>
          <w:sz w:val="20"/>
          <w:szCs w:val="20"/>
          <w:lang w:eastAsia="ar-SA"/>
        </w:rPr>
      </w:pPr>
    </w:p>
    <w:p w:rsidR="008F73F1" w:rsidRDefault="008F73F1" w:rsidP="00DA60B2">
      <w:pPr>
        <w:pStyle w:val="NoSpacing"/>
      </w:pPr>
      <w:r>
        <w:rPr>
          <w:rFonts w:ascii="Arial" w:hAnsi="Arial" w:cs="Arial"/>
          <w:sz w:val="20"/>
          <w:szCs w:val="20"/>
          <w:lang w:eastAsia="ar-SA"/>
        </w:rPr>
        <w:t>14.6</w:t>
      </w:r>
    </w:p>
    <w:p w:rsidR="008F73F1" w:rsidRDefault="008F73F1" w:rsidP="00DA60B2">
      <w:pPr>
        <w:pStyle w:val="NoSpacing"/>
      </w:pPr>
      <w:r>
        <w:rPr>
          <w:rFonts w:ascii="Arial" w:hAnsi="Arial" w:cs="Arial"/>
          <w:sz w:val="20"/>
          <w:szCs w:val="20"/>
          <w:lang w:eastAsia="ar-SA"/>
        </w:rPr>
        <w:t>Wykonawca, w przypadku polegania na zdolnościach lub sytuacji podmiotów udostępniających zasoby, przedstawia, wraz z oświadczeniem, o którym mowa w art. 125 ust. 1 ustawy Prawo zamówień publicznych, także oświadczenie podmiotu udostępniającego zasoby, potwierdzające brak podstaw wykluczenia tego podmiotu oraz odpowiednio spełnianie warunków udziału w postępowaniu w zakresie, w jakim wykonawca powołuje się na jego zasoby.</w:t>
      </w:r>
    </w:p>
    <w:p w:rsidR="008F73F1" w:rsidRDefault="008F73F1" w:rsidP="00DA60B2">
      <w:pPr>
        <w:pStyle w:val="NoSpacing"/>
        <w:rPr>
          <w:rFonts w:ascii="Arial" w:hAnsi="Arial" w:cs="Arial"/>
          <w:sz w:val="20"/>
          <w:szCs w:val="20"/>
          <w:lang w:eastAsia="ar-SA"/>
        </w:rPr>
      </w:pPr>
    </w:p>
    <w:p w:rsidR="008F73F1" w:rsidRDefault="008F73F1" w:rsidP="00DA60B2">
      <w:pPr>
        <w:pStyle w:val="NoSpacing"/>
      </w:pPr>
      <w:r>
        <w:rPr>
          <w:rFonts w:ascii="Arial" w:hAnsi="Arial" w:cs="Arial"/>
          <w:sz w:val="20"/>
          <w:szCs w:val="20"/>
          <w:lang w:eastAsia="ar-SA"/>
        </w:rPr>
        <w:t>14.7</w:t>
      </w:r>
    </w:p>
    <w:p w:rsidR="008F73F1" w:rsidRDefault="008F73F1" w:rsidP="00DA60B2">
      <w:pPr>
        <w:pStyle w:val="NoSpacing"/>
        <w:rPr>
          <w:highlight w:val="yellow"/>
        </w:rPr>
      </w:pPr>
      <w:r>
        <w:rPr>
          <w:rFonts w:ascii="Arial" w:hAnsi="Arial" w:cs="Arial"/>
          <w:sz w:val="20"/>
          <w:szCs w:val="20"/>
          <w:lang w:eastAsia="ar-SA"/>
        </w:rPr>
        <w:t>Na wezwanie Zamawiającego Wykonawca, który polega na zdolnościach lub sytuacji innych podmiotów na zasadach określonych w art. 118 ustawy Prawo zamówień publicznych, zobowiązany jest do przedstawienia w odniesieniu do tych podmiotów dokumentów wymienionych w Rozdziale XIII SWZ (pkt. 13.4.2, 13.4.3, 13.4.4).</w:t>
      </w:r>
    </w:p>
    <w:p w:rsidR="008F73F1" w:rsidRDefault="008F73F1" w:rsidP="00DA60B2">
      <w:pPr>
        <w:pStyle w:val="NoSpacing"/>
        <w:rPr>
          <w:rFonts w:ascii="Arial" w:hAnsi="Arial" w:cs="Arial"/>
          <w:sz w:val="20"/>
          <w:szCs w:val="20"/>
          <w:lang w:eastAsia="ar-SA"/>
        </w:rPr>
      </w:pPr>
    </w:p>
    <w:p w:rsidR="008F73F1" w:rsidRDefault="008F73F1" w:rsidP="00DA60B2">
      <w:pPr>
        <w:pStyle w:val="NoSpacing"/>
      </w:pPr>
      <w:r>
        <w:rPr>
          <w:rFonts w:ascii="Arial" w:hAnsi="Arial" w:cs="Arial"/>
          <w:sz w:val="20"/>
          <w:szCs w:val="20"/>
          <w:lang w:eastAsia="ar-SA"/>
        </w:rPr>
        <w:t>14.8</w:t>
      </w:r>
    </w:p>
    <w:p w:rsidR="008F73F1" w:rsidRDefault="008F73F1" w:rsidP="00DA60B2">
      <w:pPr>
        <w:pStyle w:val="NoSpacing"/>
      </w:pPr>
      <w:r>
        <w:rPr>
          <w:rFonts w:ascii="Arial" w:hAnsi="Arial" w:cs="Arial"/>
          <w:sz w:val="20"/>
          <w:szCs w:val="20"/>
          <w:lang w:eastAsia="ar-SA"/>
        </w:rPr>
        <w:t>Zobowiązanie podmiotu udostępniającego zasoby potwierdza, że stosunek łączący wykonawcę z podmiotami udostępniającymi zasoby gwarantuje rzeczywisty dostęp do tych zasobów oraz określa w szczególności:</w:t>
      </w:r>
    </w:p>
    <w:p w:rsidR="008F73F1" w:rsidRDefault="008F73F1" w:rsidP="009C2CB8">
      <w:pPr>
        <w:pStyle w:val="NoSpacing"/>
        <w:numPr>
          <w:ilvl w:val="0"/>
          <w:numId w:val="10"/>
        </w:numPr>
        <w:suppressAutoHyphens/>
        <w:ind w:left="0" w:firstLine="0"/>
      </w:pPr>
      <w:r>
        <w:rPr>
          <w:rFonts w:ascii="Arial" w:hAnsi="Arial" w:cs="Arial"/>
          <w:sz w:val="20"/>
          <w:szCs w:val="20"/>
          <w:lang w:eastAsia="ar-SA"/>
        </w:rPr>
        <w:t>zakres dostępnych Wykonawcy zasobów podmiotu udostępniającego zasoby;</w:t>
      </w:r>
    </w:p>
    <w:p w:rsidR="008F73F1" w:rsidRDefault="008F73F1" w:rsidP="009C2CB8">
      <w:pPr>
        <w:pStyle w:val="NoSpacing"/>
        <w:numPr>
          <w:ilvl w:val="0"/>
          <w:numId w:val="10"/>
        </w:numPr>
        <w:suppressAutoHyphens/>
        <w:ind w:left="0" w:firstLine="0"/>
      </w:pPr>
      <w:r>
        <w:rPr>
          <w:rFonts w:ascii="Arial" w:hAnsi="Arial" w:cs="Arial"/>
          <w:sz w:val="20"/>
          <w:szCs w:val="20"/>
          <w:lang w:eastAsia="ar-SA"/>
        </w:rPr>
        <w:t>sposób i okres udostępnienia Wykonawcy i wykorzystania przez niego zasobów podmiotu udostępniającego te zasoby przy wykonywaniu zamówienia;</w:t>
      </w:r>
    </w:p>
    <w:p w:rsidR="008F73F1" w:rsidRDefault="008F73F1" w:rsidP="009C2CB8">
      <w:pPr>
        <w:pStyle w:val="NoSpacing"/>
        <w:numPr>
          <w:ilvl w:val="0"/>
          <w:numId w:val="10"/>
        </w:numPr>
        <w:suppressAutoHyphens/>
        <w:ind w:left="0" w:firstLine="0"/>
      </w:pPr>
      <w:r>
        <w:rPr>
          <w:rFonts w:ascii="Arial" w:hAnsi="Arial" w:cs="Arial"/>
          <w:sz w:val="20"/>
          <w:szCs w:val="20"/>
          <w:lang w:eastAsia="ar-SA"/>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8F73F1" w:rsidRDefault="008F73F1" w:rsidP="00DA60B2">
      <w:pPr>
        <w:jc w:val="both"/>
        <w:rPr>
          <w:rFonts w:ascii="Arial" w:hAnsi="Arial" w:cs="Arial"/>
          <w:sz w:val="20"/>
          <w:szCs w:val="20"/>
        </w:rPr>
      </w:pPr>
    </w:p>
    <w:p w:rsidR="008F73F1" w:rsidRPr="009D2A0F" w:rsidRDefault="008F73F1" w:rsidP="00DA60B2">
      <w:pPr>
        <w:jc w:val="both"/>
        <w:rPr>
          <w:rFonts w:ascii="Arial" w:hAnsi="Arial" w:cs="Arial"/>
          <w:sz w:val="20"/>
          <w:szCs w:val="20"/>
        </w:rPr>
      </w:pPr>
      <w:r w:rsidRPr="009D2A0F">
        <w:rPr>
          <w:rFonts w:ascii="Arial" w:hAnsi="Arial" w:cs="Arial"/>
          <w:sz w:val="20"/>
          <w:szCs w:val="20"/>
        </w:rPr>
        <w:t>14.9</w:t>
      </w:r>
    </w:p>
    <w:p w:rsidR="008F73F1" w:rsidRPr="009D2A0F" w:rsidRDefault="008F73F1" w:rsidP="00DA60B2">
      <w:pPr>
        <w:jc w:val="both"/>
        <w:rPr>
          <w:rFonts w:cs="Times New Roman"/>
        </w:rPr>
      </w:pPr>
      <w:r w:rsidRPr="009D2A0F">
        <w:rPr>
          <w:rFonts w:ascii="Arial" w:hAnsi="Arial" w:cs="Arial"/>
          <w:color w:val="000000"/>
          <w:sz w:val="20"/>
          <w:szCs w:val="20"/>
          <w:lang w:eastAsia="ar-SA"/>
        </w:rPr>
        <w:t xml:space="preserve">Podmiot, który zobowiązał się do </w:t>
      </w:r>
      <w:r>
        <w:rPr>
          <w:rFonts w:ascii="Arial" w:hAnsi="Arial" w:cs="Arial"/>
          <w:color w:val="000000"/>
          <w:sz w:val="20"/>
          <w:szCs w:val="20"/>
          <w:lang w:eastAsia="ar-SA"/>
        </w:rPr>
        <w:t>udostępnienia zasobów zgodnie z</w:t>
      </w:r>
      <w:r w:rsidRPr="009D2A0F">
        <w:rPr>
          <w:rFonts w:ascii="Arial" w:hAnsi="Arial" w:cs="Arial"/>
          <w:color w:val="000000"/>
          <w:sz w:val="20"/>
          <w:szCs w:val="20"/>
          <w:lang w:eastAsia="ar-SA"/>
        </w:rPr>
        <w:t xml:space="preserve"> art. 118 ustawy PZP, odpowiada solidarnie z wykonawcą, który polega na jego sytuacji finansowej lub ekonomicznej, za szkodę poniesioną przez Zamawiającego powstałą wskutek nieudostępnienia tych zasobów, chyba że za nieudostępnienie zasobów podmiot ten nie ponosi winy.</w:t>
      </w:r>
    </w:p>
    <w:p w:rsidR="008F73F1" w:rsidRDefault="008F73F1" w:rsidP="00DA60B2">
      <w:pPr>
        <w:tabs>
          <w:tab w:val="left" w:pos="900"/>
        </w:tabs>
        <w:rPr>
          <w:rFonts w:ascii="Arial" w:hAnsi="Arial" w:cs="Arial"/>
          <w:b/>
          <w:bCs/>
          <w:color w:val="000000"/>
          <w:sz w:val="20"/>
          <w:szCs w:val="20"/>
          <w:lang w:eastAsia="ar-SA"/>
        </w:rPr>
      </w:pPr>
    </w:p>
    <w:p w:rsidR="008F73F1" w:rsidRDefault="008F73F1" w:rsidP="00DA60B2">
      <w:pPr>
        <w:pStyle w:val="Teksttreci40"/>
        <w:shd w:val="clear" w:color="auto" w:fill="auto"/>
        <w:spacing w:before="0" w:after="0" w:line="240" w:lineRule="auto"/>
        <w:ind w:right="20" w:firstLine="0"/>
        <w:rPr>
          <w:rFonts w:ascii="Arial" w:hAnsi="Arial" w:cs="Arial"/>
          <w:sz w:val="20"/>
          <w:szCs w:val="20"/>
        </w:rPr>
      </w:pPr>
      <w:r>
        <w:rPr>
          <w:rFonts w:ascii="Arial" w:hAnsi="Arial" w:cs="Arial"/>
          <w:sz w:val="20"/>
          <w:szCs w:val="20"/>
        </w:rPr>
        <w:t>14.10</w:t>
      </w:r>
    </w:p>
    <w:p w:rsidR="008F73F1" w:rsidRDefault="008F73F1" w:rsidP="00DA60B2">
      <w:pPr>
        <w:pStyle w:val="Teksttreci40"/>
        <w:shd w:val="clear" w:color="auto" w:fill="auto"/>
        <w:spacing w:before="0" w:after="0" w:line="240" w:lineRule="auto"/>
        <w:ind w:right="20" w:firstLine="0"/>
        <w:rPr>
          <w:rFonts w:ascii="Arial" w:hAnsi="Arial" w:cs="Arial"/>
          <w:sz w:val="20"/>
          <w:szCs w:val="20"/>
        </w:rPr>
      </w:pPr>
      <w:r>
        <w:rPr>
          <w:rFonts w:ascii="Arial" w:hAnsi="Arial" w:cs="Arial"/>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8F73F1" w:rsidRDefault="008F73F1" w:rsidP="006126C2">
      <w:pPr>
        <w:pStyle w:val="Teksttreci0"/>
        <w:spacing w:line="240" w:lineRule="auto"/>
        <w:ind w:firstLine="0"/>
        <w:jc w:val="both"/>
        <w:rPr>
          <w:rFonts w:ascii="Arial" w:hAnsi="Arial" w:cs="Arial"/>
          <w:sz w:val="20"/>
          <w:szCs w:val="20"/>
        </w:rPr>
      </w:pPr>
    </w:p>
    <w:p w:rsidR="008F73F1" w:rsidRPr="00DB18D2" w:rsidRDefault="008F73F1" w:rsidP="006126C2">
      <w:pPr>
        <w:pStyle w:val="Teksttreci0"/>
        <w:spacing w:line="240" w:lineRule="auto"/>
        <w:ind w:firstLine="0"/>
        <w:jc w:val="both"/>
        <w:rPr>
          <w:rFonts w:ascii="Arial" w:hAnsi="Arial" w:cs="Arial"/>
          <w:b/>
          <w:bCs/>
          <w:sz w:val="20"/>
          <w:szCs w:val="20"/>
        </w:rPr>
      </w:pPr>
      <w:r>
        <w:rPr>
          <w:rFonts w:ascii="Arial" w:hAnsi="Arial" w:cs="Arial"/>
          <w:b/>
          <w:bCs/>
          <w:sz w:val="20"/>
          <w:szCs w:val="20"/>
        </w:rPr>
        <w:t>XV</w:t>
      </w:r>
      <w:r w:rsidRPr="00DB18D2">
        <w:rPr>
          <w:rFonts w:ascii="Arial" w:hAnsi="Arial" w:cs="Arial"/>
          <w:b/>
          <w:bCs/>
          <w:sz w:val="20"/>
          <w:szCs w:val="20"/>
        </w:rPr>
        <w:t>. INFORMACJA DLA WYKONAWCÓW WSPÓLNIE UBIEGAJĄCYCH SIĘ O UDZIELENIE ZAMÓWIENIA (SPÓŁKI CYWILNE/KONSORCJA)</w:t>
      </w:r>
    </w:p>
    <w:p w:rsidR="008F73F1" w:rsidRDefault="008F73F1" w:rsidP="006126C2">
      <w:pPr>
        <w:pStyle w:val="ListParagraph"/>
        <w:suppressAutoHyphens w:val="0"/>
        <w:spacing w:after="0" w:line="240" w:lineRule="auto"/>
        <w:ind w:left="0"/>
        <w:jc w:val="both"/>
        <w:rPr>
          <w:rFonts w:ascii="Arial" w:hAnsi="Arial" w:cs="Arial"/>
          <w:sz w:val="20"/>
          <w:szCs w:val="20"/>
        </w:rPr>
      </w:pPr>
    </w:p>
    <w:p w:rsidR="008F73F1" w:rsidRPr="00256193" w:rsidRDefault="008F73F1" w:rsidP="00D87B17">
      <w:pPr>
        <w:pStyle w:val="ListParagraph"/>
        <w:suppressAutoHyphens w:val="0"/>
        <w:spacing w:after="0" w:line="240" w:lineRule="auto"/>
        <w:ind w:left="0"/>
        <w:jc w:val="both"/>
        <w:rPr>
          <w:rFonts w:ascii="Arial" w:hAnsi="Arial" w:cs="Arial"/>
          <w:sz w:val="20"/>
          <w:szCs w:val="20"/>
        </w:rPr>
      </w:pPr>
      <w:r w:rsidRPr="00256193">
        <w:rPr>
          <w:rFonts w:ascii="Arial" w:hAnsi="Arial" w:cs="Arial"/>
          <w:sz w:val="20"/>
          <w:szCs w:val="20"/>
        </w:rPr>
        <w:t>15.1</w:t>
      </w:r>
    </w:p>
    <w:p w:rsidR="008F73F1" w:rsidRPr="00256193" w:rsidRDefault="008F73F1" w:rsidP="00D87B17">
      <w:pPr>
        <w:pStyle w:val="ListParagraph"/>
        <w:suppressAutoHyphens w:val="0"/>
        <w:spacing w:after="0" w:line="240" w:lineRule="auto"/>
        <w:ind w:left="0"/>
        <w:jc w:val="both"/>
        <w:rPr>
          <w:rFonts w:ascii="Arial" w:hAnsi="Arial" w:cs="Arial"/>
          <w:sz w:val="20"/>
          <w:szCs w:val="20"/>
        </w:rPr>
      </w:pPr>
      <w:r w:rsidRPr="00256193">
        <w:rPr>
          <w:rFonts w:ascii="Arial" w:hAnsi="Arial" w:cs="Arial"/>
          <w:sz w:val="20"/>
          <w:szCs w:val="20"/>
        </w:rPr>
        <w:t>Wykonawcy mogą wspólnie ubiegać się o udzielenie zamówienia. W takim przypadku Wykonawcy ustanawiają pełnomocnika do reprezentowania ich w postępowaniu albo do reprezentowania i zawarcia umowy w sprawie zamówienia publicznego. Pełnomocnictwo</w:t>
      </w:r>
      <w:r w:rsidRPr="00256193">
        <w:rPr>
          <w:rFonts w:ascii="Arial" w:hAnsi="Arial" w:cs="Arial"/>
          <w:b/>
          <w:bCs/>
          <w:sz w:val="20"/>
          <w:szCs w:val="20"/>
        </w:rPr>
        <w:t xml:space="preserve"> </w:t>
      </w:r>
      <w:r w:rsidRPr="00256193">
        <w:rPr>
          <w:rFonts w:ascii="Arial" w:hAnsi="Arial" w:cs="Arial"/>
          <w:sz w:val="20"/>
          <w:szCs w:val="20"/>
        </w:rPr>
        <w:t xml:space="preserve">winno być załączone do oferty. </w:t>
      </w:r>
    </w:p>
    <w:p w:rsidR="008F73F1" w:rsidRPr="00256193" w:rsidRDefault="008F73F1" w:rsidP="00D87B17">
      <w:pPr>
        <w:pStyle w:val="ListParagraph"/>
        <w:suppressAutoHyphens w:val="0"/>
        <w:spacing w:after="0" w:line="240" w:lineRule="auto"/>
        <w:ind w:left="0"/>
        <w:jc w:val="both"/>
        <w:rPr>
          <w:rFonts w:ascii="Arial" w:hAnsi="Arial" w:cs="Arial"/>
          <w:sz w:val="20"/>
          <w:szCs w:val="20"/>
        </w:rPr>
      </w:pPr>
    </w:p>
    <w:p w:rsidR="008F73F1" w:rsidRPr="00256193" w:rsidRDefault="008F73F1" w:rsidP="00D87B17">
      <w:pPr>
        <w:pStyle w:val="ListParagraph"/>
        <w:suppressAutoHyphens w:val="0"/>
        <w:spacing w:after="0" w:line="240" w:lineRule="auto"/>
        <w:ind w:left="0"/>
        <w:jc w:val="both"/>
        <w:rPr>
          <w:rFonts w:ascii="Arial" w:hAnsi="Arial" w:cs="Arial"/>
          <w:sz w:val="20"/>
          <w:szCs w:val="20"/>
        </w:rPr>
      </w:pPr>
      <w:r w:rsidRPr="00256193">
        <w:rPr>
          <w:rFonts w:ascii="Arial" w:hAnsi="Arial" w:cs="Arial"/>
          <w:sz w:val="20"/>
          <w:szCs w:val="20"/>
        </w:rPr>
        <w:t>15.2</w:t>
      </w:r>
    </w:p>
    <w:p w:rsidR="008F73F1" w:rsidRPr="00256193" w:rsidRDefault="008F73F1" w:rsidP="00D87B17">
      <w:pPr>
        <w:pStyle w:val="ListParagraph"/>
        <w:suppressAutoHyphens w:val="0"/>
        <w:spacing w:after="0" w:line="240" w:lineRule="auto"/>
        <w:ind w:left="0"/>
        <w:jc w:val="both"/>
        <w:rPr>
          <w:rFonts w:ascii="Arial" w:hAnsi="Arial" w:cs="Arial"/>
          <w:sz w:val="20"/>
          <w:szCs w:val="20"/>
        </w:rPr>
      </w:pPr>
      <w:r w:rsidRPr="00256193">
        <w:rPr>
          <w:rFonts w:ascii="Arial" w:hAnsi="Arial" w:cs="Arial"/>
          <w:sz w:val="20"/>
          <w:szCs w:val="20"/>
        </w:rPr>
        <w:t>W przypadku Wykonawców wspólnie ubiegających się o udzielenie zamówienia, oświadczenia, o których mowa w Rozdziale XIII pkt. 13.1 SWZ, składa każdy z wykonawców wspólnie ubiegających się o zamówienie. Oświadczenia te wstępnie potwierdzają brak podstaw wykluczenia oraz spełnianie warunków udziału w zakresie, w jakim każdy z wykonawców wykazuje spełnianie warunków udziału w postępowaniu.</w:t>
      </w:r>
    </w:p>
    <w:p w:rsidR="008F73F1" w:rsidRPr="00256193" w:rsidRDefault="008F73F1" w:rsidP="00D87B17">
      <w:pPr>
        <w:pStyle w:val="ListParagraph"/>
        <w:suppressAutoHyphens w:val="0"/>
        <w:spacing w:after="0" w:line="240" w:lineRule="auto"/>
        <w:ind w:left="0"/>
        <w:jc w:val="both"/>
        <w:rPr>
          <w:rFonts w:ascii="Arial" w:hAnsi="Arial" w:cs="Arial"/>
          <w:sz w:val="20"/>
          <w:szCs w:val="20"/>
        </w:rPr>
      </w:pPr>
    </w:p>
    <w:p w:rsidR="008F73F1" w:rsidRPr="00256193" w:rsidRDefault="008F73F1" w:rsidP="00D87B17">
      <w:pPr>
        <w:pStyle w:val="ListParagraph"/>
        <w:suppressAutoHyphens w:val="0"/>
        <w:spacing w:after="0" w:line="240" w:lineRule="auto"/>
        <w:ind w:left="0"/>
        <w:jc w:val="both"/>
        <w:rPr>
          <w:rFonts w:ascii="Arial" w:hAnsi="Arial" w:cs="Arial"/>
          <w:sz w:val="20"/>
          <w:szCs w:val="20"/>
        </w:rPr>
      </w:pPr>
      <w:r w:rsidRPr="00256193">
        <w:rPr>
          <w:rFonts w:ascii="Arial" w:hAnsi="Arial" w:cs="Arial"/>
          <w:sz w:val="20"/>
          <w:szCs w:val="20"/>
        </w:rPr>
        <w:t>15.3</w:t>
      </w:r>
    </w:p>
    <w:p w:rsidR="008F73F1" w:rsidRPr="00256193" w:rsidRDefault="008F73F1" w:rsidP="00D87B17">
      <w:pPr>
        <w:pStyle w:val="ListParagraph"/>
        <w:suppressAutoHyphens w:val="0"/>
        <w:spacing w:after="0" w:line="240" w:lineRule="auto"/>
        <w:ind w:left="0"/>
        <w:jc w:val="both"/>
        <w:rPr>
          <w:rFonts w:ascii="Arial" w:hAnsi="Arial" w:cs="Arial"/>
          <w:sz w:val="20"/>
          <w:szCs w:val="20"/>
        </w:rPr>
      </w:pPr>
      <w:r w:rsidRPr="00256193">
        <w:rPr>
          <w:rFonts w:ascii="Arial" w:hAnsi="Arial" w:cs="Arial"/>
          <w:sz w:val="20"/>
          <w:szCs w:val="20"/>
        </w:rPr>
        <w:t>Wykonawcy wspólnie ubiegający się o udzielenie zamówienia dołączają do oferty oświadczenie, z którego wynika, które roboty budowlane/dostawy/usługi wykonają poszczególni wykonawcy.</w:t>
      </w:r>
    </w:p>
    <w:p w:rsidR="008F73F1" w:rsidRPr="00256193" w:rsidRDefault="008F73F1" w:rsidP="00D87B17">
      <w:pPr>
        <w:pStyle w:val="ListParagraph"/>
        <w:suppressAutoHyphens w:val="0"/>
        <w:spacing w:after="0" w:line="240" w:lineRule="auto"/>
        <w:ind w:left="0"/>
        <w:jc w:val="both"/>
        <w:rPr>
          <w:rFonts w:ascii="Arial" w:hAnsi="Arial" w:cs="Arial"/>
          <w:sz w:val="20"/>
          <w:szCs w:val="20"/>
        </w:rPr>
      </w:pPr>
    </w:p>
    <w:p w:rsidR="008F73F1" w:rsidRPr="00256193" w:rsidRDefault="008F73F1" w:rsidP="00D87B17">
      <w:pPr>
        <w:pStyle w:val="ListParagraph"/>
        <w:suppressAutoHyphens w:val="0"/>
        <w:spacing w:after="0" w:line="240" w:lineRule="auto"/>
        <w:ind w:left="0"/>
        <w:jc w:val="both"/>
        <w:rPr>
          <w:rFonts w:ascii="Arial" w:hAnsi="Arial" w:cs="Arial"/>
          <w:sz w:val="20"/>
          <w:szCs w:val="20"/>
        </w:rPr>
      </w:pPr>
      <w:r w:rsidRPr="00256193">
        <w:rPr>
          <w:rFonts w:ascii="Arial" w:hAnsi="Arial" w:cs="Arial"/>
          <w:sz w:val="20"/>
          <w:szCs w:val="20"/>
        </w:rPr>
        <w:t>15.4</w:t>
      </w:r>
    </w:p>
    <w:p w:rsidR="008F73F1" w:rsidRPr="00256193" w:rsidRDefault="008F73F1" w:rsidP="00D87B17">
      <w:pPr>
        <w:pStyle w:val="ListParagraph"/>
        <w:suppressAutoHyphens w:val="0"/>
        <w:spacing w:after="0" w:line="240" w:lineRule="auto"/>
        <w:ind w:left="0"/>
        <w:jc w:val="both"/>
        <w:rPr>
          <w:rFonts w:ascii="Arial" w:hAnsi="Arial" w:cs="Arial"/>
          <w:sz w:val="20"/>
          <w:szCs w:val="20"/>
        </w:rPr>
      </w:pPr>
      <w:r w:rsidRPr="00256193">
        <w:rPr>
          <w:rFonts w:ascii="Arial" w:hAnsi="Arial" w:cs="Arial"/>
          <w:sz w:val="20"/>
          <w:szCs w:val="20"/>
        </w:rPr>
        <w:t>Oświadczenia i dokumenty potwierdzające brak podstaw do wykluczenia z postępowania, w tym oświadczenie dotyczące przynależności lub braku przynależności do tej samej grupy kapitałowej, składa każdy z Wykonawców wspólnie ubiegających się o zamówienie.</w:t>
      </w:r>
    </w:p>
    <w:p w:rsidR="008F73F1" w:rsidRDefault="008F73F1" w:rsidP="006126C2">
      <w:pPr>
        <w:jc w:val="both"/>
        <w:rPr>
          <w:rFonts w:ascii="Arial" w:hAnsi="Arial" w:cs="Arial"/>
          <w:b/>
          <w:bCs/>
          <w:sz w:val="20"/>
          <w:szCs w:val="20"/>
          <w:lang w:eastAsia="ar-SA"/>
        </w:rPr>
      </w:pPr>
    </w:p>
    <w:p w:rsidR="008F73F1" w:rsidRPr="00667589" w:rsidRDefault="008F73F1" w:rsidP="006126C2">
      <w:pPr>
        <w:jc w:val="both"/>
        <w:rPr>
          <w:rFonts w:ascii="Arial" w:hAnsi="Arial" w:cs="Arial"/>
          <w:b/>
          <w:bCs/>
          <w:sz w:val="20"/>
          <w:szCs w:val="20"/>
          <w:lang w:eastAsia="ar-SA"/>
        </w:rPr>
      </w:pPr>
      <w:r>
        <w:rPr>
          <w:rFonts w:ascii="Arial" w:hAnsi="Arial" w:cs="Arial"/>
          <w:b/>
          <w:bCs/>
          <w:sz w:val="20"/>
          <w:szCs w:val="20"/>
          <w:lang w:eastAsia="ar-SA"/>
        </w:rPr>
        <w:t>XVI</w:t>
      </w:r>
      <w:r w:rsidRPr="00667589">
        <w:rPr>
          <w:rFonts w:ascii="Arial" w:hAnsi="Arial" w:cs="Arial"/>
          <w:b/>
          <w:bCs/>
          <w:sz w:val="20"/>
          <w:szCs w:val="20"/>
          <w:lang w:eastAsia="ar-SA"/>
        </w:rPr>
        <w:t>. OPIS SPOSOBU PRZYGOTOWANIA OFERTY</w:t>
      </w:r>
    </w:p>
    <w:p w:rsidR="008F73F1" w:rsidRDefault="008F73F1" w:rsidP="006126C2">
      <w:pPr>
        <w:jc w:val="both"/>
        <w:rPr>
          <w:rFonts w:ascii="Arial" w:hAnsi="Arial" w:cs="Arial"/>
          <w:sz w:val="20"/>
          <w:szCs w:val="20"/>
        </w:rPr>
      </w:pPr>
    </w:p>
    <w:p w:rsidR="008F73F1" w:rsidRPr="00256193" w:rsidRDefault="008F73F1" w:rsidP="00D87B17">
      <w:pPr>
        <w:jc w:val="both"/>
        <w:rPr>
          <w:rFonts w:ascii="Arial" w:hAnsi="Arial" w:cs="Arial"/>
          <w:sz w:val="20"/>
          <w:szCs w:val="20"/>
        </w:rPr>
      </w:pPr>
      <w:r w:rsidRPr="00256193">
        <w:rPr>
          <w:rFonts w:ascii="Arial" w:hAnsi="Arial" w:cs="Arial"/>
          <w:sz w:val="20"/>
          <w:szCs w:val="20"/>
        </w:rPr>
        <w:t>16.1</w:t>
      </w:r>
    </w:p>
    <w:p w:rsidR="008F73F1" w:rsidRPr="00256193" w:rsidRDefault="008F73F1" w:rsidP="00D87B17">
      <w:pPr>
        <w:jc w:val="both"/>
        <w:rPr>
          <w:rFonts w:ascii="Arial" w:hAnsi="Arial" w:cs="Arial"/>
          <w:sz w:val="20"/>
          <w:szCs w:val="20"/>
        </w:rPr>
      </w:pPr>
      <w:r w:rsidRPr="00256193">
        <w:rPr>
          <w:rFonts w:ascii="Arial" w:hAnsi="Arial" w:cs="Arial"/>
          <w:sz w:val="20"/>
          <w:szCs w:val="20"/>
        </w:rPr>
        <w:t>Ofertę należy sporządzić w języku polskim.</w:t>
      </w:r>
    </w:p>
    <w:p w:rsidR="008F73F1" w:rsidRPr="00256193" w:rsidRDefault="008F73F1" w:rsidP="00D87B17">
      <w:pPr>
        <w:jc w:val="both"/>
        <w:rPr>
          <w:rFonts w:ascii="Arial" w:hAnsi="Arial" w:cs="Arial"/>
          <w:sz w:val="20"/>
          <w:szCs w:val="20"/>
        </w:rPr>
      </w:pPr>
    </w:p>
    <w:p w:rsidR="008F73F1" w:rsidRPr="00256193" w:rsidRDefault="008F73F1" w:rsidP="00D87B17">
      <w:pPr>
        <w:jc w:val="both"/>
        <w:rPr>
          <w:rFonts w:ascii="Arial" w:hAnsi="Arial" w:cs="Arial"/>
          <w:sz w:val="20"/>
          <w:szCs w:val="20"/>
        </w:rPr>
      </w:pPr>
      <w:r w:rsidRPr="00256193">
        <w:rPr>
          <w:rFonts w:ascii="Arial" w:hAnsi="Arial" w:cs="Arial"/>
          <w:sz w:val="20"/>
          <w:szCs w:val="20"/>
        </w:rPr>
        <w:t>16.2</w:t>
      </w:r>
    </w:p>
    <w:p w:rsidR="008F73F1" w:rsidRPr="00256193" w:rsidRDefault="008F73F1" w:rsidP="00D87B17">
      <w:pPr>
        <w:jc w:val="both"/>
        <w:rPr>
          <w:rFonts w:ascii="Arial" w:hAnsi="Arial" w:cs="Arial"/>
          <w:sz w:val="20"/>
          <w:szCs w:val="20"/>
        </w:rPr>
      </w:pPr>
      <w:r w:rsidRPr="00256193">
        <w:rPr>
          <w:rFonts w:ascii="Arial" w:hAnsi="Arial" w:cs="Arial"/>
          <w:sz w:val="20"/>
          <w:szCs w:val="20"/>
        </w:rPr>
        <w:t>Ofertę składa się, pod rygorem nieważności, w formie elektronicznej.</w:t>
      </w:r>
    </w:p>
    <w:p w:rsidR="008F73F1" w:rsidRPr="00256193" w:rsidRDefault="008F73F1" w:rsidP="00D87B17">
      <w:pPr>
        <w:jc w:val="both"/>
        <w:rPr>
          <w:rFonts w:ascii="Arial" w:hAnsi="Arial" w:cs="Arial"/>
          <w:sz w:val="20"/>
          <w:szCs w:val="20"/>
        </w:rPr>
      </w:pPr>
    </w:p>
    <w:p w:rsidR="008F73F1" w:rsidRDefault="008F73F1" w:rsidP="00D87B17">
      <w:pPr>
        <w:jc w:val="both"/>
        <w:rPr>
          <w:rFonts w:ascii="Arial" w:hAnsi="Arial" w:cs="Arial"/>
          <w:sz w:val="20"/>
          <w:szCs w:val="20"/>
        </w:rPr>
      </w:pPr>
    </w:p>
    <w:p w:rsidR="008F73F1" w:rsidRPr="00256193" w:rsidRDefault="008F73F1" w:rsidP="00D87B17">
      <w:pPr>
        <w:jc w:val="both"/>
        <w:rPr>
          <w:rFonts w:ascii="Arial" w:hAnsi="Arial" w:cs="Arial"/>
          <w:sz w:val="20"/>
          <w:szCs w:val="20"/>
        </w:rPr>
      </w:pPr>
      <w:r w:rsidRPr="00256193">
        <w:rPr>
          <w:rFonts w:ascii="Arial" w:hAnsi="Arial" w:cs="Arial"/>
          <w:sz w:val="20"/>
          <w:szCs w:val="20"/>
        </w:rPr>
        <w:t>16.3</w:t>
      </w:r>
    </w:p>
    <w:p w:rsidR="008F73F1" w:rsidRPr="00256193" w:rsidRDefault="008F73F1" w:rsidP="00D87B17">
      <w:pPr>
        <w:jc w:val="both"/>
        <w:rPr>
          <w:rFonts w:ascii="Arial" w:hAnsi="Arial" w:cs="Arial"/>
        </w:rPr>
      </w:pPr>
      <w:r w:rsidRPr="00256193">
        <w:rPr>
          <w:rFonts w:ascii="Arial" w:hAnsi="Arial" w:cs="Arial"/>
          <w:sz w:val="20"/>
          <w:szCs w:val="20"/>
        </w:rPr>
        <w:t xml:space="preserve">Sposób złożenia oferty, w tym zaszyfrowania oferty opisany został w „Instrukcji użytkownika”, dostępnej na stronie: </w:t>
      </w:r>
      <w:hyperlink r:id="rId21">
        <w:r w:rsidRPr="00256193">
          <w:rPr>
            <w:rStyle w:val="czeinternetowe"/>
            <w:rFonts w:ascii="Arial" w:hAnsi="Arial" w:cs="Arial"/>
            <w:sz w:val="20"/>
            <w:szCs w:val="20"/>
          </w:rPr>
          <w:t>https://miniportal.uzp.gov.pl/</w:t>
        </w:r>
      </w:hyperlink>
      <w:r w:rsidRPr="00256193">
        <w:rPr>
          <w:rFonts w:ascii="Arial" w:hAnsi="Arial" w:cs="Arial"/>
          <w:sz w:val="20"/>
          <w:szCs w:val="20"/>
        </w:rPr>
        <w:t xml:space="preserve"> </w:t>
      </w:r>
    </w:p>
    <w:p w:rsidR="008F73F1" w:rsidRPr="00256193" w:rsidRDefault="008F73F1" w:rsidP="00D87B17">
      <w:pPr>
        <w:jc w:val="both"/>
        <w:rPr>
          <w:rFonts w:ascii="Arial" w:hAnsi="Arial" w:cs="Arial"/>
          <w:sz w:val="20"/>
          <w:szCs w:val="20"/>
        </w:rPr>
      </w:pPr>
    </w:p>
    <w:p w:rsidR="008F73F1" w:rsidRPr="00256193" w:rsidRDefault="008F73F1" w:rsidP="00D87B17">
      <w:pPr>
        <w:jc w:val="both"/>
        <w:rPr>
          <w:rFonts w:ascii="Arial" w:hAnsi="Arial" w:cs="Arial"/>
          <w:sz w:val="20"/>
          <w:szCs w:val="20"/>
        </w:rPr>
      </w:pPr>
      <w:r w:rsidRPr="00256193">
        <w:rPr>
          <w:rFonts w:ascii="Arial" w:hAnsi="Arial" w:cs="Arial"/>
          <w:sz w:val="20"/>
          <w:szCs w:val="20"/>
        </w:rPr>
        <w:t>16.4</w:t>
      </w:r>
    </w:p>
    <w:p w:rsidR="008F73F1" w:rsidRPr="00256193" w:rsidRDefault="008F73F1" w:rsidP="00D87B17">
      <w:pPr>
        <w:jc w:val="both"/>
        <w:rPr>
          <w:rFonts w:ascii="Arial" w:hAnsi="Arial" w:cs="Arial"/>
          <w:sz w:val="20"/>
          <w:szCs w:val="20"/>
        </w:rPr>
      </w:pPr>
      <w:r w:rsidRPr="00256193">
        <w:rPr>
          <w:rFonts w:ascii="Arial" w:hAnsi="Arial" w:cs="Arial"/>
          <w:sz w:val="20"/>
          <w:szCs w:val="20"/>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ze zm.), wykonawca, w celu utrzymania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rsidR="008F73F1" w:rsidRDefault="008F73F1" w:rsidP="00D87B17">
      <w:pPr>
        <w:jc w:val="both"/>
        <w:rPr>
          <w:rFonts w:ascii="Arial" w:hAnsi="Arial" w:cs="Arial"/>
          <w:sz w:val="20"/>
          <w:szCs w:val="20"/>
        </w:rPr>
      </w:pPr>
    </w:p>
    <w:p w:rsidR="008F73F1" w:rsidRPr="00256193" w:rsidRDefault="008F73F1" w:rsidP="00D87B17">
      <w:pPr>
        <w:jc w:val="both"/>
        <w:rPr>
          <w:rFonts w:ascii="Arial" w:hAnsi="Arial" w:cs="Arial"/>
          <w:sz w:val="20"/>
          <w:szCs w:val="20"/>
        </w:rPr>
      </w:pPr>
      <w:r w:rsidRPr="00256193">
        <w:rPr>
          <w:rFonts w:ascii="Arial" w:hAnsi="Arial" w:cs="Arial"/>
          <w:sz w:val="20"/>
          <w:szCs w:val="20"/>
        </w:rPr>
        <w:t>16.5</w:t>
      </w:r>
    </w:p>
    <w:p w:rsidR="008F73F1" w:rsidRPr="00256193" w:rsidRDefault="008F73F1" w:rsidP="00D87B17">
      <w:pPr>
        <w:jc w:val="both"/>
        <w:rPr>
          <w:rFonts w:ascii="Arial" w:hAnsi="Arial" w:cs="Arial"/>
          <w:sz w:val="20"/>
          <w:szCs w:val="20"/>
        </w:rPr>
      </w:pPr>
      <w:r w:rsidRPr="00256193">
        <w:rPr>
          <w:rFonts w:ascii="Arial" w:hAnsi="Arial" w:cs="Arial"/>
          <w:sz w:val="20"/>
          <w:szCs w:val="20"/>
        </w:rPr>
        <w:t>Do oferty należy dołączyć Jednolity Europejski Dokument Zamówienia w formie elektronicznej, a następnie zaszyfrować wraz z plikami stanowiącymi ofertę.</w:t>
      </w:r>
    </w:p>
    <w:p w:rsidR="008F73F1" w:rsidRPr="00256193" w:rsidRDefault="008F73F1" w:rsidP="00D87B17">
      <w:pPr>
        <w:jc w:val="both"/>
        <w:rPr>
          <w:rFonts w:ascii="Arial" w:hAnsi="Arial" w:cs="Arial"/>
          <w:sz w:val="20"/>
          <w:szCs w:val="20"/>
        </w:rPr>
      </w:pPr>
    </w:p>
    <w:p w:rsidR="008F73F1" w:rsidRPr="00256193" w:rsidRDefault="008F73F1" w:rsidP="00D87B17">
      <w:pPr>
        <w:jc w:val="both"/>
        <w:rPr>
          <w:rFonts w:ascii="Arial" w:hAnsi="Arial" w:cs="Arial"/>
          <w:sz w:val="20"/>
          <w:szCs w:val="20"/>
        </w:rPr>
      </w:pPr>
      <w:r w:rsidRPr="00256193">
        <w:rPr>
          <w:rFonts w:ascii="Arial" w:hAnsi="Arial" w:cs="Arial"/>
          <w:sz w:val="20"/>
          <w:szCs w:val="20"/>
        </w:rPr>
        <w:t>16.6</w:t>
      </w:r>
    </w:p>
    <w:p w:rsidR="008F73F1" w:rsidRPr="00256193" w:rsidRDefault="008F73F1" w:rsidP="00D87B17">
      <w:pPr>
        <w:jc w:val="both"/>
        <w:rPr>
          <w:rFonts w:ascii="Arial" w:hAnsi="Arial" w:cs="Arial"/>
          <w:sz w:val="20"/>
          <w:szCs w:val="20"/>
        </w:rPr>
      </w:pPr>
      <w:r w:rsidRPr="00256193">
        <w:rPr>
          <w:rFonts w:ascii="Arial" w:hAnsi="Arial" w:cs="Arial"/>
          <w:sz w:val="20"/>
          <w:szCs w:val="20"/>
        </w:rPr>
        <w:t>Do przygotowania oferty zaleca się wykorzystanie formularza oferty, którego wzór stanowi załącznik nr 1 do SWZ. W przypadku, gdy Wykonawca nie korzysta z przygotowanego przez Zamawiającego wzoru, w treści oferty należy zamieścić wszystkie informacje wymagane w formularzu ofertowym.</w:t>
      </w:r>
    </w:p>
    <w:p w:rsidR="008F73F1" w:rsidRPr="00256193" w:rsidRDefault="008F73F1" w:rsidP="00D87B17">
      <w:pPr>
        <w:jc w:val="both"/>
        <w:rPr>
          <w:rFonts w:ascii="Arial" w:hAnsi="Arial" w:cs="Arial"/>
          <w:sz w:val="20"/>
          <w:szCs w:val="20"/>
        </w:rPr>
      </w:pPr>
    </w:p>
    <w:p w:rsidR="008F73F1" w:rsidRPr="00256193" w:rsidRDefault="008F73F1" w:rsidP="00D87B17">
      <w:pPr>
        <w:jc w:val="both"/>
        <w:rPr>
          <w:rFonts w:ascii="Arial" w:hAnsi="Arial" w:cs="Arial"/>
          <w:sz w:val="20"/>
          <w:szCs w:val="20"/>
        </w:rPr>
      </w:pPr>
      <w:r w:rsidRPr="00256193">
        <w:rPr>
          <w:rFonts w:ascii="Arial" w:hAnsi="Arial" w:cs="Arial"/>
          <w:sz w:val="20"/>
          <w:szCs w:val="20"/>
        </w:rPr>
        <w:t>16.7</w:t>
      </w:r>
    </w:p>
    <w:p w:rsidR="008F73F1" w:rsidRPr="00256193" w:rsidRDefault="008F73F1" w:rsidP="00D87B17">
      <w:pPr>
        <w:jc w:val="both"/>
        <w:rPr>
          <w:rFonts w:ascii="Arial" w:hAnsi="Arial" w:cs="Arial"/>
          <w:sz w:val="20"/>
          <w:szCs w:val="20"/>
        </w:rPr>
      </w:pPr>
      <w:r w:rsidRPr="00256193">
        <w:rPr>
          <w:rFonts w:ascii="Arial" w:hAnsi="Arial" w:cs="Arial"/>
          <w:sz w:val="20"/>
          <w:szCs w:val="20"/>
        </w:rPr>
        <w:t>Oferta musi zawierać następujące oświadczenia i dokumenty:</w:t>
      </w:r>
    </w:p>
    <w:p w:rsidR="008F73F1" w:rsidRPr="00256193" w:rsidRDefault="008F73F1" w:rsidP="00D87B17">
      <w:pPr>
        <w:jc w:val="both"/>
        <w:rPr>
          <w:rFonts w:ascii="Arial" w:hAnsi="Arial" w:cs="Arial"/>
          <w:sz w:val="20"/>
          <w:szCs w:val="20"/>
          <w:u w:val="single"/>
        </w:rPr>
      </w:pPr>
      <w:r w:rsidRPr="00256193">
        <w:rPr>
          <w:rFonts w:ascii="Arial" w:hAnsi="Arial" w:cs="Arial"/>
          <w:sz w:val="20"/>
          <w:szCs w:val="20"/>
        </w:rPr>
        <w:t>1) wypełniony formularz ofertowy sporządzony z wykorzystaniem wzoru stanowiącego załącznik nr 1 do SWZ</w:t>
      </w:r>
    </w:p>
    <w:p w:rsidR="008F73F1" w:rsidRDefault="008F73F1" w:rsidP="00D87B17">
      <w:pPr>
        <w:jc w:val="both"/>
        <w:rPr>
          <w:rFonts w:ascii="Arial" w:hAnsi="Arial" w:cs="Arial"/>
          <w:sz w:val="20"/>
          <w:szCs w:val="20"/>
        </w:rPr>
      </w:pPr>
      <w:r w:rsidRPr="00256193">
        <w:rPr>
          <w:rFonts w:ascii="Arial" w:hAnsi="Arial" w:cs="Arial"/>
          <w:sz w:val="20"/>
          <w:szCs w:val="20"/>
        </w:rPr>
        <w:t xml:space="preserve">2) aktualne na dzień składania ofert oświadczenie o niepodleganiu wykluczeniu z postępowania i spełnianiu warunków udziału w postępowaniu w formie Jednolitego Europejskiego Dokumentu Zamówienia (ESPD) </w:t>
      </w:r>
    </w:p>
    <w:p w:rsidR="008F73F1" w:rsidRPr="00762DC7" w:rsidRDefault="008F73F1" w:rsidP="00AE5F4B">
      <w:pPr>
        <w:pStyle w:val="ListParagraph"/>
        <w:suppressAutoHyphens w:val="0"/>
        <w:spacing w:after="0" w:line="240" w:lineRule="auto"/>
        <w:ind w:left="0"/>
        <w:jc w:val="both"/>
        <w:rPr>
          <w:rFonts w:ascii="Arial" w:hAnsi="Arial" w:cs="Arial"/>
          <w:sz w:val="20"/>
          <w:szCs w:val="20"/>
          <w:u w:val="single"/>
        </w:rPr>
      </w:pPr>
      <w:r>
        <w:rPr>
          <w:rFonts w:ascii="Arial" w:hAnsi="Arial" w:cs="Arial"/>
          <w:sz w:val="20"/>
          <w:szCs w:val="20"/>
        </w:rPr>
        <w:t xml:space="preserve">3) </w:t>
      </w:r>
      <w:r w:rsidRPr="00AE5F4B">
        <w:rPr>
          <w:rFonts w:ascii="Arial" w:hAnsi="Arial" w:cs="Arial"/>
          <w:sz w:val="20"/>
          <w:szCs w:val="20"/>
        </w:rPr>
        <w:t xml:space="preserve">oświadczenie stanowiące załącznik nr 3 do SWZ w zakresie niepodlegania wykluczeniu z postępowania na podstawie art.  </w:t>
      </w:r>
      <w:r w:rsidRPr="00AE5F4B">
        <w:rPr>
          <w:rFonts w:ascii="Arial" w:hAnsi="Arial" w:cs="Arial"/>
          <w:sz w:val="20"/>
          <w:szCs w:val="20"/>
          <w:lang w:eastAsia="pl-PL"/>
        </w:rPr>
        <w:t xml:space="preserve">7 ust. 1 ustawy </w:t>
      </w:r>
      <w:r w:rsidRPr="00AE5F4B">
        <w:rPr>
          <w:rFonts w:ascii="Arial" w:hAnsi="Arial" w:cs="Arial"/>
          <w:sz w:val="20"/>
          <w:szCs w:val="20"/>
        </w:rPr>
        <w:t>z dnia 13 kwietnia 2022 r. o szczeg</w:t>
      </w:r>
      <w:r>
        <w:rPr>
          <w:rFonts w:ascii="Arial" w:hAnsi="Arial" w:cs="Arial"/>
          <w:sz w:val="20"/>
          <w:szCs w:val="20"/>
        </w:rPr>
        <w:t>ólnych rozwiązaniach w zakresie</w:t>
      </w:r>
      <w:r>
        <w:rPr>
          <w:rFonts w:ascii="Arial" w:hAnsi="Arial" w:cs="Arial"/>
          <w:sz w:val="20"/>
          <w:szCs w:val="20"/>
        </w:rPr>
        <w:br/>
      </w:r>
      <w:r w:rsidRPr="00AE5F4B">
        <w:rPr>
          <w:rFonts w:ascii="Arial" w:hAnsi="Arial" w:cs="Arial"/>
          <w:sz w:val="20"/>
          <w:szCs w:val="20"/>
        </w:rPr>
        <w:t>przeciwdziałania wspieraniu agresji na Ukrainę oraz służących ochronie bezpieczeństwa narodowego (Dz. U. poz. 835) oraz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p>
    <w:p w:rsidR="008F73F1" w:rsidRPr="00256193" w:rsidRDefault="008F73F1" w:rsidP="00D87B17">
      <w:pPr>
        <w:jc w:val="both"/>
        <w:rPr>
          <w:rFonts w:ascii="Arial" w:hAnsi="Arial" w:cs="Arial"/>
          <w:sz w:val="20"/>
          <w:szCs w:val="20"/>
        </w:rPr>
      </w:pPr>
      <w:r>
        <w:rPr>
          <w:rFonts w:ascii="Arial" w:hAnsi="Arial" w:cs="Arial"/>
          <w:sz w:val="20"/>
          <w:szCs w:val="20"/>
        </w:rPr>
        <w:t>4</w:t>
      </w:r>
      <w:r w:rsidRPr="00256193">
        <w:rPr>
          <w:rFonts w:ascii="Arial" w:hAnsi="Arial" w:cs="Arial"/>
          <w:sz w:val="20"/>
          <w:szCs w:val="20"/>
        </w:rPr>
        <w:t xml:space="preserve">) </w:t>
      </w:r>
      <w:r w:rsidRPr="00256193">
        <w:rPr>
          <w:rFonts w:ascii="Arial" w:hAnsi="Arial" w:cs="Arial"/>
          <w:sz w:val="20"/>
          <w:szCs w:val="20"/>
          <w:u w:val="single"/>
        </w:rPr>
        <w:t>dokumenty, z których wynika prawo do podpisania oferty:</w:t>
      </w:r>
    </w:p>
    <w:p w:rsidR="008F73F1" w:rsidRPr="00256193" w:rsidRDefault="008F73F1" w:rsidP="00D87B17">
      <w:pPr>
        <w:jc w:val="both"/>
        <w:rPr>
          <w:rFonts w:ascii="Arial" w:hAnsi="Arial" w:cs="Arial"/>
          <w:b/>
          <w:bCs/>
          <w:sz w:val="20"/>
          <w:szCs w:val="20"/>
          <w:u w:val="single"/>
        </w:rPr>
      </w:pPr>
      <w:r w:rsidRPr="00256193">
        <w:rPr>
          <w:rFonts w:ascii="Arial" w:hAnsi="Arial" w:cs="Arial"/>
          <w:sz w:val="20"/>
          <w:szCs w:val="20"/>
        </w:rPr>
        <w:t>a) odpis z właściwego rejestru lub z Centralnej Ewidencji i Informacji o Działalności Gospodarczej w celu weryfikacji osób uprawnionych do reprezentowania Wykonawcy, tym samym składania oświadczeń woli</w:t>
      </w:r>
    </w:p>
    <w:p w:rsidR="008F73F1" w:rsidRPr="00256193" w:rsidRDefault="008F73F1" w:rsidP="00D87B17">
      <w:pPr>
        <w:jc w:val="both"/>
        <w:rPr>
          <w:rFonts w:ascii="Arial" w:hAnsi="Arial" w:cs="Arial"/>
          <w:sz w:val="20"/>
          <w:szCs w:val="20"/>
        </w:rPr>
      </w:pPr>
      <w:r w:rsidRPr="00256193">
        <w:rPr>
          <w:rFonts w:ascii="Arial" w:hAnsi="Arial" w:cs="Arial"/>
          <w:sz w:val="20"/>
          <w:szCs w:val="20"/>
        </w:rPr>
        <w:t>b) pełnomocnictwo upoważniające do złożenia oferty, o ile ofertę składa pełnomocnik</w:t>
      </w:r>
    </w:p>
    <w:p w:rsidR="008F73F1" w:rsidRPr="00256193" w:rsidRDefault="008F73F1" w:rsidP="00D87B17">
      <w:pPr>
        <w:jc w:val="both"/>
        <w:rPr>
          <w:rFonts w:ascii="Arial" w:hAnsi="Arial" w:cs="Arial"/>
          <w:sz w:val="20"/>
          <w:szCs w:val="20"/>
        </w:rPr>
      </w:pPr>
      <w:r w:rsidRPr="00256193">
        <w:rPr>
          <w:rFonts w:ascii="Arial" w:hAnsi="Arial" w:cs="Arial"/>
          <w:sz w:val="20"/>
          <w:szCs w:val="20"/>
        </w:rPr>
        <w:t>c) pełnomocnictwo dla pełnomocnika do reprezentowania w postępowaniu Wykonawców wspólnie ubiegających się o udzielenie zamówienia – dotyczy ofert składanych przez Wykonawców wspólnie ubiegających się o udzielenie zamówienia</w:t>
      </w:r>
    </w:p>
    <w:p w:rsidR="008F73F1" w:rsidRDefault="008F73F1" w:rsidP="00D87B17">
      <w:pPr>
        <w:jc w:val="both"/>
        <w:rPr>
          <w:rFonts w:ascii="Arial" w:hAnsi="Arial" w:cs="Arial"/>
          <w:sz w:val="20"/>
          <w:szCs w:val="20"/>
        </w:rPr>
      </w:pPr>
      <w:r>
        <w:rPr>
          <w:rFonts w:ascii="Arial" w:hAnsi="Arial" w:cs="Arial"/>
          <w:sz w:val="20"/>
          <w:szCs w:val="20"/>
        </w:rPr>
        <w:t>5</w:t>
      </w:r>
      <w:r w:rsidRPr="00256193">
        <w:rPr>
          <w:rFonts w:ascii="Arial" w:hAnsi="Arial" w:cs="Arial"/>
          <w:sz w:val="20"/>
          <w:szCs w:val="20"/>
        </w:rPr>
        <w:t>) zobowiązanie innego podmiotu, o którym mowa w Rozdziale XIV pkt. 14.3 SWZ (jeżeli dotyczy)</w:t>
      </w:r>
    </w:p>
    <w:p w:rsidR="008F73F1" w:rsidRDefault="008F73F1" w:rsidP="00D87B17">
      <w:pPr>
        <w:jc w:val="both"/>
        <w:rPr>
          <w:rFonts w:ascii="Arial" w:hAnsi="Arial" w:cs="Arial"/>
          <w:sz w:val="20"/>
          <w:szCs w:val="20"/>
        </w:rPr>
      </w:pPr>
      <w:r>
        <w:rPr>
          <w:rFonts w:ascii="Arial" w:hAnsi="Arial" w:cs="Arial"/>
          <w:sz w:val="20"/>
          <w:szCs w:val="20"/>
        </w:rPr>
        <w:t>6) oświadczenie innego podmiotu, o którym mowa w Rozdziale XIV pkt. 14.6 SWZ (jeżeli dotyczy)</w:t>
      </w:r>
    </w:p>
    <w:p w:rsidR="008F73F1" w:rsidRPr="00256193" w:rsidRDefault="008F73F1" w:rsidP="00D87B17">
      <w:pPr>
        <w:autoSpaceDE w:val="0"/>
        <w:autoSpaceDN w:val="0"/>
        <w:adjustRightInd w:val="0"/>
        <w:jc w:val="both"/>
        <w:rPr>
          <w:rFonts w:ascii="Arial" w:hAnsi="Arial" w:cs="Arial"/>
          <w:sz w:val="20"/>
          <w:szCs w:val="20"/>
          <w:u w:val="single"/>
        </w:rPr>
      </w:pPr>
      <w:r>
        <w:rPr>
          <w:rFonts w:ascii="Arial" w:hAnsi="Arial" w:cs="Arial"/>
          <w:sz w:val="20"/>
          <w:szCs w:val="20"/>
          <w:u w:val="single"/>
        </w:rPr>
        <w:t>7</w:t>
      </w:r>
      <w:r w:rsidRPr="00256193">
        <w:rPr>
          <w:rFonts w:ascii="Arial" w:hAnsi="Arial" w:cs="Arial"/>
          <w:sz w:val="20"/>
          <w:szCs w:val="20"/>
          <w:u w:val="single"/>
        </w:rPr>
        <w:t>) przedmiotowe środki dowodowe:</w:t>
      </w:r>
    </w:p>
    <w:p w:rsidR="008F73F1" w:rsidRPr="0086262E" w:rsidRDefault="008F73F1" w:rsidP="0086262E">
      <w:pPr>
        <w:jc w:val="both"/>
        <w:rPr>
          <w:rFonts w:ascii="Arial" w:hAnsi="Arial" w:cs="Arial"/>
          <w:sz w:val="20"/>
          <w:szCs w:val="20"/>
        </w:rPr>
      </w:pPr>
      <w:r w:rsidRPr="0086262E">
        <w:rPr>
          <w:rFonts w:ascii="Arial" w:hAnsi="Arial" w:cs="Arial"/>
          <w:sz w:val="20"/>
          <w:szCs w:val="20"/>
        </w:rPr>
        <w:t xml:space="preserve">a) katalogi/prospekty/foldery wraz z opisami technicznymi oferowanego przedmiotu zamówienia w języku polskim potwierdzające spełnienie wymagań Zamawiającego określonych w załączniku nr 1 do oferty </w:t>
      </w:r>
      <w:r>
        <w:rPr>
          <w:rFonts w:ascii="Arial" w:hAnsi="Arial" w:cs="Arial"/>
          <w:sz w:val="20"/>
          <w:szCs w:val="20"/>
        </w:rPr>
        <w:t>SWZ – dotyczy zadania nr 1-3</w:t>
      </w:r>
    </w:p>
    <w:p w:rsidR="008F73F1" w:rsidRDefault="008F73F1" w:rsidP="0086262E">
      <w:pPr>
        <w:jc w:val="both"/>
        <w:rPr>
          <w:rFonts w:ascii="Arial" w:hAnsi="Arial" w:cs="Arial"/>
          <w:sz w:val="20"/>
          <w:szCs w:val="20"/>
        </w:rPr>
      </w:pPr>
      <w:r w:rsidRPr="0086262E">
        <w:rPr>
          <w:rFonts w:ascii="Arial" w:hAnsi="Arial" w:cs="Arial"/>
          <w:sz w:val="20"/>
          <w:szCs w:val="20"/>
        </w:rPr>
        <w:t>b) dokumenty potwierdzające dopuszczenie oferowanego sprzętu do obrotu i uży</w:t>
      </w:r>
      <w:r>
        <w:rPr>
          <w:rFonts w:ascii="Arial" w:hAnsi="Arial" w:cs="Arial"/>
          <w:sz w:val="20"/>
          <w:szCs w:val="20"/>
        </w:rPr>
        <w:t xml:space="preserve">wania: np. deklaracja zgodności </w:t>
      </w:r>
      <w:r w:rsidRPr="0086262E">
        <w:rPr>
          <w:rFonts w:ascii="Arial" w:hAnsi="Arial" w:cs="Arial"/>
          <w:sz w:val="20"/>
          <w:szCs w:val="20"/>
        </w:rPr>
        <w:t>CE; formularz powiadomienia/zgłoszenia/wpisu do rejestru wyrobów medycznych</w:t>
      </w:r>
      <w:r>
        <w:rPr>
          <w:rFonts w:ascii="Arial" w:hAnsi="Arial" w:cs="Arial"/>
          <w:sz w:val="20"/>
          <w:szCs w:val="20"/>
        </w:rPr>
        <w:t xml:space="preserve"> – dotyczy zadania nr 1-3.</w:t>
      </w:r>
    </w:p>
    <w:p w:rsidR="008F73F1" w:rsidRDefault="008F73F1" w:rsidP="00D87B17">
      <w:pPr>
        <w:jc w:val="both"/>
        <w:rPr>
          <w:rFonts w:ascii="Arial" w:hAnsi="Arial" w:cs="Arial"/>
          <w:sz w:val="20"/>
          <w:szCs w:val="20"/>
        </w:rPr>
      </w:pPr>
    </w:p>
    <w:p w:rsidR="008F73F1" w:rsidRPr="00256193" w:rsidRDefault="008F73F1" w:rsidP="00D87B17">
      <w:pPr>
        <w:jc w:val="both"/>
        <w:rPr>
          <w:rFonts w:ascii="Arial" w:hAnsi="Arial" w:cs="Arial"/>
          <w:sz w:val="20"/>
          <w:szCs w:val="20"/>
        </w:rPr>
      </w:pPr>
      <w:r w:rsidRPr="00256193">
        <w:rPr>
          <w:rFonts w:ascii="Arial" w:hAnsi="Arial" w:cs="Arial"/>
          <w:sz w:val="20"/>
          <w:szCs w:val="20"/>
        </w:rPr>
        <w:t>16.8</w:t>
      </w:r>
    </w:p>
    <w:p w:rsidR="008F73F1" w:rsidRPr="00256193" w:rsidRDefault="008F73F1" w:rsidP="00D87B17">
      <w:pPr>
        <w:jc w:val="both"/>
        <w:rPr>
          <w:rFonts w:ascii="Arial" w:hAnsi="Arial" w:cs="Arial"/>
          <w:sz w:val="20"/>
          <w:szCs w:val="20"/>
        </w:rPr>
      </w:pPr>
      <w:r w:rsidRPr="00256193">
        <w:rPr>
          <w:rFonts w:ascii="Arial" w:hAnsi="Arial" w:cs="Arial"/>
          <w:sz w:val="20"/>
          <w:szCs w:val="20"/>
        </w:rPr>
        <w:t>Zamawiający zaleca ponumerowanie stron oferty.</w:t>
      </w:r>
    </w:p>
    <w:p w:rsidR="008F73F1" w:rsidRPr="00256193" w:rsidRDefault="008F73F1" w:rsidP="00D87B17">
      <w:pPr>
        <w:jc w:val="both"/>
        <w:rPr>
          <w:rFonts w:ascii="Arial" w:hAnsi="Arial" w:cs="Arial"/>
          <w:sz w:val="20"/>
          <w:szCs w:val="20"/>
        </w:rPr>
      </w:pPr>
    </w:p>
    <w:p w:rsidR="008F73F1" w:rsidRPr="00256193" w:rsidRDefault="008F73F1" w:rsidP="00D87B17">
      <w:pPr>
        <w:jc w:val="both"/>
        <w:rPr>
          <w:rFonts w:ascii="Arial" w:hAnsi="Arial" w:cs="Arial"/>
          <w:sz w:val="20"/>
          <w:szCs w:val="20"/>
        </w:rPr>
      </w:pPr>
      <w:r w:rsidRPr="00256193">
        <w:rPr>
          <w:rFonts w:ascii="Arial" w:hAnsi="Arial" w:cs="Arial"/>
          <w:sz w:val="20"/>
          <w:szCs w:val="20"/>
        </w:rPr>
        <w:t>16.9</w:t>
      </w:r>
    </w:p>
    <w:p w:rsidR="008F73F1" w:rsidRPr="00256193" w:rsidRDefault="008F73F1" w:rsidP="00D87B17">
      <w:pPr>
        <w:jc w:val="both"/>
        <w:rPr>
          <w:rFonts w:ascii="Arial" w:hAnsi="Arial" w:cs="Arial"/>
          <w:sz w:val="20"/>
          <w:szCs w:val="20"/>
        </w:rPr>
      </w:pPr>
      <w:r w:rsidRPr="00256193">
        <w:rPr>
          <w:rFonts w:ascii="Arial" w:hAnsi="Arial" w:cs="Arial"/>
          <w:sz w:val="20"/>
          <w:szCs w:val="20"/>
        </w:rPr>
        <w:t>Pełnomocnictwo do złożenia oferty musi być złożone w oryginale w takiej samej formie, jak składana oferta (tj. w formie elektronicznej). Dopuszcza się także złożenie elektronicznej kopii (skanu) pełnomocnictwa  sporządzonego uprzednio w formie pisemnej, w formie elektronicznego poświadczenia stosownie do art. 97 § 2 ustawy z dnia 14 lutego 1991 r. – Prawo o notariacie, które to poświadczenie notariusz opatruje kwalifikowanym podpisem elektronicznym, bądź też poprzez opatrzenie skanu pełnomocnictwa sporządzonego uprzednio w formie pisemnej kwalifikowanym podpisem. Elektroniczna kopia pełnomocnictwa nie może być uwierzytelniona przez upełnomocnionego.</w:t>
      </w:r>
    </w:p>
    <w:p w:rsidR="008F73F1" w:rsidRDefault="008F73F1" w:rsidP="00D87B17">
      <w:pPr>
        <w:jc w:val="both"/>
        <w:rPr>
          <w:rFonts w:ascii="Arial" w:hAnsi="Arial" w:cs="Arial"/>
          <w:sz w:val="20"/>
          <w:szCs w:val="20"/>
        </w:rPr>
      </w:pPr>
    </w:p>
    <w:p w:rsidR="008F73F1" w:rsidRPr="00256193" w:rsidRDefault="008F73F1" w:rsidP="00D87B17">
      <w:pPr>
        <w:jc w:val="both"/>
        <w:rPr>
          <w:rFonts w:ascii="Arial" w:hAnsi="Arial" w:cs="Arial"/>
          <w:sz w:val="20"/>
          <w:szCs w:val="20"/>
        </w:rPr>
      </w:pPr>
      <w:r w:rsidRPr="00256193">
        <w:rPr>
          <w:rFonts w:ascii="Arial" w:hAnsi="Arial" w:cs="Arial"/>
          <w:sz w:val="20"/>
          <w:szCs w:val="20"/>
        </w:rPr>
        <w:t>16.10</w:t>
      </w:r>
    </w:p>
    <w:p w:rsidR="008F73F1" w:rsidRPr="0034742A" w:rsidRDefault="008F73F1" w:rsidP="00D87B17">
      <w:pPr>
        <w:jc w:val="both"/>
        <w:rPr>
          <w:rFonts w:ascii="Arial" w:hAnsi="Arial" w:cs="Arial"/>
          <w:sz w:val="20"/>
          <w:szCs w:val="20"/>
        </w:rPr>
      </w:pPr>
      <w:r w:rsidRPr="0034742A">
        <w:rPr>
          <w:rFonts w:ascii="Arial" w:hAnsi="Arial" w:cs="Arial"/>
          <w:sz w:val="20"/>
          <w:szCs w:val="20"/>
        </w:rPr>
        <w:t>Jeżeli Wykonawca nie złoży przedmiotowych środków dowodowych lub złożone przedmiotowe środki dowodowe będą niekompletne, Zamawiający wezwie do ich złożenia lub uzupełnienia w wyznaczonym terminie.</w:t>
      </w:r>
    </w:p>
    <w:p w:rsidR="008F73F1" w:rsidRPr="00256193" w:rsidRDefault="008F73F1" w:rsidP="00D87B17">
      <w:pPr>
        <w:jc w:val="both"/>
        <w:rPr>
          <w:rFonts w:ascii="Arial" w:hAnsi="Arial" w:cs="Arial"/>
          <w:sz w:val="20"/>
          <w:szCs w:val="20"/>
        </w:rPr>
      </w:pPr>
    </w:p>
    <w:p w:rsidR="008F73F1" w:rsidRPr="00256193" w:rsidRDefault="008F73F1" w:rsidP="00D87B17">
      <w:pPr>
        <w:jc w:val="both"/>
        <w:rPr>
          <w:rFonts w:ascii="Arial" w:hAnsi="Arial" w:cs="Arial"/>
          <w:sz w:val="20"/>
          <w:szCs w:val="20"/>
        </w:rPr>
      </w:pPr>
      <w:r w:rsidRPr="00256193">
        <w:rPr>
          <w:rFonts w:ascii="Arial" w:hAnsi="Arial" w:cs="Arial"/>
          <w:sz w:val="20"/>
          <w:szCs w:val="20"/>
        </w:rPr>
        <w:t>16.11</w:t>
      </w:r>
    </w:p>
    <w:p w:rsidR="008F73F1" w:rsidRPr="00256193" w:rsidRDefault="008F73F1" w:rsidP="00D87B17">
      <w:pPr>
        <w:jc w:val="both"/>
        <w:rPr>
          <w:rFonts w:ascii="Arial" w:hAnsi="Arial" w:cs="Arial"/>
          <w:sz w:val="20"/>
          <w:szCs w:val="20"/>
        </w:rPr>
      </w:pPr>
      <w:r w:rsidRPr="00256193">
        <w:rPr>
          <w:rFonts w:ascii="Arial" w:hAnsi="Arial" w:cs="Arial"/>
          <w:sz w:val="20"/>
          <w:szCs w:val="20"/>
        </w:rPr>
        <w:t>Postanowień ust. 10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rsidR="008F73F1" w:rsidRPr="00256193" w:rsidRDefault="008F73F1" w:rsidP="00D87B17">
      <w:pPr>
        <w:jc w:val="both"/>
        <w:rPr>
          <w:rFonts w:ascii="Arial" w:hAnsi="Arial" w:cs="Arial"/>
          <w:sz w:val="20"/>
          <w:szCs w:val="20"/>
        </w:rPr>
      </w:pPr>
    </w:p>
    <w:p w:rsidR="008F73F1" w:rsidRPr="00256193" w:rsidRDefault="008F73F1" w:rsidP="00D87B17">
      <w:pPr>
        <w:jc w:val="both"/>
        <w:rPr>
          <w:rFonts w:ascii="Arial" w:hAnsi="Arial" w:cs="Arial"/>
          <w:sz w:val="20"/>
          <w:szCs w:val="20"/>
        </w:rPr>
      </w:pPr>
      <w:r w:rsidRPr="00256193">
        <w:rPr>
          <w:rFonts w:ascii="Arial" w:hAnsi="Arial" w:cs="Arial"/>
          <w:sz w:val="20"/>
          <w:szCs w:val="20"/>
        </w:rPr>
        <w:t xml:space="preserve">16.12 </w:t>
      </w:r>
    </w:p>
    <w:p w:rsidR="008F73F1" w:rsidRPr="00256193" w:rsidRDefault="008F73F1" w:rsidP="00D87B17">
      <w:pPr>
        <w:jc w:val="both"/>
        <w:rPr>
          <w:rFonts w:ascii="Arial" w:hAnsi="Arial" w:cs="Arial"/>
          <w:sz w:val="20"/>
          <w:szCs w:val="20"/>
        </w:rPr>
      </w:pPr>
      <w:r w:rsidRPr="00256193">
        <w:rPr>
          <w:rFonts w:ascii="Arial" w:hAnsi="Arial" w:cs="Arial"/>
          <w:sz w:val="20"/>
          <w:szCs w:val="20"/>
        </w:rPr>
        <w:t>Podmiotowe środki dowodowe, przedmiotowe środki dowodowe oraz inne dokumenty lub oświadczenia, sporządzone  w języku obcym przekazuje się wraz z tłumaczeniem na język polski.</w:t>
      </w:r>
    </w:p>
    <w:p w:rsidR="008F73F1" w:rsidRDefault="008F73F1" w:rsidP="006126C2">
      <w:pPr>
        <w:jc w:val="both"/>
        <w:rPr>
          <w:rFonts w:ascii="Arial" w:hAnsi="Arial" w:cs="Arial"/>
          <w:sz w:val="20"/>
          <w:szCs w:val="20"/>
        </w:rPr>
      </w:pPr>
    </w:p>
    <w:p w:rsidR="008F73F1" w:rsidRPr="00256193" w:rsidRDefault="008F73F1" w:rsidP="00D87B17">
      <w:pPr>
        <w:jc w:val="both"/>
        <w:rPr>
          <w:rFonts w:ascii="Arial" w:hAnsi="Arial" w:cs="Arial"/>
          <w:b/>
          <w:bCs/>
          <w:sz w:val="20"/>
          <w:szCs w:val="20"/>
        </w:rPr>
      </w:pPr>
      <w:r w:rsidRPr="00256193">
        <w:rPr>
          <w:rFonts w:ascii="Arial" w:hAnsi="Arial" w:cs="Arial"/>
          <w:b/>
          <w:bCs/>
          <w:sz w:val="20"/>
          <w:szCs w:val="20"/>
        </w:rPr>
        <w:t>XVII. SPOSÓB ORAZ TERMIN SKŁADANIA OFERT</w:t>
      </w:r>
    </w:p>
    <w:p w:rsidR="008F73F1" w:rsidRPr="00256193" w:rsidRDefault="008F73F1" w:rsidP="00D87B17">
      <w:pPr>
        <w:jc w:val="both"/>
        <w:rPr>
          <w:rFonts w:ascii="Arial" w:hAnsi="Arial" w:cs="Arial"/>
          <w:sz w:val="20"/>
          <w:szCs w:val="20"/>
        </w:rPr>
      </w:pPr>
    </w:p>
    <w:p w:rsidR="008F73F1" w:rsidRPr="00256193" w:rsidRDefault="008F73F1" w:rsidP="00D87B17">
      <w:pPr>
        <w:jc w:val="both"/>
        <w:rPr>
          <w:rFonts w:ascii="Arial" w:hAnsi="Arial" w:cs="Arial"/>
          <w:sz w:val="20"/>
          <w:szCs w:val="20"/>
        </w:rPr>
      </w:pPr>
      <w:r w:rsidRPr="00256193">
        <w:rPr>
          <w:rFonts w:ascii="Arial" w:hAnsi="Arial" w:cs="Arial"/>
          <w:sz w:val="20"/>
          <w:szCs w:val="20"/>
        </w:rPr>
        <w:t>17.1</w:t>
      </w:r>
    </w:p>
    <w:p w:rsidR="008F73F1" w:rsidRPr="00256193" w:rsidRDefault="008F73F1" w:rsidP="00D87B17">
      <w:pPr>
        <w:jc w:val="both"/>
        <w:rPr>
          <w:rFonts w:ascii="Arial" w:hAnsi="Arial" w:cs="Arial"/>
          <w:b/>
          <w:bCs/>
          <w:color w:val="FF0000"/>
          <w:sz w:val="20"/>
          <w:szCs w:val="20"/>
        </w:rPr>
      </w:pPr>
      <w:r w:rsidRPr="00256193">
        <w:rPr>
          <w:rFonts w:ascii="Arial" w:hAnsi="Arial" w:cs="Arial"/>
          <w:sz w:val="20"/>
          <w:szCs w:val="20"/>
        </w:rPr>
        <w:t>Wykonawca składa ofertę za pośrednictwem „Formularza do złożenia, zmiany, wycofania oferty lub wniosku” dostępnego na ePUAP i udostępnionego również na miniPortalu. Funkcjonalność do zaszyfrowania oferty przez Wykonawcę jest dostępna dla wykonawców na miniPortalu, w szczegółach danego postępowania. W formularzu oferty Wykonawca zobowiązany jest podać adres e-mail oraz adres skrzynki ePUAP, na którym prowadzona będzie korespondencja związana z postępowaniem.</w:t>
      </w:r>
    </w:p>
    <w:p w:rsidR="008F73F1" w:rsidRPr="00256193" w:rsidRDefault="008F73F1" w:rsidP="00D87B17">
      <w:pPr>
        <w:jc w:val="both"/>
        <w:rPr>
          <w:rFonts w:ascii="Arial" w:hAnsi="Arial" w:cs="Arial"/>
          <w:sz w:val="20"/>
          <w:szCs w:val="20"/>
        </w:rPr>
      </w:pPr>
    </w:p>
    <w:p w:rsidR="008F73F1" w:rsidRPr="00256193" w:rsidRDefault="008F73F1" w:rsidP="00D87B17">
      <w:pPr>
        <w:jc w:val="both"/>
        <w:rPr>
          <w:rFonts w:ascii="Arial" w:hAnsi="Arial" w:cs="Arial"/>
          <w:sz w:val="20"/>
          <w:szCs w:val="20"/>
        </w:rPr>
      </w:pPr>
      <w:r w:rsidRPr="00256193">
        <w:rPr>
          <w:rFonts w:ascii="Arial" w:hAnsi="Arial" w:cs="Arial"/>
          <w:sz w:val="20"/>
          <w:szCs w:val="20"/>
        </w:rPr>
        <w:t>17.2</w:t>
      </w:r>
    </w:p>
    <w:p w:rsidR="008F73F1" w:rsidRPr="00256193" w:rsidRDefault="008F73F1" w:rsidP="00D87B17">
      <w:pPr>
        <w:jc w:val="both"/>
        <w:rPr>
          <w:rFonts w:ascii="Arial" w:hAnsi="Arial" w:cs="Arial"/>
        </w:rPr>
      </w:pPr>
      <w:r w:rsidRPr="00256193">
        <w:rPr>
          <w:rFonts w:ascii="Arial" w:hAnsi="Arial" w:cs="Arial"/>
          <w:sz w:val="20"/>
          <w:szCs w:val="20"/>
        </w:rPr>
        <w:t xml:space="preserve">Ofertę wraz z wymaganymi załącznikami należy złożyć w terminie </w:t>
      </w:r>
      <w:r w:rsidRPr="00256193">
        <w:rPr>
          <w:rFonts w:ascii="Arial" w:hAnsi="Arial" w:cs="Arial"/>
          <w:b/>
          <w:bCs/>
          <w:sz w:val="20"/>
          <w:szCs w:val="20"/>
        </w:rPr>
        <w:t xml:space="preserve">do dnia </w:t>
      </w:r>
      <w:r>
        <w:rPr>
          <w:rFonts w:ascii="Arial" w:hAnsi="Arial" w:cs="Arial"/>
          <w:b/>
          <w:bCs/>
          <w:sz w:val="20"/>
          <w:szCs w:val="20"/>
        </w:rPr>
        <w:t>05.01.2023</w:t>
      </w:r>
      <w:r w:rsidRPr="00256193">
        <w:rPr>
          <w:rFonts w:ascii="Arial" w:hAnsi="Arial" w:cs="Arial"/>
          <w:b/>
          <w:bCs/>
          <w:sz w:val="20"/>
          <w:szCs w:val="20"/>
        </w:rPr>
        <w:t xml:space="preserve"> r. do godz. 9:00.</w:t>
      </w:r>
    </w:p>
    <w:p w:rsidR="008F73F1" w:rsidRPr="00256193" w:rsidRDefault="008F73F1" w:rsidP="00D87B17">
      <w:pPr>
        <w:jc w:val="both"/>
        <w:rPr>
          <w:rFonts w:ascii="Arial" w:hAnsi="Arial" w:cs="Arial"/>
          <w:sz w:val="20"/>
          <w:szCs w:val="20"/>
        </w:rPr>
      </w:pPr>
    </w:p>
    <w:p w:rsidR="008F73F1" w:rsidRPr="00256193" w:rsidRDefault="008F73F1" w:rsidP="00D87B17">
      <w:pPr>
        <w:jc w:val="both"/>
        <w:rPr>
          <w:rFonts w:ascii="Arial" w:hAnsi="Arial" w:cs="Arial"/>
          <w:sz w:val="20"/>
          <w:szCs w:val="20"/>
        </w:rPr>
      </w:pPr>
      <w:r w:rsidRPr="00256193">
        <w:rPr>
          <w:rFonts w:ascii="Arial" w:hAnsi="Arial" w:cs="Arial"/>
          <w:sz w:val="20"/>
          <w:szCs w:val="20"/>
        </w:rPr>
        <w:t>17.3</w:t>
      </w:r>
    </w:p>
    <w:p w:rsidR="008F73F1" w:rsidRPr="00256193" w:rsidRDefault="008F73F1" w:rsidP="00D87B17">
      <w:pPr>
        <w:jc w:val="both"/>
        <w:rPr>
          <w:rFonts w:ascii="Arial" w:hAnsi="Arial" w:cs="Arial"/>
          <w:sz w:val="20"/>
          <w:szCs w:val="20"/>
        </w:rPr>
      </w:pPr>
      <w:r w:rsidRPr="00256193">
        <w:rPr>
          <w:rFonts w:ascii="Arial" w:hAnsi="Arial" w:cs="Arial"/>
          <w:sz w:val="20"/>
          <w:szCs w:val="20"/>
        </w:rPr>
        <w:t>Wykonawca może złożyć tylko jedną ofertę.</w:t>
      </w:r>
    </w:p>
    <w:p w:rsidR="008F73F1" w:rsidRPr="00256193" w:rsidRDefault="008F73F1" w:rsidP="00D87B17">
      <w:pPr>
        <w:jc w:val="both"/>
        <w:rPr>
          <w:rFonts w:ascii="Arial" w:hAnsi="Arial" w:cs="Arial"/>
          <w:sz w:val="20"/>
          <w:szCs w:val="20"/>
        </w:rPr>
      </w:pPr>
    </w:p>
    <w:p w:rsidR="008F73F1" w:rsidRPr="00256193" w:rsidRDefault="008F73F1" w:rsidP="00D87B17">
      <w:pPr>
        <w:jc w:val="both"/>
        <w:rPr>
          <w:rFonts w:ascii="Arial" w:hAnsi="Arial" w:cs="Arial"/>
          <w:sz w:val="20"/>
          <w:szCs w:val="20"/>
        </w:rPr>
      </w:pPr>
      <w:r w:rsidRPr="00256193">
        <w:rPr>
          <w:rFonts w:ascii="Arial" w:hAnsi="Arial" w:cs="Arial"/>
          <w:sz w:val="20"/>
          <w:szCs w:val="20"/>
        </w:rPr>
        <w:t>17.4</w:t>
      </w:r>
    </w:p>
    <w:p w:rsidR="008F73F1" w:rsidRPr="00256193" w:rsidRDefault="008F73F1" w:rsidP="00D87B17">
      <w:pPr>
        <w:jc w:val="both"/>
        <w:rPr>
          <w:rFonts w:ascii="Arial" w:hAnsi="Arial" w:cs="Arial"/>
          <w:sz w:val="20"/>
          <w:szCs w:val="20"/>
        </w:rPr>
      </w:pPr>
      <w:r w:rsidRPr="00256193">
        <w:rPr>
          <w:rFonts w:ascii="Arial" w:hAnsi="Arial" w:cs="Arial"/>
          <w:sz w:val="20"/>
          <w:szCs w:val="20"/>
        </w:rPr>
        <w:t>Oferta może być złożona tylko do upływu terminu składania ofert.</w:t>
      </w:r>
    </w:p>
    <w:p w:rsidR="008F73F1" w:rsidRPr="00256193" w:rsidRDefault="008F73F1" w:rsidP="00D87B17">
      <w:pPr>
        <w:jc w:val="both"/>
        <w:rPr>
          <w:rFonts w:ascii="Arial" w:hAnsi="Arial" w:cs="Arial"/>
          <w:sz w:val="20"/>
          <w:szCs w:val="20"/>
        </w:rPr>
      </w:pPr>
      <w:r w:rsidRPr="00256193">
        <w:rPr>
          <w:rFonts w:ascii="Arial" w:hAnsi="Arial" w:cs="Arial"/>
          <w:sz w:val="20"/>
          <w:szCs w:val="20"/>
        </w:rPr>
        <w:t>Zamawiający odrzuci ofertę złożoną po terminie składania ofert.</w:t>
      </w:r>
    </w:p>
    <w:p w:rsidR="008F73F1" w:rsidRDefault="008F73F1" w:rsidP="00D87B17">
      <w:pPr>
        <w:jc w:val="both"/>
        <w:rPr>
          <w:rFonts w:ascii="Arial" w:hAnsi="Arial" w:cs="Arial"/>
          <w:sz w:val="20"/>
          <w:szCs w:val="20"/>
        </w:rPr>
      </w:pPr>
    </w:p>
    <w:p w:rsidR="008F73F1" w:rsidRPr="00256193" w:rsidRDefault="008F73F1" w:rsidP="00D87B17">
      <w:pPr>
        <w:jc w:val="both"/>
        <w:rPr>
          <w:rFonts w:ascii="Arial" w:hAnsi="Arial" w:cs="Arial"/>
          <w:sz w:val="20"/>
          <w:szCs w:val="20"/>
        </w:rPr>
      </w:pPr>
      <w:r w:rsidRPr="00256193">
        <w:rPr>
          <w:rFonts w:ascii="Arial" w:hAnsi="Arial" w:cs="Arial"/>
          <w:sz w:val="20"/>
          <w:szCs w:val="20"/>
        </w:rPr>
        <w:t>17.5</w:t>
      </w:r>
    </w:p>
    <w:p w:rsidR="008F73F1" w:rsidRPr="00256193" w:rsidRDefault="008F73F1" w:rsidP="00D87B17">
      <w:pPr>
        <w:jc w:val="both"/>
        <w:rPr>
          <w:rFonts w:ascii="Arial" w:hAnsi="Arial" w:cs="Arial"/>
          <w:sz w:val="20"/>
          <w:szCs w:val="20"/>
        </w:rPr>
      </w:pPr>
      <w:r w:rsidRPr="00256193">
        <w:rPr>
          <w:rFonts w:ascii="Arial" w:hAnsi="Arial" w:cs="Arial"/>
          <w:sz w:val="20"/>
          <w:szCs w:val="20"/>
        </w:rPr>
        <w:t>Wykonawca może przed upływem terminu do składania ofert wycofać ofertę za pośrednictwem „Formularza do złożenia, zmiany, wycofania oferty lub wniosku” dostępnego na ePUAP i udostępnionego również na miniPortalu. Sposób wycofania oferty został opisany w „Instrukcji użytkownika” dostępnej na miniPortalu.</w:t>
      </w:r>
    </w:p>
    <w:p w:rsidR="008F73F1" w:rsidRPr="00256193" w:rsidRDefault="008F73F1" w:rsidP="00D87B17">
      <w:pPr>
        <w:jc w:val="both"/>
        <w:rPr>
          <w:rFonts w:ascii="Arial" w:hAnsi="Arial" w:cs="Arial"/>
          <w:sz w:val="20"/>
          <w:szCs w:val="20"/>
        </w:rPr>
      </w:pPr>
    </w:p>
    <w:p w:rsidR="008F73F1" w:rsidRPr="00256193" w:rsidRDefault="008F73F1" w:rsidP="00D87B17">
      <w:pPr>
        <w:jc w:val="both"/>
        <w:rPr>
          <w:rFonts w:ascii="Arial" w:hAnsi="Arial" w:cs="Arial"/>
          <w:sz w:val="20"/>
          <w:szCs w:val="20"/>
        </w:rPr>
      </w:pPr>
      <w:r w:rsidRPr="00256193">
        <w:rPr>
          <w:rFonts w:ascii="Arial" w:hAnsi="Arial" w:cs="Arial"/>
          <w:sz w:val="20"/>
          <w:szCs w:val="20"/>
        </w:rPr>
        <w:t>17.6</w:t>
      </w:r>
    </w:p>
    <w:p w:rsidR="008F73F1" w:rsidRPr="00256193" w:rsidRDefault="008F73F1" w:rsidP="00D87B17">
      <w:pPr>
        <w:jc w:val="both"/>
        <w:rPr>
          <w:rFonts w:ascii="Arial" w:hAnsi="Arial" w:cs="Arial"/>
        </w:rPr>
      </w:pPr>
      <w:r w:rsidRPr="00256193">
        <w:rPr>
          <w:rFonts w:ascii="Arial" w:hAnsi="Arial" w:cs="Arial"/>
          <w:sz w:val="20"/>
          <w:szCs w:val="20"/>
        </w:rPr>
        <w:t>Wykonawca po upływie terminu do składania ofert nie może skutecznie dokonać zmiany, ani wycofać złożonej oferty.</w:t>
      </w:r>
    </w:p>
    <w:p w:rsidR="008F73F1" w:rsidRPr="00256193" w:rsidRDefault="008F73F1" w:rsidP="00D87B17">
      <w:pPr>
        <w:jc w:val="both"/>
        <w:rPr>
          <w:rFonts w:ascii="Arial" w:hAnsi="Arial" w:cs="Arial"/>
          <w:b/>
          <w:bCs/>
          <w:sz w:val="20"/>
          <w:szCs w:val="20"/>
          <w:lang w:eastAsia="ar-SA"/>
        </w:rPr>
      </w:pPr>
    </w:p>
    <w:p w:rsidR="008F73F1" w:rsidRPr="00256193" w:rsidRDefault="008F73F1" w:rsidP="00D87B17">
      <w:pPr>
        <w:jc w:val="both"/>
        <w:rPr>
          <w:rFonts w:ascii="Arial" w:hAnsi="Arial" w:cs="Arial"/>
          <w:b/>
          <w:bCs/>
          <w:sz w:val="20"/>
          <w:szCs w:val="20"/>
          <w:lang w:eastAsia="ar-SA"/>
        </w:rPr>
      </w:pPr>
      <w:r w:rsidRPr="00256193">
        <w:rPr>
          <w:rFonts w:ascii="Arial" w:hAnsi="Arial" w:cs="Arial"/>
          <w:b/>
          <w:bCs/>
          <w:sz w:val="20"/>
          <w:szCs w:val="20"/>
          <w:lang w:eastAsia="ar-SA"/>
        </w:rPr>
        <w:t>XVIII. TERMIN OTWARCIA OFERT</w:t>
      </w:r>
    </w:p>
    <w:p w:rsidR="008F73F1" w:rsidRPr="00256193" w:rsidRDefault="008F73F1" w:rsidP="00D87B17">
      <w:pPr>
        <w:jc w:val="both"/>
        <w:rPr>
          <w:rFonts w:ascii="Arial" w:hAnsi="Arial" w:cs="Arial"/>
          <w:sz w:val="20"/>
          <w:szCs w:val="20"/>
          <w:lang w:eastAsia="ar-SA"/>
        </w:rPr>
      </w:pPr>
    </w:p>
    <w:p w:rsidR="008F73F1" w:rsidRPr="00256193" w:rsidRDefault="008F73F1" w:rsidP="00D87B17">
      <w:pPr>
        <w:jc w:val="both"/>
        <w:rPr>
          <w:rFonts w:ascii="Arial" w:hAnsi="Arial" w:cs="Arial"/>
          <w:sz w:val="20"/>
          <w:szCs w:val="20"/>
          <w:lang w:eastAsia="ar-SA"/>
        </w:rPr>
      </w:pPr>
      <w:r w:rsidRPr="00256193">
        <w:rPr>
          <w:rFonts w:ascii="Arial" w:hAnsi="Arial" w:cs="Arial"/>
          <w:sz w:val="20"/>
          <w:szCs w:val="20"/>
          <w:lang w:eastAsia="ar-SA"/>
        </w:rPr>
        <w:t>18.1</w:t>
      </w:r>
    </w:p>
    <w:p w:rsidR="008F73F1" w:rsidRPr="00256193" w:rsidRDefault="008F73F1" w:rsidP="00D87B17">
      <w:pPr>
        <w:jc w:val="both"/>
        <w:rPr>
          <w:rFonts w:ascii="Arial" w:hAnsi="Arial" w:cs="Arial"/>
        </w:rPr>
      </w:pPr>
      <w:r w:rsidRPr="00256193">
        <w:rPr>
          <w:rFonts w:ascii="Arial" w:hAnsi="Arial" w:cs="Arial"/>
          <w:sz w:val="20"/>
          <w:szCs w:val="20"/>
        </w:rPr>
        <w:t xml:space="preserve">Otwarcie ofert nastąpi w dniu </w:t>
      </w:r>
      <w:r>
        <w:rPr>
          <w:rFonts w:ascii="Arial" w:hAnsi="Arial" w:cs="Arial"/>
          <w:b/>
          <w:bCs/>
          <w:sz w:val="20"/>
          <w:szCs w:val="20"/>
        </w:rPr>
        <w:t>05.01.2023</w:t>
      </w:r>
      <w:r w:rsidRPr="00256193">
        <w:rPr>
          <w:rFonts w:ascii="Arial" w:hAnsi="Arial" w:cs="Arial"/>
          <w:b/>
          <w:bCs/>
          <w:sz w:val="20"/>
          <w:szCs w:val="20"/>
        </w:rPr>
        <w:t xml:space="preserve"> r.</w:t>
      </w:r>
      <w:r w:rsidRPr="00256193">
        <w:rPr>
          <w:rFonts w:ascii="Arial" w:hAnsi="Arial" w:cs="Arial"/>
          <w:sz w:val="20"/>
          <w:szCs w:val="20"/>
        </w:rPr>
        <w:t xml:space="preserve"> </w:t>
      </w:r>
      <w:r w:rsidRPr="00256193">
        <w:rPr>
          <w:rFonts w:ascii="Arial" w:hAnsi="Arial" w:cs="Arial"/>
          <w:b/>
          <w:bCs/>
          <w:sz w:val="20"/>
          <w:szCs w:val="20"/>
        </w:rPr>
        <w:t>o godzinie 9:30.</w:t>
      </w:r>
    </w:p>
    <w:p w:rsidR="008F73F1" w:rsidRPr="00256193" w:rsidRDefault="008F73F1" w:rsidP="00D87B17">
      <w:pPr>
        <w:jc w:val="both"/>
        <w:rPr>
          <w:rFonts w:ascii="Arial" w:hAnsi="Arial" w:cs="Arial"/>
          <w:sz w:val="20"/>
          <w:szCs w:val="20"/>
        </w:rPr>
      </w:pPr>
    </w:p>
    <w:p w:rsidR="008F73F1" w:rsidRPr="00256193" w:rsidRDefault="008F73F1" w:rsidP="00D87B17">
      <w:pPr>
        <w:jc w:val="both"/>
        <w:rPr>
          <w:rFonts w:ascii="Arial" w:hAnsi="Arial" w:cs="Arial"/>
          <w:sz w:val="20"/>
          <w:szCs w:val="20"/>
        </w:rPr>
      </w:pPr>
      <w:r w:rsidRPr="00256193">
        <w:rPr>
          <w:rFonts w:ascii="Arial" w:hAnsi="Arial" w:cs="Arial"/>
          <w:sz w:val="20"/>
          <w:szCs w:val="20"/>
        </w:rPr>
        <w:t>18.2</w:t>
      </w:r>
    </w:p>
    <w:p w:rsidR="008F73F1" w:rsidRPr="00256193" w:rsidRDefault="008F73F1" w:rsidP="00D87B17">
      <w:pPr>
        <w:jc w:val="both"/>
        <w:rPr>
          <w:rFonts w:ascii="Arial" w:hAnsi="Arial" w:cs="Arial"/>
          <w:sz w:val="20"/>
          <w:szCs w:val="20"/>
        </w:rPr>
      </w:pPr>
      <w:r w:rsidRPr="00256193">
        <w:rPr>
          <w:rFonts w:ascii="Arial" w:hAnsi="Arial" w:cs="Arial"/>
          <w:sz w:val="20"/>
          <w:szCs w:val="20"/>
        </w:rPr>
        <w:t>Otwarcie ofert jest niejawne.</w:t>
      </w:r>
    </w:p>
    <w:p w:rsidR="008F73F1" w:rsidRPr="00256193" w:rsidRDefault="008F73F1" w:rsidP="00D87B17">
      <w:pPr>
        <w:jc w:val="both"/>
        <w:rPr>
          <w:rFonts w:ascii="Arial" w:hAnsi="Arial" w:cs="Arial"/>
          <w:sz w:val="20"/>
          <w:szCs w:val="20"/>
        </w:rPr>
      </w:pPr>
    </w:p>
    <w:p w:rsidR="008F73F1" w:rsidRPr="00256193" w:rsidRDefault="008F73F1" w:rsidP="00D87B17">
      <w:pPr>
        <w:jc w:val="both"/>
        <w:rPr>
          <w:rFonts w:ascii="Arial" w:hAnsi="Arial" w:cs="Arial"/>
          <w:sz w:val="20"/>
          <w:szCs w:val="20"/>
        </w:rPr>
      </w:pPr>
      <w:r w:rsidRPr="00256193">
        <w:rPr>
          <w:rFonts w:ascii="Arial" w:hAnsi="Arial" w:cs="Arial"/>
          <w:sz w:val="20"/>
          <w:szCs w:val="20"/>
        </w:rPr>
        <w:t>18.3</w:t>
      </w:r>
    </w:p>
    <w:p w:rsidR="008F73F1" w:rsidRPr="00256193" w:rsidRDefault="008F73F1" w:rsidP="00D87B17">
      <w:pPr>
        <w:jc w:val="both"/>
        <w:rPr>
          <w:rFonts w:ascii="Arial" w:hAnsi="Arial" w:cs="Arial"/>
          <w:sz w:val="20"/>
          <w:szCs w:val="20"/>
        </w:rPr>
      </w:pPr>
      <w:r w:rsidRPr="00256193">
        <w:rPr>
          <w:rFonts w:ascii="Arial" w:hAnsi="Arial" w:cs="Arial"/>
          <w:sz w:val="20"/>
          <w:szCs w:val="20"/>
        </w:rPr>
        <w:t>Zamawiający, najpóźniej przed otwarciem ofert, udostępnia na stronie internetowej prowadzonego postępowania informację o kwocie, jaką zamierza przeznaczyć na sfinansowanie zamówienia.</w:t>
      </w:r>
    </w:p>
    <w:p w:rsidR="008F73F1" w:rsidRPr="00256193" w:rsidRDefault="008F73F1" w:rsidP="00D87B17">
      <w:pPr>
        <w:jc w:val="both"/>
        <w:rPr>
          <w:rFonts w:ascii="Arial" w:hAnsi="Arial" w:cs="Arial"/>
          <w:sz w:val="20"/>
          <w:szCs w:val="20"/>
        </w:rPr>
      </w:pPr>
    </w:p>
    <w:p w:rsidR="008F73F1" w:rsidRPr="00256193" w:rsidRDefault="008F73F1" w:rsidP="00D87B17">
      <w:pPr>
        <w:jc w:val="both"/>
        <w:rPr>
          <w:rFonts w:ascii="Arial" w:hAnsi="Arial" w:cs="Arial"/>
          <w:sz w:val="20"/>
          <w:szCs w:val="20"/>
        </w:rPr>
      </w:pPr>
      <w:r w:rsidRPr="00256193">
        <w:rPr>
          <w:rFonts w:ascii="Arial" w:hAnsi="Arial" w:cs="Arial"/>
          <w:sz w:val="20"/>
          <w:szCs w:val="20"/>
        </w:rPr>
        <w:t>18.4</w:t>
      </w:r>
    </w:p>
    <w:p w:rsidR="008F73F1" w:rsidRPr="00256193" w:rsidRDefault="008F73F1" w:rsidP="00D87B17">
      <w:pPr>
        <w:jc w:val="both"/>
        <w:rPr>
          <w:rFonts w:ascii="Arial" w:hAnsi="Arial" w:cs="Arial"/>
          <w:sz w:val="20"/>
          <w:szCs w:val="20"/>
        </w:rPr>
      </w:pPr>
      <w:r w:rsidRPr="00256193">
        <w:rPr>
          <w:rFonts w:ascii="Arial" w:hAnsi="Arial" w:cs="Arial"/>
          <w:sz w:val="20"/>
          <w:szCs w:val="20"/>
        </w:rPr>
        <w:t>Otwarcie ofert następuje poprzez użycie mechanizmu do odszyfrowania ofert dostępnego po zalogowaniu w zakładce Deszyfrowanie na miniPortalu i następuje poprzez wskazanie pliku do odszyfrowania.</w:t>
      </w:r>
    </w:p>
    <w:p w:rsidR="008F73F1" w:rsidRDefault="008F73F1" w:rsidP="00D87B17">
      <w:pPr>
        <w:jc w:val="both"/>
        <w:rPr>
          <w:rFonts w:ascii="Arial" w:hAnsi="Arial" w:cs="Arial"/>
          <w:sz w:val="20"/>
          <w:szCs w:val="20"/>
        </w:rPr>
      </w:pPr>
    </w:p>
    <w:p w:rsidR="008F73F1" w:rsidRPr="00256193" w:rsidRDefault="008F73F1" w:rsidP="00D87B17">
      <w:pPr>
        <w:jc w:val="both"/>
        <w:rPr>
          <w:rFonts w:ascii="Arial" w:hAnsi="Arial" w:cs="Arial"/>
          <w:sz w:val="20"/>
          <w:szCs w:val="20"/>
        </w:rPr>
      </w:pPr>
      <w:r w:rsidRPr="00256193">
        <w:rPr>
          <w:rFonts w:ascii="Arial" w:hAnsi="Arial" w:cs="Arial"/>
          <w:sz w:val="20"/>
          <w:szCs w:val="20"/>
        </w:rPr>
        <w:t>18.5</w:t>
      </w:r>
    </w:p>
    <w:p w:rsidR="008F73F1" w:rsidRPr="00256193" w:rsidRDefault="008F73F1" w:rsidP="00D87B17">
      <w:pPr>
        <w:jc w:val="both"/>
        <w:rPr>
          <w:rFonts w:ascii="Arial" w:hAnsi="Arial" w:cs="Arial"/>
          <w:sz w:val="20"/>
          <w:szCs w:val="20"/>
        </w:rPr>
      </w:pPr>
      <w:r w:rsidRPr="00256193">
        <w:rPr>
          <w:rFonts w:ascii="Arial" w:hAnsi="Arial" w:cs="Arial"/>
          <w:sz w:val="20"/>
          <w:szCs w:val="20"/>
        </w:rPr>
        <w:t>Zamawiający, niezwłocznie po otwarciu ofert, udostępni na stronie internetowej prowadzonego postępowania informacje o:</w:t>
      </w:r>
    </w:p>
    <w:p w:rsidR="008F73F1" w:rsidRPr="00256193" w:rsidRDefault="008F73F1" w:rsidP="00D87B17">
      <w:pPr>
        <w:jc w:val="both"/>
        <w:rPr>
          <w:rFonts w:ascii="Arial" w:hAnsi="Arial" w:cs="Arial"/>
          <w:sz w:val="20"/>
          <w:szCs w:val="20"/>
        </w:rPr>
      </w:pPr>
      <w:r w:rsidRPr="00256193">
        <w:rPr>
          <w:rFonts w:ascii="Arial" w:hAnsi="Arial" w:cs="Arial"/>
          <w:sz w:val="20"/>
          <w:szCs w:val="20"/>
        </w:rPr>
        <w:t>a) nazwach albo imionach i nazwiskach oraz siedzibach lub miejscach prowadzonej działalności gospodarczej albo miejscach zamieszkania Wykonawców, których oferty zostały otwarte,</w:t>
      </w:r>
    </w:p>
    <w:p w:rsidR="008F73F1" w:rsidRPr="00256193" w:rsidRDefault="008F73F1" w:rsidP="00D87B17">
      <w:pPr>
        <w:jc w:val="both"/>
        <w:rPr>
          <w:rFonts w:ascii="Arial" w:hAnsi="Arial" w:cs="Arial"/>
          <w:sz w:val="20"/>
          <w:szCs w:val="20"/>
        </w:rPr>
      </w:pPr>
      <w:r w:rsidRPr="00256193">
        <w:rPr>
          <w:rFonts w:ascii="Arial" w:hAnsi="Arial" w:cs="Arial"/>
          <w:sz w:val="20"/>
          <w:szCs w:val="20"/>
        </w:rPr>
        <w:t>b) cenach lub kosztach zawartych w ofertach.</w:t>
      </w:r>
    </w:p>
    <w:p w:rsidR="008F73F1" w:rsidRDefault="008F73F1" w:rsidP="00D87B17">
      <w:pPr>
        <w:jc w:val="both"/>
        <w:rPr>
          <w:rFonts w:ascii="Arial" w:hAnsi="Arial" w:cs="Arial"/>
          <w:sz w:val="20"/>
          <w:szCs w:val="20"/>
        </w:rPr>
      </w:pPr>
    </w:p>
    <w:p w:rsidR="008F73F1" w:rsidRPr="00256193" w:rsidRDefault="008F73F1" w:rsidP="00D87B17">
      <w:pPr>
        <w:jc w:val="both"/>
        <w:rPr>
          <w:rFonts w:ascii="Arial" w:hAnsi="Arial" w:cs="Arial"/>
          <w:sz w:val="20"/>
          <w:szCs w:val="20"/>
        </w:rPr>
      </w:pPr>
      <w:r w:rsidRPr="00256193">
        <w:rPr>
          <w:rFonts w:ascii="Arial" w:hAnsi="Arial" w:cs="Arial"/>
          <w:sz w:val="20"/>
          <w:szCs w:val="20"/>
        </w:rPr>
        <w:t>18.6</w:t>
      </w:r>
    </w:p>
    <w:p w:rsidR="008F73F1" w:rsidRPr="00256193" w:rsidRDefault="008F73F1" w:rsidP="00D87B17">
      <w:pPr>
        <w:jc w:val="both"/>
        <w:rPr>
          <w:rFonts w:ascii="Arial" w:hAnsi="Arial" w:cs="Arial"/>
          <w:sz w:val="20"/>
          <w:szCs w:val="20"/>
        </w:rPr>
      </w:pPr>
      <w:r w:rsidRPr="00256193">
        <w:rPr>
          <w:rFonts w:ascii="Arial" w:hAnsi="Arial" w:cs="Arial"/>
          <w:sz w:val="20"/>
          <w:szCs w:val="20"/>
        </w:rPr>
        <w:t>W przypadku wystąpienia awarii systemu teleinformatycznego, która spowoduje brak możliwości otwarcia ofert w terminie określonym przez Zamawiającego, otwarcie ofert nastąpi niezwłocznie po usunięciu awarii.</w:t>
      </w:r>
    </w:p>
    <w:p w:rsidR="008F73F1" w:rsidRPr="00256193" w:rsidRDefault="008F73F1" w:rsidP="00D87B17">
      <w:pPr>
        <w:jc w:val="both"/>
        <w:rPr>
          <w:rFonts w:ascii="Arial" w:hAnsi="Arial" w:cs="Arial"/>
          <w:sz w:val="20"/>
          <w:szCs w:val="20"/>
        </w:rPr>
      </w:pPr>
    </w:p>
    <w:p w:rsidR="008F73F1" w:rsidRPr="00256193" w:rsidRDefault="008F73F1" w:rsidP="00D87B17">
      <w:pPr>
        <w:jc w:val="both"/>
        <w:rPr>
          <w:rFonts w:ascii="Arial" w:hAnsi="Arial" w:cs="Arial"/>
          <w:sz w:val="20"/>
          <w:szCs w:val="20"/>
        </w:rPr>
      </w:pPr>
      <w:r w:rsidRPr="00256193">
        <w:rPr>
          <w:rFonts w:ascii="Arial" w:hAnsi="Arial" w:cs="Arial"/>
          <w:sz w:val="20"/>
          <w:szCs w:val="20"/>
        </w:rPr>
        <w:t>18.7</w:t>
      </w:r>
    </w:p>
    <w:p w:rsidR="008F73F1" w:rsidRPr="00256193" w:rsidRDefault="008F73F1" w:rsidP="00D87B17">
      <w:pPr>
        <w:jc w:val="both"/>
        <w:rPr>
          <w:rFonts w:ascii="Arial" w:hAnsi="Arial" w:cs="Arial"/>
          <w:sz w:val="20"/>
          <w:szCs w:val="20"/>
        </w:rPr>
      </w:pPr>
      <w:r w:rsidRPr="00256193">
        <w:rPr>
          <w:rFonts w:ascii="Arial" w:hAnsi="Arial" w:cs="Arial"/>
          <w:sz w:val="20"/>
          <w:szCs w:val="20"/>
        </w:rPr>
        <w:t>Zamawiający poinformuje o zmianie terminu otwarcia ofert na stronie internetowej prowadzonego postępowania.</w:t>
      </w:r>
    </w:p>
    <w:p w:rsidR="008F73F1" w:rsidRDefault="008F73F1" w:rsidP="006126C2">
      <w:pPr>
        <w:jc w:val="both"/>
        <w:rPr>
          <w:rFonts w:ascii="Arial" w:hAnsi="Arial" w:cs="Arial"/>
          <w:b/>
          <w:bCs/>
          <w:sz w:val="20"/>
          <w:szCs w:val="20"/>
          <w:lang w:eastAsia="ar-SA"/>
        </w:rPr>
      </w:pPr>
    </w:p>
    <w:p w:rsidR="008F73F1" w:rsidRPr="00D509A7" w:rsidRDefault="008F73F1" w:rsidP="006126C2">
      <w:pPr>
        <w:jc w:val="both"/>
        <w:rPr>
          <w:rFonts w:ascii="Arial" w:hAnsi="Arial" w:cs="Arial"/>
          <w:b/>
          <w:bCs/>
          <w:sz w:val="20"/>
          <w:szCs w:val="20"/>
          <w:lang w:eastAsia="ar-SA"/>
        </w:rPr>
      </w:pPr>
      <w:r w:rsidRPr="00D509A7">
        <w:rPr>
          <w:rFonts w:ascii="Arial" w:hAnsi="Arial" w:cs="Arial"/>
          <w:b/>
          <w:bCs/>
          <w:sz w:val="20"/>
          <w:szCs w:val="20"/>
          <w:lang w:eastAsia="ar-SA"/>
        </w:rPr>
        <w:t>X</w:t>
      </w:r>
      <w:r>
        <w:rPr>
          <w:rFonts w:ascii="Arial" w:hAnsi="Arial" w:cs="Arial"/>
          <w:b/>
          <w:bCs/>
          <w:sz w:val="20"/>
          <w:szCs w:val="20"/>
          <w:lang w:eastAsia="ar-SA"/>
        </w:rPr>
        <w:t>IX</w:t>
      </w:r>
      <w:r w:rsidRPr="00D509A7">
        <w:rPr>
          <w:rFonts w:ascii="Arial" w:hAnsi="Arial" w:cs="Arial"/>
          <w:b/>
          <w:bCs/>
          <w:sz w:val="20"/>
          <w:szCs w:val="20"/>
          <w:lang w:eastAsia="ar-SA"/>
        </w:rPr>
        <w:t>. SPOSÓB OBLICZENIA CENY</w:t>
      </w:r>
    </w:p>
    <w:p w:rsidR="008F73F1" w:rsidRDefault="008F73F1" w:rsidP="006126C2">
      <w:pPr>
        <w:jc w:val="both"/>
        <w:rPr>
          <w:rFonts w:ascii="Arial" w:hAnsi="Arial" w:cs="Arial"/>
          <w:sz w:val="20"/>
          <w:szCs w:val="20"/>
          <w:lang w:eastAsia="ar-SA"/>
        </w:rPr>
      </w:pPr>
    </w:p>
    <w:p w:rsidR="008F73F1" w:rsidRPr="00256193" w:rsidRDefault="008F73F1" w:rsidP="00D87B17">
      <w:pPr>
        <w:autoSpaceDE w:val="0"/>
        <w:autoSpaceDN w:val="0"/>
        <w:adjustRightInd w:val="0"/>
        <w:jc w:val="both"/>
        <w:rPr>
          <w:rFonts w:ascii="Arial" w:hAnsi="Arial" w:cs="Arial"/>
        </w:rPr>
      </w:pPr>
      <w:r w:rsidRPr="00256193">
        <w:rPr>
          <w:rFonts w:ascii="Arial" w:hAnsi="Arial" w:cs="Arial"/>
          <w:sz w:val="20"/>
          <w:szCs w:val="20"/>
        </w:rPr>
        <w:t>19.1</w:t>
      </w:r>
    </w:p>
    <w:p w:rsidR="008F73F1" w:rsidRDefault="008F73F1" w:rsidP="00D87B17">
      <w:pPr>
        <w:jc w:val="both"/>
        <w:rPr>
          <w:rFonts w:ascii="Arial" w:hAnsi="Arial" w:cs="Arial"/>
          <w:sz w:val="20"/>
          <w:szCs w:val="20"/>
          <w:lang w:eastAsia="hi-IN" w:bidi="hi-IN"/>
        </w:rPr>
      </w:pPr>
      <w:r>
        <w:rPr>
          <w:rFonts w:ascii="Arial" w:hAnsi="Arial" w:cs="Arial"/>
          <w:sz w:val="20"/>
          <w:szCs w:val="20"/>
        </w:rPr>
        <w:t>Wykonawca określa cenę realizacji zamówienia poprzez wskazanie w formularzu ofertowym sporządzonym wg wzoru stanowiącego załącznik nr 1 do SWZ łącznej ceny ofertowej brutto za realizację przedmiotu zamówienia w podziale na zadania.</w:t>
      </w:r>
    </w:p>
    <w:p w:rsidR="008F73F1" w:rsidRPr="00256193" w:rsidRDefault="008F73F1" w:rsidP="00D87B17">
      <w:pPr>
        <w:autoSpaceDE w:val="0"/>
        <w:autoSpaceDN w:val="0"/>
        <w:adjustRightInd w:val="0"/>
        <w:jc w:val="both"/>
        <w:rPr>
          <w:rFonts w:ascii="Arial" w:hAnsi="Arial" w:cs="Arial"/>
          <w:sz w:val="20"/>
          <w:szCs w:val="20"/>
        </w:rPr>
      </w:pPr>
    </w:p>
    <w:p w:rsidR="008F73F1" w:rsidRPr="00256193" w:rsidRDefault="008F73F1" w:rsidP="00D87B17">
      <w:pPr>
        <w:autoSpaceDE w:val="0"/>
        <w:autoSpaceDN w:val="0"/>
        <w:adjustRightInd w:val="0"/>
        <w:jc w:val="both"/>
        <w:rPr>
          <w:rFonts w:ascii="Arial" w:hAnsi="Arial" w:cs="Arial"/>
        </w:rPr>
      </w:pPr>
      <w:r w:rsidRPr="00256193">
        <w:rPr>
          <w:rFonts w:ascii="Arial" w:hAnsi="Arial" w:cs="Arial"/>
          <w:sz w:val="20"/>
          <w:szCs w:val="20"/>
        </w:rPr>
        <w:t>19.2</w:t>
      </w:r>
    </w:p>
    <w:p w:rsidR="008F73F1" w:rsidRDefault="008F73F1" w:rsidP="00D87B17">
      <w:pPr>
        <w:jc w:val="both"/>
        <w:rPr>
          <w:rFonts w:ascii="Arial" w:hAnsi="Arial" w:cs="Arial"/>
          <w:sz w:val="20"/>
          <w:szCs w:val="20"/>
        </w:rPr>
      </w:pPr>
      <w:r>
        <w:rPr>
          <w:rFonts w:ascii="Arial" w:hAnsi="Arial" w:cs="Arial"/>
          <w:sz w:val="20"/>
          <w:szCs w:val="20"/>
        </w:rPr>
        <w:t>Łączna cena ofertowa brutto musi uwzględniać wszystkie koszty związane z realizacją przedmiotu zamówienia zgodnie z opisem przedmiotu zamówienia oraz wzorem umowy określonym w niniejszej SWZ.</w:t>
      </w:r>
    </w:p>
    <w:p w:rsidR="008F73F1" w:rsidRPr="00256193" w:rsidRDefault="008F73F1" w:rsidP="00D87B17">
      <w:pPr>
        <w:autoSpaceDE w:val="0"/>
        <w:autoSpaceDN w:val="0"/>
        <w:adjustRightInd w:val="0"/>
        <w:jc w:val="both"/>
        <w:rPr>
          <w:rFonts w:ascii="Arial" w:hAnsi="Arial" w:cs="Arial"/>
          <w:sz w:val="20"/>
          <w:szCs w:val="20"/>
        </w:rPr>
      </w:pPr>
    </w:p>
    <w:p w:rsidR="008F73F1" w:rsidRPr="00256193" w:rsidRDefault="008F73F1" w:rsidP="00D87B17">
      <w:pPr>
        <w:autoSpaceDE w:val="0"/>
        <w:autoSpaceDN w:val="0"/>
        <w:adjustRightInd w:val="0"/>
        <w:jc w:val="both"/>
        <w:rPr>
          <w:rFonts w:ascii="Arial" w:hAnsi="Arial" w:cs="Arial"/>
        </w:rPr>
      </w:pPr>
      <w:r w:rsidRPr="00256193">
        <w:rPr>
          <w:rFonts w:ascii="Arial" w:hAnsi="Arial" w:cs="Arial"/>
          <w:sz w:val="20"/>
          <w:szCs w:val="20"/>
        </w:rPr>
        <w:t>19.3</w:t>
      </w:r>
    </w:p>
    <w:p w:rsidR="008F73F1" w:rsidRPr="00256193" w:rsidRDefault="008F73F1" w:rsidP="00D87B17">
      <w:pPr>
        <w:autoSpaceDE w:val="0"/>
        <w:autoSpaceDN w:val="0"/>
        <w:adjustRightInd w:val="0"/>
        <w:jc w:val="both"/>
        <w:rPr>
          <w:rFonts w:ascii="Arial" w:hAnsi="Arial" w:cs="Arial"/>
        </w:rPr>
      </w:pPr>
      <w:r w:rsidRPr="00256193">
        <w:rPr>
          <w:rFonts w:ascii="Arial" w:hAnsi="Arial" w:cs="Arial"/>
          <w:sz w:val="20"/>
          <w:szCs w:val="20"/>
        </w:rPr>
        <w:t>Niedoszacowanie, pominięcie oraz brak rozpoznania zakresu przedmiotu zamówienia nie może być podstawą do żądania zmiany wynagrodzenia określonego w ofercie.</w:t>
      </w:r>
    </w:p>
    <w:p w:rsidR="008F73F1" w:rsidRPr="00256193" w:rsidRDefault="008F73F1" w:rsidP="00D87B17">
      <w:pPr>
        <w:autoSpaceDE w:val="0"/>
        <w:autoSpaceDN w:val="0"/>
        <w:adjustRightInd w:val="0"/>
        <w:jc w:val="both"/>
        <w:rPr>
          <w:rFonts w:ascii="Arial" w:hAnsi="Arial" w:cs="Arial"/>
          <w:sz w:val="20"/>
          <w:szCs w:val="20"/>
        </w:rPr>
      </w:pPr>
    </w:p>
    <w:p w:rsidR="008F73F1" w:rsidRPr="00256193" w:rsidRDefault="008F73F1" w:rsidP="00D87B17">
      <w:pPr>
        <w:autoSpaceDE w:val="0"/>
        <w:autoSpaceDN w:val="0"/>
        <w:adjustRightInd w:val="0"/>
        <w:jc w:val="both"/>
        <w:rPr>
          <w:rFonts w:ascii="Arial" w:hAnsi="Arial" w:cs="Arial"/>
        </w:rPr>
      </w:pPr>
      <w:r w:rsidRPr="00256193">
        <w:rPr>
          <w:rFonts w:ascii="Arial" w:hAnsi="Arial" w:cs="Arial"/>
          <w:sz w:val="20"/>
          <w:szCs w:val="20"/>
        </w:rPr>
        <w:t>19.4</w:t>
      </w:r>
    </w:p>
    <w:p w:rsidR="008F73F1" w:rsidRPr="00256193" w:rsidRDefault="008F73F1" w:rsidP="00D87B17">
      <w:pPr>
        <w:autoSpaceDE w:val="0"/>
        <w:autoSpaceDN w:val="0"/>
        <w:adjustRightInd w:val="0"/>
        <w:jc w:val="both"/>
        <w:rPr>
          <w:rFonts w:ascii="Arial" w:hAnsi="Arial" w:cs="Arial"/>
        </w:rPr>
      </w:pPr>
      <w:r w:rsidRPr="00256193">
        <w:rPr>
          <w:rFonts w:ascii="Arial" w:hAnsi="Arial" w:cs="Arial"/>
          <w:sz w:val="20"/>
          <w:szCs w:val="20"/>
        </w:rPr>
        <w:t>Wykonawca musi przewidzieć wszystkie okoliczności, które mogą wpłynąć na cenę zamówienia. W razie wątpliwości przyjmuje się, iż Wykonawca podejmuje się wszystkich obowiązków objętych niniejszym postępowaniem wskazanych w SWZ i załącznikach do SWZ. W związku z powyższym zaleca się bardzo szczegółowe zapoznanie się z warunkami wykonania zamówienia.</w:t>
      </w:r>
    </w:p>
    <w:p w:rsidR="008F73F1" w:rsidRPr="00256193" w:rsidRDefault="008F73F1" w:rsidP="00D87B17">
      <w:pPr>
        <w:autoSpaceDE w:val="0"/>
        <w:autoSpaceDN w:val="0"/>
        <w:adjustRightInd w:val="0"/>
        <w:jc w:val="both"/>
        <w:rPr>
          <w:rFonts w:ascii="Arial" w:hAnsi="Arial" w:cs="Arial"/>
          <w:sz w:val="20"/>
          <w:szCs w:val="20"/>
        </w:rPr>
      </w:pPr>
    </w:p>
    <w:p w:rsidR="008F73F1" w:rsidRPr="00256193" w:rsidRDefault="008F73F1" w:rsidP="00D87B17">
      <w:pPr>
        <w:autoSpaceDE w:val="0"/>
        <w:autoSpaceDN w:val="0"/>
        <w:adjustRightInd w:val="0"/>
        <w:jc w:val="both"/>
        <w:rPr>
          <w:rFonts w:ascii="Arial" w:hAnsi="Arial" w:cs="Arial"/>
        </w:rPr>
      </w:pPr>
      <w:r w:rsidRPr="00256193">
        <w:rPr>
          <w:rFonts w:ascii="Arial" w:hAnsi="Arial" w:cs="Arial"/>
          <w:sz w:val="20"/>
          <w:szCs w:val="20"/>
        </w:rPr>
        <w:t>19.5</w:t>
      </w:r>
    </w:p>
    <w:p w:rsidR="008F73F1" w:rsidRPr="00256193" w:rsidRDefault="008F73F1" w:rsidP="00D87B17">
      <w:pPr>
        <w:tabs>
          <w:tab w:val="left" w:pos="284"/>
        </w:tabs>
        <w:autoSpaceDE w:val="0"/>
        <w:autoSpaceDN w:val="0"/>
        <w:adjustRightInd w:val="0"/>
        <w:jc w:val="both"/>
        <w:rPr>
          <w:rFonts w:ascii="Arial" w:hAnsi="Arial" w:cs="Arial"/>
          <w:sz w:val="22"/>
          <w:szCs w:val="22"/>
        </w:rPr>
      </w:pPr>
      <w:r w:rsidRPr="00256193">
        <w:rPr>
          <w:rFonts w:ascii="Arial" w:hAnsi="Arial" w:cs="Arial"/>
          <w:sz w:val="20"/>
          <w:szCs w:val="20"/>
        </w:rPr>
        <w:t>Wykonawca nie może podać ceny rażąco niskiej w stosunku do przedmiotu zamówienia, pod rygorem odrzucenia oferty. Cena przedstawiona przez Wykonawcę w ofercie, po zastosowaniu ewentualnych upustów nie może być niższa niż koszty własne Wykonawcy, wynikające z kalkulacji ceny. Całkowite wynagrodzenie za wykonanie przedmiotu zamówienia musi obejmować wszystkie obowiązki Wykonawcy, niezbędne dla kompleksowego wykonania przedmiotu zamówienia oraz nie podlega negocjacjom i jest ostateczne w okresie trwania umowy.</w:t>
      </w:r>
    </w:p>
    <w:p w:rsidR="008F73F1" w:rsidRPr="00256193" w:rsidRDefault="008F73F1" w:rsidP="00D87B17">
      <w:pPr>
        <w:tabs>
          <w:tab w:val="left" w:pos="284"/>
        </w:tabs>
        <w:autoSpaceDE w:val="0"/>
        <w:autoSpaceDN w:val="0"/>
        <w:adjustRightInd w:val="0"/>
        <w:jc w:val="both"/>
        <w:rPr>
          <w:rFonts w:ascii="Arial" w:hAnsi="Arial" w:cs="Arial"/>
          <w:sz w:val="20"/>
          <w:szCs w:val="20"/>
        </w:rPr>
      </w:pPr>
    </w:p>
    <w:p w:rsidR="008F73F1" w:rsidRPr="00256193" w:rsidRDefault="008F73F1" w:rsidP="00D87B17">
      <w:pPr>
        <w:tabs>
          <w:tab w:val="left" w:pos="284"/>
        </w:tabs>
        <w:autoSpaceDE w:val="0"/>
        <w:autoSpaceDN w:val="0"/>
        <w:adjustRightInd w:val="0"/>
        <w:jc w:val="both"/>
        <w:rPr>
          <w:rFonts w:ascii="Arial" w:hAnsi="Arial" w:cs="Arial"/>
          <w:sz w:val="20"/>
          <w:szCs w:val="20"/>
        </w:rPr>
      </w:pPr>
      <w:r w:rsidRPr="00256193">
        <w:rPr>
          <w:rFonts w:ascii="Arial" w:hAnsi="Arial" w:cs="Arial"/>
          <w:sz w:val="20"/>
          <w:szCs w:val="20"/>
        </w:rPr>
        <w:t>19.6</w:t>
      </w:r>
    </w:p>
    <w:p w:rsidR="008F73F1" w:rsidRPr="00256193" w:rsidRDefault="008F73F1" w:rsidP="00D87B17">
      <w:pPr>
        <w:tabs>
          <w:tab w:val="left" w:pos="284"/>
        </w:tabs>
        <w:autoSpaceDE w:val="0"/>
        <w:autoSpaceDN w:val="0"/>
        <w:adjustRightInd w:val="0"/>
        <w:jc w:val="both"/>
        <w:rPr>
          <w:rFonts w:ascii="Arial" w:hAnsi="Arial" w:cs="Arial"/>
          <w:sz w:val="22"/>
          <w:szCs w:val="22"/>
        </w:rPr>
      </w:pPr>
      <w:r w:rsidRPr="00256193">
        <w:rPr>
          <w:rFonts w:ascii="Arial" w:hAnsi="Arial" w:cs="Arial"/>
          <w:sz w:val="20"/>
          <w:szCs w:val="20"/>
        </w:rPr>
        <w:t xml:space="preserve">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w szczególności jest </w:t>
      </w:r>
      <w:r>
        <w:rPr>
          <w:rFonts w:ascii="Arial" w:hAnsi="Arial" w:cs="Arial"/>
          <w:sz w:val="20"/>
          <w:szCs w:val="20"/>
        </w:rPr>
        <w:t>niższa o co najmniej 30</w:t>
      </w:r>
      <w:r w:rsidRPr="00256193">
        <w:rPr>
          <w:rFonts w:ascii="Arial" w:hAnsi="Arial" w:cs="Arial"/>
          <w:sz w:val="20"/>
          <w:szCs w:val="20"/>
        </w:rPr>
        <w:t>% od:</w:t>
      </w:r>
    </w:p>
    <w:p w:rsidR="008F73F1" w:rsidRPr="00256193" w:rsidRDefault="008F73F1" w:rsidP="00D87B17">
      <w:pPr>
        <w:tabs>
          <w:tab w:val="left" w:pos="284"/>
        </w:tabs>
        <w:autoSpaceDE w:val="0"/>
        <w:autoSpaceDN w:val="0"/>
        <w:adjustRightInd w:val="0"/>
        <w:ind w:left="227"/>
        <w:jc w:val="both"/>
        <w:rPr>
          <w:rFonts w:ascii="Arial" w:hAnsi="Arial" w:cs="Arial"/>
          <w:sz w:val="22"/>
          <w:szCs w:val="22"/>
        </w:rPr>
      </w:pPr>
      <w:r w:rsidRPr="00256193">
        <w:rPr>
          <w:rFonts w:ascii="Arial" w:hAnsi="Arial" w:cs="Arial"/>
          <w:sz w:val="20"/>
          <w:szCs w:val="20"/>
        </w:rPr>
        <w:t>- wartości zamówienia powiększonej o należny podatek od towarów i usług, ustalonej przed wszczęciem postępowania lub średniej arytmetycznej cen wszystkich złożonych ofert niepodlegających odrzuceniu na podstawie art. 226 ust. 1 pkt 1, 5 i 10, Zamawiający zwraca się o udzielenie wyjaśnień, o których mowa w art. 224 ust. 1 ustawy Prawo zamówień publicznych, chyba że rozbieżność wynika z okoliczności oczywistych, które nie wymagają wyjaśnienia;</w:t>
      </w:r>
    </w:p>
    <w:p w:rsidR="008F73F1" w:rsidRPr="00256193" w:rsidRDefault="008F73F1" w:rsidP="00D87B17">
      <w:pPr>
        <w:tabs>
          <w:tab w:val="left" w:pos="284"/>
        </w:tabs>
        <w:autoSpaceDE w:val="0"/>
        <w:autoSpaceDN w:val="0"/>
        <w:adjustRightInd w:val="0"/>
        <w:ind w:left="227"/>
        <w:jc w:val="both"/>
        <w:rPr>
          <w:rFonts w:ascii="Arial" w:hAnsi="Arial" w:cs="Arial"/>
          <w:sz w:val="20"/>
          <w:szCs w:val="20"/>
        </w:rPr>
      </w:pPr>
      <w:r w:rsidRPr="00256193">
        <w:rPr>
          <w:rFonts w:ascii="Arial" w:hAnsi="Arial" w:cs="Arial"/>
          <w:sz w:val="20"/>
          <w:szCs w:val="20"/>
        </w:rPr>
        <w:t>- 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art. 224 ust. 1 ustawy Prawo zamówień publicznych,</w:t>
      </w:r>
    </w:p>
    <w:p w:rsidR="008F73F1" w:rsidRPr="00256193" w:rsidRDefault="008F73F1" w:rsidP="00D87B17">
      <w:pPr>
        <w:tabs>
          <w:tab w:val="left" w:pos="284"/>
        </w:tabs>
        <w:autoSpaceDE w:val="0"/>
        <w:autoSpaceDN w:val="0"/>
        <w:adjustRightInd w:val="0"/>
        <w:jc w:val="both"/>
        <w:rPr>
          <w:rFonts w:ascii="Arial" w:hAnsi="Arial" w:cs="Arial"/>
          <w:sz w:val="20"/>
          <w:szCs w:val="20"/>
        </w:rPr>
      </w:pPr>
    </w:p>
    <w:p w:rsidR="008F73F1" w:rsidRPr="00256193" w:rsidRDefault="008F73F1" w:rsidP="00D87B17">
      <w:pPr>
        <w:tabs>
          <w:tab w:val="left" w:pos="284"/>
        </w:tabs>
        <w:autoSpaceDE w:val="0"/>
        <w:autoSpaceDN w:val="0"/>
        <w:adjustRightInd w:val="0"/>
        <w:jc w:val="both"/>
        <w:rPr>
          <w:rFonts w:ascii="Arial" w:hAnsi="Arial" w:cs="Arial"/>
          <w:sz w:val="20"/>
          <w:szCs w:val="20"/>
        </w:rPr>
      </w:pPr>
      <w:r w:rsidRPr="00256193">
        <w:rPr>
          <w:rFonts w:ascii="Arial" w:hAnsi="Arial" w:cs="Arial"/>
          <w:sz w:val="20"/>
          <w:szCs w:val="20"/>
        </w:rPr>
        <w:t>19.7</w:t>
      </w:r>
    </w:p>
    <w:p w:rsidR="008F73F1" w:rsidRPr="00256193" w:rsidRDefault="008F73F1" w:rsidP="00D87B17">
      <w:pPr>
        <w:tabs>
          <w:tab w:val="left" w:pos="284"/>
        </w:tabs>
        <w:autoSpaceDE w:val="0"/>
        <w:autoSpaceDN w:val="0"/>
        <w:adjustRightInd w:val="0"/>
        <w:jc w:val="both"/>
        <w:rPr>
          <w:rFonts w:ascii="Arial" w:hAnsi="Arial" w:cs="Arial"/>
          <w:sz w:val="20"/>
          <w:szCs w:val="20"/>
        </w:rPr>
      </w:pPr>
      <w:r w:rsidRPr="00256193">
        <w:rPr>
          <w:rFonts w:ascii="Arial" w:hAnsi="Arial" w:cs="Arial"/>
          <w:sz w:val="20"/>
          <w:szCs w:val="20"/>
        </w:rPr>
        <w:t>Zamawiający jest obowiązany żądać wyjaśnień, o których mowa w art. 224 ust. 1 ustawy Prawo zamówień publicznych, co najmniej w zakresie określonym w art. 224 ust. 3 pkt. 4 i 6 ustawy Prawo zamówień publicznych.</w:t>
      </w:r>
    </w:p>
    <w:p w:rsidR="008F73F1" w:rsidRPr="00256193" w:rsidRDefault="008F73F1" w:rsidP="00D87B17">
      <w:pPr>
        <w:tabs>
          <w:tab w:val="left" w:pos="284"/>
        </w:tabs>
        <w:autoSpaceDE w:val="0"/>
        <w:autoSpaceDN w:val="0"/>
        <w:adjustRightInd w:val="0"/>
        <w:jc w:val="both"/>
        <w:rPr>
          <w:rFonts w:ascii="Arial" w:hAnsi="Arial" w:cs="Arial"/>
          <w:sz w:val="20"/>
          <w:szCs w:val="20"/>
        </w:rPr>
      </w:pPr>
    </w:p>
    <w:p w:rsidR="008F73F1" w:rsidRPr="00256193" w:rsidRDefault="008F73F1" w:rsidP="00D87B17">
      <w:pPr>
        <w:tabs>
          <w:tab w:val="left" w:pos="284"/>
        </w:tabs>
        <w:autoSpaceDE w:val="0"/>
        <w:autoSpaceDN w:val="0"/>
        <w:adjustRightInd w:val="0"/>
        <w:jc w:val="both"/>
        <w:rPr>
          <w:rFonts w:ascii="Arial" w:hAnsi="Arial" w:cs="Arial"/>
          <w:sz w:val="20"/>
          <w:szCs w:val="20"/>
        </w:rPr>
      </w:pPr>
      <w:r w:rsidRPr="00256193">
        <w:rPr>
          <w:rFonts w:ascii="Arial" w:hAnsi="Arial" w:cs="Arial"/>
          <w:sz w:val="20"/>
          <w:szCs w:val="20"/>
        </w:rPr>
        <w:t>19.8</w:t>
      </w:r>
    </w:p>
    <w:p w:rsidR="008F73F1" w:rsidRPr="00256193" w:rsidRDefault="008F73F1" w:rsidP="00D87B17">
      <w:pPr>
        <w:tabs>
          <w:tab w:val="left" w:pos="284"/>
        </w:tabs>
        <w:autoSpaceDE w:val="0"/>
        <w:autoSpaceDN w:val="0"/>
        <w:adjustRightInd w:val="0"/>
        <w:jc w:val="both"/>
        <w:rPr>
          <w:rFonts w:ascii="Arial" w:hAnsi="Arial" w:cs="Arial"/>
          <w:sz w:val="22"/>
          <w:szCs w:val="22"/>
        </w:rPr>
      </w:pPr>
      <w:r w:rsidRPr="00256193">
        <w:rPr>
          <w:rFonts w:ascii="Arial" w:hAnsi="Arial" w:cs="Arial"/>
          <w:sz w:val="20"/>
          <w:szCs w:val="20"/>
        </w:rPr>
        <w:t>Obowiązek wykazania, że oferta nie zawiera rażąco niskiej ceny lub kosztu spoczywa na Wykonawcy.</w:t>
      </w:r>
    </w:p>
    <w:p w:rsidR="008F73F1" w:rsidRDefault="008F73F1" w:rsidP="00D87B17">
      <w:pPr>
        <w:autoSpaceDE w:val="0"/>
        <w:autoSpaceDN w:val="0"/>
        <w:adjustRightInd w:val="0"/>
        <w:ind w:left="284" w:hanging="284"/>
        <w:jc w:val="both"/>
        <w:rPr>
          <w:rFonts w:ascii="Arial" w:hAnsi="Arial" w:cs="Arial"/>
          <w:sz w:val="20"/>
          <w:szCs w:val="20"/>
        </w:rPr>
      </w:pPr>
    </w:p>
    <w:p w:rsidR="008F73F1" w:rsidRPr="00256193" w:rsidRDefault="008F73F1" w:rsidP="00D87B17">
      <w:pPr>
        <w:autoSpaceDE w:val="0"/>
        <w:autoSpaceDN w:val="0"/>
        <w:adjustRightInd w:val="0"/>
        <w:ind w:left="284" w:hanging="284"/>
        <w:jc w:val="both"/>
        <w:rPr>
          <w:rFonts w:ascii="Arial" w:hAnsi="Arial" w:cs="Arial"/>
          <w:sz w:val="20"/>
          <w:szCs w:val="20"/>
        </w:rPr>
      </w:pPr>
      <w:r w:rsidRPr="00256193">
        <w:rPr>
          <w:rFonts w:ascii="Arial" w:hAnsi="Arial" w:cs="Arial"/>
          <w:sz w:val="20"/>
          <w:szCs w:val="20"/>
        </w:rPr>
        <w:t>19.9</w:t>
      </w:r>
    </w:p>
    <w:p w:rsidR="008F73F1" w:rsidRPr="00256193" w:rsidRDefault="008F73F1" w:rsidP="00D87B17">
      <w:pPr>
        <w:autoSpaceDE w:val="0"/>
        <w:autoSpaceDN w:val="0"/>
        <w:adjustRightInd w:val="0"/>
        <w:jc w:val="both"/>
        <w:rPr>
          <w:rFonts w:ascii="Arial" w:hAnsi="Arial" w:cs="Arial"/>
        </w:rPr>
      </w:pPr>
      <w:r w:rsidRPr="00256193">
        <w:rPr>
          <w:rFonts w:ascii="Arial" w:hAnsi="Arial" w:cs="Arial"/>
          <w:sz w:val="20"/>
          <w:szCs w:val="20"/>
        </w:rPr>
        <w:t>Odrzuceniu, jako oferta z rażąco niską ceną lub kosztem, podlega oferta Wykonawcy, który nie udzielił wyjaśnień w wyznaczonym terminie lub jeżeli złożone wyjaśnienia wraz z dowodami nie uzasadniają rażąco niskiej ceny lub kosztu tej oferty.</w:t>
      </w:r>
    </w:p>
    <w:p w:rsidR="008F73F1" w:rsidRPr="00256193" w:rsidRDefault="008F73F1" w:rsidP="00D87B17">
      <w:pPr>
        <w:autoSpaceDE w:val="0"/>
        <w:autoSpaceDN w:val="0"/>
        <w:adjustRightInd w:val="0"/>
        <w:jc w:val="both"/>
        <w:rPr>
          <w:rFonts w:ascii="Arial" w:hAnsi="Arial" w:cs="Arial"/>
          <w:sz w:val="20"/>
          <w:szCs w:val="20"/>
        </w:rPr>
      </w:pPr>
    </w:p>
    <w:p w:rsidR="008F73F1" w:rsidRPr="00256193" w:rsidRDefault="008F73F1" w:rsidP="00D87B17">
      <w:pPr>
        <w:autoSpaceDE w:val="0"/>
        <w:autoSpaceDN w:val="0"/>
        <w:adjustRightInd w:val="0"/>
        <w:jc w:val="both"/>
        <w:rPr>
          <w:rFonts w:ascii="Arial" w:hAnsi="Arial" w:cs="Arial"/>
        </w:rPr>
      </w:pPr>
      <w:r w:rsidRPr="00256193">
        <w:rPr>
          <w:rFonts w:ascii="Arial" w:hAnsi="Arial" w:cs="Arial"/>
          <w:sz w:val="20"/>
          <w:szCs w:val="20"/>
        </w:rPr>
        <w:t>19.10</w:t>
      </w:r>
    </w:p>
    <w:p w:rsidR="008F73F1" w:rsidRDefault="008F73F1" w:rsidP="0093047C">
      <w:pPr>
        <w:jc w:val="both"/>
        <w:rPr>
          <w:rFonts w:ascii="Arial" w:hAnsi="Arial" w:cs="Arial"/>
          <w:sz w:val="20"/>
          <w:szCs w:val="20"/>
        </w:rPr>
      </w:pPr>
      <w:r w:rsidRPr="00256193">
        <w:rPr>
          <w:rFonts w:ascii="Arial" w:hAnsi="Arial" w:cs="Arial"/>
          <w:sz w:val="20"/>
          <w:szCs w:val="20"/>
        </w:rPr>
        <w:t xml:space="preserve">W formularzu oferty należy podać cenę (brutto) wykonania zamówienia, cenę bez VAT wykonania zamówienia oraz stawkę i kwotę podatku VAT. </w:t>
      </w:r>
      <w:r>
        <w:rPr>
          <w:rFonts w:ascii="Arial" w:hAnsi="Arial" w:cs="Arial"/>
          <w:sz w:val="20"/>
          <w:szCs w:val="20"/>
        </w:rPr>
        <w:t>Ceny muszą być podane i wyliczone w zaokrągleniu do dwóch miejsc po przecinku (zasada zaokrąglenia – poniżej 5 należy końcówkę pominąć, powyżej i równe 5 należy zaokrąglić w górę).</w:t>
      </w:r>
      <w:r w:rsidRPr="0093047C">
        <w:rPr>
          <w:rFonts w:ascii="Arial" w:hAnsi="Arial" w:cs="Arial"/>
          <w:sz w:val="20"/>
          <w:szCs w:val="20"/>
        </w:rPr>
        <w:t xml:space="preserve"> </w:t>
      </w:r>
      <w:r>
        <w:rPr>
          <w:rFonts w:ascii="Arial" w:hAnsi="Arial" w:cs="Arial"/>
          <w:sz w:val="20"/>
          <w:szCs w:val="20"/>
        </w:rPr>
        <w:t>Cena oferty winna być wyrażona w złotych polskich (PLN).</w:t>
      </w:r>
    </w:p>
    <w:p w:rsidR="008F73F1" w:rsidRDefault="008F73F1" w:rsidP="00D87B17">
      <w:pPr>
        <w:autoSpaceDE w:val="0"/>
        <w:autoSpaceDN w:val="0"/>
        <w:adjustRightInd w:val="0"/>
        <w:jc w:val="both"/>
        <w:rPr>
          <w:rFonts w:ascii="Arial" w:hAnsi="Arial" w:cs="Arial"/>
          <w:sz w:val="20"/>
          <w:szCs w:val="20"/>
        </w:rPr>
      </w:pPr>
    </w:p>
    <w:p w:rsidR="008F73F1" w:rsidRPr="00256193" w:rsidRDefault="008F73F1" w:rsidP="00D87B17">
      <w:pPr>
        <w:autoSpaceDE w:val="0"/>
        <w:autoSpaceDN w:val="0"/>
        <w:adjustRightInd w:val="0"/>
        <w:jc w:val="both"/>
        <w:rPr>
          <w:rFonts w:ascii="Arial" w:hAnsi="Arial" w:cs="Arial"/>
        </w:rPr>
      </w:pPr>
      <w:r w:rsidRPr="00256193">
        <w:rPr>
          <w:rFonts w:ascii="Arial" w:hAnsi="Arial" w:cs="Arial"/>
          <w:sz w:val="20"/>
          <w:szCs w:val="20"/>
        </w:rPr>
        <w:t>19.11</w:t>
      </w:r>
    </w:p>
    <w:p w:rsidR="008F73F1" w:rsidRPr="00256193" w:rsidRDefault="008F73F1" w:rsidP="00D87B17">
      <w:pPr>
        <w:autoSpaceDE w:val="0"/>
        <w:autoSpaceDN w:val="0"/>
        <w:adjustRightInd w:val="0"/>
        <w:jc w:val="both"/>
        <w:rPr>
          <w:rFonts w:ascii="Arial" w:hAnsi="Arial" w:cs="Arial"/>
        </w:rPr>
      </w:pPr>
      <w:r w:rsidRPr="00256193">
        <w:rPr>
          <w:rFonts w:ascii="Arial" w:hAnsi="Arial" w:cs="Arial"/>
          <w:sz w:val="20"/>
          <w:szCs w:val="20"/>
        </w:rPr>
        <w:t xml:space="preserve">Ceną w rozumieniu przepisów art. 3 ust. 1 pkt 1 i ust. 2 ustawy z dnia 9 maja 2014 r. o informowaniu o cenach towarów i usług (tj. Dz. U. 2019, poz. 178 ze zm.) jest wartość wyrażona w jednostkach pieniężnych, którą Zamawiający jest obowiązany zapłacić przedsiębiorcy za towar lub usługę. </w:t>
      </w:r>
    </w:p>
    <w:p w:rsidR="008F73F1" w:rsidRPr="00256193" w:rsidRDefault="008F73F1" w:rsidP="00D87B17">
      <w:pPr>
        <w:autoSpaceDE w:val="0"/>
        <w:autoSpaceDN w:val="0"/>
        <w:adjustRightInd w:val="0"/>
        <w:jc w:val="both"/>
        <w:rPr>
          <w:rFonts w:ascii="Arial" w:hAnsi="Arial" w:cs="Arial"/>
        </w:rPr>
      </w:pPr>
      <w:r w:rsidRPr="00256193">
        <w:rPr>
          <w:rFonts w:ascii="Arial" w:hAnsi="Arial" w:cs="Arial"/>
          <w:sz w:val="20"/>
          <w:szCs w:val="20"/>
        </w:rPr>
        <w:t>Zgodnie z art. 3 ust. 2 ww. ustawy w cenie uwzględnia się podatek od towarów i usług oraz podatek akcyzowy, jeżeli na podstawie odrębnych przepisów sprzedaż towaru (usługi) podlega obciążeniu podatkiem od towarów i usług oraz podatkiem akcyzowym. Przez cenę rozumie się również stawkę taryfową.</w:t>
      </w:r>
    </w:p>
    <w:p w:rsidR="008F73F1" w:rsidRPr="00256193" w:rsidRDefault="008F73F1" w:rsidP="00D87B17">
      <w:pPr>
        <w:autoSpaceDE w:val="0"/>
        <w:autoSpaceDN w:val="0"/>
        <w:adjustRightInd w:val="0"/>
        <w:jc w:val="both"/>
        <w:rPr>
          <w:rFonts w:ascii="Arial" w:hAnsi="Arial" w:cs="Arial"/>
          <w:sz w:val="20"/>
          <w:szCs w:val="20"/>
        </w:rPr>
      </w:pPr>
    </w:p>
    <w:p w:rsidR="008F73F1" w:rsidRPr="00256193" w:rsidRDefault="008F73F1" w:rsidP="00D87B17">
      <w:pPr>
        <w:autoSpaceDE w:val="0"/>
        <w:autoSpaceDN w:val="0"/>
        <w:adjustRightInd w:val="0"/>
        <w:jc w:val="both"/>
        <w:rPr>
          <w:rFonts w:ascii="Arial" w:hAnsi="Arial" w:cs="Arial"/>
        </w:rPr>
      </w:pPr>
      <w:r w:rsidRPr="00256193">
        <w:rPr>
          <w:rFonts w:ascii="Arial" w:hAnsi="Arial" w:cs="Arial"/>
          <w:sz w:val="20"/>
          <w:szCs w:val="20"/>
        </w:rPr>
        <w:t>19.12</w:t>
      </w:r>
    </w:p>
    <w:p w:rsidR="008F73F1" w:rsidRPr="00256193" w:rsidRDefault="008F73F1" w:rsidP="00D87B17">
      <w:pPr>
        <w:autoSpaceDE w:val="0"/>
        <w:autoSpaceDN w:val="0"/>
        <w:adjustRightInd w:val="0"/>
        <w:jc w:val="both"/>
        <w:rPr>
          <w:rFonts w:ascii="Arial" w:hAnsi="Arial" w:cs="Arial"/>
        </w:rPr>
      </w:pPr>
      <w:r w:rsidRPr="00256193">
        <w:rPr>
          <w:rFonts w:ascii="Arial" w:hAnsi="Arial" w:cs="Arial"/>
          <w:sz w:val="20"/>
          <w:szCs w:val="20"/>
        </w:rPr>
        <w:t>Prawidłowe ustalenie stawki i kwoty podatku VAT należy do obowiązków Wykonawcy zgodnie z przepisami ustawy z dnia 11 marca 2004 r. o podatku od towarów i usług (tj. Dz. U. 2017, poz. 1221,  z późn. zm.). Zamawiający nie uzna za oczywistą omyłkę i nie będzie poprawiał błędnie ustalonej stawki podatku VAT.</w:t>
      </w:r>
    </w:p>
    <w:p w:rsidR="008F73F1" w:rsidRPr="00256193" w:rsidRDefault="008F73F1" w:rsidP="00D87B17">
      <w:pPr>
        <w:autoSpaceDE w:val="0"/>
        <w:autoSpaceDN w:val="0"/>
        <w:adjustRightInd w:val="0"/>
        <w:jc w:val="both"/>
        <w:rPr>
          <w:rFonts w:ascii="Arial" w:hAnsi="Arial" w:cs="Arial"/>
          <w:sz w:val="20"/>
          <w:szCs w:val="20"/>
        </w:rPr>
      </w:pPr>
    </w:p>
    <w:p w:rsidR="008F73F1" w:rsidRPr="00256193" w:rsidRDefault="008F73F1" w:rsidP="00D87B17">
      <w:pPr>
        <w:autoSpaceDE w:val="0"/>
        <w:autoSpaceDN w:val="0"/>
        <w:adjustRightInd w:val="0"/>
        <w:jc w:val="both"/>
        <w:rPr>
          <w:rFonts w:ascii="Arial" w:hAnsi="Arial" w:cs="Arial"/>
        </w:rPr>
      </w:pPr>
      <w:r w:rsidRPr="00256193">
        <w:rPr>
          <w:rFonts w:ascii="Arial" w:hAnsi="Arial" w:cs="Arial"/>
          <w:sz w:val="20"/>
          <w:szCs w:val="20"/>
        </w:rPr>
        <w:t>19.13</w:t>
      </w:r>
    </w:p>
    <w:p w:rsidR="008F73F1" w:rsidRPr="00256193" w:rsidRDefault="008F73F1" w:rsidP="00D87B17">
      <w:pPr>
        <w:autoSpaceDE w:val="0"/>
        <w:autoSpaceDN w:val="0"/>
        <w:adjustRightInd w:val="0"/>
        <w:jc w:val="both"/>
        <w:rPr>
          <w:rFonts w:ascii="Arial" w:hAnsi="Arial" w:cs="Arial"/>
        </w:rPr>
      </w:pPr>
      <w:r w:rsidRPr="00256193">
        <w:rPr>
          <w:rFonts w:ascii="Arial" w:hAnsi="Arial" w:cs="Arial"/>
          <w:sz w:val="20"/>
          <w:szCs w:val="20"/>
        </w:rPr>
        <w:t>W celu oceny oferty, której wybór prowadziłby do powstania obowiązku podatkowego Zamawiającego zgodnie z przepisami o podatku od towarów i usług</w:t>
      </w:r>
      <w:r>
        <w:rPr>
          <w:rFonts w:ascii="Arial" w:hAnsi="Arial" w:cs="Arial"/>
          <w:sz w:val="20"/>
          <w:szCs w:val="20"/>
        </w:rPr>
        <w:t xml:space="preserve"> w zakresie dotyczącym wewnątrz</w:t>
      </w:r>
      <w:r w:rsidRPr="00256193">
        <w:rPr>
          <w:rFonts w:ascii="Arial" w:hAnsi="Arial" w:cs="Arial"/>
          <w:sz w:val="20"/>
          <w:szCs w:val="20"/>
        </w:rPr>
        <w:t>wspólnotowego nabycia towarów, Zamawiający doliczy do ceny przedstawionej w ofercie podatek od towarów i usług, który miałby obowiązek wpłacić zgodnie z obowiązującymi przepisami.</w:t>
      </w:r>
    </w:p>
    <w:p w:rsidR="008F73F1" w:rsidRPr="00256193" w:rsidRDefault="008F73F1" w:rsidP="00D87B17">
      <w:pPr>
        <w:autoSpaceDE w:val="0"/>
        <w:autoSpaceDN w:val="0"/>
        <w:adjustRightInd w:val="0"/>
        <w:jc w:val="both"/>
        <w:rPr>
          <w:rFonts w:ascii="Arial" w:hAnsi="Arial" w:cs="Arial"/>
          <w:sz w:val="20"/>
          <w:szCs w:val="20"/>
        </w:rPr>
      </w:pPr>
    </w:p>
    <w:p w:rsidR="008F73F1" w:rsidRPr="00256193" w:rsidRDefault="008F73F1" w:rsidP="00D87B17">
      <w:pPr>
        <w:autoSpaceDE w:val="0"/>
        <w:autoSpaceDN w:val="0"/>
        <w:adjustRightInd w:val="0"/>
        <w:jc w:val="both"/>
        <w:rPr>
          <w:rFonts w:ascii="Arial" w:hAnsi="Arial" w:cs="Arial"/>
        </w:rPr>
      </w:pPr>
      <w:r w:rsidRPr="00256193">
        <w:rPr>
          <w:rFonts w:ascii="Arial" w:hAnsi="Arial" w:cs="Arial"/>
          <w:sz w:val="20"/>
          <w:szCs w:val="20"/>
        </w:rPr>
        <w:t>19.14</w:t>
      </w:r>
    </w:p>
    <w:p w:rsidR="008F73F1" w:rsidRPr="00256193" w:rsidRDefault="008F73F1" w:rsidP="00D87B17">
      <w:pPr>
        <w:autoSpaceDE w:val="0"/>
        <w:autoSpaceDN w:val="0"/>
        <w:adjustRightInd w:val="0"/>
        <w:jc w:val="both"/>
        <w:rPr>
          <w:rFonts w:ascii="Arial" w:hAnsi="Arial" w:cs="Arial"/>
        </w:rPr>
      </w:pPr>
      <w:r w:rsidRPr="00256193">
        <w:rPr>
          <w:rFonts w:ascii="Arial" w:hAnsi="Arial" w:cs="Arial"/>
          <w:sz w:val="20"/>
          <w:szCs w:val="20"/>
        </w:rPr>
        <w:t>Zamawiający poprawi omyłki zgodnie z art. 223 ust. 2 ustawy Prawo zamówień publicznych.</w:t>
      </w:r>
    </w:p>
    <w:p w:rsidR="008F73F1" w:rsidRPr="00256193" w:rsidRDefault="008F73F1" w:rsidP="00D87B17">
      <w:pPr>
        <w:autoSpaceDE w:val="0"/>
        <w:autoSpaceDN w:val="0"/>
        <w:adjustRightInd w:val="0"/>
        <w:jc w:val="both"/>
        <w:rPr>
          <w:rFonts w:ascii="Arial" w:hAnsi="Arial" w:cs="Arial"/>
          <w:sz w:val="20"/>
          <w:szCs w:val="20"/>
        </w:rPr>
      </w:pPr>
    </w:p>
    <w:p w:rsidR="008F73F1" w:rsidRPr="00D509A7" w:rsidRDefault="008F73F1" w:rsidP="006126C2">
      <w:pPr>
        <w:jc w:val="both"/>
        <w:rPr>
          <w:rFonts w:cs="Times New Roman"/>
        </w:rPr>
      </w:pPr>
      <w:r w:rsidRPr="00D509A7">
        <w:rPr>
          <w:rFonts w:ascii="Arial" w:hAnsi="Arial" w:cs="Arial"/>
          <w:sz w:val="20"/>
          <w:szCs w:val="20"/>
          <w:lang w:eastAsia="ar-SA"/>
        </w:rPr>
        <w:t>1</w:t>
      </w:r>
      <w:r>
        <w:rPr>
          <w:rFonts w:ascii="Arial" w:hAnsi="Arial" w:cs="Arial"/>
          <w:sz w:val="20"/>
          <w:szCs w:val="20"/>
          <w:lang w:eastAsia="ar-SA"/>
        </w:rPr>
        <w:t>9</w:t>
      </w:r>
      <w:r w:rsidRPr="00D509A7">
        <w:rPr>
          <w:rFonts w:ascii="Arial" w:hAnsi="Arial" w:cs="Arial"/>
          <w:sz w:val="20"/>
          <w:szCs w:val="20"/>
          <w:lang w:eastAsia="ar-SA"/>
        </w:rPr>
        <w:t>.1</w:t>
      </w:r>
      <w:r>
        <w:rPr>
          <w:rFonts w:ascii="Arial" w:hAnsi="Arial" w:cs="Arial"/>
          <w:sz w:val="20"/>
          <w:szCs w:val="20"/>
          <w:lang w:eastAsia="ar-SA"/>
        </w:rPr>
        <w:t>5</w:t>
      </w:r>
    </w:p>
    <w:p w:rsidR="008F73F1" w:rsidRPr="00D509A7" w:rsidRDefault="008F73F1" w:rsidP="006126C2">
      <w:pPr>
        <w:jc w:val="both"/>
        <w:rPr>
          <w:rFonts w:cs="Times New Roman"/>
        </w:rPr>
      </w:pPr>
      <w:r w:rsidRPr="00D509A7">
        <w:rPr>
          <w:rFonts w:ascii="Arial" w:hAnsi="Arial" w:cs="Arial"/>
          <w:sz w:val="20"/>
          <w:szCs w:val="20"/>
          <w:lang w:eastAsia="ar-SA"/>
        </w:rPr>
        <w:t>Cena nie podlega waloryzacji.</w:t>
      </w:r>
    </w:p>
    <w:p w:rsidR="008F73F1" w:rsidRDefault="008F73F1" w:rsidP="006126C2">
      <w:pPr>
        <w:jc w:val="both"/>
        <w:rPr>
          <w:rFonts w:ascii="Arial" w:hAnsi="Arial" w:cs="Arial"/>
          <w:b/>
          <w:bCs/>
          <w:sz w:val="20"/>
          <w:szCs w:val="20"/>
          <w:lang w:eastAsia="ar-SA"/>
        </w:rPr>
      </w:pPr>
    </w:p>
    <w:p w:rsidR="008F73F1" w:rsidRPr="00D509A7" w:rsidRDefault="008F73F1" w:rsidP="006126C2">
      <w:pPr>
        <w:jc w:val="both"/>
        <w:rPr>
          <w:rFonts w:ascii="Arial" w:hAnsi="Arial" w:cs="Arial"/>
          <w:b/>
          <w:bCs/>
          <w:sz w:val="20"/>
          <w:szCs w:val="20"/>
          <w:lang w:eastAsia="ar-SA"/>
        </w:rPr>
      </w:pPr>
      <w:r w:rsidRPr="00D509A7">
        <w:rPr>
          <w:rFonts w:ascii="Arial" w:hAnsi="Arial" w:cs="Arial"/>
          <w:b/>
          <w:bCs/>
          <w:sz w:val="20"/>
          <w:szCs w:val="20"/>
          <w:lang w:eastAsia="ar-SA"/>
        </w:rPr>
        <w:t>X</w:t>
      </w:r>
      <w:r>
        <w:rPr>
          <w:rFonts w:ascii="Arial" w:hAnsi="Arial" w:cs="Arial"/>
          <w:b/>
          <w:bCs/>
          <w:sz w:val="20"/>
          <w:szCs w:val="20"/>
          <w:lang w:eastAsia="ar-SA"/>
        </w:rPr>
        <w:t>X</w:t>
      </w:r>
      <w:r w:rsidRPr="00D509A7">
        <w:rPr>
          <w:rFonts w:ascii="Arial" w:hAnsi="Arial" w:cs="Arial"/>
          <w:b/>
          <w:bCs/>
          <w:sz w:val="20"/>
          <w:szCs w:val="20"/>
          <w:lang w:eastAsia="ar-SA"/>
        </w:rPr>
        <w:t>. OPIS KRYTERIÓW OCENY OFERT WRAZ Z PODANIEM WAG TYCH KRYTERIÓW I SPOSOBU OCENY OFERT</w:t>
      </w:r>
    </w:p>
    <w:p w:rsidR="008F73F1" w:rsidRDefault="008F73F1" w:rsidP="006126C2">
      <w:pPr>
        <w:rPr>
          <w:rFonts w:ascii="Arial" w:hAnsi="Arial" w:cs="Arial"/>
          <w:sz w:val="20"/>
          <w:szCs w:val="20"/>
          <w:lang w:eastAsia="ar-SA"/>
        </w:rPr>
      </w:pPr>
    </w:p>
    <w:p w:rsidR="008F73F1" w:rsidRDefault="008F73F1" w:rsidP="006126C2">
      <w:pPr>
        <w:rPr>
          <w:rFonts w:cs="Times New Roman"/>
        </w:rPr>
      </w:pPr>
      <w:r>
        <w:rPr>
          <w:rFonts w:ascii="Arial" w:hAnsi="Arial" w:cs="Arial"/>
          <w:sz w:val="20"/>
          <w:szCs w:val="20"/>
          <w:lang w:eastAsia="ar-SA"/>
        </w:rPr>
        <w:t>20.1</w:t>
      </w:r>
    </w:p>
    <w:p w:rsidR="008F73F1" w:rsidRDefault="008F73F1" w:rsidP="006126C2">
      <w:pPr>
        <w:jc w:val="both"/>
        <w:rPr>
          <w:rFonts w:ascii="Arial" w:hAnsi="Arial" w:cs="Arial"/>
          <w:sz w:val="20"/>
          <w:szCs w:val="20"/>
          <w:lang w:eastAsia="ar-SA"/>
        </w:rPr>
      </w:pPr>
      <w:r>
        <w:rPr>
          <w:rFonts w:ascii="Arial" w:hAnsi="Arial" w:cs="Arial"/>
          <w:sz w:val="20"/>
          <w:szCs w:val="20"/>
          <w:lang w:eastAsia="ar-SA"/>
        </w:rPr>
        <w:t xml:space="preserve">Zamawiający porówna i oceni na podstawie kryteriów merytorycznych, o których mowa </w:t>
      </w:r>
      <w:r>
        <w:rPr>
          <w:rFonts w:ascii="Arial" w:hAnsi="Arial" w:cs="Arial"/>
          <w:sz w:val="20"/>
          <w:szCs w:val="20"/>
          <w:lang w:eastAsia="ar-SA"/>
        </w:rPr>
        <w:br/>
        <w:t>w niniejszym rozdziale, jedynie oferty nie odrzucone.</w:t>
      </w:r>
    </w:p>
    <w:p w:rsidR="008F73F1" w:rsidRDefault="008F73F1" w:rsidP="006126C2">
      <w:pPr>
        <w:jc w:val="both"/>
        <w:rPr>
          <w:rFonts w:cs="Times New Roman"/>
        </w:rPr>
      </w:pPr>
    </w:p>
    <w:p w:rsidR="008F73F1" w:rsidRDefault="008F73F1" w:rsidP="006126C2">
      <w:pPr>
        <w:jc w:val="both"/>
        <w:rPr>
          <w:rFonts w:cs="Times New Roman"/>
        </w:rPr>
      </w:pPr>
      <w:r>
        <w:rPr>
          <w:rFonts w:ascii="Arial" w:hAnsi="Arial" w:cs="Arial"/>
          <w:sz w:val="20"/>
          <w:szCs w:val="20"/>
          <w:lang w:eastAsia="ar-SA"/>
        </w:rPr>
        <w:t xml:space="preserve">20.2 </w:t>
      </w:r>
    </w:p>
    <w:p w:rsidR="008F73F1" w:rsidRDefault="008F73F1" w:rsidP="006126C2">
      <w:pPr>
        <w:jc w:val="both"/>
        <w:rPr>
          <w:rFonts w:ascii="Arial" w:hAnsi="Arial" w:cs="Arial"/>
          <w:sz w:val="20"/>
          <w:szCs w:val="20"/>
        </w:rPr>
      </w:pPr>
      <w:r>
        <w:rPr>
          <w:rFonts w:ascii="Arial" w:hAnsi="Arial" w:cs="Arial"/>
          <w:sz w:val="20"/>
          <w:szCs w:val="20"/>
        </w:rPr>
        <w:t>Za ofertę najkorzystniejszą zostanie uznana oferta zawierająca najkorzystniejszy bilans punktów w kryteriach:</w:t>
      </w:r>
    </w:p>
    <w:p w:rsidR="008F73F1" w:rsidRPr="0093047C" w:rsidRDefault="008F73F1" w:rsidP="006126C2">
      <w:pPr>
        <w:jc w:val="both"/>
        <w:rPr>
          <w:rFonts w:cs="Times New Roman"/>
          <w:color w:val="FF0000"/>
        </w:rPr>
      </w:pPr>
    </w:p>
    <w:p w:rsidR="008F73F1" w:rsidRPr="00E31E89" w:rsidRDefault="008F73F1" w:rsidP="00B936B2">
      <w:pPr>
        <w:jc w:val="both"/>
        <w:rPr>
          <w:rFonts w:ascii="Arial" w:hAnsi="Arial" w:cs="Arial"/>
          <w:b/>
          <w:bCs/>
          <w:sz w:val="20"/>
          <w:szCs w:val="20"/>
          <w:u w:val="single"/>
        </w:rPr>
      </w:pPr>
      <w:r w:rsidRPr="00E31E89">
        <w:rPr>
          <w:rFonts w:ascii="Arial" w:hAnsi="Arial" w:cs="Arial"/>
          <w:b/>
          <w:bCs/>
          <w:sz w:val="20"/>
          <w:szCs w:val="20"/>
          <w:u w:val="single"/>
        </w:rPr>
        <w:t>Zadanie nr 1, 2, 3</w:t>
      </w:r>
    </w:p>
    <w:p w:rsidR="008F73F1" w:rsidRPr="006C6231" w:rsidRDefault="008F73F1" w:rsidP="00B936B2">
      <w:pPr>
        <w:jc w:val="both"/>
        <w:rPr>
          <w:rFonts w:ascii="Arial" w:hAnsi="Arial" w:cs="Arial"/>
          <w:sz w:val="20"/>
          <w:szCs w:val="20"/>
        </w:rPr>
      </w:pPr>
    </w:p>
    <w:tbl>
      <w:tblPr>
        <w:tblW w:w="1038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2"/>
        <w:gridCol w:w="4288"/>
        <w:gridCol w:w="1980"/>
        <w:gridCol w:w="3544"/>
      </w:tblGrid>
      <w:tr w:rsidR="008F73F1" w:rsidRPr="006C6231">
        <w:tc>
          <w:tcPr>
            <w:tcW w:w="572" w:type="dxa"/>
            <w:shd w:val="clear" w:color="auto" w:fill="D9D9D9"/>
          </w:tcPr>
          <w:p w:rsidR="008F73F1" w:rsidRPr="006C6231" w:rsidRDefault="008F73F1" w:rsidP="00251FCD">
            <w:pPr>
              <w:jc w:val="center"/>
              <w:rPr>
                <w:rFonts w:ascii="Arial" w:hAnsi="Arial" w:cs="Arial"/>
                <w:b/>
                <w:bCs/>
                <w:kern w:val="2"/>
                <w:sz w:val="20"/>
                <w:szCs w:val="20"/>
                <w:lang w:eastAsia="en-US"/>
              </w:rPr>
            </w:pPr>
            <w:r w:rsidRPr="006C6231">
              <w:rPr>
                <w:rFonts w:ascii="Arial" w:hAnsi="Arial" w:cs="Arial"/>
                <w:b/>
                <w:bCs/>
                <w:sz w:val="20"/>
                <w:szCs w:val="20"/>
                <w:lang w:eastAsia="en-US"/>
              </w:rPr>
              <w:t>L.p.</w:t>
            </w:r>
          </w:p>
        </w:tc>
        <w:tc>
          <w:tcPr>
            <w:tcW w:w="4288" w:type="dxa"/>
            <w:shd w:val="clear" w:color="auto" w:fill="D9D9D9"/>
          </w:tcPr>
          <w:p w:rsidR="008F73F1" w:rsidRPr="006C6231" w:rsidRDefault="008F73F1" w:rsidP="00251FCD">
            <w:pPr>
              <w:jc w:val="center"/>
              <w:rPr>
                <w:rFonts w:ascii="Arial" w:hAnsi="Arial" w:cs="Arial"/>
                <w:b/>
                <w:bCs/>
                <w:kern w:val="2"/>
                <w:sz w:val="20"/>
                <w:szCs w:val="20"/>
                <w:lang w:eastAsia="en-US"/>
              </w:rPr>
            </w:pPr>
            <w:r w:rsidRPr="006C6231">
              <w:rPr>
                <w:rFonts w:ascii="Arial" w:hAnsi="Arial" w:cs="Arial"/>
                <w:b/>
                <w:bCs/>
                <w:sz w:val="20"/>
                <w:szCs w:val="20"/>
                <w:lang w:eastAsia="en-US"/>
              </w:rPr>
              <w:t>Kryterium</w:t>
            </w:r>
          </w:p>
        </w:tc>
        <w:tc>
          <w:tcPr>
            <w:tcW w:w="1980" w:type="dxa"/>
            <w:shd w:val="clear" w:color="auto" w:fill="D9D9D9"/>
          </w:tcPr>
          <w:p w:rsidR="008F73F1" w:rsidRPr="006C6231" w:rsidRDefault="008F73F1" w:rsidP="00251FCD">
            <w:pPr>
              <w:jc w:val="center"/>
              <w:rPr>
                <w:rFonts w:ascii="Arial" w:hAnsi="Arial" w:cs="Arial"/>
                <w:b/>
                <w:bCs/>
                <w:kern w:val="2"/>
                <w:sz w:val="20"/>
                <w:szCs w:val="20"/>
                <w:lang w:eastAsia="en-US"/>
              </w:rPr>
            </w:pPr>
            <w:r w:rsidRPr="006C6231">
              <w:rPr>
                <w:rFonts w:ascii="Arial" w:hAnsi="Arial" w:cs="Arial"/>
                <w:b/>
                <w:bCs/>
                <w:sz w:val="20"/>
                <w:szCs w:val="20"/>
                <w:lang w:eastAsia="en-US"/>
              </w:rPr>
              <w:t xml:space="preserve">Znaczenie </w:t>
            </w:r>
          </w:p>
          <w:p w:rsidR="008F73F1" w:rsidRPr="006C6231" w:rsidRDefault="008F73F1" w:rsidP="00251FCD">
            <w:pPr>
              <w:jc w:val="center"/>
              <w:rPr>
                <w:rFonts w:ascii="Arial" w:hAnsi="Arial" w:cs="Arial"/>
                <w:b/>
                <w:bCs/>
                <w:sz w:val="20"/>
                <w:szCs w:val="20"/>
                <w:lang w:eastAsia="en-US"/>
              </w:rPr>
            </w:pPr>
            <w:r w:rsidRPr="006C6231">
              <w:rPr>
                <w:rFonts w:ascii="Arial" w:hAnsi="Arial" w:cs="Arial"/>
                <w:b/>
                <w:bCs/>
                <w:sz w:val="20"/>
                <w:szCs w:val="20"/>
                <w:lang w:eastAsia="en-US"/>
              </w:rPr>
              <w:t xml:space="preserve">procentowe </w:t>
            </w:r>
          </w:p>
          <w:p w:rsidR="008F73F1" w:rsidRPr="006C6231" w:rsidRDefault="008F73F1" w:rsidP="00251FCD">
            <w:pPr>
              <w:jc w:val="center"/>
              <w:rPr>
                <w:rFonts w:ascii="Arial" w:hAnsi="Arial" w:cs="Arial"/>
                <w:b/>
                <w:bCs/>
                <w:kern w:val="2"/>
                <w:sz w:val="20"/>
                <w:szCs w:val="20"/>
                <w:lang w:eastAsia="en-US"/>
              </w:rPr>
            </w:pPr>
            <w:r w:rsidRPr="006C6231">
              <w:rPr>
                <w:rFonts w:ascii="Arial" w:hAnsi="Arial" w:cs="Arial"/>
                <w:b/>
                <w:bCs/>
                <w:sz w:val="20"/>
                <w:szCs w:val="20"/>
                <w:lang w:eastAsia="en-US"/>
              </w:rPr>
              <w:t>kryterium</w:t>
            </w:r>
          </w:p>
        </w:tc>
        <w:tc>
          <w:tcPr>
            <w:tcW w:w="3544" w:type="dxa"/>
            <w:shd w:val="clear" w:color="auto" w:fill="D9D9D9"/>
          </w:tcPr>
          <w:p w:rsidR="008F73F1" w:rsidRPr="006C6231" w:rsidRDefault="008F73F1" w:rsidP="00251FCD">
            <w:pPr>
              <w:jc w:val="center"/>
              <w:rPr>
                <w:rFonts w:ascii="Arial" w:hAnsi="Arial" w:cs="Arial"/>
                <w:b/>
                <w:bCs/>
                <w:kern w:val="2"/>
                <w:sz w:val="20"/>
                <w:szCs w:val="20"/>
                <w:lang w:eastAsia="en-US"/>
              </w:rPr>
            </w:pPr>
            <w:r w:rsidRPr="006C6231">
              <w:rPr>
                <w:rFonts w:ascii="Arial" w:hAnsi="Arial" w:cs="Arial"/>
                <w:b/>
                <w:bCs/>
                <w:sz w:val="20"/>
                <w:szCs w:val="20"/>
                <w:lang w:eastAsia="en-US"/>
              </w:rPr>
              <w:t xml:space="preserve">Maksymalna ilość punktów, </w:t>
            </w:r>
          </w:p>
          <w:p w:rsidR="008F73F1" w:rsidRPr="006C6231" w:rsidRDefault="008F73F1" w:rsidP="00251FCD">
            <w:pPr>
              <w:jc w:val="center"/>
              <w:rPr>
                <w:rFonts w:ascii="Arial" w:hAnsi="Arial" w:cs="Arial"/>
                <w:b/>
                <w:bCs/>
                <w:sz w:val="20"/>
                <w:szCs w:val="20"/>
                <w:lang w:eastAsia="en-US"/>
              </w:rPr>
            </w:pPr>
            <w:r w:rsidRPr="006C6231">
              <w:rPr>
                <w:rFonts w:ascii="Arial" w:hAnsi="Arial" w:cs="Arial"/>
                <w:b/>
                <w:bCs/>
                <w:sz w:val="20"/>
                <w:szCs w:val="20"/>
                <w:lang w:eastAsia="en-US"/>
              </w:rPr>
              <w:t xml:space="preserve">jaką może otrzymać oferta </w:t>
            </w:r>
          </w:p>
          <w:p w:rsidR="008F73F1" w:rsidRPr="006C6231" w:rsidRDefault="008F73F1" w:rsidP="00251FCD">
            <w:pPr>
              <w:jc w:val="center"/>
              <w:rPr>
                <w:rFonts w:ascii="Arial" w:hAnsi="Arial" w:cs="Arial"/>
                <w:b/>
                <w:bCs/>
                <w:kern w:val="2"/>
                <w:sz w:val="20"/>
                <w:szCs w:val="20"/>
                <w:lang w:eastAsia="en-US"/>
              </w:rPr>
            </w:pPr>
            <w:r w:rsidRPr="006C6231">
              <w:rPr>
                <w:rFonts w:ascii="Arial" w:hAnsi="Arial" w:cs="Arial"/>
                <w:b/>
                <w:bCs/>
                <w:sz w:val="20"/>
                <w:szCs w:val="20"/>
                <w:lang w:eastAsia="en-US"/>
              </w:rPr>
              <w:t>za dane kryterium</w:t>
            </w:r>
          </w:p>
        </w:tc>
      </w:tr>
      <w:tr w:rsidR="008F73F1" w:rsidRPr="006C6231">
        <w:tc>
          <w:tcPr>
            <w:tcW w:w="572" w:type="dxa"/>
          </w:tcPr>
          <w:p w:rsidR="008F73F1" w:rsidRPr="006C6231" w:rsidRDefault="008F73F1" w:rsidP="00251FCD">
            <w:pPr>
              <w:jc w:val="both"/>
              <w:rPr>
                <w:rFonts w:ascii="Arial" w:hAnsi="Arial" w:cs="Arial"/>
                <w:kern w:val="2"/>
                <w:sz w:val="20"/>
                <w:szCs w:val="20"/>
                <w:lang w:eastAsia="en-US"/>
              </w:rPr>
            </w:pPr>
            <w:r w:rsidRPr="006C6231">
              <w:rPr>
                <w:rFonts w:ascii="Arial" w:hAnsi="Arial" w:cs="Arial"/>
                <w:sz w:val="20"/>
                <w:szCs w:val="20"/>
                <w:lang w:eastAsia="en-US"/>
              </w:rPr>
              <w:t>1</w:t>
            </w:r>
          </w:p>
        </w:tc>
        <w:tc>
          <w:tcPr>
            <w:tcW w:w="4288" w:type="dxa"/>
          </w:tcPr>
          <w:p w:rsidR="008F73F1" w:rsidRPr="006C6231" w:rsidRDefault="008F73F1" w:rsidP="00251FCD">
            <w:pPr>
              <w:jc w:val="both"/>
              <w:rPr>
                <w:rFonts w:ascii="Arial" w:hAnsi="Arial" w:cs="Arial"/>
                <w:kern w:val="2"/>
                <w:sz w:val="20"/>
                <w:szCs w:val="20"/>
                <w:lang w:eastAsia="en-US"/>
              </w:rPr>
            </w:pPr>
            <w:r w:rsidRPr="006C6231">
              <w:rPr>
                <w:rFonts w:ascii="Arial" w:hAnsi="Arial" w:cs="Arial"/>
                <w:sz w:val="20"/>
                <w:szCs w:val="20"/>
                <w:lang w:eastAsia="en-US"/>
              </w:rPr>
              <w:t>Cena</w:t>
            </w:r>
          </w:p>
        </w:tc>
        <w:tc>
          <w:tcPr>
            <w:tcW w:w="1980" w:type="dxa"/>
          </w:tcPr>
          <w:p w:rsidR="008F73F1" w:rsidRPr="006C6231" w:rsidRDefault="008F73F1" w:rsidP="00251FCD">
            <w:pPr>
              <w:jc w:val="both"/>
              <w:rPr>
                <w:rFonts w:ascii="Arial" w:hAnsi="Arial" w:cs="Arial"/>
                <w:kern w:val="2"/>
                <w:sz w:val="20"/>
                <w:szCs w:val="20"/>
                <w:lang w:eastAsia="en-US"/>
              </w:rPr>
            </w:pPr>
            <w:r w:rsidRPr="006C6231">
              <w:rPr>
                <w:rFonts w:ascii="Arial" w:hAnsi="Arial" w:cs="Arial"/>
                <w:sz w:val="20"/>
                <w:szCs w:val="20"/>
                <w:lang w:eastAsia="en-US"/>
              </w:rPr>
              <w:t>60%</w:t>
            </w:r>
          </w:p>
        </w:tc>
        <w:tc>
          <w:tcPr>
            <w:tcW w:w="3544" w:type="dxa"/>
          </w:tcPr>
          <w:p w:rsidR="008F73F1" w:rsidRPr="006C6231" w:rsidRDefault="008F73F1" w:rsidP="00251FCD">
            <w:pPr>
              <w:jc w:val="both"/>
              <w:rPr>
                <w:rFonts w:ascii="Arial" w:hAnsi="Arial" w:cs="Arial"/>
                <w:kern w:val="2"/>
                <w:sz w:val="20"/>
                <w:szCs w:val="20"/>
                <w:lang w:eastAsia="en-US"/>
              </w:rPr>
            </w:pPr>
            <w:r w:rsidRPr="006C6231">
              <w:rPr>
                <w:rFonts w:ascii="Arial" w:hAnsi="Arial" w:cs="Arial"/>
                <w:sz w:val="20"/>
                <w:szCs w:val="20"/>
                <w:lang w:eastAsia="en-US"/>
              </w:rPr>
              <w:t>60,00 pkt.</w:t>
            </w:r>
          </w:p>
        </w:tc>
      </w:tr>
      <w:tr w:rsidR="008F73F1" w:rsidRPr="006C6231">
        <w:tc>
          <w:tcPr>
            <w:tcW w:w="572" w:type="dxa"/>
          </w:tcPr>
          <w:p w:rsidR="008F73F1" w:rsidRPr="006C6231" w:rsidRDefault="008F73F1" w:rsidP="00251FCD">
            <w:pPr>
              <w:jc w:val="both"/>
              <w:rPr>
                <w:rFonts w:ascii="Arial" w:hAnsi="Arial" w:cs="Arial"/>
                <w:sz w:val="20"/>
                <w:szCs w:val="20"/>
                <w:lang w:eastAsia="en-US"/>
              </w:rPr>
            </w:pPr>
            <w:r w:rsidRPr="006C6231">
              <w:rPr>
                <w:rFonts w:ascii="Arial" w:hAnsi="Arial" w:cs="Arial"/>
                <w:sz w:val="20"/>
                <w:szCs w:val="20"/>
                <w:lang w:eastAsia="en-US"/>
              </w:rPr>
              <w:t>2</w:t>
            </w:r>
          </w:p>
        </w:tc>
        <w:tc>
          <w:tcPr>
            <w:tcW w:w="4288" w:type="dxa"/>
          </w:tcPr>
          <w:p w:rsidR="008F73F1" w:rsidRPr="006C6231" w:rsidRDefault="008F73F1" w:rsidP="00251FCD">
            <w:pPr>
              <w:jc w:val="both"/>
              <w:rPr>
                <w:rFonts w:ascii="Arial" w:hAnsi="Arial" w:cs="Arial"/>
                <w:sz w:val="20"/>
                <w:szCs w:val="20"/>
                <w:lang w:eastAsia="en-US"/>
              </w:rPr>
            </w:pPr>
            <w:r w:rsidRPr="006C6231">
              <w:rPr>
                <w:rFonts w:ascii="Arial" w:hAnsi="Arial" w:cs="Arial"/>
                <w:sz w:val="20"/>
                <w:szCs w:val="20"/>
                <w:lang w:eastAsia="en-US"/>
              </w:rPr>
              <w:t>Parametry techniczne</w:t>
            </w:r>
          </w:p>
        </w:tc>
        <w:tc>
          <w:tcPr>
            <w:tcW w:w="1980" w:type="dxa"/>
          </w:tcPr>
          <w:p w:rsidR="008F73F1" w:rsidRPr="006C6231" w:rsidRDefault="008F73F1" w:rsidP="00251FCD">
            <w:pPr>
              <w:jc w:val="both"/>
              <w:rPr>
                <w:rFonts w:ascii="Arial" w:hAnsi="Arial" w:cs="Arial"/>
                <w:sz w:val="20"/>
                <w:szCs w:val="20"/>
                <w:lang w:eastAsia="en-US"/>
              </w:rPr>
            </w:pPr>
            <w:r w:rsidRPr="006C6231">
              <w:rPr>
                <w:rFonts w:ascii="Arial" w:hAnsi="Arial" w:cs="Arial"/>
                <w:sz w:val="20"/>
                <w:szCs w:val="20"/>
                <w:lang w:eastAsia="en-US"/>
              </w:rPr>
              <w:t>30%</w:t>
            </w:r>
          </w:p>
        </w:tc>
        <w:tc>
          <w:tcPr>
            <w:tcW w:w="3544" w:type="dxa"/>
          </w:tcPr>
          <w:p w:rsidR="008F73F1" w:rsidRPr="006C6231" w:rsidRDefault="008F73F1" w:rsidP="00251FCD">
            <w:pPr>
              <w:jc w:val="both"/>
              <w:rPr>
                <w:rFonts w:ascii="Arial" w:hAnsi="Arial" w:cs="Arial"/>
                <w:sz w:val="20"/>
                <w:szCs w:val="20"/>
                <w:lang w:eastAsia="en-US"/>
              </w:rPr>
            </w:pPr>
            <w:r w:rsidRPr="006C6231">
              <w:rPr>
                <w:rFonts w:ascii="Arial" w:hAnsi="Arial" w:cs="Arial"/>
                <w:sz w:val="20"/>
                <w:szCs w:val="20"/>
                <w:lang w:eastAsia="en-US"/>
              </w:rPr>
              <w:t>30,00 pkt.</w:t>
            </w:r>
          </w:p>
        </w:tc>
      </w:tr>
      <w:tr w:rsidR="008F73F1" w:rsidRPr="006C6231">
        <w:tc>
          <w:tcPr>
            <w:tcW w:w="572" w:type="dxa"/>
          </w:tcPr>
          <w:p w:rsidR="008F73F1" w:rsidRPr="006C6231" w:rsidRDefault="008F73F1" w:rsidP="00251FCD">
            <w:pPr>
              <w:jc w:val="both"/>
              <w:rPr>
                <w:rFonts w:ascii="Arial" w:hAnsi="Arial" w:cs="Arial"/>
                <w:sz w:val="20"/>
                <w:szCs w:val="20"/>
                <w:lang w:eastAsia="en-US"/>
              </w:rPr>
            </w:pPr>
            <w:r w:rsidRPr="006C6231">
              <w:rPr>
                <w:rFonts w:ascii="Arial" w:hAnsi="Arial" w:cs="Arial"/>
                <w:sz w:val="20"/>
                <w:szCs w:val="20"/>
                <w:lang w:eastAsia="en-US"/>
              </w:rPr>
              <w:t>3</w:t>
            </w:r>
          </w:p>
        </w:tc>
        <w:tc>
          <w:tcPr>
            <w:tcW w:w="4288" w:type="dxa"/>
          </w:tcPr>
          <w:p w:rsidR="008F73F1" w:rsidRPr="006C6231" w:rsidRDefault="008F73F1" w:rsidP="00251FCD">
            <w:pPr>
              <w:jc w:val="both"/>
              <w:rPr>
                <w:rFonts w:ascii="Arial" w:hAnsi="Arial" w:cs="Arial"/>
                <w:sz w:val="20"/>
                <w:szCs w:val="20"/>
                <w:lang w:eastAsia="en-US"/>
              </w:rPr>
            </w:pPr>
            <w:r w:rsidRPr="006C6231">
              <w:rPr>
                <w:rFonts w:ascii="Arial" w:hAnsi="Arial" w:cs="Arial"/>
                <w:sz w:val="20"/>
                <w:szCs w:val="20"/>
                <w:lang w:eastAsia="en-US"/>
              </w:rPr>
              <w:t>Okres gwarancji</w:t>
            </w:r>
          </w:p>
        </w:tc>
        <w:tc>
          <w:tcPr>
            <w:tcW w:w="1980" w:type="dxa"/>
          </w:tcPr>
          <w:p w:rsidR="008F73F1" w:rsidRPr="006C6231" w:rsidRDefault="008F73F1" w:rsidP="00251FCD">
            <w:pPr>
              <w:jc w:val="both"/>
              <w:rPr>
                <w:rFonts w:ascii="Arial" w:hAnsi="Arial" w:cs="Arial"/>
                <w:sz w:val="20"/>
                <w:szCs w:val="20"/>
                <w:lang w:eastAsia="en-US"/>
              </w:rPr>
            </w:pPr>
            <w:r w:rsidRPr="006C6231">
              <w:rPr>
                <w:rFonts w:ascii="Arial" w:hAnsi="Arial" w:cs="Arial"/>
                <w:sz w:val="20"/>
                <w:szCs w:val="20"/>
                <w:lang w:eastAsia="en-US"/>
              </w:rPr>
              <w:t>5%</w:t>
            </w:r>
          </w:p>
        </w:tc>
        <w:tc>
          <w:tcPr>
            <w:tcW w:w="3544" w:type="dxa"/>
          </w:tcPr>
          <w:p w:rsidR="008F73F1" w:rsidRPr="006C6231" w:rsidRDefault="008F73F1" w:rsidP="00251FCD">
            <w:pPr>
              <w:jc w:val="both"/>
              <w:rPr>
                <w:rFonts w:ascii="Arial" w:hAnsi="Arial" w:cs="Arial"/>
                <w:sz w:val="20"/>
                <w:szCs w:val="20"/>
                <w:lang w:eastAsia="en-US"/>
              </w:rPr>
            </w:pPr>
            <w:r w:rsidRPr="006C6231">
              <w:rPr>
                <w:rFonts w:ascii="Arial" w:hAnsi="Arial" w:cs="Arial"/>
                <w:sz w:val="20"/>
                <w:szCs w:val="20"/>
                <w:lang w:eastAsia="en-US"/>
              </w:rPr>
              <w:t>5,00 pkt.</w:t>
            </w:r>
          </w:p>
        </w:tc>
      </w:tr>
      <w:tr w:rsidR="008F73F1" w:rsidRPr="006C6231">
        <w:tc>
          <w:tcPr>
            <w:tcW w:w="572" w:type="dxa"/>
          </w:tcPr>
          <w:p w:rsidR="008F73F1" w:rsidRPr="006C6231" w:rsidRDefault="008F73F1" w:rsidP="00251FCD">
            <w:pPr>
              <w:jc w:val="both"/>
              <w:rPr>
                <w:rFonts w:ascii="Arial" w:hAnsi="Arial" w:cs="Arial"/>
                <w:sz w:val="20"/>
                <w:szCs w:val="20"/>
                <w:lang w:eastAsia="en-US"/>
              </w:rPr>
            </w:pPr>
            <w:r w:rsidRPr="006C6231">
              <w:rPr>
                <w:rFonts w:ascii="Arial" w:hAnsi="Arial" w:cs="Arial"/>
                <w:sz w:val="20"/>
                <w:szCs w:val="20"/>
                <w:lang w:eastAsia="en-US"/>
              </w:rPr>
              <w:t>4</w:t>
            </w:r>
          </w:p>
        </w:tc>
        <w:tc>
          <w:tcPr>
            <w:tcW w:w="4288" w:type="dxa"/>
          </w:tcPr>
          <w:p w:rsidR="008F73F1" w:rsidRPr="006C6231" w:rsidRDefault="008F73F1" w:rsidP="00251FCD">
            <w:pPr>
              <w:rPr>
                <w:rFonts w:ascii="Arial" w:hAnsi="Arial" w:cs="Arial"/>
                <w:sz w:val="20"/>
                <w:szCs w:val="20"/>
                <w:lang w:eastAsia="en-US"/>
              </w:rPr>
            </w:pPr>
            <w:r w:rsidRPr="006C6231">
              <w:rPr>
                <w:rFonts w:ascii="Arial" w:hAnsi="Arial" w:cs="Arial"/>
                <w:sz w:val="20"/>
                <w:szCs w:val="20"/>
                <w:lang w:eastAsia="en-US"/>
              </w:rPr>
              <w:t>Częstotliwość przeglądów pogwarancyjnych</w:t>
            </w:r>
          </w:p>
        </w:tc>
        <w:tc>
          <w:tcPr>
            <w:tcW w:w="1980" w:type="dxa"/>
          </w:tcPr>
          <w:p w:rsidR="008F73F1" w:rsidRPr="006C6231" w:rsidRDefault="008F73F1" w:rsidP="00251FCD">
            <w:pPr>
              <w:jc w:val="both"/>
              <w:rPr>
                <w:rFonts w:ascii="Arial" w:hAnsi="Arial" w:cs="Arial"/>
                <w:sz w:val="20"/>
                <w:szCs w:val="20"/>
                <w:lang w:eastAsia="en-US"/>
              </w:rPr>
            </w:pPr>
            <w:r w:rsidRPr="006C6231">
              <w:rPr>
                <w:rFonts w:ascii="Arial" w:hAnsi="Arial" w:cs="Arial"/>
                <w:sz w:val="20"/>
                <w:szCs w:val="20"/>
                <w:lang w:eastAsia="en-US"/>
              </w:rPr>
              <w:t>5%</w:t>
            </w:r>
          </w:p>
        </w:tc>
        <w:tc>
          <w:tcPr>
            <w:tcW w:w="3544" w:type="dxa"/>
          </w:tcPr>
          <w:p w:rsidR="008F73F1" w:rsidRPr="006C6231" w:rsidRDefault="008F73F1" w:rsidP="00251FCD">
            <w:pPr>
              <w:jc w:val="both"/>
              <w:rPr>
                <w:rFonts w:ascii="Arial" w:hAnsi="Arial" w:cs="Arial"/>
                <w:sz w:val="20"/>
                <w:szCs w:val="20"/>
                <w:lang w:eastAsia="en-US"/>
              </w:rPr>
            </w:pPr>
            <w:r w:rsidRPr="006C6231">
              <w:rPr>
                <w:rFonts w:ascii="Arial" w:hAnsi="Arial" w:cs="Arial"/>
                <w:sz w:val="20"/>
                <w:szCs w:val="20"/>
                <w:lang w:eastAsia="en-US"/>
              </w:rPr>
              <w:t>5,00 pkt.</w:t>
            </w:r>
          </w:p>
        </w:tc>
      </w:tr>
    </w:tbl>
    <w:p w:rsidR="008F73F1" w:rsidRPr="006C6231" w:rsidRDefault="008F73F1" w:rsidP="0093047C">
      <w:pPr>
        <w:jc w:val="both"/>
        <w:rPr>
          <w:rFonts w:ascii="Arial" w:hAnsi="Arial" w:cs="Arial"/>
          <w:b/>
          <w:bCs/>
          <w:color w:val="FF0000"/>
          <w:sz w:val="20"/>
          <w:szCs w:val="20"/>
          <w:u w:val="single"/>
        </w:rPr>
      </w:pPr>
    </w:p>
    <w:p w:rsidR="008F73F1" w:rsidRPr="006C6231" w:rsidRDefault="008F73F1" w:rsidP="0093047C">
      <w:pPr>
        <w:jc w:val="both"/>
        <w:rPr>
          <w:rFonts w:ascii="Arial" w:hAnsi="Arial" w:cs="Arial"/>
          <w:sz w:val="20"/>
          <w:szCs w:val="20"/>
        </w:rPr>
      </w:pPr>
      <w:r w:rsidRPr="006C6231">
        <w:rPr>
          <w:rFonts w:ascii="Arial" w:hAnsi="Arial" w:cs="Arial"/>
          <w:sz w:val="20"/>
          <w:szCs w:val="20"/>
        </w:rPr>
        <w:t>20.3</w:t>
      </w:r>
    </w:p>
    <w:p w:rsidR="008F73F1" w:rsidRPr="006C6231" w:rsidRDefault="008F73F1" w:rsidP="0093047C">
      <w:pPr>
        <w:jc w:val="both"/>
        <w:rPr>
          <w:rFonts w:ascii="Arial" w:hAnsi="Arial" w:cs="Arial"/>
          <w:sz w:val="20"/>
          <w:szCs w:val="20"/>
        </w:rPr>
      </w:pPr>
      <w:r w:rsidRPr="006C6231">
        <w:rPr>
          <w:rFonts w:ascii="Arial" w:hAnsi="Arial" w:cs="Arial"/>
          <w:sz w:val="20"/>
          <w:szCs w:val="20"/>
        </w:rPr>
        <w:t xml:space="preserve">Zastosowane wzory do obliczenia punktowego: </w:t>
      </w:r>
    </w:p>
    <w:p w:rsidR="008F73F1" w:rsidRPr="006C6231" w:rsidRDefault="008F73F1" w:rsidP="0093047C">
      <w:pPr>
        <w:jc w:val="both"/>
        <w:rPr>
          <w:rFonts w:ascii="Arial" w:hAnsi="Arial" w:cs="Arial"/>
          <w:sz w:val="20"/>
          <w:szCs w:val="20"/>
        </w:rPr>
      </w:pPr>
    </w:p>
    <w:p w:rsidR="008F73F1" w:rsidRPr="00E31E89" w:rsidRDefault="008F73F1" w:rsidP="0093047C">
      <w:pPr>
        <w:jc w:val="both"/>
        <w:rPr>
          <w:rFonts w:ascii="Arial" w:hAnsi="Arial" w:cs="Arial"/>
          <w:b/>
          <w:bCs/>
          <w:sz w:val="20"/>
          <w:szCs w:val="20"/>
          <w:u w:val="single"/>
        </w:rPr>
      </w:pPr>
      <w:r w:rsidRPr="00E31E89">
        <w:rPr>
          <w:rFonts w:ascii="Arial" w:hAnsi="Arial" w:cs="Arial"/>
          <w:b/>
          <w:bCs/>
          <w:sz w:val="20"/>
          <w:szCs w:val="20"/>
          <w:u w:val="single"/>
        </w:rPr>
        <w:t>Zadanie nr 1, 2, 3</w:t>
      </w:r>
    </w:p>
    <w:p w:rsidR="008F73F1" w:rsidRPr="006C6231" w:rsidRDefault="008F73F1" w:rsidP="0093047C">
      <w:pPr>
        <w:jc w:val="both"/>
        <w:rPr>
          <w:rFonts w:ascii="Arial" w:hAnsi="Arial" w:cs="Arial"/>
          <w:b/>
          <w:bCs/>
          <w:color w:val="FF0000"/>
          <w:sz w:val="20"/>
          <w:szCs w:val="20"/>
          <w:u w:val="single"/>
        </w:rPr>
      </w:pPr>
    </w:p>
    <w:p w:rsidR="008F73F1" w:rsidRPr="006C6231" w:rsidRDefault="008F73F1" w:rsidP="00B936B2">
      <w:pPr>
        <w:jc w:val="both"/>
        <w:rPr>
          <w:rFonts w:ascii="Arial" w:hAnsi="Arial" w:cs="Arial"/>
          <w:sz w:val="20"/>
          <w:szCs w:val="20"/>
          <w:u w:val="single"/>
        </w:rPr>
      </w:pPr>
      <w:r w:rsidRPr="006C6231">
        <w:rPr>
          <w:rFonts w:ascii="Arial" w:hAnsi="Arial" w:cs="Arial"/>
          <w:sz w:val="20"/>
          <w:szCs w:val="20"/>
          <w:u w:val="single"/>
        </w:rPr>
        <w:t>a) cena</w:t>
      </w:r>
    </w:p>
    <w:p w:rsidR="008F73F1" w:rsidRPr="006C6231" w:rsidRDefault="008F73F1" w:rsidP="00B936B2">
      <w:pPr>
        <w:jc w:val="both"/>
        <w:rPr>
          <w:rFonts w:ascii="Arial" w:hAnsi="Arial" w:cs="Arial"/>
          <w:sz w:val="20"/>
          <w:szCs w:val="20"/>
          <w:u w:val="single"/>
        </w:rPr>
      </w:pPr>
    </w:p>
    <w:p w:rsidR="008F73F1" w:rsidRPr="006C6231" w:rsidRDefault="008F73F1" w:rsidP="00B936B2">
      <w:pPr>
        <w:jc w:val="both"/>
        <w:rPr>
          <w:rFonts w:ascii="Arial" w:hAnsi="Arial" w:cs="Arial"/>
          <w:sz w:val="20"/>
          <w:szCs w:val="20"/>
          <w:u w:val="single"/>
        </w:rPr>
      </w:pPr>
      <w:r w:rsidRPr="006C6231">
        <w:rPr>
          <w:rFonts w:ascii="Arial" w:hAnsi="Arial" w:cs="Arial"/>
          <w:sz w:val="20"/>
          <w:szCs w:val="20"/>
          <w:u w:val="single"/>
        </w:rPr>
        <w:t xml:space="preserve">Ocena punktowa w kryterium „cena” dokonana zostanie na podstawie łącznej ceny ofertowej brutto wskazanej przez Wykonawcę w treści formularza ofertowego i przeliczona na liczbę punktów uzyskanych </w:t>
      </w:r>
      <w:r w:rsidRPr="006C6231">
        <w:rPr>
          <w:rFonts w:ascii="Arial" w:hAnsi="Arial" w:cs="Arial"/>
          <w:sz w:val="20"/>
          <w:szCs w:val="20"/>
          <w:u w:val="single"/>
        </w:rPr>
        <w:br/>
        <w:t>w kryterium według wzoru:</w:t>
      </w:r>
    </w:p>
    <w:p w:rsidR="008F73F1" w:rsidRPr="006C6231" w:rsidRDefault="008F73F1" w:rsidP="00B936B2">
      <w:pPr>
        <w:jc w:val="both"/>
        <w:rPr>
          <w:rFonts w:ascii="Arial" w:hAnsi="Arial" w:cs="Arial"/>
          <w:sz w:val="20"/>
          <w:szCs w:val="20"/>
        </w:rPr>
      </w:pPr>
    </w:p>
    <w:p w:rsidR="008F73F1" w:rsidRPr="006C6231" w:rsidRDefault="008F73F1" w:rsidP="00B936B2">
      <w:pPr>
        <w:jc w:val="both"/>
        <w:rPr>
          <w:rFonts w:ascii="Arial" w:hAnsi="Arial" w:cs="Arial"/>
          <w:sz w:val="20"/>
          <w:szCs w:val="20"/>
        </w:rPr>
      </w:pPr>
      <w:r w:rsidRPr="006C6231">
        <w:rPr>
          <w:rFonts w:ascii="Arial" w:hAnsi="Arial" w:cs="Arial"/>
          <w:sz w:val="20"/>
          <w:szCs w:val="20"/>
        </w:rPr>
        <w:t xml:space="preserve">                Najniższa cena ofertowa brutto spośród ocenianych ofert</w:t>
      </w:r>
    </w:p>
    <w:p w:rsidR="008F73F1" w:rsidRPr="006C6231" w:rsidRDefault="008F73F1" w:rsidP="00B936B2">
      <w:pPr>
        <w:jc w:val="both"/>
        <w:rPr>
          <w:rFonts w:ascii="Arial" w:hAnsi="Arial" w:cs="Arial"/>
          <w:sz w:val="20"/>
          <w:szCs w:val="20"/>
        </w:rPr>
      </w:pPr>
      <w:r w:rsidRPr="006C6231">
        <w:rPr>
          <w:rFonts w:ascii="Arial" w:hAnsi="Arial" w:cs="Arial"/>
          <w:sz w:val="20"/>
          <w:szCs w:val="20"/>
        </w:rPr>
        <w:t>Cena =   ------------------------------------------------------------------------------ x 60</w:t>
      </w:r>
    </w:p>
    <w:p w:rsidR="008F73F1" w:rsidRPr="006C6231" w:rsidRDefault="008F73F1" w:rsidP="00B936B2">
      <w:pPr>
        <w:jc w:val="both"/>
        <w:rPr>
          <w:rFonts w:ascii="Arial" w:hAnsi="Arial" w:cs="Arial"/>
          <w:sz w:val="20"/>
          <w:szCs w:val="20"/>
        </w:rPr>
      </w:pPr>
      <w:r w:rsidRPr="006C6231">
        <w:rPr>
          <w:rFonts w:ascii="Arial" w:hAnsi="Arial" w:cs="Arial"/>
          <w:sz w:val="20"/>
          <w:szCs w:val="20"/>
        </w:rPr>
        <w:t xml:space="preserve">                                Cena brutto oferty ocenianej</w:t>
      </w:r>
    </w:p>
    <w:p w:rsidR="008F73F1" w:rsidRPr="006C6231" w:rsidRDefault="008F73F1" w:rsidP="00B936B2">
      <w:pPr>
        <w:rPr>
          <w:rFonts w:ascii="Arial" w:hAnsi="Arial" w:cs="Arial"/>
          <w:sz w:val="20"/>
          <w:szCs w:val="20"/>
        </w:rPr>
      </w:pPr>
    </w:p>
    <w:p w:rsidR="008F73F1" w:rsidRPr="006C6231" w:rsidRDefault="008F73F1" w:rsidP="00B936B2">
      <w:pPr>
        <w:jc w:val="both"/>
        <w:rPr>
          <w:rFonts w:ascii="Arial" w:hAnsi="Arial" w:cs="Arial"/>
          <w:sz w:val="20"/>
          <w:szCs w:val="20"/>
          <w:u w:val="single"/>
        </w:rPr>
      </w:pPr>
      <w:r w:rsidRPr="006C6231">
        <w:rPr>
          <w:rFonts w:ascii="Arial" w:hAnsi="Arial" w:cs="Arial"/>
          <w:sz w:val="20"/>
          <w:szCs w:val="20"/>
          <w:u w:val="single"/>
        </w:rPr>
        <w:t>W przypadku kryterium „cena” oferta otrzyma zaokrągloną do dwóch miejsc po przecinku liczbę punktów (można otrzymać maksymalnie 60,00 pkt.).</w:t>
      </w:r>
    </w:p>
    <w:p w:rsidR="008F73F1" w:rsidRPr="006C6231" w:rsidRDefault="008F73F1" w:rsidP="00B936B2">
      <w:pPr>
        <w:jc w:val="both"/>
        <w:rPr>
          <w:rFonts w:ascii="Arial" w:hAnsi="Arial" w:cs="Arial"/>
          <w:sz w:val="20"/>
          <w:szCs w:val="20"/>
          <w:u w:val="single"/>
        </w:rPr>
      </w:pPr>
    </w:p>
    <w:p w:rsidR="008F73F1" w:rsidRPr="006C6231" w:rsidRDefault="008F73F1" w:rsidP="00B936B2">
      <w:pPr>
        <w:jc w:val="both"/>
        <w:rPr>
          <w:rFonts w:ascii="Arial" w:hAnsi="Arial" w:cs="Arial"/>
          <w:sz w:val="20"/>
          <w:szCs w:val="20"/>
          <w:u w:val="single"/>
        </w:rPr>
      </w:pPr>
      <w:r w:rsidRPr="006C6231">
        <w:rPr>
          <w:rFonts w:ascii="Arial" w:hAnsi="Arial" w:cs="Arial"/>
          <w:sz w:val="20"/>
          <w:szCs w:val="20"/>
          <w:u w:val="single"/>
        </w:rPr>
        <w:t>b) parametry techniczne</w:t>
      </w:r>
    </w:p>
    <w:p w:rsidR="008F73F1" w:rsidRPr="006C6231" w:rsidRDefault="008F73F1" w:rsidP="00B936B2">
      <w:pPr>
        <w:jc w:val="both"/>
        <w:rPr>
          <w:rFonts w:ascii="Arial" w:hAnsi="Arial" w:cs="Arial"/>
          <w:sz w:val="20"/>
          <w:szCs w:val="20"/>
          <w:u w:val="single"/>
        </w:rPr>
      </w:pPr>
    </w:p>
    <w:p w:rsidR="008F73F1" w:rsidRPr="006C6231" w:rsidRDefault="008F73F1" w:rsidP="00B936B2">
      <w:pPr>
        <w:jc w:val="both"/>
        <w:rPr>
          <w:rFonts w:ascii="Arial" w:hAnsi="Arial" w:cs="Arial"/>
          <w:sz w:val="20"/>
          <w:szCs w:val="20"/>
          <w:u w:val="single"/>
        </w:rPr>
      </w:pPr>
      <w:r w:rsidRPr="006C6231">
        <w:rPr>
          <w:rFonts w:ascii="Arial" w:hAnsi="Arial" w:cs="Arial"/>
          <w:sz w:val="20"/>
          <w:szCs w:val="20"/>
          <w:u w:val="single"/>
        </w:rPr>
        <w:t xml:space="preserve">Ocena punktowa w kryterium „parametry techniczne” dokonana zostanie na podstawie sumy punktów </w:t>
      </w:r>
      <w:r w:rsidRPr="006C6231">
        <w:rPr>
          <w:rFonts w:ascii="Arial" w:hAnsi="Arial" w:cs="Arial"/>
          <w:sz w:val="20"/>
          <w:szCs w:val="20"/>
          <w:u w:val="single"/>
        </w:rPr>
        <w:br/>
        <w:t>za parametry techniczne podlegające ocenie, przyznanych zgodnie z opisem sposobu przyznawania punktów zawartym w treści załącznika nr 1 do oferty SWZ. Suma punktów za ocenę parametrów technicznych przyznanych ocenianej ofercie zostanie przeliczona na liczbę punktów uzyskanych w kryterium według wzoru:</w:t>
      </w:r>
    </w:p>
    <w:p w:rsidR="008F73F1" w:rsidRPr="006C6231" w:rsidRDefault="008F73F1" w:rsidP="00B936B2">
      <w:pPr>
        <w:jc w:val="both"/>
        <w:rPr>
          <w:rFonts w:ascii="Arial" w:hAnsi="Arial" w:cs="Arial"/>
          <w:sz w:val="20"/>
          <w:szCs w:val="20"/>
          <w:u w:val="single"/>
        </w:rPr>
      </w:pPr>
    </w:p>
    <w:p w:rsidR="008F73F1" w:rsidRPr="006C6231" w:rsidRDefault="008F73F1" w:rsidP="00B936B2">
      <w:pPr>
        <w:jc w:val="both"/>
        <w:rPr>
          <w:rFonts w:ascii="Arial" w:hAnsi="Arial" w:cs="Arial"/>
          <w:sz w:val="20"/>
          <w:szCs w:val="20"/>
        </w:rPr>
      </w:pPr>
      <w:r w:rsidRPr="006C6231">
        <w:rPr>
          <w:rFonts w:ascii="Arial" w:hAnsi="Arial" w:cs="Arial"/>
          <w:sz w:val="20"/>
          <w:szCs w:val="20"/>
        </w:rPr>
        <w:t xml:space="preserve">                                                        Otrzymana liczba punktów w ofercie ocenianej</w:t>
      </w:r>
    </w:p>
    <w:p w:rsidR="008F73F1" w:rsidRPr="006C6231" w:rsidRDefault="008F73F1" w:rsidP="00B936B2">
      <w:pPr>
        <w:jc w:val="both"/>
        <w:rPr>
          <w:rFonts w:ascii="Arial" w:hAnsi="Arial" w:cs="Arial"/>
          <w:sz w:val="20"/>
          <w:szCs w:val="20"/>
        </w:rPr>
      </w:pPr>
      <w:r w:rsidRPr="006C6231">
        <w:rPr>
          <w:rFonts w:ascii="Arial" w:hAnsi="Arial" w:cs="Arial"/>
          <w:sz w:val="20"/>
          <w:szCs w:val="20"/>
        </w:rPr>
        <w:t>Parametry techniczne =   ----------------------------------------------------------------------------------------------------- x 30</w:t>
      </w:r>
    </w:p>
    <w:p w:rsidR="008F73F1" w:rsidRPr="006C6231" w:rsidRDefault="008F73F1" w:rsidP="00B936B2">
      <w:pPr>
        <w:jc w:val="both"/>
        <w:rPr>
          <w:rFonts w:ascii="Arial" w:hAnsi="Arial" w:cs="Arial"/>
          <w:sz w:val="20"/>
          <w:szCs w:val="20"/>
          <w:u w:val="single"/>
        </w:rPr>
      </w:pPr>
      <w:r w:rsidRPr="006C6231">
        <w:rPr>
          <w:rFonts w:ascii="Arial" w:hAnsi="Arial" w:cs="Arial"/>
          <w:sz w:val="20"/>
          <w:szCs w:val="20"/>
        </w:rPr>
        <w:t xml:space="preserve">                                          Maksymalna (największa) ilość punktów uzyskana w ocenianych ofertach</w:t>
      </w:r>
    </w:p>
    <w:p w:rsidR="008F73F1" w:rsidRPr="006C6231" w:rsidRDefault="008F73F1" w:rsidP="00B936B2">
      <w:pPr>
        <w:jc w:val="both"/>
        <w:rPr>
          <w:rFonts w:ascii="Arial" w:hAnsi="Arial" w:cs="Arial"/>
          <w:sz w:val="20"/>
          <w:szCs w:val="20"/>
          <w:u w:val="single"/>
        </w:rPr>
      </w:pPr>
    </w:p>
    <w:p w:rsidR="008F73F1" w:rsidRPr="006C6231" w:rsidRDefault="008F73F1" w:rsidP="00B936B2">
      <w:pPr>
        <w:jc w:val="both"/>
        <w:rPr>
          <w:rFonts w:ascii="Arial" w:hAnsi="Arial" w:cs="Arial"/>
          <w:sz w:val="20"/>
          <w:szCs w:val="20"/>
          <w:u w:val="single"/>
        </w:rPr>
      </w:pPr>
      <w:r w:rsidRPr="006C6231">
        <w:rPr>
          <w:rFonts w:ascii="Arial" w:hAnsi="Arial" w:cs="Arial"/>
          <w:sz w:val="20"/>
          <w:szCs w:val="20"/>
          <w:u w:val="single"/>
        </w:rPr>
        <w:t>W przypadku kryterium „parametry techniczne” oferta otrzyma zaokrągloną do dwóch miejsc po przecinku liczbę punktów (można otrzymać maksymalnie 30,00 pkt.).</w:t>
      </w:r>
    </w:p>
    <w:p w:rsidR="008F73F1" w:rsidRPr="006C6231" w:rsidRDefault="008F73F1" w:rsidP="00B936B2">
      <w:pPr>
        <w:jc w:val="both"/>
        <w:rPr>
          <w:rFonts w:ascii="Arial" w:hAnsi="Arial" w:cs="Arial"/>
          <w:sz w:val="20"/>
          <w:szCs w:val="20"/>
          <w:u w:val="single"/>
        </w:rPr>
      </w:pPr>
    </w:p>
    <w:p w:rsidR="008F73F1" w:rsidRPr="006C6231" w:rsidRDefault="008F73F1" w:rsidP="00B936B2">
      <w:pPr>
        <w:jc w:val="both"/>
        <w:rPr>
          <w:rFonts w:ascii="Arial" w:hAnsi="Arial" w:cs="Arial"/>
          <w:sz w:val="20"/>
          <w:szCs w:val="20"/>
          <w:u w:val="single"/>
        </w:rPr>
      </w:pPr>
      <w:r w:rsidRPr="006C6231">
        <w:rPr>
          <w:rFonts w:ascii="Arial" w:hAnsi="Arial" w:cs="Arial"/>
          <w:sz w:val="20"/>
          <w:szCs w:val="20"/>
          <w:u w:val="single"/>
        </w:rPr>
        <w:t xml:space="preserve">c) okres gwarancji </w:t>
      </w:r>
    </w:p>
    <w:p w:rsidR="008F73F1" w:rsidRPr="006C6231" w:rsidRDefault="008F73F1" w:rsidP="00B936B2">
      <w:pPr>
        <w:jc w:val="both"/>
        <w:rPr>
          <w:rFonts w:ascii="Arial" w:hAnsi="Arial" w:cs="Arial"/>
          <w:sz w:val="20"/>
          <w:szCs w:val="20"/>
          <w:u w:val="single"/>
        </w:rPr>
      </w:pPr>
    </w:p>
    <w:p w:rsidR="008F73F1" w:rsidRPr="006C6231" w:rsidRDefault="008F73F1" w:rsidP="00B936B2">
      <w:pPr>
        <w:jc w:val="both"/>
        <w:rPr>
          <w:rFonts w:ascii="Arial" w:hAnsi="Arial" w:cs="Arial"/>
          <w:b/>
          <w:bCs/>
          <w:sz w:val="20"/>
          <w:szCs w:val="20"/>
          <w:u w:val="single"/>
        </w:rPr>
      </w:pPr>
      <w:r w:rsidRPr="006C6231">
        <w:rPr>
          <w:rFonts w:ascii="Arial" w:hAnsi="Arial" w:cs="Arial"/>
          <w:b/>
          <w:bCs/>
          <w:sz w:val="20"/>
          <w:szCs w:val="20"/>
          <w:u w:val="single"/>
        </w:rPr>
        <w:t>minimalny okres gwarancji – 24 miesiące</w:t>
      </w:r>
    </w:p>
    <w:p w:rsidR="008F73F1" w:rsidRPr="006C6231" w:rsidRDefault="008F73F1" w:rsidP="00B936B2">
      <w:pPr>
        <w:jc w:val="both"/>
        <w:rPr>
          <w:rFonts w:ascii="Arial" w:hAnsi="Arial" w:cs="Arial"/>
          <w:b/>
          <w:bCs/>
          <w:sz w:val="20"/>
          <w:szCs w:val="20"/>
          <w:u w:val="single"/>
        </w:rPr>
      </w:pPr>
      <w:r w:rsidRPr="006C6231">
        <w:rPr>
          <w:rFonts w:ascii="Arial" w:hAnsi="Arial" w:cs="Arial"/>
          <w:b/>
          <w:bCs/>
          <w:sz w:val="20"/>
          <w:szCs w:val="20"/>
          <w:u w:val="single"/>
        </w:rPr>
        <w:t>maksymalny okres gwarancji – 36 miesięcy</w:t>
      </w:r>
    </w:p>
    <w:p w:rsidR="008F73F1" w:rsidRPr="006C6231" w:rsidRDefault="008F73F1" w:rsidP="00B936B2">
      <w:pPr>
        <w:jc w:val="both"/>
        <w:rPr>
          <w:rFonts w:ascii="Arial" w:hAnsi="Arial" w:cs="Arial"/>
          <w:sz w:val="20"/>
          <w:szCs w:val="20"/>
          <w:u w:val="single"/>
        </w:rPr>
      </w:pPr>
    </w:p>
    <w:p w:rsidR="008F73F1" w:rsidRPr="006C6231" w:rsidRDefault="008F73F1" w:rsidP="00B936B2">
      <w:pPr>
        <w:jc w:val="both"/>
        <w:rPr>
          <w:rFonts w:ascii="Arial" w:hAnsi="Arial" w:cs="Arial"/>
          <w:sz w:val="20"/>
          <w:szCs w:val="20"/>
          <w:u w:val="single"/>
        </w:rPr>
      </w:pPr>
      <w:r w:rsidRPr="006C6231">
        <w:rPr>
          <w:rFonts w:ascii="Arial" w:hAnsi="Arial" w:cs="Arial"/>
          <w:sz w:val="20"/>
          <w:szCs w:val="20"/>
          <w:u w:val="single"/>
        </w:rPr>
        <w:t xml:space="preserve">Okres gwarancji nie może być krótszy niż 24 miesiące pod rygorem odrzucenia oferty i nie może być dłuższy niż 36 miesięcy, przy czym okres dłuższy jest punktowany, jak maksymalny wymagany w SWZ (oferta zawierająca dłuższy okres gwarancji niż 36 miesięcy nie zostanie odrzucona). </w:t>
      </w:r>
      <w:r w:rsidRPr="006C6231">
        <w:rPr>
          <w:rFonts w:ascii="Arial" w:hAnsi="Arial" w:cs="Arial"/>
          <w:sz w:val="20"/>
          <w:szCs w:val="20"/>
          <w:u w:val="single"/>
        </w:rPr>
        <w:br/>
        <w:t>W przypadku braku wskazania okresu gwarancji w formularzu ofertowym, Zamawiający przyjmie minimalny 24-miesięczny okres gwarancji i przyzna odpowiednią ilość punktów zgodnie z poniższym wzorem:</w:t>
      </w:r>
    </w:p>
    <w:p w:rsidR="008F73F1" w:rsidRPr="006C6231" w:rsidRDefault="008F73F1" w:rsidP="00B936B2">
      <w:pPr>
        <w:autoSpaceDE w:val="0"/>
        <w:autoSpaceDN w:val="0"/>
        <w:adjustRightInd w:val="0"/>
        <w:rPr>
          <w:rFonts w:ascii="Arial" w:hAnsi="Arial" w:cs="Arial"/>
          <w:sz w:val="20"/>
          <w:szCs w:val="20"/>
        </w:rPr>
      </w:pPr>
      <w:r w:rsidRPr="006C6231">
        <w:rPr>
          <w:rFonts w:ascii="Arial" w:hAnsi="Arial" w:cs="Arial"/>
          <w:sz w:val="20"/>
          <w:szCs w:val="20"/>
        </w:rPr>
        <w:t xml:space="preserve">                                        </w:t>
      </w:r>
    </w:p>
    <w:p w:rsidR="008F73F1" w:rsidRPr="006C6231" w:rsidRDefault="008F73F1" w:rsidP="00B936B2">
      <w:pPr>
        <w:autoSpaceDE w:val="0"/>
        <w:autoSpaceDN w:val="0"/>
        <w:adjustRightInd w:val="0"/>
        <w:rPr>
          <w:rFonts w:ascii="Arial" w:hAnsi="Arial" w:cs="Arial"/>
          <w:sz w:val="20"/>
          <w:szCs w:val="20"/>
        </w:rPr>
      </w:pPr>
      <w:r w:rsidRPr="006C6231">
        <w:rPr>
          <w:rFonts w:ascii="Arial" w:hAnsi="Arial" w:cs="Arial"/>
          <w:sz w:val="20"/>
          <w:szCs w:val="20"/>
        </w:rPr>
        <w:t xml:space="preserve">                                         Zaoferowany okres gwarancji w ocenianej ofercie</w:t>
      </w:r>
    </w:p>
    <w:p w:rsidR="008F73F1" w:rsidRPr="006C6231" w:rsidRDefault="008F73F1" w:rsidP="00B936B2">
      <w:pPr>
        <w:autoSpaceDE w:val="0"/>
        <w:autoSpaceDN w:val="0"/>
        <w:adjustRightInd w:val="0"/>
        <w:rPr>
          <w:rFonts w:ascii="Arial" w:hAnsi="Arial" w:cs="Arial"/>
          <w:sz w:val="20"/>
          <w:szCs w:val="20"/>
        </w:rPr>
      </w:pPr>
      <w:r w:rsidRPr="006C6231">
        <w:rPr>
          <w:rFonts w:ascii="Arial" w:hAnsi="Arial" w:cs="Arial"/>
          <w:sz w:val="20"/>
          <w:szCs w:val="20"/>
        </w:rPr>
        <w:t>Okres gwarancji   =  -----------------------------------------------------------------------------------------  x 5</w:t>
      </w:r>
    </w:p>
    <w:p w:rsidR="008F73F1" w:rsidRPr="006C6231" w:rsidRDefault="008F73F1" w:rsidP="00B936B2">
      <w:pPr>
        <w:autoSpaceDE w:val="0"/>
        <w:autoSpaceDN w:val="0"/>
        <w:adjustRightInd w:val="0"/>
        <w:rPr>
          <w:rFonts w:ascii="Arial" w:hAnsi="Arial" w:cs="Arial"/>
          <w:sz w:val="20"/>
          <w:szCs w:val="20"/>
        </w:rPr>
      </w:pPr>
      <w:r w:rsidRPr="006C6231">
        <w:rPr>
          <w:rFonts w:ascii="Arial" w:hAnsi="Arial" w:cs="Arial"/>
          <w:sz w:val="20"/>
          <w:szCs w:val="20"/>
        </w:rPr>
        <w:t xml:space="preserve">                                 Najdłuższy zaoferowany okres gwarancji spośród ocenianych ofert</w:t>
      </w:r>
    </w:p>
    <w:p w:rsidR="008F73F1" w:rsidRPr="006C6231" w:rsidRDefault="008F73F1" w:rsidP="00B936B2">
      <w:pPr>
        <w:jc w:val="both"/>
        <w:rPr>
          <w:rFonts w:ascii="Arial" w:hAnsi="Arial" w:cs="Arial"/>
          <w:sz w:val="20"/>
          <w:szCs w:val="20"/>
          <w:u w:val="single"/>
        </w:rPr>
      </w:pPr>
    </w:p>
    <w:p w:rsidR="008F73F1" w:rsidRPr="006C6231" w:rsidRDefault="008F73F1" w:rsidP="00B936B2">
      <w:pPr>
        <w:jc w:val="both"/>
        <w:rPr>
          <w:rFonts w:ascii="Arial" w:hAnsi="Arial" w:cs="Arial"/>
          <w:sz w:val="20"/>
          <w:szCs w:val="20"/>
          <w:u w:val="single"/>
        </w:rPr>
      </w:pPr>
      <w:r w:rsidRPr="006C6231">
        <w:rPr>
          <w:rFonts w:ascii="Arial" w:hAnsi="Arial" w:cs="Arial"/>
          <w:sz w:val="20"/>
          <w:szCs w:val="20"/>
          <w:u w:val="single"/>
        </w:rPr>
        <w:t>W przypadku kryterium „okres gwarancji” oferta otrzyma zaokrągloną do dwóch miejsc po przecinku liczbę punktów (można otrzymać maksymalnie 5,00 pkt.).</w:t>
      </w:r>
    </w:p>
    <w:p w:rsidR="008F73F1" w:rsidRPr="006C6231" w:rsidRDefault="008F73F1" w:rsidP="0093047C">
      <w:pPr>
        <w:jc w:val="both"/>
        <w:rPr>
          <w:rFonts w:ascii="Arial" w:hAnsi="Arial" w:cs="Arial"/>
          <w:sz w:val="20"/>
          <w:szCs w:val="20"/>
          <w:u w:val="single"/>
        </w:rPr>
      </w:pPr>
    </w:p>
    <w:p w:rsidR="008F73F1" w:rsidRPr="006C6231" w:rsidRDefault="008F73F1" w:rsidP="00B936B2">
      <w:pPr>
        <w:jc w:val="both"/>
        <w:rPr>
          <w:rFonts w:ascii="Arial" w:hAnsi="Arial" w:cs="Arial"/>
          <w:sz w:val="20"/>
          <w:szCs w:val="20"/>
          <w:u w:val="single"/>
        </w:rPr>
      </w:pPr>
      <w:r w:rsidRPr="006C6231">
        <w:rPr>
          <w:rFonts w:ascii="Arial" w:hAnsi="Arial" w:cs="Arial"/>
          <w:sz w:val="20"/>
          <w:szCs w:val="20"/>
          <w:u w:val="single"/>
        </w:rPr>
        <w:t xml:space="preserve">d) częstotliwość przeglądów pogwarancyjnych </w:t>
      </w:r>
    </w:p>
    <w:p w:rsidR="008F73F1" w:rsidRPr="006C6231" w:rsidRDefault="008F73F1" w:rsidP="00B936B2">
      <w:pPr>
        <w:jc w:val="both"/>
        <w:rPr>
          <w:rFonts w:ascii="Arial" w:hAnsi="Arial" w:cs="Arial"/>
          <w:sz w:val="20"/>
          <w:szCs w:val="20"/>
          <w:u w:val="single"/>
        </w:rPr>
      </w:pPr>
    </w:p>
    <w:p w:rsidR="008F73F1" w:rsidRPr="006C6231" w:rsidRDefault="008F73F1" w:rsidP="003D1A1E">
      <w:pPr>
        <w:jc w:val="both"/>
        <w:rPr>
          <w:rFonts w:ascii="Arial" w:hAnsi="Arial" w:cs="Arial"/>
          <w:sz w:val="20"/>
          <w:szCs w:val="20"/>
          <w:u w:val="single"/>
        </w:rPr>
      </w:pPr>
      <w:r w:rsidRPr="006C6231">
        <w:rPr>
          <w:rFonts w:ascii="Arial" w:hAnsi="Arial" w:cs="Arial"/>
          <w:sz w:val="20"/>
          <w:szCs w:val="20"/>
          <w:u w:val="single"/>
        </w:rPr>
        <w:t xml:space="preserve">Ocena punktowa w kryterium „częstotliwość przeglądów pogwarancyjnych” dokonana zostanie na podstawie punktów za parametry techniczne podlegające ocenie, przyznanych zgodnie z opisem sposobu przyznawania punktów zawartym w treści załącznika nr 1 do oferty SWZ. W przypadku braku wskazania częstotliwości przeglądów pogwarancyjnych, Zamawiający przyjmie częstotliwość przeglądów częściej niż 1 w roku </w:t>
      </w:r>
      <w:r w:rsidRPr="006C6231">
        <w:rPr>
          <w:rFonts w:ascii="Arial" w:hAnsi="Arial" w:cs="Arial"/>
          <w:sz w:val="20"/>
          <w:szCs w:val="20"/>
          <w:u w:val="single"/>
        </w:rPr>
        <w:br/>
        <w:t>i przyzna odpowiednią ilość punktów. Liczba punktów za częstotliwość przeglądów pogwarancyjnych przyznana ocenianej ofercie zostanie przeliczona na liczbę punktów uzyskanych w kryterium według wzoru:</w:t>
      </w:r>
    </w:p>
    <w:p w:rsidR="008F73F1" w:rsidRPr="006C6231" w:rsidRDefault="008F73F1" w:rsidP="003D1A1E">
      <w:pPr>
        <w:jc w:val="both"/>
        <w:rPr>
          <w:rFonts w:ascii="Arial" w:hAnsi="Arial" w:cs="Arial"/>
          <w:sz w:val="20"/>
          <w:szCs w:val="20"/>
          <w:u w:val="single"/>
        </w:rPr>
      </w:pPr>
    </w:p>
    <w:p w:rsidR="008F73F1" w:rsidRPr="006C6231" w:rsidRDefault="008F73F1" w:rsidP="003D1A1E">
      <w:pPr>
        <w:jc w:val="both"/>
        <w:rPr>
          <w:rFonts w:ascii="Arial" w:hAnsi="Arial" w:cs="Arial"/>
          <w:sz w:val="20"/>
          <w:szCs w:val="20"/>
        </w:rPr>
      </w:pPr>
      <w:r w:rsidRPr="006C6231">
        <w:rPr>
          <w:rFonts w:ascii="Arial" w:hAnsi="Arial" w:cs="Arial"/>
          <w:sz w:val="20"/>
          <w:szCs w:val="20"/>
        </w:rPr>
        <w:t xml:space="preserve">                                                                                  Otrzymana liczba punktów w ofercie ocenianej</w:t>
      </w:r>
    </w:p>
    <w:p w:rsidR="008F73F1" w:rsidRPr="006C6231" w:rsidRDefault="008F73F1" w:rsidP="003D1A1E">
      <w:pPr>
        <w:jc w:val="both"/>
        <w:rPr>
          <w:rFonts w:ascii="Arial" w:hAnsi="Arial" w:cs="Arial"/>
          <w:sz w:val="20"/>
          <w:szCs w:val="20"/>
        </w:rPr>
      </w:pPr>
      <w:r w:rsidRPr="006C6231">
        <w:rPr>
          <w:rFonts w:ascii="Arial" w:hAnsi="Arial" w:cs="Arial"/>
          <w:sz w:val="20"/>
          <w:szCs w:val="20"/>
        </w:rPr>
        <w:t>Częstotliwość przeglądów pogwarancyjnych =   ------------------------------------------------------------------------- x 5</w:t>
      </w:r>
    </w:p>
    <w:p w:rsidR="008F73F1" w:rsidRPr="006C6231" w:rsidRDefault="008F73F1" w:rsidP="003D1A1E">
      <w:pPr>
        <w:jc w:val="both"/>
        <w:rPr>
          <w:rFonts w:ascii="Arial" w:hAnsi="Arial" w:cs="Arial"/>
          <w:sz w:val="20"/>
          <w:szCs w:val="20"/>
          <w:u w:val="single"/>
        </w:rPr>
      </w:pPr>
      <w:r w:rsidRPr="006C6231">
        <w:rPr>
          <w:rFonts w:ascii="Arial" w:hAnsi="Arial" w:cs="Arial"/>
          <w:sz w:val="20"/>
          <w:szCs w:val="20"/>
        </w:rPr>
        <w:t xml:space="preserve">                                                        Maksymalna (największa) ilość punktów uzyskana w ocenianych ofertach</w:t>
      </w:r>
    </w:p>
    <w:p w:rsidR="008F73F1" w:rsidRPr="00E31E89" w:rsidRDefault="008F73F1" w:rsidP="00B936B2">
      <w:pPr>
        <w:jc w:val="both"/>
        <w:rPr>
          <w:rFonts w:ascii="Arial" w:hAnsi="Arial" w:cs="Arial"/>
          <w:sz w:val="20"/>
          <w:szCs w:val="20"/>
        </w:rPr>
      </w:pPr>
      <w:r w:rsidRPr="006C6231">
        <w:rPr>
          <w:rFonts w:ascii="Arial" w:hAnsi="Arial" w:cs="Arial"/>
          <w:sz w:val="20"/>
          <w:szCs w:val="20"/>
          <w:u w:val="single"/>
        </w:rPr>
        <w:t>W przypadku kryterium „częstotliwość przeglądów gwarancyjnych” oferta otrzyma zaokrągloną do dwóch miejsc po przecinku liczbę punktów (można otrzymać maksymalnie 5,00 pkt.</w:t>
      </w:r>
    </w:p>
    <w:p w:rsidR="008F73F1" w:rsidRDefault="008F73F1" w:rsidP="00EE567F">
      <w:pPr>
        <w:jc w:val="both"/>
        <w:rPr>
          <w:rFonts w:ascii="Arial" w:hAnsi="Arial" w:cs="Arial"/>
          <w:sz w:val="20"/>
          <w:szCs w:val="20"/>
          <w:highlight w:val="yellow"/>
          <w:u w:val="single"/>
        </w:rPr>
      </w:pPr>
    </w:p>
    <w:p w:rsidR="008F73F1" w:rsidRPr="006C6231" w:rsidRDefault="008F73F1" w:rsidP="0093047C">
      <w:pPr>
        <w:jc w:val="both"/>
        <w:rPr>
          <w:rFonts w:ascii="Arial" w:hAnsi="Arial" w:cs="Arial"/>
          <w:sz w:val="20"/>
          <w:szCs w:val="20"/>
        </w:rPr>
      </w:pPr>
      <w:r w:rsidRPr="006C6231">
        <w:rPr>
          <w:rFonts w:ascii="Arial" w:hAnsi="Arial" w:cs="Arial"/>
          <w:sz w:val="20"/>
          <w:szCs w:val="20"/>
        </w:rPr>
        <w:t xml:space="preserve">20.4 </w:t>
      </w:r>
    </w:p>
    <w:p w:rsidR="008F73F1" w:rsidRPr="006C6231" w:rsidRDefault="008F73F1" w:rsidP="0093047C">
      <w:pPr>
        <w:jc w:val="both"/>
        <w:rPr>
          <w:rFonts w:ascii="Arial" w:hAnsi="Arial" w:cs="Arial"/>
          <w:sz w:val="20"/>
          <w:szCs w:val="20"/>
        </w:rPr>
      </w:pPr>
      <w:r w:rsidRPr="006C6231">
        <w:rPr>
          <w:rFonts w:ascii="Arial" w:hAnsi="Arial" w:cs="Arial"/>
          <w:sz w:val="20"/>
          <w:szCs w:val="20"/>
        </w:rPr>
        <w:t xml:space="preserve">Za ofertę najkorzystniejszą uznana zostanie oferta, która w sumie uzyska największą ilość punktów zgodnie </w:t>
      </w:r>
    </w:p>
    <w:p w:rsidR="008F73F1" w:rsidRPr="006C6231" w:rsidRDefault="008F73F1" w:rsidP="0093047C">
      <w:pPr>
        <w:jc w:val="both"/>
        <w:rPr>
          <w:rFonts w:ascii="Arial" w:hAnsi="Arial" w:cs="Arial"/>
          <w:sz w:val="20"/>
          <w:szCs w:val="20"/>
        </w:rPr>
      </w:pPr>
      <w:r w:rsidRPr="006C6231">
        <w:rPr>
          <w:rFonts w:ascii="Arial" w:hAnsi="Arial" w:cs="Arial"/>
          <w:sz w:val="20"/>
          <w:szCs w:val="20"/>
        </w:rPr>
        <w:t>ze wzorem:</w:t>
      </w:r>
    </w:p>
    <w:p w:rsidR="008F73F1" w:rsidRPr="006C6231" w:rsidRDefault="008F73F1" w:rsidP="0093047C">
      <w:pPr>
        <w:jc w:val="both"/>
        <w:rPr>
          <w:rFonts w:ascii="Arial" w:hAnsi="Arial" w:cs="Arial"/>
          <w:b/>
          <w:bCs/>
          <w:color w:val="FF0000"/>
          <w:sz w:val="20"/>
          <w:szCs w:val="20"/>
          <w:u w:val="single"/>
        </w:rPr>
      </w:pPr>
    </w:p>
    <w:p w:rsidR="008F73F1" w:rsidRPr="006C6231" w:rsidRDefault="008F73F1" w:rsidP="0093047C">
      <w:pPr>
        <w:jc w:val="both"/>
        <w:rPr>
          <w:rFonts w:ascii="Arial" w:hAnsi="Arial" w:cs="Arial"/>
          <w:sz w:val="20"/>
          <w:szCs w:val="20"/>
        </w:rPr>
      </w:pPr>
      <w:r w:rsidRPr="006C6231">
        <w:rPr>
          <w:rFonts w:ascii="Arial" w:hAnsi="Arial" w:cs="Arial"/>
          <w:sz w:val="20"/>
          <w:szCs w:val="20"/>
        </w:rPr>
        <w:t xml:space="preserve">Całkowita liczba punktów = punkty uzyskane w kryterium „cena” + „parametry techniczne” + „okres gwarancji” </w:t>
      </w:r>
    </w:p>
    <w:p w:rsidR="008F73F1" w:rsidRPr="006C6231" w:rsidRDefault="008F73F1" w:rsidP="0093047C">
      <w:pPr>
        <w:jc w:val="both"/>
        <w:rPr>
          <w:rFonts w:ascii="Arial" w:hAnsi="Arial" w:cs="Arial"/>
          <w:sz w:val="20"/>
          <w:szCs w:val="20"/>
        </w:rPr>
      </w:pPr>
      <w:r w:rsidRPr="006C6231">
        <w:rPr>
          <w:rFonts w:ascii="Arial" w:hAnsi="Arial" w:cs="Arial"/>
          <w:sz w:val="20"/>
          <w:szCs w:val="20"/>
        </w:rPr>
        <w:t>+ „częstotliwość przeglądów pogwarancyjnych”</w:t>
      </w:r>
    </w:p>
    <w:p w:rsidR="008F73F1" w:rsidRPr="006C6231" w:rsidRDefault="008F73F1" w:rsidP="0093047C">
      <w:pPr>
        <w:jc w:val="both"/>
        <w:rPr>
          <w:rFonts w:ascii="Arial" w:hAnsi="Arial" w:cs="Arial"/>
          <w:sz w:val="18"/>
          <w:szCs w:val="18"/>
        </w:rPr>
      </w:pPr>
    </w:p>
    <w:p w:rsidR="008F73F1" w:rsidRPr="006C6231" w:rsidRDefault="008F73F1" w:rsidP="006126C2">
      <w:pPr>
        <w:jc w:val="both"/>
        <w:rPr>
          <w:rFonts w:cs="Times New Roman"/>
        </w:rPr>
      </w:pPr>
      <w:r w:rsidRPr="006C6231">
        <w:rPr>
          <w:rFonts w:ascii="Arial" w:hAnsi="Arial" w:cs="Arial"/>
          <w:sz w:val="20"/>
          <w:szCs w:val="20"/>
        </w:rPr>
        <w:t xml:space="preserve">20.5 </w:t>
      </w:r>
    </w:p>
    <w:p w:rsidR="008F73F1" w:rsidRPr="006C6231" w:rsidRDefault="008F73F1" w:rsidP="006126C2">
      <w:pPr>
        <w:jc w:val="both"/>
        <w:rPr>
          <w:rFonts w:ascii="Arial" w:hAnsi="Arial" w:cs="Arial"/>
          <w:sz w:val="20"/>
          <w:szCs w:val="20"/>
        </w:rPr>
      </w:pPr>
      <w:r w:rsidRPr="006C6231">
        <w:rPr>
          <w:rFonts w:ascii="Arial" w:hAnsi="Arial" w:cs="Arial"/>
          <w:sz w:val="20"/>
          <w:szCs w:val="20"/>
        </w:rPr>
        <w:t xml:space="preserve">Punktacja przyznawana ofertom w poszczególnych kryteriach będzie liczona z dokładnością do dwóch miejsc </w:t>
      </w:r>
    </w:p>
    <w:p w:rsidR="008F73F1" w:rsidRPr="006C6231" w:rsidRDefault="008F73F1" w:rsidP="006126C2">
      <w:pPr>
        <w:jc w:val="both"/>
        <w:rPr>
          <w:rFonts w:cs="Times New Roman"/>
        </w:rPr>
      </w:pPr>
      <w:r w:rsidRPr="006C6231">
        <w:rPr>
          <w:rFonts w:ascii="Arial" w:hAnsi="Arial" w:cs="Arial"/>
          <w:sz w:val="20"/>
          <w:szCs w:val="20"/>
        </w:rPr>
        <w:t>po przecinku. Najwyższa liczba punktów wyznaczy najkorzystniejszą ofertę.</w:t>
      </w:r>
    </w:p>
    <w:p w:rsidR="008F73F1" w:rsidRPr="006C6231" w:rsidRDefault="008F73F1" w:rsidP="006126C2">
      <w:pPr>
        <w:jc w:val="both"/>
        <w:rPr>
          <w:rFonts w:ascii="Arial" w:hAnsi="Arial" w:cs="Arial"/>
          <w:sz w:val="20"/>
          <w:szCs w:val="20"/>
        </w:rPr>
      </w:pPr>
    </w:p>
    <w:p w:rsidR="008F73F1" w:rsidRPr="006C6231" w:rsidRDefault="008F73F1" w:rsidP="006126C2">
      <w:pPr>
        <w:jc w:val="both"/>
        <w:rPr>
          <w:rFonts w:cs="Times New Roman"/>
        </w:rPr>
      </w:pPr>
      <w:r w:rsidRPr="006C6231">
        <w:rPr>
          <w:rFonts w:ascii="Arial" w:hAnsi="Arial" w:cs="Arial"/>
          <w:sz w:val="20"/>
          <w:szCs w:val="20"/>
        </w:rPr>
        <w:t>20.6</w:t>
      </w:r>
    </w:p>
    <w:p w:rsidR="008F73F1" w:rsidRPr="006C6231" w:rsidRDefault="008F73F1" w:rsidP="006126C2">
      <w:pPr>
        <w:jc w:val="both"/>
        <w:rPr>
          <w:rFonts w:cs="Times New Roman"/>
        </w:rPr>
      </w:pPr>
      <w:r w:rsidRPr="006C6231">
        <w:rPr>
          <w:rFonts w:ascii="Arial" w:hAnsi="Arial" w:cs="Arial"/>
          <w:sz w:val="20"/>
          <w:szCs w:val="20"/>
        </w:rPr>
        <w:t>Zamawiający udzieli zamówienia Wykonawcy, którego oferta odpowiadać będzie wszystkim wymaganiom przedstawionym w ustawie Prawo zamówień publicznych oraz w SWZ i zostanie oceniona jako najkorzystniejsza w oparciu o podane kryteria wyboru.</w:t>
      </w:r>
    </w:p>
    <w:p w:rsidR="008F73F1" w:rsidRPr="006C6231" w:rsidRDefault="008F73F1" w:rsidP="006126C2">
      <w:pPr>
        <w:jc w:val="both"/>
        <w:rPr>
          <w:rFonts w:ascii="Arial" w:hAnsi="Arial" w:cs="Arial"/>
          <w:sz w:val="20"/>
          <w:szCs w:val="20"/>
        </w:rPr>
      </w:pPr>
    </w:p>
    <w:p w:rsidR="008F73F1" w:rsidRPr="006C6231" w:rsidRDefault="008F73F1" w:rsidP="006126C2">
      <w:pPr>
        <w:jc w:val="both"/>
        <w:rPr>
          <w:rFonts w:cs="Times New Roman"/>
        </w:rPr>
      </w:pPr>
      <w:r w:rsidRPr="006C6231">
        <w:rPr>
          <w:rFonts w:ascii="Arial" w:hAnsi="Arial" w:cs="Arial"/>
          <w:sz w:val="20"/>
          <w:szCs w:val="20"/>
        </w:rPr>
        <w:t>20.7</w:t>
      </w:r>
    </w:p>
    <w:p w:rsidR="008F73F1" w:rsidRPr="006C6231" w:rsidRDefault="008F73F1" w:rsidP="006126C2">
      <w:pPr>
        <w:jc w:val="both"/>
        <w:rPr>
          <w:rFonts w:cs="Times New Roman"/>
        </w:rPr>
      </w:pPr>
      <w:r w:rsidRPr="006C6231">
        <w:rPr>
          <w:rFonts w:ascii="Arial" w:hAnsi="Arial" w:cs="Arial"/>
          <w:sz w:val="20"/>
          <w:szCs w:val="20"/>
        </w:rPr>
        <w:t>Jeżeli nie będzie można dokonać wyboru oferty najkorzystniejszej ze względu na to, że dwie lub więcej ofert przedstawia taki sam bilans ceny i pozostałych kryteriów oceny ofert, Zamawiający spośród tych ofert dokona wyboru oferty, która otrzymała najwyższą ocenę w kryterium o najwyższej wadze (art. 248 ust. 1 ustawy Prawo zamówień publicznych). Jeżeli oferty otrzymały taką samą ocenę w kryterium o najwyższej wadze, Zamawiający wybiera ofertę z najniższą ceną (art. 248 ust. 2 ustawy Prawo zamówień publicznych). Jeżeli nie można dokonać wyboru oferty w sposób, o którym mowa w art. 248 ust. 2 ustawy Prawo zamówień publicznych, Zamawiający wzywa Wykonawców, którzy złożyli te oferty, do złożenia w terminie określonym przez Zamawiającego ofert dodatkowych zawierających nową cenę lub koszt (art. 248 ust. 3 ustawy Prawo zamówień publicznych).</w:t>
      </w:r>
    </w:p>
    <w:p w:rsidR="008F73F1" w:rsidRPr="006C6231" w:rsidRDefault="008F73F1" w:rsidP="006126C2">
      <w:pPr>
        <w:jc w:val="both"/>
        <w:rPr>
          <w:rFonts w:ascii="Arial" w:hAnsi="Arial" w:cs="Arial"/>
          <w:sz w:val="20"/>
          <w:szCs w:val="20"/>
        </w:rPr>
      </w:pPr>
    </w:p>
    <w:p w:rsidR="008F73F1" w:rsidRPr="006C6231" w:rsidRDefault="008F73F1" w:rsidP="006126C2">
      <w:pPr>
        <w:jc w:val="both"/>
        <w:rPr>
          <w:rFonts w:cs="Times New Roman"/>
        </w:rPr>
      </w:pPr>
      <w:r w:rsidRPr="006C6231">
        <w:rPr>
          <w:rFonts w:ascii="Arial" w:hAnsi="Arial" w:cs="Arial"/>
          <w:sz w:val="20"/>
          <w:szCs w:val="20"/>
        </w:rPr>
        <w:t>20.8</w:t>
      </w:r>
    </w:p>
    <w:p w:rsidR="008F73F1" w:rsidRPr="006C6231" w:rsidRDefault="008F73F1" w:rsidP="006126C2">
      <w:pPr>
        <w:jc w:val="both"/>
        <w:rPr>
          <w:rFonts w:cs="Times New Roman"/>
        </w:rPr>
      </w:pPr>
      <w:r w:rsidRPr="006C6231">
        <w:rPr>
          <w:rFonts w:ascii="Arial" w:hAnsi="Arial" w:cs="Arial"/>
          <w:sz w:val="20"/>
          <w:szCs w:val="20"/>
        </w:rPr>
        <w:t>Zamawiający nie przewiduje przeprowadzenia dogrywki w formie aukcji elektronicznej.</w:t>
      </w:r>
    </w:p>
    <w:p w:rsidR="008F73F1" w:rsidRPr="006C6231" w:rsidRDefault="008F73F1" w:rsidP="006126C2">
      <w:pPr>
        <w:jc w:val="both"/>
        <w:rPr>
          <w:rFonts w:ascii="Arial" w:hAnsi="Arial" w:cs="Arial"/>
          <w:sz w:val="20"/>
          <w:szCs w:val="20"/>
          <w:lang w:eastAsia="ar-SA"/>
        </w:rPr>
      </w:pPr>
    </w:p>
    <w:p w:rsidR="008F73F1" w:rsidRPr="006C6231" w:rsidRDefault="008F73F1" w:rsidP="006126C2">
      <w:pPr>
        <w:jc w:val="both"/>
        <w:rPr>
          <w:rFonts w:ascii="Arial" w:hAnsi="Arial" w:cs="Arial"/>
          <w:sz w:val="20"/>
          <w:szCs w:val="20"/>
          <w:lang w:eastAsia="ar-SA"/>
        </w:rPr>
      </w:pPr>
      <w:r w:rsidRPr="006C6231">
        <w:rPr>
          <w:rFonts w:ascii="Arial" w:hAnsi="Arial" w:cs="Arial"/>
          <w:sz w:val="20"/>
          <w:szCs w:val="20"/>
          <w:lang w:eastAsia="ar-SA"/>
        </w:rPr>
        <w:t>20.9</w:t>
      </w:r>
    </w:p>
    <w:p w:rsidR="008F73F1" w:rsidRPr="006C6231" w:rsidRDefault="008F73F1" w:rsidP="006126C2">
      <w:pPr>
        <w:jc w:val="both"/>
        <w:rPr>
          <w:rFonts w:ascii="Arial" w:hAnsi="Arial" w:cs="Arial"/>
          <w:sz w:val="20"/>
          <w:szCs w:val="20"/>
          <w:lang w:eastAsia="ar-SA"/>
        </w:rPr>
      </w:pPr>
      <w:r w:rsidRPr="006C6231">
        <w:rPr>
          <w:rFonts w:ascii="Arial" w:hAnsi="Arial" w:cs="Arial"/>
          <w:sz w:val="20"/>
          <w:szCs w:val="20"/>
          <w:lang w:eastAsia="ar-SA"/>
        </w:rPr>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rsidR="008F73F1" w:rsidRPr="006C6231" w:rsidRDefault="008F73F1" w:rsidP="006126C2">
      <w:pPr>
        <w:jc w:val="both"/>
        <w:rPr>
          <w:rFonts w:ascii="Arial" w:hAnsi="Arial" w:cs="Arial"/>
          <w:sz w:val="20"/>
          <w:szCs w:val="20"/>
          <w:lang w:eastAsia="ar-SA"/>
        </w:rPr>
      </w:pPr>
    </w:p>
    <w:p w:rsidR="008F73F1" w:rsidRPr="006C6231" w:rsidRDefault="008F73F1" w:rsidP="006126C2">
      <w:pPr>
        <w:jc w:val="both"/>
        <w:rPr>
          <w:rFonts w:ascii="Arial" w:hAnsi="Arial" w:cs="Arial"/>
          <w:sz w:val="20"/>
          <w:szCs w:val="20"/>
          <w:lang w:eastAsia="ar-SA"/>
        </w:rPr>
      </w:pPr>
      <w:r w:rsidRPr="006C6231">
        <w:rPr>
          <w:rFonts w:ascii="Arial" w:hAnsi="Arial" w:cs="Arial"/>
          <w:sz w:val="20"/>
          <w:szCs w:val="20"/>
          <w:lang w:eastAsia="ar-SA"/>
        </w:rPr>
        <w:t>20.10</w:t>
      </w:r>
    </w:p>
    <w:p w:rsidR="008F73F1" w:rsidRPr="006C6231" w:rsidRDefault="008F73F1" w:rsidP="006126C2">
      <w:pPr>
        <w:jc w:val="both"/>
        <w:rPr>
          <w:rFonts w:ascii="Arial" w:hAnsi="Arial" w:cs="Arial"/>
          <w:sz w:val="20"/>
          <w:szCs w:val="20"/>
          <w:lang w:eastAsia="ar-SA"/>
        </w:rPr>
      </w:pPr>
      <w:r w:rsidRPr="006C6231">
        <w:rPr>
          <w:rFonts w:ascii="Arial" w:hAnsi="Arial" w:cs="Arial"/>
          <w:sz w:val="20"/>
          <w:szCs w:val="20"/>
          <w:lang w:eastAsia="ar-SA"/>
        </w:rPr>
        <w:t>Zamawiający wybiera najkorzystniejszą ofertę w terminie związania ofertą określonym w SWZ.</w:t>
      </w:r>
    </w:p>
    <w:p w:rsidR="008F73F1" w:rsidRPr="006C6231" w:rsidRDefault="008F73F1" w:rsidP="006126C2">
      <w:pPr>
        <w:jc w:val="both"/>
        <w:rPr>
          <w:rFonts w:ascii="Arial" w:hAnsi="Arial" w:cs="Arial"/>
          <w:sz w:val="20"/>
          <w:szCs w:val="20"/>
          <w:lang w:eastAsia="ar-SA"/>
        </w:rPr>
      </w:pPr>
    </w:p>
    <w:p w:rsidR="008F73F1" w:rsidRPr="006C6231" w:rsidRDefault="008F73F1" w:rsidP="006126C2">
      <w:pPr>
        <w:jc w:val="both"/>
        <w:rPr>
          <w:rFonts w:ascii="Arial" w:hAnsi="Arial" w:cs="Arial"/>
          <w:sz w:val="20"/>
          <w:szCs w:val="20"/>
          <w:lang w:eastAsia="ar-SA"/>
        </w:rPr>
      </w:pPr>
      <w:r w:rsidRPr="006C6231">
        <w:rPr>
          <w:rFonts w:ascii="Arial" w:hAnsi="Arial" w:cs="Arial"/>
          <w:sz w:val="20"/>
          <w:szCs w:val="20"/>
          <w:lang w:eastAsia="ar-SA"/>
        </w:rPr>
        <w:t>20.11</w:t>
      </w:r>
    </w:p>
    <w:p w:rsidR="008F73F1" w:rsidRPr="006C6231" w:rsidRDefault="008F73F1" w:rsidP="006126C2">
      <w:pPr>
        <w:jc w:val="both"/>
        <w:rPr>
          <w:rFonts w:ascii="Arial" w:hAnsi="Arial" w:cs="Arial"/>
          <w:sz w:val="20"/>
          <w:szCs w:val="20"/>
          <w:lang w:eastAsia="ar-SA"/>
        </w:rPr>
      </w:pPr>
      <w:r w:rsidRPr="006C6231">
        <w:rPr>
          <w:rFonts w:ascii="Arial" w:hAnsi="Arial" w:cs="Arial"/>
          <w:sz w:val="20"/>
          <w:szCs w:val="20"/>
          <w:lang w:eastAsia="ar-SA"/>
        </w:rPr>
        <w:t>Jeżeli termin związania ofertą upłynie przed wyborem najkorzystniejszej oferty, Zamawiający wezwie Wykonawcę, którego oferta otrzymała najwyższą ocenę, do wyrażenia, w wyznaczonym przez Zamawiającego terminie, pisemnej zgody na wybór jego oferty.</w:t>
      </w:r>
    </w:p>
    <w:p w:rsidR="008F73F1" w:rsidRPr="006C6231" w:rsidRDefault="008F73F1" w:rsidP="006126C2">
      <w:pPr>
        <w:jc w:val="both"/>
        <w:rPr>
          <w:rFonts w:ascii="Arial" w:hAnsi="Arial" w:cs="Arial"/>
          <w:sz w:val="20"/>
          <w:szCs w:val="20"/>
          <w:lang w:eastAsia="ar-SA"/>
        </w:rPr>
      </w:pPr>
    </w:p>
    <w:p w:rsidR="008F73F1" w:rsidRPr="006C6231" w:rsidRDefault="008F73F1" w:rsidP="006126C2">
      <w:pPr>
        <w:jc w:val="both"/>
        <w:rPr>
          <w:rFonts w:ascii="Arial" w:hAnsi="Arial" w:cs="Arial"/>
          <w:sz w:val="20"/>
          <w:szCs w:val="20"/>
          <w:lang w:eastAsia="ar-SA"/>
        </w:rPr>
      </w:pPr>
      <w:r w:rsidRPr="006C6231">
        <w:rPr>
          <w:rFonts w:ascii="Arial" w:hAnsi="Arial" w:cs="Arial"/>
          <w:sz w:val="20"/>
          <w:szCs w:val="20"/>
          <w:lang w:eastAsia="ar-SA"/>
        </w:rPr>
        <w:t>20.12</w:t>
      </w:r>
    </w:p>
    <w:p w:rsidR="008F73F1" w:rsidRDefault="008F73F1" w:rsidP="006126C2">
      <w:pPr>
        <w:jc w:val="both"/>
        <w:rPr>
          <w:rFonts w:ascii="Arial" w:hAnsi="Arial" w:cs="Arial"/>
          <w:sz w:val="20"/>
          <w:szCs w:val="20"/>
          <w:lang w:eastAsia="ar-SA"/>
        </w:rPr>
      </w:pPr>
      <w:r w:rsidRPr="006C6231">
        <w:rPr>
          <w:rFonts w:ascii="Arial" w:hAnsi="Arial" w:cs="Arial"/>
          <w:sz w:val="20"/>
          <w:szCs w:val="20"/>
          <w:lang w:eastAsia="ar-SA"/>
        </w:rPr>
        <w:t>W przypadku braku zgody, o której mowa w pkt. 20.11, oferta podlega odrzuceniu, a Zamawiający zwraca się o wyrażenie takiej zgody do kolejnego Wykonawcy, którego oferta została najwyżej oceniona, chyba ze zachodzą przesłanki do unieważnienia postępowania.</w:t>
      </w:r>
    </w:p>
    <w:p w:rsidR="008F73F1" w:rsidRDefault="008F73F1" w:rsidP="006126C2">
      <w:pPr>
        <w:jc w:val="both"/>
        <w:rPr>
          <w:rFonts w:ascii="Arial" w:hAnsi="Arial" w:cs="Arial"/>
          <w:b/>
          <w:bCs/>
          <w:sz w:val="20"/>
          <w:szCs w:val="20"/>
          <w:lang w:eastAsia="ar-SA"/>
        </w:rPr>
      </w:pPr>
    </w:p>
    <w:p w:rsidR="008F73F1" w:rsidRPr="00956F7D" w:rsidRDefault="008F73F1" w:rsidP="006126C2">
      <w:pPr>
        <w:jc w:val="both"/>
        <w:rPr>
          <w:rFonts w:ascii="Arial" w:hAnsi="Arial" w:cs="Arial"/>
          <w:b/>
          <w:bCs/>
          <w:sz w:val="20"/>
          <w:szCs w:val="20"/>
          <w:lang w:eastAsia="ar-SA"/>
        </w:rPr>
      </w:pPr>
      <w:r>
        <w:rPr>
          <w:rFonts w:ascii="Arial" w:hAnsi="Arial" w:cs="Arial"/>
          <w:b/>
          <w:bCs/>
          <w:sz w:val="20"/>
          <w:szCs w:val="20"/>
          <w:lang w:eastAsia="ar-SA"/>
        </w:rPr>
        <w:t>XX</w:t>
      </w:r>
      <w:r w:rsidRPr="00956F7D">
        <w:rPr>
          <w:rFonts w:ascii="Arial" w:hAnsi="Arial" w:cs="Arial"/>
          <w:b/>
          <w:bCs/>
          <w:sz w:val="20"/>
          <w:szCs w:val="20"/>
          <w:lang w:eastAsia="ar-SA"/>
        </w:rPr>
        <w:t>I. INFORMACJE O FORMALNOŚCIACH, JAKIE MUSZĄ ZOSTAĆ DOPEŁNIONE PO WYBORZE OFERTY W CELU ZAWARCIA UMOWY W SPRAWIE ZAMÓWIENIA PUBLICZNEGO</w:t>
      </w:r>
    </w:p>
    <w:p w:rsidR="008F73F1" w:rsidRDefault="008F73F1" w:rsidP="006126C2">
      <w:pPr>
        <w:rPr>
          <w:rFonts w:ascii="Arial" w:hAnsi="Arial" w:cs="Arial"/>
          <w:sz w:val="20"/>
          <w:szCs w:val="20"/>
          <w:lang w:eastAsia="ar-SA"/>
        </w:rPr>
      </w:pPr>
    </w:p>
    <w:p w:rsidR="008F73F1" w:rsidRDefault="008F73F1" w:rsidP="006126C2">
      <w:pPr>
        <w:rPr>
          <w:rFonts w:cs="Times New Roman"/>
        </w:rPr>
      </w:pPr>
      <w:r>
        <w:rPr>
          <w:rFonts w:ascii="Arial" w:hAnsi="Arial" w:cs="Arial"/>
          <w:sz w:val="20"/>
          <w:szCs w:val="20"/>
          <w:lang w:eastAsia="ar-SA"/>
        </w:rPr>
        <w:t>21.1</w:t>
      </w:r>
    </w:p>
    <w:p w:rsidR="008F73F1" w:rsidRDefault="008F73F1" w:rsidP="006126C2">
      <w:pPr>
        <w:jc w:val="both"/>
        <w:rPr>
          <w:rFonts w:cs="Times New Roman"/>
        </w:rPr>
      </w:pPr>
      <w:r>
        <w:rPr>
          <w:rFonts w:ascii="Arial" w:hAnsi="Arial" w:cs="Arial"/>
          <w:sz w:val="20"/>
          <w:szCs w:val="20"/>
          <w:lang w:eastAsia="ar-SA"/>
        </w:rPr>
        <w:t xml:space="preserve">Zamawiający powiadomi wykonawcę, którego oferta została wybrana jako najkorzystniejsza, o terminie i miejscu zawarcia umowy w sprawie zamówienia publicznego. </w:t>
      </w:r>
    </w:p>
    <w:p w:rsidR="008F73F1" w:rsidRDefault="008F73F1" w:rsidP="006126C2">
      <w:pPr>
        <w:jc w:val="both"/>
        <w:rPr>
          <w:rFonts w:ascii="Arial" w:hAnsi="Arial" w:cs="Arial"/>
          <w:sz w:val="20"/>
          <w:szCs w:val="20"/>
          <w:lang w:eastAsia="ar-SA"/>
        </w:rPr>
      </w:pPr>
    </w:p>
    <w:p w:rsidR="008F73F1" w:rsidRDefault="008F73F1" w:rsidP="006126C2">
      <w:pPr>
        <w:jc w:val="both"/>
        <w:rPr>
          <w:rFonts w:cs="Times New Roman"/>
        </w:rPr>
      </w:pPr>
      <w:r>
        <w:rPr>
          <w:rFonts w:ascii="Arial" w:hAnsi="Arial" w:cs="Arial"/>
          <w:sz w:val="20"/>
          <w:szCs w:val="20"/>
          <w:lang w:eastAsia="ar-SA"/>
        </w:rPr>
        <w:t>21.2</w:t>
      </w:r>
    </w:p>
    <w:p w:rsidR="008F73F1" w:rsidRDefault="008F73F1" w:rsidP="006126C2">
      <w:pPr>
        <w:jc w:val="both"/>
        <w:rPr>
          <w:rFonts w:cs="Times New Roman"/>
        </w:rPr>
      </w:pPr>
      <w:r>
        <w:rPr>
          <w:rFonts w:ascii="Arial" w:hAnsi="Arial" w:cs="Arial"/>
          <w:sz w:val="20"/>
          <w:szCs w:val="20"/>
          <w:lang w:eastAsia="ar-SA"/>
        </w:rPr>
        <w:t xml:space="preserve">O ile zostanie wybrana oferta złożona przez Wykonawców występujących wspólnie, umowa regulująca ich współpracę winna być złożona w terminie wyznaczonym przez Zamawiającego. </w:t>
      </w:r>
    </w:p>
    <w:p w:rsidR="008F73F1" w:rsidRDefault="008F73F1" w:rsidP="006126C2">
      <w:pPr>
        <w:jc w:val="both"/>
        <w:rPr>
          <w:rFonts w:ascii="Arial" w:hAnsi="Arial" w:cs="Arial"/>
          <w:sz w:val="20"/>
          <w:szCs w:val="20"/>
          <w:lang w:eastAsia="ar-SA"/>
        </w:rPr>
      </w:pPr>
    </w:p>
    <w:p w:rsidR="008F73F1" w:rsidRDefault="008F73F1" w:rsidP="006126C2">
      <w:pPr>
        <w:jc w:val="both"/>
        <w:rPr>
          <w:rFonts w:cs="Times New Roman"/>
        </w:rPr>
      </w:pPr>
      <w:r>
        <w:rPr>
          <w:rFonts w:ascii="Arial" w:hAnsi="Arial" w:cs="Arial"/>
          <w:sz w:val="20"/>
          <w:szCs w:val="20"/>
          <w:lang w:eastAsia="ar-SA"/>
        </w:rPr>
        <w:t>21.3</w:t>
      </w:r>
    </w:p>
    <w:p w:rsidR="008F73F1" w:rsidRDefault="008F73F1" w:rsidP="006126C2">
      <w:pPr>
        <w:jc w:val="both"/>
        <w:rPr>
          <w:rFonts w:cs="Times New Roman"/>
        </w:rPr>
      </w:pPr>
      <w:r>
        <w:rPr>
          <w:rFonts w:ascii="Arial" w:hAnsi="Arial" w:cs="Arial"/>
          <w:sz w:val="20"/>
          <w:szCs w:val="20"/>
          <w:lang w:eastAsia="ar-SA"/>
        </w:rPr>
        <w:t xml:space="preserve">Dokładny termin zawarcia umowy w sprawie zamówienia publicznego zostanie wyznaczony przez Zamawiającego z zachowaniem przepisów ustawy Prawo zamówień publicznych. </w:t>
      </w:r>
    </w:p>
    <w:p w:rsidR="008F73F1" w:rsidRDefault="008F73F1" w:rsidP="006126C2">
      <w:pPr>
        <w:jc w:val="both"/>
        <w:rPr>
          <w:rFonts w:cs="Times New Roman"/>
        </w:rPr>
      </w:pPr>
      <w:r>
        <w:rPr>
          <w:rFonts w:ascii="Arial" w:hAnsi="Arial" w:cs="Arial"/>
          <w:sz w:val="20"/>
          <w:szCs w:val="20"/>
          <w:lang w:eastAsia="ar-SA"/>
        </w:rPr>
        <w:t>21.4</w:t>
      </w:r>
    </w:p>
    <w:p w:rsidR="008F73F1" w:rsidRDefault="008F73F1" w:rsidP="006126C2">
      <w:pPr>
        <w:jc w:val="both"/>
        <w:rPr>
          <w:rFonts w:cs="Times New Roman"/>
        </w:rPr>
      </w:pPr>
      <w:r>
        <w:rPr>
          <w:rFonts w:ascii="Arial" w:hAnsi="Arial" w:cs="Arial"/>
          <w:sz w:val="20"/>
          <w:szCs w:val="20"/>
          <w:lang w:eastAsia="ar-SA"/>
        </w:rPr>
        <w:t xml:space="preserve">Osoba bądź osoby reprezentujące wykonawcę przy podpisaniu umowy powinny posiadać </w:t>
      </w:r>
      <w:r>
        <w:rPr>
          <w:rFonts w:ascii="Arial" w:hAnsi="Arial" w:cs="Arial"/>
          <w:sz w:val="20"/>
          <w:szCs w:val="20"/>
          <w:lang w:eastAsia="ar-SA"/>
        </w:rPr>
        <w:br/>
        <w:t xml:space="preserve">i przedstawić dokumenty potwierdzające ich umocowanie do podpisania umowy, o ile umocowanie to nie będzie wynikać z pełnomocnictwa załączonego do oferty czy do wniosku o dopuszczenie do udziału w przetargu lub z dokumentów załączonych do oferty czy wniosku o dopuszczenie do udziału w przetargu. </w:t>
      </w:r>
    </w:p>
    <w:p w:rsidR="008F73F1" w:rsidRDefault="008F73F1" w:rsidP="006126C2">
      <w:pPr>
        <w:jc w:val="both"/>
        <w:rPr>
          <w:rFonts w:ascii="Arial" w:hAnsi="Arial" w:cs="Arial"/>
          <w:sz w:val="20"/>
          <w:szCs w:val="20"/>
          <w:lang w:eastAsia="ar-SA"/>
        </w:rPr>
      </w:pPr>
    </w:p>
    <w:p w:rsidR="008F73F1" w:rsidRDefault="008F73F1" w:rsidP="006126C2">
      <w:pPr>
        <w:jc w:val="both"/>
        <w:rPr>
          <w:rFonts w:cs="Times New Roman"/>
        </w:rPr>
      </w:pPr>
      <w:r>
        <w:rPr>
          <w:rFonts w:ascii="Arial" w:hAnsi="Arial" w:cs="Arial"/>
          <w:sz w:val="20"/>
          <w:szCs w:val="20"/>
          <w:lang w:eastAsia="ar-SA"/>
        </w:rPr>
        <w:t>21.5</w:t>
      </w:r>
    </w:p>
    <w:p w:rsidR="008F73F1" w:rsidRDefault="008F73F1" w:rsidP="006126C2">
      <w:pPr>
        <w:jc w:val="both"/>
        <w:rPr>
          <w:rFonts w:cs="Times New Roman"/>
        </w:rPr>
      </w:pPr>
      <w:r>
        <w:rPr>
          <w:rFonts w:ascii="Arial" w:hAnsi="Arial" w:cs="Arial"/>
          <w:sz w:val="20"/>
          <w:szCs w:val="20"/>
          <w:lang w:eastAsia="ar-SA"/>
        </w:rPr>
        <w:t xml:space="preserve">Jeżeli Wykonawca, którego oferta została „oceniona jako najkorzystniejsza w postępowaniu”, uchyla się od </w:t>
      </w:r>
      <w:r w:rsidRPr="00A97EED">
        <w:rPr>
          <w:rFonts w:ascii="Arial" w:hAnsi="Arial" w:cs="Arial"/>
          <w:sz w:val="20"/>
          <w:szCs w:val="20"/>
          <w:lang w:eastAsia="ar-SA"/>
        </w:rPr>
        <w:t>zawarcia umowy,</w:t>
      </w:r>
      <w:r>
        <w:rPr>
          <w:rFonts w:ascii="Arial" w:hAnsi="Arial" w:cs="Arial"/>
          <w:sz w:val="20"/>
          <w:szCs w:val="20"/>
          <w:lang w:eastAsia="ar-SA"/>
        </w:rPr>
        <w:t xml:space="preserve"> Zamawiający może zbadać, czy nie podlega wykluczeniu oraz czy spełnia warunki udziału w postępowaniu Wykonawca, który złożył ofertę najwyżej ocenianą spośród pozostałych ofert.</w:t>
      </w:r>
    </w:p>
    <w:p w:rsidR="008F73F1" w:rsidRDefault="008F73F1" w:rsidP="006126C2">
      <w:pPr>
        <w:tabs>
          <w:tab w:val="left" w:pos="900"/>
        </w:tabs>
        <w:jc w:val="both"/>
        <w:rPr>
          <w:rFonts w:ascii="Arial" w:hAnsi="Arial" w:cs="Arial"/>
          <w:sz w:val="20"/>
          <w:szCs w:val="20"/>
          <w:lang w:eastAsia="ar-SA"/>
        </w:rPr>
      </w:pPr>
    </w:p>
    <w:p w:rsidR="008F73F1" w:rsidRPr="00173375" w:rsidRDefault="008F73F1" w:rsidP="006126C2">
      <w:pPr>
        <w:tabs>
          <w:tab w:val="left" w:pos="900"/>
        </w:tabs>
        <w:jc w:val="both"/>
        <w:rPr>
          <w:rFonts w:cs="Times New Roman"/>
        </w:rPr>
      </w:pPr>
      <w:r w:rsidRPr="00173375">
        <w:rPr>
          <w:rFonts w:ascii="Arial" w:hAnsi="Arial" w:cs="Arial"/>
          <w:sz w:val="20"/>
          <w:szCs w:val="20"/>
          <w:lang w:eastAsia="ar-SA"/>
        </w:rPr>
        <w:t>21.</w:t>
      </w:r>
      <w:r>
        <w:rPr>
          <w:rFonts w:ascii="Arial" w:hAnsi="Arial" w:cs="Arial"/>
          <w:sz w:val="20"/>
          <w:szCs w:val="20"/>
          <w:lang w:eastAsia="ar-SA"/>
        </w:rPr>
        <w:t>6</w:t>
      </w:r>
    </w:p>
    <w:p w:rsidR="008F73F1" w:rsidRDefault="008F73F1" w:rsidP="006126C2">
      <w:pPr>
        <w:tabs>
          <w:tab w:val="left" w:pos="900"/>
        </w:tabs>
        <w:jc w:val="both"/>
        <w:rPr>
          <w:rFonts w:cs="Times New Roman"/>
        </w:rPr>
      </w:pPr>
      <w:r w:rsidRPr="00173375">
        <w:rPr>
          <w:rFonts w:ascii="Arial" w:hAnsi="Arial" w:cs="Arial"/>
          <w:sz w:val="20"/>
          <w:szCs w:val="20"/>
          <w:lang w:eastAsia="ar-SA"/>
        </w:rPr>
        <w:t>Zawarcie umowy z p</w:t>
      </w:r>
      <w:r>
        <w:rPr>
          <w:rFonts w:ascii="Arial" w:hAnsi="Arial" w:cs="Arial"/>
          <w:sz w:val="20"/>
          <w:szCs w:val="20"/>
          <w:lang w:eastAsia="ar-SA"/>
        </w:rPr>
        <w:t>odwykonawcą na zakres podany w o</w:t>
      </w:r>
      <w:r w:rsidRPr="00173375">
        <w:rPr>
          <w:rFonts w:ascii="Arial" w:hAnsi="Arial" w:cs="Arial"/>
          <w:sz w:val="20"/>
          <w:szCs w:val="20"/>
          <w:lang w:eastAsia="ar-SA"/>
        </w:rPr>
        <w:t>fercie Wykonawcy lub jego część wymaga pisemnej zgody Zamawiającego. Stosowny wniosek o zgodę na zawarcie umowy z podwykonawcą wymaga przedstawienia Zamawiającemu przez Wykonawcę umowy z podwykonawcą lub projektu umowy (zawierającego określenie kwoty należnej podwykonawcy, warunków odbioru i płatnośc</w:t>
      </w:r>
      <w:r>
        <w:rPr>
          <w:rFonts w:ascii="Arial" w:hAnsi="Arial" w:cs="Arial"/>
          <w:sz w:val="20"/>
          <w:szCs w:val="20"/>
          <w:lang w:eastAsia="ar-SA"/>
        </w:rPr>
        <w:t>i oraz terminu zakończenia zakresu przedmiotu zamówienia</w:t>
      </w:r>
      <w:r w:rsidRPr="00173375">
        <w:rPr>
          <w:rFonts w:ascii="Arial" w:hAnsi="Arial" w:cs="Arial"/>
          <w:sz w:val="20"/>
          <w:szCs w:val="20"/>
          <w:lang w:eastAsia="ar-SA"/>
        </w:rPr>
        <w:t>). Jeżeli Zamawiający w terminie 14 dni od przedstawienia mu przez Wykonawcę pisemnej umowy lub projektu umowy z podwykonawcą lub dalszym podwykonawcą, nie wyrazi na piśmie zastrzeżeń lub sprzeciwu, uważa się, że wyraził zgodę na zawarcie umowy.</w:t>
      </w:r>
    </w:p>
    <w:p w:rsidR="008F73F1" w:rsidRDefault="008F73F1" w:rsidP="006126C2">
      <w:pPr>
        <w:tabs>
          <w:tab w:val="left" w:pos="900"/>
        </w:tabs>
        <w:jc w:val="both"/>
        <w:rPr>
          <w:rFonts w:ascii="Arial" w:hAnsi="Arial" w:cs="Arial"/>
          <w:sz w:val="20"/>
          <w:szCs w:val="20"/>
          <w:lang w:eastAsia="ar-SA"/>
        </w:rPr>
      </w:pPr>
    </w:p>
    <w:p w:rsidR="008F73F1" w:rsidRPr="00956F7D" w:rsidRDefault="008F73F1" w:rsidP="006126C2">
      <w:pPr>
        <w:jc w:val="both"/>
        <w:rPr>
          <w:rFonts w:ascii="Arial" w:hAnsi="Arial" w:cs="Arial"/>
          <w:b/>
          <w:bCs/>
          <w:sz w:val="20"/>
          <w:szCs w:val="20"/>
          <w:lang w:eastAsia="ar-SA"/>
        </w:rPr>
      </w:pPr>
      <w:r>
        <w:rPr>
          <w:rFonts w:ascii="Arial" w:hAnsi="Arial" w:cs="Arial"/>
          <w:b/>
          <w:bCs/>
          <w:sz w:val="20"/>
          <w:szCs w:val="20"/>
          <w:lang w:eastAsia="ar-SA"/>
        </w:rPr>
        <w:t>XX</w:t>
      </w:r>
      <w:r w:rsidRPr="00956F7D">
        <w:rPr>
          <w:rFonts w:ascii="Arial" w:hAnsi="Arial" w:cs="Arial"/>
          <w:b/>
          <w:bCs/>
          <w:sz w:val="20"/>
          <w:szCs w:val="20"/>
          <w:lang w:eastAsia="ar-SA"/>
        </w:rPr>
        <w:t>II. POUCZENIE O ŚRODKACH OCHRONY PRAWNEJ PRZYSŁUGUJĄCYCH WYKONAWCY</w:t>
      </w:r>
    </w:p>
    <w:p w:rsidR="008F73F1" w:rsidRDefault="008F73F1"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eastAsia="ar-SA"/>
        </w:rPr>
      </w:pPr>
    </w:p>
    <w:p w:rsidR="008F73F1" w:rsidRDefault="008F73F1"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lang w:eastAsia="ar-SA"/>
        </w:rPr>
        <w:t>22.1</w:t>
      </w:r>
    </w:p>
    <w:p w:rsidR="008F73F1" w:rsidRDefault="008F73F1" w:rsidP="006126C2">
      <w:pPr>
        <w:tabs>
          <w:tab w:val="left" w:pos="2318"/>
        </w:tabs>
        <w:jc w:val="both"/>
        <w:rPr>
          <w:rFonts w:ascii="Arial" w:hAnsi="Arial" w:cs="Arial"/>
          <w:sz w:val="20"/>
          <w:szCs w:val="20"/>
          <w:lang w:eastAsia="ar-SA"/>
        </w:rPr>
      </w:pPr>
      <w:r>
        <w:rPr>
          <w:rFonts w:ascii="Arial" w:hAnsi="Arial" w:cs="Arial"/>
          <w:sz w:val="20"/>
          <w:szCs w:val="20"/>
          <w:lang w:eastAsia="ar-SA"/>
        </w:rPr>
        <w:t xml:space="preserve">Wykonawcy, a także innemu podmiotowi, jeżeli ma lub miał interes w uzyskaniu zamówienia oraz poniósł lub może ponieść szkodę w wyniku naruszenia przez Zamawiającego przepisów ustawy PZP przysługują środki ochrony prawnej przewidziane </w:t>
      </w:r>
      <w:r w:rsidRPr="001A7290">
        <w:rPr>
          <w:rFonts w:ascii="Arial" w:hAnsi="Arial" w:cs="Arial"/>
          <w:sz w:val="20"/>
          <w:szCs w:val="20"/>
          <w:lang w:eastAsia="ar-SA"/>
        </w:rPr>
        <w:t>w dziale IX ustawy PZP.</w:t>
      </w:r>
    </w:p>
    <w:p w:rsidR="008F73F1" w:rsidRDefault="008F73F1" w:rsidP="006126C2">
      <w:pPr>
        <w:tabs>
          <w:tab w:val="left" w:pos="2318"/>
        </w:tabs>
        <w:jc w:val="both"/>
        <w:rPr>
          <w:rFonts w:ascii="Arial" w:hAnsi="Arial" w:cs="Arial"/>
          <w:sz w:val="20"/>
          <w:szCs w:val="20"/>
          <w:lang w:eastAsia="ar-SA"/>
        </w:rPr>
      </w:pPr>
    </w:p>
    <w:p w:rsidR="008F73F1" w:rsidRDefault="008F73F1" w:rsidP="006126C2">
      <w:pPr>
        <w:tabs>
          <w:tab w:val="left" w:pos="2318"/>
        </w:tabs>
        <w:jc w:val="both"/>
        <w:rPr>
          <w:rFonts w:cs="Times New Roman"/>
        </w:rPr>
      </w:pPr>
      <w:r>
        <w:rPr>
          <w:rFonts w:ascii="Arial" w:hAnsi="Arial" w:cs="Arial"/>
          <w:sz w:val="20"/>
          <w:szCs w:val="20"/>
          <w:lang w:eastAsia="ar-SA"/>
        </w:rPr>
        <w:t>22.2</w:t>
      </w:r>
    </w:p>
    <w:p w:rsidR="008F73F1" w:rsidRDefault="008F73F1" w:rsidP="006126C2">
      <w:pPr>
        <w:tabs>
          <w:tab w:val="left" w:pos="2318"/>
        </w:tabs>
        <w:jc w:val="both"/>
        <w:rPr>
          <w:rFonts w:cs="Times New Roman"/>
        </w:rPr>
      </w:pPr>
      <w:r>
        <w:rPr>
          <w:rFonts w:ascii="Arial" w:hAnsi="Arial" w:cs="Arial"/>
          <w:sz w:val="20"/>
          <w:szCs w:val="20"/>
          <w:lang w:eastAsia="ar-SA"/>
        </w:rPr>
        <w:t xml:space="preserve">Środki ochrony prawnej wobec ogłoszenia wszczynającego postępowanie o udzielenie zamówienia oraz dokumentów zamówienia przysługują również organizacjom wpisanym na listę, o której mowa w </w:t>
      </w:r>
      <w:r w:rsidRPr="00FE690E">
        <w:rPr>
          <w:rFonts w:ascii="Arial" w:hAnsi="Arial" w:cs="Arial"/>
          <w:sz w:val="20"/>
          <w:szCs w:val="20"/>
          <w:lang w:eastAsia="ar-SA"/>
        </w:rPr>
        <w:t>art. 469 pkt 15 ustawy PZP oraz Rzecznikowi Małych i Średnich Przedsiębiorców.</w:t>
      </w:r>
    </w:p>
    <w:p w:rsidR="008F73F1" w:rsidRDefault="008F73F1" w:rsidP="006126C2">
      <w:pPr>
        <w:jc w:val="both"/>
        <w:rPr>
          <w:rFonts w:ascii="Arial" w:hAnsi="Arial" w:cs="Arial"/>
          <w:sz w:val="20"/>
          <w:szCs w:val="20"/>
          <w:lang w:eastAsia="ar-SA"/>
        </w:rPr>
      </w:pPr>
    </w:p>
    <w:p w:rsidR="008F73F1" w:rsidRPr="00C876BC" w:rsidRDefault="008F73F1" w:rsidP="006126C2">
      <w:pPr>
        <w:tabs>
          <w:tab w:val="left" w:pos="900"/>
        </w:tabs>
        <w:rPr>
          <w:rFonts w:ascii="Arial" w:hAnsi="Arial" w:cs="Arial"/>
          <w:b/>
          <w:bCs/>
          <w:sz w:val="20"/>
          <w:szCs w:val="20"/>
          <w:lang w:eastAsia="ar-SA"/>
        </w:rPr>
      </w:pPr>
      <w:r w:rsidRPr="00C876BC">
        <w:rPr>
          <w:rFonts w:ascii="Arial" w:hAnsi="Arial" w:cs="Arial"/>
          <w:b/>
          <w:bCs/>
          <w:sz w:val="20"/>
          <w:szCs w:val="20"/>
          <w:lang w:eastAsia="ar-SA"/>
        </w:rPr>
        <w:t>XX</w:t>
      </w:r>
      <w:r>
        <w:rPr>
          <w:rFonts w:ascii="Arial" w:hAnsi="Arial" w:cs="Arial"/>
          <w:b/>
          <w:bCs/>
          <w:sz w:val="20"/>
          <w:szCs w:val="20"/>
          <w:lang w:eastAsia="ar-SA"/>
        </w:rPr>
        <w:t>I</w:t>
      </w:r>
      <w:r w:rsidRPr="00C876BC">
        <w:rPr>
          <w:rFonts w:ascii="Arial" w:hAnsi="Arial" w:cs="Arial"/>
          <w:b/>
          <w:bCs/>
          <w:sz w:val="20"/>
          <w:szCs w:val="20"/>
          <w:lang w:eastAsia="ar-SA"/>
        </w:rPr>
        <w:t>I. OPIS CZĘŚCI ZAMÓWIENIA</w:t>
      </w:r>
    </w:p>
    <w:p w:rsidR="008F73F1" w:rsidRPr="00C876BC" w:rsidRDefault="008F73F1" w:rsidP="006126C2">
      <w:pPr>
        <w:tabs>
          <w:tab w:val="left" w:pos="900"/>
        </w:tabs>
        <w:rPr>
          <w:rFonts w:ascii="Arial" w:hAnsi="Arial" w:cs="Arial"/>
          <w:sz w:val="20"/>
          <w:szCs w:val="20"/>
          <w:lang w:eastAsia="ar-SA"/>
        </w:rPr>
      </w:pPr>
    </w:p>
    <w:p w:rsidR="008F73F1" w:rsidRPr="00143622" w:rsidRDefault="008F73F1" w:rsidP="00292DA5">
      <w:pPr>
        <w:tabs>
          <w:tab w:val="left" w:pos="900"/>
        </w:tabs>
        <w:rPr>
          <w:rFonts w:ascii="Arial" w:hAnsi="Arial" w:cs="Arial"/>
          <w:sz w:val="20"/>
          <w:szCs w:val="20"/>
          <w:lang w:eastAsia="ar-SA"/>
        </w:rPr>
      </w:pPr>
      <w:r>
        <w:rPr>
          <w:rFonts w:ascii="Arial" w:hAnsi="Arial" w:cs="Arial"/>
          <w:sz w:val="20"/>
          <w:szCs w:val="20"/>
          <w:lang w:eastAsia="ar-SA"/>
        </w:rPr>
        <w:t>22</w:t>
      </w:r>
      <w:r w:rsidRPr="00143622">
        <w:rPr>
          <w:rFonts w:ascii="Arial" w:hAnsi="Arial" w:cs="Arial"/>
          <w:sz w:val="20"/>
          <w:szCs w:val="20"/>
          <w:lang w:eastAsia="ar-SA"/>
        </w:rPr>
        <w:t>.1</w:t>
      </w:r>
    </w:p>
    <w:p w:rsidR="008F73F1" w:rsidRPr="00143622" w:rsidRDefault="008F73F1" w:rsidP="00292DA5">
      <w:pPr>
        <w:tabs>
          <w:tab w:val="left" w:pos="900"/>
        </w:tabs>
        <w:jc w:val="both"/>
        <w:rPr>
          <w:rFonts w:ascii="Arial" w:hAnsi="Arial" w:cs="Arial"/>
          <w:sz w:val="20"/>
          <w:szCs w:val="20"/>
          <w:lang w:eastAsia="ar-SA"/>
        </w:rPr>
      </w:pPr>
      <w:r w:rsidRPr="00143622">
        <w:rPr>
          <w:rFonts w:ascii="Arial" w:hAnsi="Arial" w:cs="Arial"/>
          <w:sz w:val="20"/>
          <w:szCs w:val="20"/>
          <w:lang w:eastAsia="ar-SA"/>
        </w:rPr>
        <w:t xml:space="preserve">Zamawiający dokonał </w:t>
      </w:r>
      <w:r>
        <w:rPr>
          <w:rFonts w:ascii="Arial" w:hAnsi="Arial" w:cs="Arial"/>
          <w:sz w:val="20"/>
          <w:szCs w:val="20"/>
          <w:lang w:eastAsia="ar-SA"/>
        </w:rPr>
        <w:t>podziału zamówienia na 3</w:t>
      </w:r>
      <w:r w:rsidRPr="0021759D">
        <w:rPr>
          <w:rFonts w:ascii="Arial" w:hAnsi="Arial" w:cs="Arial"/>
          <w:sz w:val="20"/>
          <w:szCs w:val="20"/>
          <w:lang w:eastAsia="ar-SA"/>
        </w:rPr>
        <w:t xml:space="preserve"> części.</w:t>
      </w:r>
    </w:p>
    <w:p w:rsidR="008F73F1" w:rsidRPr="00143622" w:rsidRDefault="008F73F1" w:rsidP="00292DA5">
      <w:pPr>
        <w:tabs>
          <w:tab w:val="left" w:pos="900"/>
        </w:tabs>
        <w:jc w:val="both"/>
        <w:rPr>
          <w:rFonts w:ascii="Arial" w:hAnsi="Arial" w:cs="Arial"/>
          <w:sz w:val="20"/>
          <w:szCs w:val="20"/>
          <w:lang w:eastAsia="ar-SA"/>
        </w:rPr>
      </w:pPr>
    </w:p>
    <w:p w:rsidR="008F73F1" w:rsidRPr="00143622" w:rsidRDefault="008F73F1" w:rsidP="00292DA5">
      <w:pPr>
        <w:tabs>
          <w:tab w:val="left" w:pos="900"/>
        </w:tabs>
        <w:jc w:val="both"/>
        <w:rPr>
          <w:rFonts w:ascii="Arial" w:hAnsi="Arial" w:cs="Arial"/>
          <w:sz w:val="20"/>
          <w:szCs w:val="20"/>
          <w:lang w:eastAsia="ar-SA"/>
        </w:rPr>
      </w:pPr>
      <w:r w:rsidRPr="00143622">
        <w:rPr>
          <w:rFonts w:ascii="Arial" w:hAnsi="Arial" w:cs="Arial"/>
          <w:sz w:val="20"/>
          <w:szCs w:val="20"/>
          <w:lang w:eastAsia="ar-SA"/>
        </w:rPr>
        <w:t>2</w:t>
      </w:r>
      <w:r>
        <w:rPr>
          <w:rFonts w:ascii="Arial" w:hAnsi="Arial" w:cs="Arial"/>
          <w:sz w:val="20"/>
          <w:szCs w:val="20"/>
          <w:lang w:eastAsia="ar-SA"/>
        </w:rPr>
        <w:t>2</w:t>
      </w:r>
      <w:r w:rsidRPr="00143622">
        <w:rPr>
          <w:rFonts w:ascii="Arial" w:hAnsi="Arial" w:cs="Arial"/>
          <w:sz w:val="20"/>
          <w:szCs w:val="20"/>
          <w:lang w:eastAsia="ar-SA"/>
        </w:rPr>
        <w:t>.2</w:t>
      </w:r>
    </w:p>
    <w:p w:rsidR="008F73F1" w:rsidRPr="00143622" w:rsidRDefault="008F73F1" w:rsidP="00292DA5">
      <w:pPr>
        <w:tabs>
          <w:tab w:val="left" w:pos="900"/>
        </w:tabs>
        <w:jc w:val="both"/>
        <w:rPr>
          <w:rFonts w:ascii="Arial" w:hAnsi="Arial" w:cs="Arial"/>
          <w:sz w:val="20"/>
          <w:szCs w:val="20"/>
          <w:lang w:eastAsia="ar-SA"/>
        </w:rPr>
      </w:pPr>
      <w:r w:rsidRPr="00143622">
        <w:rPr>
          <w:rFonts w:ascii="Arial" w:hAnsi="Arial" w:cs="Arial"/>
          <w:sz w:val="20"/>
          <w:szCs w:val="20"/>
          <w:lang w:eastAsia="ar-SA"/>
        </w:rPr>
        <w:t>Oferty można składać w odniesieniu do wszystkich części zamówienia</w:t>
      </w:r>
    </w:p>
    <w:p w:rsidR="008F73F1" w:rsidRPr="00143622" w:rsidRDefault="008F73F1" w:rsidP="00292DA5">
      <w:pPr>
        <w:tabs>
          <w:tab w:val="left" w:pos="900"/>
        </w:tabs>
        <w:jc w:val="both"/>
        <w:rPr>
          <w:rFonts w:ascii="Arial" w:hAnsi="Arial" w:cs="Arial"/>
          <w:sz w:val="20"/>
          <w:szCs w:val="20"/>
          <w:lang w:eastAsia="ar-SA"/>
        </w:rPr>
      </w:pPr>
    </w:p>
    <w:p w:rsidR="008F73F1" w:rsidRPr="00143622" w:rsidRDefault="008F73F1" w:rsidP="00292DA5">
      <w:pPr>
        <w:tabs>
          <w:tab w:val="left" w:pos="900"/>
        </w:tabs>
        <w:jc w:val="both"/>
        <w:rPr>
          <w:rFonts w:ascii="Arial" w:hAnsi="Arial" w:cs="Arial"/>
          <w:sz w:val="20"/>
          <w:szCs w:val="20"/>
          <w:lang w:eastAsia="ar-SA"/>
        </w:rPr>
      </w:pPr>
      <w:r w:rsidRPr="00143622">
        <w:rPr>
          <w:rFonts w:ascii="Arial" w:hAnsi="Arial" w:cs="Arial"/>
          <w:sz w:val="20"/>
          <w:szCs w:val="20"/>
          <w:lang w:eastAsia="ar-SA"/>
        </w:rPr>
        <w:t>2</w:t>
      </w:r>
      <w:r>
        <w:rPr>
          <w:rFonts w:ascii="Arial" w:hAnsi="Arial" w:cs="Arial"/>
          <w:sz w:val="20"/>
          <w:szCs w:val="20"/>
          <w:lang w:eastAsia="ar-SA"/>
        </w:rPr>
        <w:t>2</w:t>
      </w:r>
      <w:r w:rsidRPr="00143622">
        <w:rPr>
          <w:rFonts w:ascii="Arial" w:hAnsi="Arial" w:cs="Arial"/>
          <w:sz w:val="20"/>
          <w:szCs w:val="20"/>
          <w:lang w:eastAsia="ar-SA"/>
        </w:rPr>
        <w:t>.3</w:t>
      </w:r>
    </w:p>
    <w:p w:rsidR="008F73F1" w:rsidRPr="00143622" w:rsidRDefault="008F73F1" w:rsidP="00292DA5">
      <w:pPr>
        <w:tabs>
          <w:tab w:val="left" w:pos="900"/>
        </w:tabs>
        <w:jc w:val="both"/>
        <w:rPr>
          <w:rFonts w:ascii="Arial" w:hAnsi="Arial" w:cs="Arial"/>
          <w:sz w:val="20"/>
          <w:szCs w:val="20"/>
          <w:lang w:eastAsia="ar-SA"/>
        </w:rPr>
      </w:pPr>
      <w:r w:rsidRPr="00143622">
        <w:rPr>
          <w:rFonts w:ascii="Arial" w:hAnsi="Arial" w:cs="Arial"/>
          <w:sz w:val="20"/>
          <w:szCs w:val="20"/>
          <w:lang w:eastAsia="ar-SA"/>
        </w:rPr>
        <w:t>Zamawiający nie określa maksymalnej liczby części, jaka może być udzielona jednemu wykonawcy.</w:t>
      </w:r>
    </w:p>
    <w:p w:rsidR="008F73F1" w:rsidRDefault="008F73F1" w:rsidP="006126C2">
      <w:pPr>
        <w:tabs>
          <w:tab w:val="left" w:pos="900"/>
        </w:tabs>
        <w:rPr>
          <w:rFonts w:ascii="Arial" w:hAnsi="Arial" w:cs="Arial"/>
          <w:b/>
          <w:bCs/>
          <w:sz w:val="20"/>
          <w:szCs w:val="20"/>
          <w:lang w:eastAsia="ar-SA"/>
        </w:rPr>
      </w:pPr>
    </w:p>
    <w:p w:rsidR="008F73F1" w:rsidRPr="00C876BC" w:rsidRDefault="008F73F1" w:rsidP="006126C2">
      <w:pPr>
        <w:tabs>
          <w:tab w:val="left" w:pos="900"/>
        </w:tabs>
        <w:rPr>
          <w:rFonts w:ascii="Arial" w:hAnsi="Arial" w:cs="Arial"/>
          <w:b/>
          <w:bCs/>
          <w:sz w:val="20"/>
          <w:szCs w:val="20"/>
          <w:lang w:eastAsia="ar-SA"/>
        </w:rPr>
      </w:pPr>
      <w:r w:rsidRPr="00C876BC">
        <w:rPr>
          <w:rFonts w:ascii="Arial" w:hAnsi="Arial" w:cs="Arial"/>
          <w:b/>
          <w:bCs/>
          <w:sz w:val="20"/>
          <w:szCs w:val="20"/>
          <w:lang w:eastAsia="ar-SA"/>
        </w:rPr>
        <w:t>XX</w:t>
      </w:r>
      <w:r>
        <w:rPr>
          <w:rFonts w:ascii="Arial" w:hAnsi="Arial" w:cs="Arial"/>
          <w:b/>
          <w:bCs/>
          <w:sz w:val="20"/>
          <w:szCs w:val="20"/>
          <w:lang w:eastAsia="ar-SA"/>
        </w:rPr>
        <w:t>I</w:t>
      </w:r>
      <w:r w:rsidRPr="00C876BC">
        <w:rPr>
          <w:rFonts w:ascii="Arial" w:hAnsi="Arial" w:cs="Arial"/>
          <w:b/>
          <w:bCs/>
          <w:sz w:val="20"/>
          <w:szCs w:val="20"/>
          <w:lang w:eastAsia="ar-SA"/>
        </w:rPr>
        <w:t>II. INFORMACJE DOTYCZĄCE OFERT WARIANTOWYCH</w:t>
      </w:r>
    </w:p>
    <w:p w:rsidR="008F73F1" w:rsidRPr="00C876BC" w:rsidRDefault="008F73F1" w:rsidP="006126C2">
      <w:pPr>
        <w:tabs>
          <w:tab w:val="left" w:pos="900"/>
        </w:tabs>
        <w:rPr>
          <w:rFonts w:ascii="Arial" w:hAnsi="Arial" w:cs="Arial"/>
          <w:sz w:val="20"/>
          <w:szCs w:val="20"/>
          <w:lang w:eastAsia="ar-SA"/>
        </w:rPr>
      </w:pPr>
    </w:p>
    <w:p w:rsidR="008F73F1" w:rsidRPr="00C876BC" w:rsidRDefault="008F73F1" w:rsidP="006126C2">
      <w:pPr>
        <w:tabs>
          <w:tab w:val="left" w:pos="900"/>
        </w:tabs>
        <w:rPr>
          <w:rFonts w:ascii="Arial" w:hAnsi="Arial" w:cs="Arial"/>
          <w:sz w:val="20"/>
          <w:szCs w:val="20"/>
          <w:lang w:eastAsia="ar-SA"/>
        </w:rPr>
      </w:pPr>
      <w:r w:rsidRPr="00C876BC">
        <w:rPr>
          <w:rFonts w:ascii="Arial" w:hAnsi="Arial" w:cs="Arial"/>
          <w:sz w:val="20"/>
          <w:szCs w:val="20"/>
          <w:lang w:eastAsia="ar-SA"/>
        </w:rPr>
        <w:t>2</w:t>
      </w:r>
      <w:r>
        <w:rPr>
          <w:rFonts w:ascii="Arial" w:hAnsi="Arial" w:cs="Arial"/>
          <w:sz w:val="20"/>
          <w:szCs w:val="20"/>
          <w:lang w:eastAsia="ar-SA"/>
        </w:rPr>
        <w:t>3</w:t>
      </w:r>
      <w:r w:rsidRPr="00C876BC">
        <w:rPr>
          <w:rFonts w:ascii="Arial" w:hAnsi="Arial" w:cs="Arial"/>
          <w:sz w:val="20"/>
          <w:szCs w:val="20"/>
          <w:lang w:eastAsia="ar-SA"/>
        </w:rPr>
        <w:t>.1</w:t>
      </w:r>
    </w:p>
    <w:p w:rsidR="008F73F1" w:rsidRPr="00C876BC" w:rsidRDefault="008F73F1" w:rsidP="006126C2">
      <w:pPr>
        <w:tabs>
          <w:tab w:val="left" w:pos="900"/>
        </w:tabs>
        <w:rPr>
          <w:rFonts w:ascii="Arial" w:hAnsi="Arial" w:cs="Arial"/>
          <w:sz w:val="20"/>
          <w:szCs w:val="20"/>
          <w:lang w:eastAsia="ar-SA"/>
        </w:rPr>
      </w:pPr>
      <w:r w:rsidRPr="00C876BC">
        <w:rPr>
          <w:rFonts w:ascii="Arial" w:hAnsi="Arial" w:cs="Arial"/>
          <w:sz w:val="20"/>
          <w:szCs w:val="20"/>
          <w:lang w:eastAsia="ar-SA"/>
        </w:rPr>
        <w:t>Zamawiający nie dopuszcza składania ofert wariantowych.</w:t>
      </w:r>
    </w:p>
    <w:p w:rsidR="008F73F1" w:rsidRDefault="008F73F1" w:rsidP="006126C2">
      <w:pPr>
        <w:tabs>
          <w:tab w:val="left" w:pos="900"/>
        </w:tabs>
        <w:rPr>
          <w:rFonts w:ascii="Arial" w:hAnsi="Arial" w:cs="Arial"/>
          <w:sz w:val="20"/>
          <w:szCs w:val="20"/>
          <w:highlight w:val="yellow"/>
          <w:lang w:eastAsia="ar-SA"/>
        </w:rPr>
      </w:pPr>
    </w:p>
    <w:p w:rsidR="008F73F1" w:rsidRPr="004B1A5C" w:rsidRDefault="008F73F1" w:rsidP="00982A63">
      <w:pPr>
        <w:tabs>
          <w:tab w:val="left" w:pos="900"/>
        </w:tabs>
        <w:jc w:val="both"/>
        <w:rPr>
          <w:rFonts w:ascii="Arial" w:hAnsi="Arial" w:cs="Arial"/>
          <w:b/>
          <w:bCs/>
          <w:sz w:val="20"/>
          <w:szCs w:val="20"/>
          <w:lang w:eastAsia="ar-SA"/>
        </w:rPr>
      </w:pPr>
      <w:r w:rsidRPr="004B1A5C">
        <w:rPr>
          <w:rFonts w:ascii="Arial" w:hAnsi="Arial" w:cs="Arial"/>
          <w:b/>
          <w:bCs/>
          <w:sz w:val="20"/>
          <w:szCs w:val="20"/>
          <w:lang w:eastAsia="ar-SA"/>
        </w:rPr>
        <w:t>XXI</w:t>
      </w:r>
      <w:r>
        <w:rPr>
          <w:rFonts w:ascii="Arial" w:hAnsi="Arial" w:cs="Arial"/>
          <w:b/>
          <w:bCs/>
          <w:sz w:val="20"/>
          <w:szCs w:val="20"/>
          <w:lang w:eastAsia="ar-SA"/>
        </w:rPr>
        <w:t>V</w:t>
      </w:r>
      <w:r w:rsidRPr="004B1A5C">
        <w:rPr>
          <w:rFonts w:ascii="Arial" w:hAnsi="Arial" w:cs="Arial"/>
          <w:b/>
          <w:bCs/>
          <w:sz w:val="20"/>
          <w:szCs w:val="20"/>
          <w:lang w:eastAsia="ar-SA"/>
        </w:rPr>
        <w:t xml:space="preserve">. WYMAGANIA W ZAKRESIE ZATRUDNIENIA NA PODSTAWIE STOSUNKU PRACY </w:t>
      </w:r>
      <w:r>
        <w:rPr>
          <w:rFonts w:ascii="Arial" w:hAnsi="Arial" w:cs="Arial"/>
          <w:b/>
          <w:bCs/>
          <w:sz w:val="20"/>
          <w:szCs w:val="20"/>
          <w:lang w:eastAsia="ar-SA"/>
        </w:rPr>
        <w:br/>
      </w:r>
      <w:r w:rsidRPr="004B1A5C">
        <w:rPr>
          <w:rFonts w:ascii="Arial" w:hAnsi="Arial" w:cs="Arial"/>
          <w:b/>
          <w:bCs/>
          <w:sz w:val="20"/>
          <w:szCs w:val="20"/>
          <w:lang w:eastAsia="ar-SA"/>
        </w:rPr>
        <w:t>W OKOLICZNOŚCIACH, O KTÓRYCH MOWA W ART. 95</w:t>
      </w:r>
    </w:p>
    <w:p w:rsidR="008F73F1" w:rsidRDefault="008F73F1" w:rsidP="006126C2">
      <w:pPr>
        <w:tabs>
          <w:tab w:val="left" w:pos="900"/>
        </w:tabs>
        <w:rPr>
          <w:rFonts w:ascii="Arial" w:hAnsi="Arial" w:cs="Arial"/>
          <w:sz w:val="20"/>
          <w:szCs w:val="20"/>
          <w:highlight w:val="yellow"/>
          <w:lang w:eastAsia="ar-SA"/>
        </w:rPr>
      </w:pPr>
    </w:p>
    <w:p w:rsidR="008F73F1" w:rsidRDefault="008F73F1" w:rsidP="006126C2">
      <w:pPr>
        <w:pStyle w:val="NoSpacing"/>
        <w:rPr>
          <w:rFonts w:ascii="Arial" w:hAnsi="Arial" w:cs="Arial"/>
          <w:sz w:val="20"/>
          <w:szCs w:val="20"/>
          <w:lang w:eastAsia="ar-SA"/>
        </w:rPr>
      </w:pPr>
      <w:r>
        <w:rPr>
          <w:rFonts w:ascii="Arial" w:hAnsi="Arial" w:cs="Arial"/>
          <w:sz w:val="20"/>
          <w:szCs w:val="20"/>
          <w:lang w:eastAsia="ar-SA"/>
        </w:rPr>
        <w:t>24.1</w:t>
      </w:r>
    </w:p>
    <w:p w:rsidR="008F73F1" w:rsidRPr="00143622" w:rsidRDefault="008F73F1" w:rsidP="00292DA5">
      <w:pPr>
        <w:pStyle w:val="NoSpacing"/>
        <w:rPr>
          <w:rFonts w:ascii="Arial" w:hAnsi="Arial" w:cs="Arial"/>
        </w:rPr>
      </w:pPr>
      <w:r w:rsidRPr="00143622">
        <w:rPr>
          <w:rFonts w:ascii="Arial" w:hAnsi="Arial" w:cs="Arial"/>
          <w:sz w:val="20"/>
          <w:szCs w:val="20"/>
          <w:lang w:eastAsia="ar-SA"/>
        </w:rPr>
        <w:t>Zamawiający nie przewiduje wymagań w zakresie zatrudnienia na podstawie stosunku pracy w okolicznościach, o których mowa w art. 95 ustawy Prawo zamówień publicznych.</w:t>
      </w:r>
    </w:p>
    <w:p w:rsidR="008F73F1" w:rsidRDefault="008F73F1" w:rsidP="006126C2">
      <w:pPr>
        <w:tabs>
          <w:tab w:val="left" w:pos="900"/>
        </w:tabs>
        <w:rPr>
          <w:rFonts w:ascii="Arial" w:hAnsi="Arial" w:cs="Arial"/>
          <w:sz w:val="20"/>
          <w:szCs w:val="20"/>
          <w:highlight w:val="yellow"/>
          <w:lang w:eastAsia="ar-SA"/>
        </w:rPr>
      </w:pPr>
    </w:p>
    <w:p w:rsidR="008F73F1" w:rsidRPr="004B1A5C" w:rsidRDefault="008F73F1" w:rsidP="006126C2">
      <w:pPr>
        <w:tabs>
          <w:tab w:val="left" w:pos="900"/>
        </w:tabs>
        <w:jc w:val="both"/>
        <w:rPr>
          <w:rFonts w:ascii="Arial" w:hAnsi="Arial" w:cs="Arial"/>
          <w:b/>
          <w:bCs/>
          <w:sz w:val="20"/>
          <w:szCs w:val="20"/>
          <w:lang w:eastAsia="ar-SA"/>
        </w:rPr>
      </w:pPr>
      <w:r>
        <w:rPr>
          <w:rFonts w:ascii="Arial" w:hAnsi="Arial" w:cs="Arial"/>
          <w:b/>
          <w:bCs/>
          <w:sz w:val="20"/>
          <w:szCs w:val="20"/>
          <w:lang w:eastAsia="ar-SA"/>
        </w:rPr>
        <w:t>XX</w:t>
      </w:r>
      <w:r w:rsidRPr="004B1A5C">
        <w:rPr>
          <w:rFonts w:ascii="Arial" w:hAnsi="Arial" w:cs="Arial"/>
          <w:b/>
          <w:bCs/>
          <w:sz w:val="20"/>
          <w:szCs w:val="20"/>
          <w:lang w:eastAsia="ar-SA"/>
        </w:rPr>
        <w:t>V. WYMAGANIA W ZAKRESIE ZATRUDNIENIA OSÓB, O KTÓRYCH MOWA W ART. 96 UST. 2 PKT 2</w:t>
      </w:r>
    </w:p>
    <w:p w:rsidR="008F73F1" w:rsidRPr="004B1A5C" w:rsidRDefault="008F73F1" w:rsidP="006126C2">
      <w:pPr>
        <w:tabs>
          <w:tab w:val="left" w:pos="900"/>
        </w:tabs>
        <w:rPr>
          <w:rFonts w:ascii="Arial" w:hAnsi="Arial" w:cs="Arial"/>
          <w:sz w:val="20"/>
          <w:szCs w:val="20"/>
          <w:lang w:eastAsia="ar-SA"/>
        </w:rPr>
      </w:pPr>
    </w:p>
    <w:p w:rsidR="008F73F1" w:rsidRPr="004B1A5C" w:rsidRDefault="008F73F1" w:rsidP="006126C2">
      <w:pPr>
        <w:tabs>
          <w:tab w:val="left" w:pos="900"/>
        </w:tabs>
        <w:rPr>
          <w:rFonts w:ascii="Arial" w:hAnsi="Arial" w:cs="Arial"/>
          <w:sz w:val="20"/>
          <w:szCs w:val="20"/>
          <w:lang w:eastAsia="ar-SA"/>
        </w:rPr>
      </w:pPr>
      <w:r w:rsidRPr="004B1A5C">
        <w:rPr>
          <w:rFonts w:ascii="Arial" w:hAnsi="Arial" w:cs="Arial"/>
          <w:sz w:val="20"/>
          <w:szCs w:val="20"/>
          <w:lang w:eastAsia="ar-SA"/>
        </w:rPr>
        <w:t>2</w:t>
      </w:r>
      <w:r>
        <w:rPr>
          <w:rFonts w:ascii="Arial" w:hAnsi="Arial" w:cs="Arial"/>
          <w:sz w:val="20"/>
          <w:szCs w:val="20"/>
          <w:lang w:eastAsia="ar-SA"/>
        </w:rPr>
        <w:t>5</w:t>
      </w:r>
      <w:r w:rsidRPr="004B1A5C">
        <w:rPr>
          <w:rFonts w:ascii="Arial" w:hAnsi="Arial" w:cs="Arial"/>
          <w:sz w:val="20"/>
          <w:szCs w:val="20"/>
          <w:lang w:eastAsia="ar-SA"/>
        </w:rPr>
        <w:t>.1</w:t>
      </w:r>
    </w:p>
    <w:p w:rsidR="008F73F1" w:rsidRPr="00143622" w:rsidRDefault="008F73F1" w:rsidP="00292DA5">
      <w:pPr>
        <w:jc w:val="both"/>
        <w:rPr>
          <w:rFonts w:ascii="Arial" w:hAnsi="Arial" w:cs="Arial"/>
          <w:sz w:val="20"/>
          <w:szCs w:val="20"/>
          <w:lang w:eastAsia="ar-SA"/>
        </w:rPr>
      </w:pPr>
      <w:r w:rsidRPr="00143622">
        <w:rPr>
          <w:rFonts w:ascii="Arial" w:hAnsi="Arial" w:cs="Arial"/>
          <w:sz w:val="20"/>
          <w:szCs w:val="20"/>
          <w:lang w:eastAsia="ar-SA"/>
        </w:rPr>
        <w:t>Zamawiający nie przewiduje wymagań w zakresie zatrudnienia osób, o których mowa w art. 96 ust. 2 pkt 2 ustawy Prawo zamówień publicznych.</w:t>
      </w:r>
    </w:p>
    <w:p w:rsidR="008F73F1" w:rsidRDefault="008F73F1" w:rsidP="006126C2">
      <w:pPr>
        <w:tabs>
          <w:tab w:val="left" w:pos="900"/>
        </w:tabs>
        <w:jc w:val="both"/>
        <w:rPr>
          <w:rFonts w:ascii="Arial" w:hAnsi="Arial" w:cs="Arial"/>
          <w:b/>
          <w:bCs/>
          <w:sz w:val="20"/>
          <w:szCs w:val="20"/>
          <w:lang w:eastAsia="ar-SA"/>
        </w:rPr>
      </w:pPr>
    </w:p>
    <w:p w:rsidR="008F73F1" w:rsidRDefault="008F73F1" w:rsidP="006126C2">
      <w:pPr>
        <w:tabs>
          <w:tab w:val="left" w:pos="900"/>
        </w:tabs>
        <w:jc w:val="both"/>
        <w:rPr>
          <w:rFonts w:ascii="Arial" w:hAnsi="Arial" w:cs="Arial"/>
          <w:b/>
          <w:bCs/>
          <w:sz w:val="20"/>
          <w:szCs w:val="20"/>
          <w:lang w:eastAsia="ar-SA"/>
        </w:rPr>
      </w:pPr>
    </w:p>
    <w:p w:rsidR="008F73F1" w:rsidRPr="004B1A5C" w:rsidRDefault="008F73F1" w:rsidP="006126C2">
      <w:pPr>
        <w:tabs>
          <w:tab w:val="left" w:pos="900"/>
        </w:tabs>
        <w:jc w:val="both"/>
        <w:rPr>
          <w:rFonts w:ascii="Arial" w:hAnsi="Arial" w:cs="Arial"/>
          <w:b/>
          <w:bCs/>
          <w:sz w:val="20"/>
          <w:szCs w:val="20"/>
          <w:lang w:eastAsia="ar-SA"/>
        </w:rPr>
      </w:pPr>
      <w:r w:rsidRPr="004B1A5C">
        <w:rPr>
          <w:rFonts w:ascii="Arial" w:hAnsi="Arial" w:cs="Arial"/>
          <w:b/>
          <w:bCs/>
          <w:sz w:val="20"/>
          <w:szCs w:val="20"/>
          <w:lang w:eastAsia="ar-SA"/>
        </w:rPr>
        <w:t>XXV</w:t>
      </w:r>
      <w:r>
        <w:rPr>
          <w:rFonts w:ascii="Arial" w:hAnsi="Arial" w:cs="Arial"/>
          <w:b/>
          <w:bCs/>
          <w:sz w:val="20"/>
          <w:szCs w:val="20"/>
          <w:lang w:eastAsia="ar-SA"/>
        </w:rPr>
        <w:t>I</w:t>
      </w:r>
      <w:r w:rsidRPr="004B1A5C">
        <w:rPr>
          <w:rFonts w:ascii="Arial" w:hAnsi="Arial" w:cs="Arial"/>
          <w:b/>
          <w:bCs/>
          <w:sz w:val="20"/>
          <w:szCs w:val="20"/>
          <w:lang w:eastAsia="ar-SA"/>
        </w:rPr>
        <w:t>. INFORMACJA O ZASTRZEŻENIU MOŻLIWOŚCI UBIEGANIA SIĘ O UDZIELENIE ZAMÓWIENIA WYŁĄCZNIE PRZEZ WYKONAWCÓW, O KTÓRYCH MOWA W ART. 94</w:t>
      </w:r>
    </w:p>
    <w:p w:rsidR="008F73F1" w:rsidRPr="004B1A5C" w:rsidRDefault="008F73F1" w:rsidP="006126C2">
      <w:pPr>
        <w:tabs>
          <w:tab w:val="left" w:pos="900"/>
        </w:tabs>
        <w:rPr>
          <w:rFonts w:ascii="Arial" w:hAnsi="Arial" w:cs="Arial"/>
          <w:sz w:val="20"/>
          <w:szCs w:val="20"/>
          <w:lang w:eastAsia="ar-SA"/>
        </w:rPr>
      </w:pPr>
    </w:p>
    <w:p w:rsidR="008F73F1" w:rsidRPr="004B1A5C" w:rsidRDefault="008F73F1" w:rsidP="006126C2">
      <w:pPr>
        <w:tabs>
          <w:tab w:val="left" w:pos="900"/>
        </w:tabs>
        <w:rPr>
          <w:rFonts w:ascii="Arial" w:hAnsi="Arial" w:cs="Arial"/>
          <w:sz w:val="20"/>
          <w:szCs w:val="20"/>
          <w:lang w:eastAsia="ar-SA"/>
        </w:rPr>
      </w:pPr>
      <w:r w:rsidRPr="004B1A5C">
        <w:rPr>
          <w:rFonts w:ascii="Arial" w:hAnsi="Arial" w:cs="Arial"/>
          <w:sz w:val="20"/>
          <w:szCs w:val="20"/>
          <w:lang w:eastAsia="ar-SA"/>
        </w:rPr>
        <w:t>2</w:t>
      </w:r>
      <w:r>
        <w:rPr>
          <w:rFonts w:ascii="Arial" w:hAnsi="Arial" w:cs="Arial"/>
          <w:sz w:val="20"/>
          <w:szCs w:val="20"/>
          <w:lang w:eastAsia="ar-SA"/>
        </w:rPr>
        <w:t>6</w:t>
      </w:r>
      <w:r w:rsidRPr="004B1A5C">
        <w:rPr>
          <w:rFonts w:ascii="Arial" w:hAnsi="Arial" w:cs="Arial"/>
          <w:sz w:val="20"/>
          <w:szCs w:val="20"/>
          <w:lang w:eastAsia="ar-SA"/>
        </w:rPr>
        <w:t>.1</w:t>
      </w:r>
    </w:p>
    <w:p w:rsidR="008F73F1" w:rsidRPr="004B1A5C" w:rsidRDefault="008F73F1" w:rsidP="006126C2">
      <w:pPr>
        <w:tabs>
          <w:tab w:val="left" w:pos="900"/>
        </w:tabs>
        <w:rPr>
          <w:rFonts w:ascii="Arial" w:hAnsi="Arial" w:cs="Arial"/>
          <w:sz w:val="20"/>
          <w:szCs w:val="20"/>
          <w:lang w:eastAsia="ar-SA"/>
        </w:rPr>
      </w:pPr>
      <w:r w:rsidRPr="004B1A5C">
        <w:rPr>
          <w:rFonts w:ascii="Arial" w:hAnsi="Arial" w:cs="Arial"/>
          <w:sz w:val="20"/>
          <w:szCs w:val="20"/>
          <w:lang w:eastAsia="ar-SA"/>
        </w:rPr>
        <w:t xml:space="preserve">Zamawiający nie zastrzega możliwości ubiegania się o udzielenie zamówienia wyłącznie przez Wykonawców, o których mowa w </w:t>
      </w:r>
      <w:r>
        <w:rPr>
          <w:rFonts w:ascii="Arial" w:hAnsi="Arial" w:cs="Arial"/>
          <w:sz w:val="20"/>
          <w:szCs w:val="20"/>
          <w:lang w:eastAsia="ar-SA"/>
        </w:rPr>
        <w:t>art. 94 ustawy Prawo zamówień publicznych</w:t>
      </w:r>
      <w:r w:rsidRPr="004B1A5C">
        <w:rPr>
          <w:rFonts w:ascii="Arial" w:hAnsi="Arial" w:cs="Arial"/>
          <w:sz w:val="20"/>
          <w:szCs w:val="20"/>
          <w:lang w:eastAsia="ar-SA"/>
        </w:rPr>
        <w:t>.</w:t>
      </w:r>
    </w:p>
    <w:p w:rsidR="008F73F1" w:rsidRDefault="008F73F1" w:rsidP="006126C2">
      <w:pPr>
        <w:tabs>
          <w:tab w:val="left" w:pos="900"/>
        </w:tabs>
        <w:jc w:val="both"/>
        <w:rPr>
          <w:rFonts w:ascii="Arial" w:hAnsi="Arial" w:cs="Arial"/>
          <w:b/>
          <w:bCs/>
          <w:sz w:val="20"/>
          <w:szCs w:val="20"/>
          <w:lang w:eastAsia="ar-SA"/>
        </w:rPr>
      </w:pPr>
    </w:p>
    <w:p w:rsidR="008F73F1" w:rsidRPr="004B1A5C" w:rsidRDefault="008F73F1" w:rsidP="006126C2">
      <w:pPr>
        <w:tabs>
          <w:tab w:val="left" w:pos="900"/>
        </w:tabs>
        <w:jc w:val="both"/>
        <w:rPr>
          <w:rFonts w:ascii="Arial" w:hAnsi="Arial" w:cs="Arial"/>
          <w:b/>
          <w:bCs/>
          <w:sz w:val="20"/>
          <w:szCs w:val="20"/>
          <w:lang w:eastAsia="ar-SA"/>
        </w:rPr>
      </w:pPr>
      <w:r w:rsidRPr="004B1A5C">
        <w:rPr>
          <w:rFonts w:ascii="Arial" w:hAnsi="Arial" w:cs="Arial"/>
          <w:b/>
          <w:bCs/>
          <w:sz w:val="20"/>
          <w:szCs w:val="20"/>
          <w:lang w:eastAsia="ar-SA"/>
        </w:rPr>
        <w:t>XXV</w:t>
      </w:r>
      <w:r>
        <w:rPr>
          <w:rFonts w:ascii="Arial" w:hAnsi="Arial" w:cs="Arial"/>
          <w:b/>
          <w:bCs/>
          <w:sz w:val="20"/>
          <w:szCs w:val="20"/>
          <w:lang w:eastAsia="ar-SA"/>
        </w:rPr>
        <w:t>I</w:t>
      </w:r>
      <w:r w:rsidRPr="004B1A5C">
        <w:rPr>
          <w:rFonts w:ascii="Arial" w:hAnsi="Arial" w:cs="Arial"/>
          <w:b/>
          <w:bCs/>
          <w:sz w:val="20"/>
          <w:szCs w:val="20"/>
          <w:lang w:eastAsia="ar-SA"/>
        </w:rPr>
        <w:t>I. WYMAGANIA DOTYCZACE WADIUM, W TYM JEGO KWOTA W WYSOKOŚCI NIE WIĘKSZEJ NIŻ 1,5% WARTOŚCI ZAMÓWIENIA</w:t>
      </w:r>
    </w:p>
    <w:p w:rsidR="008F73F1" w:rsidRPr="004B1A5C" w:rsidRDefault="008F73F1" w:rsidP="006126C2">
      <w:pPr>
        <w:tabs>
          <w:tab w:val="left" w:pos="900"/>
        </w:tabs>
        <w:rPr>
          <w:rFonts w:ascii="Arial" w:hAnsi="Arial" w:cs="Arial"/>
          <w:sz w:val="20"/>
          <w:szCs w:val="20"/>
          <w:lang w:eastAsia="ar-SA"/>
        </w:rPr>
      </w:pPr>
    </w:p>
    <w:p w:rsidR="008F73F1" w:rsidRPr="004B1A5C" w:rsidRDefault="008F73F1" w:rsidP="006126C2">
      <w:pPr>
        <w:tabs>
          <w:tab w:val="left" w:pos="900"/>
        </w:tabs>
        <w:rPr>
          <w:rFonts w:ascii="Arial" w:hAnsi="Arial" w:cs="Arial"/>
          <w:sz w:val="20"/>
          <w:szCs w:val="20"/>
          <w:lang w:eastAsia="ar-SA"/>
        </w:rPr>
      </w:pPr>
      <w:r w:rsidRPr="004B1A5C">
        <w:rPr>
          <w:rFonts w:ascii="Arial" w:hAnsi="Arial" w:cs="Arial"/>
          <w:sz w:val="20"/>
          <w:szCs w:val="20"/>
          <w:lang w:eastAsia="ar-SA"/>
        </w:rPr>
        <w:t>2</w:t>
      </w:r>
      <w:r>
        <w:rPr>
          <w:rFonts w:ascii="Arial" w:hAnsi="Arial" w:cs="Arial"/>
          <w:sz w:val="20"/>
          <w:szCs w:val="20"/>
          <w:lang w:eastAsia="ar-SA"/>
        </w:rPr>
        <w:t>7</w:t>
      </w:r>
      <w:r w:rsidRPr="004B1A5C">
        <w:rPr>
          <w:rFonts w:ascii="Arial" w:hAnsi="Arial" w:cs="Arial"/>
          <w:sz w:val="20"/>
          <w:szCs w:val="20"/>
          <w:lang w:eastAsia="ar-SA"/>
        </w:rPr>
        <w:t>.1</w:t>
      </w:r>
    </w:p>
    <w:p w:rsidR="008F73F1" w:rsidRPr="004B1A5C" w:rsidRDefault="008F73F1" w:rsidP="006126C2">
      <w:pPr>
        <w:jc w:val="both"/>
        <w:rPr>
          <w:rFonts w:cs="Times New Roman"/>
        </w:rPr>
      </w:pPr>
      <w:r w:rsidRPr="004B1A5C">
        <w:rPr>
          <w:rFonts w:ascii="Arial" w:hAnsi="Arial" w:cs="Arial"/>
          <w:sz w:val="20"/>
          <w:szCs w:val="20"/>
          <w:lang w:eastAsia="ar-SA"/>
        </w:rPr>
        <w:t>Zamawiający nie wymaga od Wykonawców wniesienia wadium.</w:t>
      </w:r>
    </w:p>
    <w:p w:rsidR="008F73F1" w:rsidRPr="004B1A5C" w:rsidRDefault="008F73F1" w:rsidP="006126C2">
      <w:pPr>
        <w:tabs>
          <w:tab w:val="left" w:pos="900"/>
        </w:tabs>
        <w:rPr>
          <w:rFonts w:ascii="Arial" w:hAnsi="Arial" w:cs="Arial"/>
          <w:sz w:val="20"/>
          <w:szCs w:val="20"/>
          <w:lang w:eastAsia="ar-SA"/>
        </w:rPr>
      </w:pPr>
    </w:p>
    <w:p w:rsidR="008F73F1" w:rsidRPr="004B1A5C" w:rsidRDefault="008F73F1" w:rsidP="006126C2">
      <w:pPr>
        <w:tabs>
          <w:tab w:val="left" w:pos="900"/>
        </w:tabs>
        <w:jc w:val="both"/>
        <w:rPr>
          <w:rFonts w:ascii="Arial" w:hAnsi="Arial" w:cs="Arial"/>
          <w:b/>
          <w:bCs/>
          <w:sz w:val="20"/>
          <w:szCs w:val="20"/>
          <w:lang w:eastAsia="ar-SA"/>
        </w:rPr>
      </w:pPr>
      <w:r w:rsidRPr="004B1A5C">
        <w:rPr>
          <w:rFonts w:ascii="Arial" w:hAnsi="Arial" w:cs="Arial"/>
          <w:b/>
          <w:bCs/>
          <w:sz w:val="20"/>
          <w:szCs w:val="20"/>
          <w:lang w:eastAsia="ar-SA"/>
        </w:rPr>
        <w:t>XXVI</w:t>
      </w:r>
      <w:r>
        <w:rPr>
          <w:rFonts w:ascii="Arial" w:hAnsi="Arial" w:cs="Arial"/>
          <w:b/>
          <w:bCs/>
          <w:sz w:val="20"/>
          <w:szCs w:val="20"/>
          <w:lang w:eastAsia="ar-SA"/>
        </w:rPr>
        <w:t>I</w:t>
      </w:r>
      <w:r w:rsidRPr="004B1A5C">
        <w:rPr>
          <w:rFonts w:ascii="Arial" w:hAnsi="Arial" w:cs="Arial"/>
          <w:b/>
          <w:bCs/>
          <w:sz w:val="20"/>
          <w:szCs w:val="20"/>
          <w:lang w:eastAsia="ar-SA"/>
        </w:rPr>
        <w:t>I. INFORMACJA O PRZEWIDYWANYCH ZAMÓWIENIACH, O KTÓRYCH MOWA W ART. 214 UST. 1 PKT 7 I 8</w:t>
      </w:r>
    </w:p>
    <w:p w:rsidR="008F73F1" w:rsidRPr="004B1A5C" w:rsidRDefault="008F73F1" w:rsidP="006126C2">
      <w:pPr>
        <w:tabs>
          <w:tab w:val="left" w:pos="900"/>
        </w:tabs>
        <w:rPr>
          <w:rFonts w:ascii="Arial" w:hAnsi="Arial" w:cs="Arial"/>
          <w:sz w:val="20"/>
          <w:szCs w:val="20"/>
          <w:lang w:eastAsia="ar-SA"/>
        </w:rPr>
      </w:pPr>
    </w:p>
    <w:p w:rsidR="008F73F1" w:rsidRPr="004B1A5C" w:rsidRDefault="008F73F1" w:rsidP="006126C2">
      <w:pPr>
        <w:tabs>
          <w:tab w:val="left" w:pos="900"/>
        </w:tabs>
        <w:rPr>
          <w:rFonts w:ascii="Arial" w:hAnsi="Arial" w:cs="Arial"/>
          <w:sz w:val="20"/>
          <w:szCs w:val="20"/>
          <w:lang w:eastAsia="ar-SA"/>
        </w:rPr>
      </w:pPr>
      <w:r w:rsidRPr="004B1A5C">
        <w:rPr>
          <w:rFonts w:ascii="Arial" w:hAnsi="Arial" w:cs="Arial"/>
          <w:sz w:val="20"/>
          <w:szCs w:val="20"/>
          <w:lang w:eastAsia="ar-SA"/>
        </w:rPr>
        <w:t>2</w:t>
      </w:r>
      <w:r>
        <w:rPr>
          <w:rFonts w:ascii="Arial" w:hAnsi="Arial" w:cs="Arial"/>
          <w:sz w:val="20"/>
          <w:szCs w:val="20"/>
          <w:lang w:eastAsia="ar-SA"/>
        </w:rPr>
        <w:t>8</w:t>
      </w:r>
      <w:r w:rsidRPr="004B1A5C">
        <w:rPr>
          <w:rFonts w:ascii="Arial" w:hAnsi="Arial" w:cs="Arial"/>
          <w:sz w:val="20"/>
          <w:szCs w:val="20"/>
          <w:lang w:eastAsia="ar-SA"/>
        </w:rPr>
        <w:t>.1</w:t>
      </w:r>
    </w:p>
    <w:p w:rsidR="008F73F1" w:rsidRPr="004B1A5C" w:rsidRDefault="008F73F1" w:rsidP="006126C2">
      <w:pPr>
        <w:tabs>
          <w:tab w:val="left" w:pos="900"/>
        </w:tabs>
        <w:jc w:val="both"/>
        <w:rPr>
          <w:rFonts w:ascii="Arial" w:hAnsi="Arial" w:cs="Arial"/>
          <w:sz w:val="20"/>
          <w:szCs w:val="20"/>
          <w:lang w:eastAsia="ar-SA"/>
        </w:rPr>
      </w:pPr>
      <w:r w:rsidRPr="004B1A5C">
        <w:rPr>
          <w:rFonts w:ascii="Arial" w:hAnsi="Arial" w:cs="Arial"/>
          <w:sz w:val="20"/>
          <w:szCs w:val="20"/>
          <w:lang w:eastAsia="ar-SA"/>
        </w:rPr>
        <w:t>Zamawiający nie przewiduje udzielenia zamówień, o których mowa w art.</w:t>
      </w:r>
      <w:r>
        <w:rPr>
          <w:rFonts w:ascii="Arial" w:hAnsi="Arial" w:cs="Arial"/>
          <w:sz w:val="20"/>
          <w:szCs w:val="20"/>
          <w:lang w:eastAsia="ar-SA"/>
        </w:rPr>
        <w:t xml:space="preserve"> 214 ust. 1 pkt 7 i 8 ustawy Prawo zamówień publicznych</w:t>
      </w:r>
      <w:r w:rsidRPr="004B1A5C">
        <w:rPr>
          <w:rFonts w:ascii="Arial" w:hAnsi="Arial" w:cs="Arial"/>
          <w:sz w:val="20"/>
          <w:szCs w:val="20"/>
          <w:lang w:eastAsia="ar-SA"/>
        </w:rPr>
        <w:t>.</w:t>
      </w:r>
    </w:p>
    <w:p w:rsidR="008F73F1" w:rsidRDefault="008F73F1" w:rsidP="006126C2">
      <w:pPr>
        <w:tabs>
          <w:tab w:val="left" w:pos="900"/>
        </w:tabs>
        <w:jc w:val="both"/>
        <w:rPr>
          <w:rFonts w:ascii="Arial" w:hAnsi="Arial" w:cs="Arial"/>
          <w:b/>
          <w:bCs/>
          <w:sz w:val="20"/>
          <w:szCs w:val="20"/>
          <w:lang w:eastAsia="ar-SA"/>
        </w:rPr>
      </w:pPr>
    </w:p>
    <w:p w:rsidR="008F73F1" w:rsidRPr="004B1A5C" w:rsidRDefault="008F73F1" w:rsidP="006126C2">
      <w:pPr>
        <w:tabs>
          <w:tab w:val="left" w:pos="900"/>
        </w:tabs>
        <w:jc w:val="both"/>
        <w:rPr>
          <w:rFonts w:ascii="Arial" w:hAnsi="Arial" w:cs="Arial"/>
          <w:b/>
          <w:bCs/>
          <w:sz w:val="20"/>
          <w:szCs w:val="20"/>
          <w:lang w:eastAsia="ar-SA"/>
        </w:rPr>
      </w:pPr>
      <w:r>
        <w:rPr>
          <w:rFonts w:ascii="Arial" w:hAnsi="Arial" w:cs="Arial"/>
          <w:b/>
          <w:bCs/>
          <w:sz w:val="20"/>
          <w:szCs w:val="20"/>
          <w:lang w:eastAsia="ar-SA"/>
        </w:rPr>
        <w:t>XXIX</w:t>
      </w:r>
      <w:r w:rsidRPr="004B1A5C">
        <w:rPr>
          <w:rFonts w:ascii="Arial" w:hAnsi="Arial" w:cs="Arial"/>
          <w:b/>
          <w:bCs/>
          <w:sz w:val="20"/>
          <w:szCs w:val="20"/>
          <w:lang w:eastAsia="ar-SA"/>
        </w:rPr>
        <w:t>. INFORMACJE DOTYCZĄCE PRZEPROWADZENIA PRZEZ WYKONAWCĘ WIZJI LOKALNEJ LUB SPRAWDZENIA PRZEZ NIEGO DOKUMENTÓW NIEZBĘDNYCH DO REALIZACJI ZAMÓWIENIA, O KTÓRYCH MOWA W ART. 131 UST. 2</w:t>
      </w:r>
    </w:p>
    <w:p w:rsidR="008F73F1" w:rsidRDefault="008F73F1" w:rsidP="006126C2">
      <w:pPr>
        <w:jc w:val="both"/>
        <w:rPr>
          <w:rFonts w:ascii="Arial" w:hAnsi="Arial" w:cs="Arial"/>
          <w:sz w:val="20"/>
          <w:szCs w:val="20"/>
          <w:lang w:eastAsia="ar-SA"/>
        </w:rPr>
      </w:pPr>
    </w:p>
    <w:p w:rsidR="008F73F1" w:rsidRDefault="008F73F1" w:rsidP="006126C2">
      <w:pPr>
        <w:tabs>
          <w:tab w:val="left" w:pos="900"/>
        </w:tabs>
        <w:jc w:val="both"/>
        <w:rPr>
          <w:rFonts w:ascii="Arial" w:hAnsi="Arial" w:cs="Arial"/>
          <w:sz w:val="20"/>
          <w:szCs w:val="20"/>
        </w:rPr>
      </w:pPr>
      <w:r>
        <w:rPr>
          <w:rFonts w:ascii="Arial" w:hAnsi="Arial" w:cs="Arial"/>
          <w:sz w:val="20"/>
          <w:szCs w:val="20"/>
        </w:rPr>
        <w:t>29.1</w:t>
      </w:r>
    </w:p>
    <w:p w:rsidR="008F73F1" w:rsidRDefault="008F73F1" w:rsidP="00370A39">
      <w:pPr>
        <w:jc w:val="both"/>
        <w:rPr>
          <w:rFonts w:ascii="Arial" w:hAnsi="Arial" w:cs="Arial"/>
          <w:sz w:val="20"/>
          <w:szCs w:val="20"/>
          <w:lang w:eastAsia="ar-SA"/>
        </w:rPr>
      </w:pPr>
      <w:r w:rsidRPr="00630E5C">
        <w:rPr>
          <w:rFonts w:ascii="Arial" w:hAnsi="Arial" w:cs="Arial"/>
          <w:sz w:val="20"/>
          <w:szCs w:val="20"/>
          <w:lang w:eastAsia="ar-SA"/>
        </w:rPr>
        <w:t>Zamawiający nie przewiduje przeprowadzenia przez Wykonawców wizji lokalnej lub sprawdzenia dokumentów niezbędnych do realizacji zamówienia, o których mowa w art. 131 ust. 2 ustawy Prawo zamówień publicznych.</w:t>
      </w:r>
    </w:p>
    <w:p w:rsidR="008F73F1" w:rsidRDefault="008F73F1" w:rsidP="00370A39">
      <w:pPr>
        <w:jc w:val="both"/>
        <w:rPr>
          <w:rFonts w:ascii="Arial" w:hAnsi="Arial" w:cs="Arial"/>
          <w:sz w:val="20"/>
          <w:szCs w:val="20"/>
          <w:lang w:eastAsia="ar-SA"/>
        </w:rPr>
      </w:pPr>
    </w:p>
    <w:p w:rsidR="008F73F1" w:rsidRDefault="008F73F1" w:rsidP="00370A39">
      <w:pPr>
        <w:jc w:val="both"/>
        <w:rPr>
          <w:rFonts w:ascii="Arial" w:hAnsi="Arial" w:cs="Arial"/>
          <w:sz w:val="20"/>
          <w:szCs w:val="20"/>
          <w:lang w:eastAsia="ar-SA"/>
        </w:rPr>
      </w:pPr>
      <w:r>
        <w:rPr>
          <w:rFonts w:ascii="Arial" w:hAnsi="Arial" w:cs="Arial"/>
          <w:sz w:val="20"/>
          <w:szCs w:val="20"/>
          <w:lang w:eastAsia="ar-SA"/>
        </w:rPr>
        <w:t xml:space="preserve">29.2 </w:t>
      </w:r>
    </w:p>
    <w:p w:rsidR="008F73F1" w:rsidRDefault="008F73F1" w:rsidP="00370A39">
      <w:pPr>
        <w:jc w:val="both"/>
        <w:rPr>
          <w:rFonts w:ascii="Arial" w:hAnsi="Arial" w:cs="Arial"/>
          <w:sz w:val="20"/>
          <w:szCs w:val="20"/>
          <w:lang w:eastAsia="ar-SA"/>
        </w:rPr>
      </w:pPr>
      <w:r>
        <w:rPr>
          <w:rFonts w:ascii="Arial" w:hAnsi="Arial" w:cs="Arial"/>
          <w:sz w:val="20"/>
          <w:szCs w:val="20"/>
          <w:lang w:eastAsia="ar-SA"/>
        </w:rPr>
        <w:t>Wizja lokalna nie jest obligatoryjna, natomiast jeżeli Wykonawca uzna, iż zachodzi potrzeba dokonania oceny stanu pomieszczeń, istnieje możliwość dokonania wizji lokalnej.</w:t>
      </w:r>
    </w:p>
    <w:p w:rsidR="008F73F1" w:rsidRDefault="008F73F1" w:rsidP="006126C2">
      <w:pPr>
        <w:tabs>
          <w:tab w:val="left" w:pos="900"/>
        </w:tabs>
        <w:jc w:val="both"/>
        <w:rPr>
          <w:rFonts w:ascii="Arial" w:hAnsi="Arial" w:cs="Arial"/>
          <w:b/>
          <w:bCs/>
          <w:sz w:val="20"/>
          <w:szCs w:val="20"/>
          <w:lang w:eastAsia="ar-SA"/>
        </w:rPr>
      </w:pPr>
    </w:p>
    <w:p w:rsidR="008F73F1" w:rsidRPr="00A20143" w:rsidRDefault="008F73F1" w:rsidP="006126C2">
      <w:pPr>
        <w:tabs>
          <w:tab w:val="left" w:pos="900"/>
        </w:tabs>
        <w:jc w:val="both"/>
        <w:rPr>
          <w:rFonts w:ascii="Arial" w:hAnsi="Arial" w:cs="Arial"/>
          <w:b/>
          <w:bCs/>
          <w:sz w:val="20"/>
          <w:szCs w:val="20"/>
          <w:lang w:eastAsia="ar-SA"/>
        </w:rPr>
      </w:pPr>
      <w:r w:rsidRPr="00A20143">
        <w:rPr>
          <w:rFonts w:ascii="Arial" w:hAnsi="Arial" w:cs="Arial"/>
          <w:b/>
          <w:bCs/>
          <w:sz w:val="20"/>
          <w:szCs w:val="20"/>
          <w:lang w:eastAsia="ar-SA"/>
        </w:rPr>
        <w:t>XXX. INFORMACJE DOTYCZĄCE WALUT OBCYCH, W JAKICH MOGĄ BYĆ PROWADZONE ROZLICZENIA MIĘDZY ZAMAWIAJĄCYM, A WYKONAWCĄ</w:t>
      </w:r>
    </w:p>
    <w:p w:rsidR="008F73F1" w:rsidRPr="00A20143" w:rsidRDefault="008F73F1" w:rsidP="006126C2">
      <w:pPr>
        <w:tabs>
          <w:tab w:val="left" w:pos="900"/>
        </w:tabs>
        <w:rPr>
          <w:rFonts w:ascii="Arial" w:hAnsi="Arial" w:cs="Arial"/>
          <w:sz w:val="20"/>
          <w:szCs w:val="20"/>
          <w:lang w:eastAsia="ar-SA"/>
        </w:rPr>
      </w:pPr>
    </w:p>
    <w:p w:rsidR="008F73F1" w:rsidRPr="00A20143" w:rsidRDefault="008F73F1" w:rsidP="006126C2">
      <w:pPr>
        <w:tabs>
          <w:tab w:val="left" w:pos="0"/>
        </w:tabs>
        <w:jc w:val="both"/>
        <w:rPr>
          <w:rFonts w:ascii="Arial" w:hAnsi="Arial" w:cs="Arial"/>
          <w:sz w:val="20"/>
          <w:szCs w:val="20"/>
          <w:lang w:eastAsia="ar-SA"/>
        </w:rPr>
      </w:pPr>
      <w:r>
        <w:rPr>
          <w:rFonts w:ascii="Arial" w:hAnsi="Arial" w:cs="Arial"/>
          <w:sz w:val="20"/>
          <w:szCs w:val="20"/>
          <w:lang w:eastAsia="ar-SA"/>
        </w:rPr>
        <w:t>30</w:t>
      </w:r>
      <w:r w:rsidRPr="00A20143">
        <w:rPr>
          <w:rFonts w:ascii="Arial" w:hAnsi="Arial" w:cs="Arial"/>
          <w:sz w:val="20"/>
          <w:szCs w:val="20"/>
          <w:lang w:eastAsia="ar-SA"/>
        </w:rPr>
        <w:t>.1</w:t>
      </w:r>
    </w:p>
    <w:p w:rsidR="008F73F1" w:rsidRPr="00A20143" w:rsidRDefault="008F73F1" w:rsidP="006126C2">
      <w:pPr>
        <w:tabs>
          <w:tab w:val="left" w:pos="0"/>
        </w:tabs>
        <w:jc w:val="both"/>
        <w:rPr>
          <w:rFonts w:cs="Times New Roman"/>
        </w:rPr>
      </w:pPr>
      <w:r w:rsidRPr="00A20143">
        <w:rPr>
          <w:rFonts w:ascii="Arial" w:hAnsi="Arial" w:cs="Arial"/>
          <w:sz w:val="20"/>
          <w:szCs w:val="20"/>
          <w:lang w:eastAsia="ar-SA"/>
        </w:rPr>
        <w:t>Rozliczenia pomiędzy Zamawiającym, a Wykonawcą prowadzone będą wyłącznie w walucie polskiej (PLN).</w:t>
      </w:r>
    </w:p>
    <w:p w:rsidR="008F73F1" w:rsidRDefault="008F73F1" w:rsidP="006126C2">
      <w:pPr>
        <w:tabs>
          <w:tab w:val="left" w:pos="900"/>
        </w:tabs>
        <w:rPr>
          <w:rFonts w:ascii="Arial" w:hAnsi="Arial" w:cs="Arial"/>
          <w:b/>
          <w:bCs/>
          <w:sz w:val="20"/>
          <w:szCs w:val="20"/>
          <w:lang w:eastAsia="ar-SA"/>
        </w:rPr>
      </w:pPr>
    </w:p>
    <w:p w:rsidR="008F73F1" w:rsidRPr="00A20143" w:rsidRDefault="008F73F1" w:rsidP="006126C2">
      <w:pPr>
        <w:tabs>
          <w:tab w:val="left" w:pos="900"/>
        </w:tabs>
        <w:rPr>
          <w:rFonts w:ascii="Arial" w:hAnsi="Arial" w:cs="Arial"/>
          <w:b/>
          <w:bCs/>
          <w:sz w:val="20"/>
          <w:szCs w:val="20"/>
          <w:lang w:eastAsia="ar-SA"/>
        </w:rPr>
      </w:pPr>
      <w:r w:rsidRPr="00A20143">
        <w:rPr>
          <w:rFonts w:ascii="Arial" w:hAnsi="Arial" w:cs="Arial"/>
          <w:b/>
          <w:bCs/>
          <w:sz w:val="20"/>
          <w:szCs w:val="20"/>
          <w:lang w:eastAsia="ar-SA"/>
        </w:rPr>
        <w:t>XXX</w:t>
      </w:r>
      <w:r>
        <w:rPr>
          <w:rFonts w:ascii="Arial" w:hAnsi="Arial" w:cs="Arial"/>
          <w:b/>
          <w:bCs/>
          <w:sz w:val="20"/>
          <w:szCs w:val="20"/>
          <w:lang w:eastAsia="ar-SA"/>
        </w:rPr>
        <w:t>I</w:t>
      </w:r>
      <w:r w:rsidRPr="00A20143">
        <w:rPr>
          <w:rFonts w:ascii="Arial" w:hAnsi="Arial" w:cs="Arial"/>
          <w:b/>
          <w:bCs/>
          <w:sz w:val="20"/>
          <w:szCs w:val="20"/>
          <w:lang w:eastAsia="ar-SA"/>
        </w:rPr>
        <w:t>. INFORMACJE DOTYCZĄCE ZWROTU KOSZTÓW UDZIAŁU W POSTĘPOWANIU</w:t>
      </w:r>
    </w:p>
    <w:p w:rsidR="008F73F1" w:rsidRPr="00A20143" w:rsidRDefault="008F73F1" w:rsidP="006126C2">
      <w:pPr>
        <w:tabs>
          <w:tab w:val="left" w:pos="0"/>
        </w:tabs>
        <w:jc w:val="both"/>
        <w:rPr>
          <w:rFonts w:ascii="Arial" w:hAnsi="Arial" w:cs="Arial"/>
          <w:sz w:val="20"/>
          <w:szCs w:val="20"/>
          <w:lang w:eastAsia="ar-SA"/>
        </w:rPr>
      </w:pPr>
    </w:p>
    <w:p w:rsidR="008F73F1" w:rsidRPr="00A20143" w:rsidRDefault="008F73F1" w:rsidP="006126C2">
      <w:pPr>
        <w:tabs>
          <w:tab w:val="left" w:pos="0"/>
        </w:tabs>
        <w:jc w:val="both"/>
        <w:rPr>
          <w:rFonts w:ascii="Arial" w:hAnsi="Arial" w:cs="Arial"/>
          <w:sz w:val="20"/>
          <w:szCs w:val="20"/>
          <w:lang w:eastAsia="ar-SA"/>
        </w:rPr>
      </w:pPr>
      <w:r w:rsidRPr="00A20143">
        <w:rPr>
          <w:rFonts w:ascii="Arial" w:hAnsi="Arial" w:cs="Arial"/>
          <w:sz w:val="20"/>
          <w:szCs w:val="20"/>
          <w:lang w:eastAsia="ar-SA"/>
        </w:rPr>
        <w:t>3</w:t>
      </w:r>
      <w:r>
        <w:rPr>
          <w:rFonts w:ascii="Arial" w:hAnsi="Arial" w:cs="Arial"/>
          <w:sz w:val="20"/>
          <w:szCs w:val="20"/>
          <w:lang w:eastAsia="ar-SA"/>
        </w:rPr>
        <w:t>1</w:t>
      </w:r>
      <w:r w:rsidRPr="00A20143">
        <w:rPr>
          <w:rFonts w:ascii="Arial" w:hAnsi="Arial" w:cs="Arial"/>
          <w:sz w:val="20"/>
          <w:szCs w:val="20"/>
          <w:lang w:eastAsia="ar-SA"/>
        </w:rPr>
        <w:t>.1</w:t>
      </w:r>
    </w:p>
    <w:p w:rsidR="008F73F1" w:rsidRPr="00A20143" w:rsidRDefault="008F73F1" w:rsidP="006126C2">
      <w:pPr>
        <w:tabs>
          <w:tab w:val="left" w:pos="0"/>
        </w:tabs>
        <w:jc w:val="both"/>
        <w:rPr>
          <w:rFonts w:cs="Times New Roman"/>
        </w:rPr>
      </w:pPr>
      <w:r w:rsidRPr="00A20143">
        <w:rPr>
          <w:rFonts w:ascii="Arial" w:hAnsi="Arial" w:cs="Arial"/>
          <w:sz w:val="20"/>
          <w:szCs w:val="20"/>
          <w:lang w:eastAsia="ar-SA"/>
        </w:rPr>
        <w:t xml:space="preserve">Koszty udziału w postępowaniu o udzielenie zamówienia publicznego, którego </w:t>
      </w:r>
      <w:r>
        <w:rPr>
          <w:rFonts w:ascii="Arial" w:hAnsi="Arial" w:cs="Arial"/>
          <w:sz w:val="20"/>
          <w:szCs w:val="20"/>
          <w:lang w:eastAsia="ar-SA"/>
        </w:rPr>
        <w:t>dotyczy niniejsza S</w:t>
      </w:r>
      <w:r w:rsidRPr="00A20143">
        <w:rPr>
          <w:rFonts w:ascii="Arial" w:hAnsi="Arial" w:cs="Arial"/>
          <w:sz w:val="20"/>
          <w:szCs w:val="20"/>
          <w:lang w:eastAsia="ar-SA"/>
        </w:rPr>
        <w:t>WZ ponoszą w pełnej wysokości Wykonawcy. Zamawiający nie przewiduje zwrotu kosztów udziału w postępowaniu.</w:t>
      </w:r>
    </w:p>
    <w:p w:rsidR="008F73F1" w:rsidRPr="00C876BC" w:rsidRDefault="008F73F1" w:rsidP="006126C2">
      <w:pPr>
        <w:tabs>
          <w:tab w:val="left" w:pos="900"/>
        </w:tabs>
        <w:rPr>
          <w:rFonts w:ascii="Arial" w:hAnsi="Arial" w:cs="Arial"/>
          <w:sz w:val="20"/>
          <w:szCs w:val="20"/>
          <w:lang w:eastAsia="ar-SA"/>
        </w:rPr>
      </w:pPr>
    </w:p>
    <w:p w:rsidR="008F73F1" w:rsidRPr="00C876BC" w:rsidRDefault="008F73F1" w:rsidP="006126C2">
      <w:pPr>
        <w:tabs>
          <w:tab w:val="left" w:pos="900"/>
        </w:tabs>
        <w:jc w:val="both"/>
        <w:rPr>
          <w:rFonts w:ascii="Arial" w:hAnsi="Arial" w:cs="Arial"/>
          <w:b/>
          <w:bCs/>
          <w:sz w:val="20"/>
          <w:szCs w:val="20"/>
          <w:lang w:eastAsia="ar-SA"/>
        </w:rPr>
      </w:pPr>
      <w:r w:rsidRPr="00C876BC">
        <w:rPr>
          <w:rFonts w:ascii="Arial" w:hAnsi="Arial" w:cs="Arial"/>
          <w:b/>
          <w:bCs/>
          <w:sz w:val="20"/>
          <w:szCs w:val="20"/>
          <w:lang w:eastAsia="ar-SA"/>
        </w:rPr>
        <w:t>XXX</w:t>
      </w:r>
      <w:r>
        <w:rPr>
          <w:rFonts w:ascii="Arial" w:hAnsi="Arial" w:cs="Arial"/>
          <w:b/>
          <w:bCs/>
          <w:sz w:val="20"/>
          <w:szCs w:val="20"/>
          <w:lang w:eastAsia="ar-SA"/>
        </w:rPr>
        <w:t>I</w:t>
      </w:r>
      <w:r w:rsidRPr="00C876BC">
        <w:rPr>
          <w:rFonts w:ascii="Arial" w:hAnsi="Arial" w:cs="Arial"/>
          <w:b/>
          <w:bCs/>
          <w:sz w:val="20"/>
          <w:szCs w:val="20"/>
          <w:lang w:eastAsia="ar-SA"/>
        </w:rPr>
        <w:t>I. INFORMACJE O OBOWIĄZKU OSOBISTEGO WYKONANIA PRZEZ WYKONAWCĘ KLUCZOWYCH ZADAŃ</w:t>
      </w:r>
    </w:p>
    <w:p w:rsidR="008F73F1" w:rsidRPr="00C876BC" w:rsidRDefault="008F73F1" w:rsidP="006126C2">
      <w:pPr>
        <w:tabs>
          <w:tab w:val="left" w:pos="900"/>
        </w:tabs>
        <w:rPr>
          <w:rFonts w:ascii="Arial" w:hAnsi="Arial" w:cs="Arial"/>
          <w:sz w:val="20"/>
          <w:szCs w:val="20"/>
          <w:lang w:eastAsia="ar-SA"/>
        </w:rPr>
      </w:pPr>
    </w:p>
    <w:p w:rsidR="008F73F1" w:rsidRDefault="008F73F1" w:rsidP="006126C2">
      <w:pPr>
        <w:tabs>
          <w:tab w:val="left" w:pos="900"/>
        </w:tabs>
        <w:rPr>
          <w:rFonts w:ascii="Arial" w:hAnsi="Arial" w:cs="Arial"/>
          <w:sz w:val="20"/>
          <w:szCs w:val="20"/>
          <w:lang w:eastAsia="ar-SA"/>
        </w:rPr>
      </w:pPr>
      <w:r>
        <w:rPr>
          <w:rFonts w:ascii="Arial" w:hAnsi="Arial" w:cs="Arial"/>
          <w:sz w:val="20"/>
          <w:szCs w:val="20"/>
          <w:lang w:eastAsia="ar-SA"/>
        </w:rPr>
        <w:t>32.1</w:t>
      </w:r>
    </w:p>
    <w:p w:rsidR="008F73F1" w:rsidRPr="00C876BC" w:rsidRDefault="008F73F1" w:rsidP="006126C2">
      <w:pPr>
        <w:tabs>
          <w:tab w:val="left" w:pos="900"/>
        </w:tabs>
        <w:rPr>
          <w:rFonts w:ascii="Arial" w:hAnsi="Arial" w:cs="Arial"/>
          <w:sz w:val="20"/>
          <w:szCs w:val="20"/>
          <w:lang w:eastAsia="ar-SA"/>
        </w:rPr>
      </w:pPr>
      <w:r w:rsidRPr="00C876BC">
        <w:rPr>
          <w:rFonts w:ascii="Arial" w:hAnsi="Arial" w:cs="Arial"/>
          <w:sz w:val="20"/>
          <w:szCs w:val="20"/>
          <w:lang w:eastAsia="ar-SA"/>
        </w:rPr>
        <w:t>Zamawiający nie zastrzega obowiązku osobistego wykonania przez Wykonawcę kluczowych zadań.</w:t>
      </w:r>
    </w:p>
    <w:p w:rsidR="008F73F1" w:rsidRDefault="008F73F1" w:rsidP="006126C2">
      <w:pPr>
        <w:tabs>
          <w:tab w:val="left" w:pos="900"/>
        </w:tabs>
        <w:rPr>
          <w:rFonts w:ascii="Arial" w:hAnsi="Arial" w:cs="Arial"/>
          <w:sz w:val="20"/>
          <w:szCs w:val="20"/>
          <w:highlight w:val="yellow"/>
          <w:lang w:eastAsia="ar-SA"/>
        </w:rPr>
      </w:pPr>
    </w:p>
    <w:p w:rsidR="008F73F1" w:rsidRPr="00C876BC" w:rsidRDefault="008F73F1" w:rsidP="006126C2">
      <w:pPr>
        <w:tabs>
          <w:tab w:val="left" w:pos="900"/>
        </w:tabs>
        <w:jc w:val="both"/>
        <w:rPr>
          <w:rFonts w:ascii="Arial" w:hAnsi="Arial" w:cs="Arial"/>
          <w:b/>
          <w:bCs/>
          <w:sz w:val="20"/>
          <w:szCs w:val="20"/>
          <w:lang w:eastAsia="ar-SA"/>
        </w:rPr>
      </w:pPr>
      <w:r w:rsidRPr="00C876BC">
        <w:rPr>
          <w:rFonts w:ascii="Arial" w:hAnsi="Arial" w:cs="Arial"/>
          <w:b/>
          <w:bCs/>
          <w:sz w:val="20"/>
          <w:szCs w:val="20"/>
          <w:lang w:eastAsia="ar-SA"/>
        </w:rPr>
        <w:t>XXXI</w:t>
      </w:r>
      <w:r>
        <w:rPr>
          <w:rFonts w:ascii="Arial" w:hAnsi="Arial" w:cs="Arial"/>
          <w:b/>
          <w:bCs/>
          <w:sz w:val="20"/>
          <w:szCs w:val="20"/>
          <w:lang w:eastAsia="ar-SA"/>
        </w:rPr>
        <w:t>I</w:t>
      </w:r>
      <w:r w:rsidRPr="00C876BC">
        <w:rPr>
          <w:rFonts w:ascii="Arial" w:hAnsi="Arial" w:cs="Arial"/>
          <w:b/>
          <w:bCs/>
          <w:sz w:val="20"/>
          <w:szCs w:val="20"/>
          <w:lang w:eastAsia="ar-SA"/>
        </w:rPr>
        <w:t>I. MAKSYMALNA LICZBA WYKONAWCÓW, Z KTÓRYMI ZAMAWIAJĄCY ZAWRZE UMOWĘ RAMOWĄ</w:t>
      </w:r>
    </w:p>
    <w:p w:rsidR="008F73F1" w:rsidRPr="00C876BC" w:rsidRDefault="008F73F1" w:rsidP="006126C2">
      <w:pPr>
        <w:tabs>
          <w:tab w:val="left" w:pos="900"/>
        </w:tabs>
        <w:rPr>
          <w:rFonts w:ascii="Arial" w:hAnsi="Arial" w:cs="Arial"/>
          <w:sz w:val="20"/>
          <w:szCs w:val="20"/>
          <w:lang w:eastAsia="ar-SA"/>
        </w:rPr>
      </w:pPr>
    </w:p>
    <w:p w:rsidR="008F73F1" w:rsidRPr="00C876BC" w:rsidRDefault="008F73F1" w:rsidP="006126C2">
      <w:pPr>
        <w:tabs>
          <w:tab w:val="left" w:pos="900"/>
        </w:tabs>
        <w:rPr>
          <w:rFonts w:ascii="Arial" w:hAnsi="Arial" w:cs="Arial"/>
          <w:sz w:val="20"/>
          <w:szCs w:val="20"/>
          <w:lang w:eastAsia="ar-SA"/>
        </w:rPr>
      </w:pPr>
      <w:r w:rsidRPr="00C876BC">
        <w:rPr>
          <w:rFonts w:ascii="Arial" w:hAnsi="Arial" w:cs="Arial"/>
          <w:sz w:val="20"/>
          <w:szCs w:val="20"/>
          <w:lang w:eastAsia="ar-SA"/>
        </w:rPr>
        <w:t>3</w:t>
      </w:r>
      <w:r>
        <w:rPr>
          <w:rFonts w:ascii="Arial" w:hAnsi="Arial" w:cs="Arial"/>
          <w:sz w:val="20"/>
          <w:szCs w:val="20"/>
          <w:lang w:eastAsia="ar-SA"/>
        </w:rPr>
        <w:t>3</w:t>
      </w:r>
      <w:r w:rsidRPr="00C876BC">
        <w:rPr>
          <w:rFonts w:ascii="Arial" w:hAnsi="Arial" w:cs="Arial"/>
          <w:sz w:val="20"/>
          <w:szCs w:val="20"/>
          <w:lang w:eastAsia="ar-SA"/>
        </w:rPr>
        <w:t>.1</w:t>
      </w:r>
    </w:p>
    <w:p w:rsidR="008F73F1" w:rsidRPr="00C876BC" w:rsidRDefault="008F73F1" w:rsidP="006126C2">
      <w:pPr>
        <w:tabs>
          <w:tab w:val="left" w:pos="900"/>
        </w:tabs>
        <w:rPr>
          <w:rFonts w:ascii="Arial" w:hAnsi="Arial" w:cs="Arial"/>
          <w:sz w:val="20"/>
          <w:szCs w:val="20"/>
          <w:lang w:eastAsia="ar-SA"/>
        </w:rPr>
      </w:pPr>
      <w:r w:rsidRPr="00C876BC">
        <w:rPr>
          <w:rFonts w:ascii="Arial" w:hAnsi="Arial" w:cs="Arial"/>
          <w:sz w:val="20"/>
          <w:szCs w:val="20"/>
          <w:lang w:eastAsia="ar-SA"/>
        </w:rPr>
        <w:t>Zamawiający nie przewiduje zawarcia umowy ramowej.</w:t>
      </w:r>
    </w:p>
    <w:p w:rsidR="008F73F1" w:rsidRDefault="008F73F1" w:rsidP="006126C2">
      <w:pPr>
        <w:tabs>
          <w:tab w:val="left" w:pos="900"/>
        </w:tabs>
        <w:rPr>
          <w:rFonts w:ascii="Arial" w:hAnsi="Arial" w:cs="Arial"/>
          <w:sz w:val="20"/>
          <w:szCs w:val="20"/>
          <w:highlight w:val="yellow"/>
          <w:lang w:eastAsia="ar-SA"/>
        </w:rPr>
      </w:pPr>
    </w:p>
    <w:p w:rsidR="008F73F1" w:rsidRDefault="008F73F1" w:rsidP="006126C2">
      <w:pPr>
        <w:tabs>
          <w:tab w:val="left" w:pos="900"/>
        </w:tabs>
        <w:jc w:val="both"/>
        <w:rPr>
          <w:rFonts w:ascii="Arial" w:hAnsi="Arial" w:cs="Arial"/>
          <w:b/>
          <w:bCs/>
          <w:sz w:val="20"/>
          <w:szCs w:val="20"/>
          <w:lang w:eastAsia="ar-SA"/>
        </w:rPr>
      </w:pPr>
    </w:p>
    <w:p w:rsidR="008F73F1" w:rsidRDefault="008F73F1" w:rsidP="006126C2">
      <w:pPr>
        <w:tabs>
          <w:tab w:val="left" w:pos="900"/>
        </w:tabs>
        <w:jc w:val="both"/>
        <w:rPr>
          <w:rFonts w:ascii="Arial" w:hAnsi="Arial" w:cs="Arial"/>
          <w:b/>
          <w:bCs/>
          <w:sz w:val="20"/>
          <w:szCs w:val="20"/>
          <w:lang w:eastAsia="ar-SA"/>
        </w:rPr>
      </w:pPr>
    </w:p>
    <w:p w:rsidR="008F73F1" w:rsidRDefault="008F73F1" w:rsidP="006126C2">
      <w:pPr>
        <w:tabs>
          <w:tab w:val="left" w:pos="900"/>
        </w:tabs>
        <w:jc w:val="both"/>
        <w:rPr>
          <w:rFonts w:ascii="Arial" w:hAnsi="Arial" w:cs="Arial"/>
          <w:b/>
          <w:bCs/>
          <w:sz w:val="20"/>
          <w:szCs w:val="20"/>
          <w:lang w:eastAsia="ar-SA"/>
        </w:rPr>
      </w:pPr>
    </w:p>
    <w:p w:rsidR="008F73F1" w:rsidRDefault="008F73F1" w:rsidP="006126C2">
      <w:pPr>
        <w:tabs>
          <w:tab w:val="left" w:pos="900"/>
        </w:tabs>
        <w:jc w:val="both"/>
        <w:rPr>
          <w:rFonts w:ascii="Arial" w:hAnsi="Arial" w:cs="Arial"/>
          <w:b/>
          <w:bCs/>
          <w:sz w:val="20"/>
          <w:szCs w:val="20"/>
          <w:lang w:eastAsia="ar-SA"/>
        </w:rPr>
      </w:pPr>
    </w:p>
    <w:p w:rsidR="008F73F1" w:rsidRPr="00C876BC" w:rsidRDefault="008F73F1" w:rsidP="006126C2">
      <w:pPr>
        <w:tabs>
          <w:tab w:val="left" w:pos="900"/>
        </w:tabs>
        <w:jc w:val="both"/>
        <w:rPr>
          <w:rFonts w:ascii="Arial" w:hAnsi="Arial" w:cs="Arial"/>
          <w:b/>
          <w:bCs/>
          <w:sz w:val="20"/>
          <w:szCs w:val="20"/>
          <w:lang w:eastAsia="ar-SA"/>
        </w:rPr>
      </w:pPr>
      <w:r w:rsidRPr="00C876BC">
        <w:rPr>
          <w:rFonts w:ascii="Arial" w:hAnsi="Arial" w:cs="Arial"/>
          <w:b/>
          <w:bCs/>
          <w:sz w:val="20"/>
          <w:szCs w:val="20"/>
          <w:lang w:eastAsia="ar-SA"/>
        </w:rPr>
        <w:t>XXXI</w:t>
      </w:r>
      <w:r>
        <w:rPr>
          <w:rFonts w:ascii="Arial" w:hAnsi="Arial" w:cs="Arial"/>
          <w:b/>
          <w:bCs/>
          <w:sz w:val="20"/>
          <w:szCs w:val="20"/>
          <w:lang w:eastAsia="ar-SA"/>
        </w:rPr>
        <w:t>V</w:t>
      </w:r>
      <w:r w:rsidRPr="00C876BC">
        <w:rPr>
          <w:rFonts w:ascii="Arial" w:hAnsi="Arial" w:cs="Arial"/>
          <w:b/>
          <w:bCs/>
          <w:sz w:val="20"/>
          <w:szCs w:val="20"/>
          <w:lang w:eastAsia="ar-SA"/>
        </w:rPr>
        <w:t>. INFORMACJA O PRZEWIDYWANYM WYBORZE NAJKORZYSTNIEJSZEJ OFERTY Z ZASTOSOWANIEM AUKCJI ELEKTONICZNEJ WRAZ Z INFORMACJAMI, O KTÓRYCH MOWA W ART. 230</w:t>
      </w:r>
    </w:p>
    <w:p w:rsidR="008F73F1" w:rsidRPr="00C876BC" w:rsidRDefault="008F73F1" w:rsidP="006126C2">
      <w:pPr>
        <w:tabs>
          <w:tab w:val="left" w:pos="900"/>
        </w:tabs>
        <w:rPr>
          <w:rFonts w:ascii="Arial" w:hAnsi="Arial" w:cs="Arial"/>
          <w:sz w:val="20"/>
          <w:szCs w:val="20"/>
          <w:lang w:eastAsia="ar-SA"/>
        </w:rPr>
      </w:pPr>
    </w:p>
    <w:p w:rsidR="008F73F1" w:rsidRPr="00C876BC" w:rsidRDefault="008F73F1" w:rsidP="006126C2">
      <w:pPr>
        <w:tabs>
          <w:tab w:val="left" w:pos="900"/>
        </w:tabs>
        <w:rPr>
          <w:rFonts w:ascii="Arial" w:hAnsi="Arial" w:cs="Arial"/>
          <w:sz w:val="20"/>
          <w:szCs w:val="20"/>
          <w:lang w:eastAsia="ar-SA"/>
        </w:rPr>
      </w:pPr>
      <w:r w:rsidRPr="00C876BC">
        <w:rPr>
          <w:rFonts w:ascii="Arial" w:hAnsi="Arial" w:cs="Arial"/>
          <w:sz w:val="20"/>
          <w:szCs w:val="20"/>
          <w:lang w:eastAsia="ar-SA"/>
        </w:rPr>
        <w:t>3</w:t>
      </w:r>
      <w:r>
        <w:rPr>
          <w:rFonts w:ascii="Arial" w:hAnsi="Arial" w:cs="Arial"/>
          <w:sz w:val="20"/>
          <w:szCs w:val="20"/>
          <w:lang w:eastAsia="ar-SA"/>
        </w:rPr>
        <w:t>4</w:t>
      </w:r>
      <w:r w:rsidRPr="00C876BC">
        <w:rPr>
          <w:rFonts w:ascii="Arial" w:hAnsi="Arial" w:cs="Arial"/>
          <w:sz w:val="20"/>
          <w:szCs w:val="20"/>
          <w:lang w:eastAsia="ar-SA"/>
        </w:rPr>
        <w:t>.1</w:t>
      </w:r>
    </w:p>
    <w:p w:rsidR="008F73F1" w:rsidRPr="00C876BC" w:rsidRDefault="008F73F1" w:rsidP="006126C2">
      <w:pPr>
        <w:tabs>
          <w:tab w:val="left" w:pos="900"/>
        </w:tabs>
        <w:rPr>
          <w:rFonts w:ascii="Arial" w:hAnsi="Arial" w:cs="Arial"/>
          <w:sz w:val="20"/>
          <w:szCs w:val="20"/>
          <w:lang w:eastAsia="ar-SA"/>
        </w:rPr>
      </w:pPr>
      <w:r w:rsidRPr="00C876BC">
        <w:rPr>
          <w:rFonts w:ascii="Arial" w:hAnsi="Arial" w:cs="Arial"/>
          <w:sz w:val="20"/>
          <w:szCs w:val="20"/>
          <w:lang w:eastAsia="ar-SA"/>
        </w:rPr>
        <w:t>Zamawiający nie przewiduje przeprowadzenia aukcji elektronicznej.</w:t>
      </w:r>
    </w:p>
    <w:p w:rsidR="008F73F1" w:rsidRDefault="008F73F1" w:rsidP="006126C2">
      <w:pPr>
        <w:tabs>
          <w:tab w:val="left" w:pos="900"/>
        </w:tabs>
        <w:rPr>
          <w:rFonts w:ascii="Arial" w:hAnsi="Arial" w:cs="Arial"/>
          <w:sz w:val="20"/>
          <w:szCs w:val="20"/>
          <w:highlight w:val="yellow"/>
          <w:lang w:eastAsia="ar-SA"/>
        </w:rPr>
      </w:pPr>
    </w:p>
    <w:p w:rsidR="008F73F1" w:rsidRPr="001A7290" w:rsidRDefault="008F73F1" w:rsidP="006126C2">
      <w:pPr>
        <w:tabs>
          <w:tab w:val="left" w:pos="900"/>
        </w:tabs>
        <w:jc w:val="both"/>
        <w:rPr>
          <w:rFonts w:ascii="Arial" w:hAnsi="Arial" w:cs="Arial"/>
          <w:b/>
          <w:bCs/>
          <w:sz w:val="20"/>
          <w:szCs w:val="20"/>
          <w:lang w:eastAsia="ar-SA"/>
        </w:rPr>
      </w:pPr>
      <w:r>
        <w:rPr>
          <w:rFonts w:ascii="Arial" w:hAnsi="Arial" w:cs="Arial"/>
          <w:b/>
          <w:bCs/>
          <w:sz w:val="20"/>
          <w:szCs w:val="20"/>
          <w:lang w:eastAsia="ar-SA"/>
        </w:rPr>
        <w:t>XXX</w:t>
      </w:r>
      <w:r w:rsidRPr="001A7290">
        <w:rPr>
          <w:rFonts w:ascii="Arial" w:hAnsi="Arial" w:cs="Arial"/>
          <w:b/>
          <w:bCs/>
          <w:sz w:val="20"/>
          <w:szCs w:val="20"/>
          <w:lang w:eastAsia="ar-SA"/>
        </w:rPr>
        <w:t>V. WYMÓG LUB MOŻLIWOŚĆ ZŁOŻENIA OFERT W POSTACI KATALOGÓW ELEKTRONICZNYCH LUB DOŁĄCZENIA KATALOGÓW ELEKTRONICZNYCH DO OFERTY W SYTUACJI OKREŚLONEJ W ART. 93</w:t>
      </w:r>
    </w:p>
    <w:p w:rsidR="008F73F1" w:rsidRPr="001A7290" w:rsidRDefault="008F73F1" w:rsidP="006126C2">
      <w:pPr>
        <w:tabs>
          <w:tab w:val="left" w:pos="900"/>
        </w:tabs>
        <w:rPr>
          <w:rFonts w:ascii="Arial" w:hAnsi="Arial" w:cs="Arial"/>
          <w:sz w:val="20"/>
          <w:szCs w:val="20"/>
          <w:lang w:eastAsia="ar-SA"/>
        </w:rPr>
      </w:pPr>
    </w:p>
    <w:p w:rsidR="008F73F1" w:rsidRPr="001A7290" w:rsidRDefault="008F73F1" w:rsidP="006126C2">
      <w:pPr>
        <w:tabs>
          <w:tab w:val="left" w:pos="900"/>
        </w:tabs>
        <w:rPr>
          <w:rFonts w:ascii="Arial" w:hAnsi="Arial" w:cs="Arial"/>
          <w:sz w:val="20"/>
          <w:szCs w:val="20"/>
          <w:lang w:eastAsia="ar-SA"/>
        </w:rPr>
      </w:pPr>
      <w:r w:rsidRPr="001A7290">
        <w:rPr>
          <w:rFonts w:ascii="Arial" w:hAnsi="Arial" w:cs="Arial"/>
          <w:sz w:val="20"/>
          <w:szCs w:val="20"/>
          <w:lang w:eastAsia="ar-SA"/>
        </w:rPr>
        <w:t>3</w:t>
      </w:r>
      <w:r>
        <w:rPr>
          <w:rFonts w:ascii="Arial" w:hAnsi="Arial" w:cs="Arial"/>
          <w:sz w:val="20"/>
          <w:szCs w:val="20"/>
          <w:lang w:eastAsia="ar-SA"/>
        </w:rPr>
        <w:t>5</w:t>
      </w:r>
      <w:r w:rsidRPr="001A7290">
        <w:rPr>
          <w:rFonts w:ascii="Arial" w:hAnsi="Arial" w:cs="Arial"/>
          <w:sz w:val="20"/>
          <w:szCs w:val="20"/>
          <w:lang w:eastAsia="ar-SA"/>
        </w:rPr>
        <w:t>.1</w:t>
      </w:r>
    </w:p>
    <w:p w:rsidR="008F73F1" w:rsidRPr="001A7290" w:rsidRDefault="008F73F1" w:rsidP="006126C2">
      <w:pPr>
        <w:tabs>
          <w:tab w:val="left" w:pos="900"/>
        </w:tabs>
        <w:jc w:val="both"/>
        <w:rPr>
          <w:rFonts w:ascii="Arial" w:hAnsi="Arial" w:cs="Arial"/>
          <w:sz w:val="20"/>
          <w:szCs w:val="20"/>
          <w:lang w:eastAsia="ar-SA"/>
        </w:rPr>
      </w:pPr>
      <w:r w:rsidRPr="001A7290">
        <w:rPr>
          <w:rFonts w:ascii="Arial" w:hAnsi="Arial" w:cs="Arial"/>
          <w:sz w:val="20"/>
          <w:szCs w:val="20"/>
          <w:lang w:eastAsia="ar-SA"/>
        </w:rPr>
        <w:t>Zamawiający nie wymaga i nie przewiduje możliwości złożenia ofert w postaci katalogów elektronicznych lub dołączenia katalogów elektronicznych do oferty.</w:t>
      </w:r>
    </w:p>
    <w:p w:rsidR="008F73F1" w:rsidRDefault="008F73F1" w:rsidP="006126C2">
      <w:pPr>
        <w:tabs>
          <w:tab w:val="left" w:pos="900"/>
        </w:tabs>
        <w:jc w:val="both"/>
        <w:rPr>
          <w:rFonts w:ascii="Arial" w:hAnsi="Arial" w:cs="Arial"/>
          <w:b/>
          <w:bCs/>
          <w:sz w:val="20"/>
          <w:szCs w:val="20"/>
          <w:lang w:eastAsia="ar-SA"/>
        </w:rPr>
      </w:pPr>
    </w:p>
    <w:p w:rsidR="008F73F1" w:rsidRPr="00A20143" w:rsidRDefault="008F73F1" w:rsidP="006126C2">
      <w:pPr>
        <w:tabs>
          <w:tab w:val="left" w:pos="900"/>
        </w:tabs>
        <w:jc w:val="both"/>
        <w:rPr>
          <w:rFonts w:ascii="Arial" w:hAnsi="Arial" w:cs="Arial"/>
          <w:b/>
          <w:bCs/>
          <w:sz w:val="20"/>
          <w:szCs w:val="20"/>
          <w:lang w:eastAsia="ar-SA"/>
        </w:rPr>
      </w:pPr>
      <w:r w:rsidRPr="00A20143">
        <w:rPr>
          <w:rFonts w:ascii="Arial" w:hAnsi="Arial" w:cs="Arial"/>
          <w:b/>
          <w:bCs/>
          <w:sz w:val="20"/>
          <w:szCs w:val="20"/>
          <w:lang w:eastAsia="ar-SA"/>
        </w:rPr>
        <w:t>XXXV</w:t>
      </w:r>
      <w:r>
        <w:rPr>
          <w:rFonts w:ascii="Arial" w:hAnsi="Arial" w:cs="Arial"/>
          <w:b/>
          <w:bCs/>
          <w:sz w:val="20"/>
          <w:szCs w:val="20"/>
          <w:lang w:eastAsia="ar-SA"/>
        </w:rPr>
        <w:t>I</w:t>
      </w:r>
      <w:r w:rsidRPr="00A20143">
        <w:rPr>
          <w:rFonts w:ascii="Arial" w:hAnsi="Arial" w:cs="Arial"/>
          <w:b/>
          <w:bCs/>
          <w:sz w:val="20"/>
          <w:szCs w:val="20"/>
          <w:lang w:eastAsia="ar-SA"/>
        </w:rPr>
        <w:t>. INFORMACJE DOTYCZĄCE ZABEZPIECZENIA NALEŻYTEGO WYKONANIA UMOWY</w:t>
      </w:r>
    </w:p>
    <w:p w:rsidR="008F73F1" w:rsidRDefault="008F73F1" w:rsidP="006126C2">
      <w:pPr>
        <w:rPr>
          <w:rFonts w:ascii="Arial" w:hAnsi="Arial" w:cs="Arial"/>
          <w:sz w:val="20"/>
          <w:szCs w:val="20"/>
          <w:lang w:eastAsia="ar-SA"/>
        </w:rPr>
      </w:pPr>
    </w:p>
    <w:p w:rsidR="008F73F1" w:rsidRPr="00A20143" w:rsidRDefault="008F73F1" w:rsidP="006126C2">
      <w:pPr>
        <w:rPr>
          <w:rFonts w:cs="Times New Roman"/>
        </w:rPr>
      </w:pPr>
      <w:r>
        <w:rPr>
          <w:rFonts w:ascii="Arial" w:hAnsi="Arial" w:cs="Arial"/>
          <w:sz w:val="20"/>
          <w:szCs w:val="20"/>
          <w:lang w:eastAsia="ar-SA"/>
        </w:rPr>
        <w:t>36</w:t>
      </w:r>
      <w:r w:rsidRPr="00A20143">
        <w:rPr>
          <w:rFonts w:ascii="Arial" w:hAnsi="Arial" w:cs="Arial"/>
          <w:sz w:val="20"/>
          <w:szCs w:val="20"/>
          <w:lang w:eastAsia="ar-SA"/>
        </w:rPr>
        <w:t>.1</w:t>
      </w:r>
    </w:p>
    <w:p w:rsidR="008F73F1" w:rsidRPr="00143622" w:rsidRDefault="008F73F1" w:rsidP="00292DA5">
      <w:pPr>
        <w:tabs>
          <w:tab w:val="left" w:pos="900"/>
        </w:tabs>
        <w:rPr>
          <w:rFonts w:ascii="Arial" w:hAnsi="Arial" w:cs="Arial"/>
          <w:sz w:val="20"/>
          <w:szCs w:val="20"/>
          <w:lang w:eastAsia="ar-SA"/>
        </w:rPr>
      </w:pPr>
      <w:r w:rsidRPr="00143622">
        <w:rPr>
          <w:rFonts w:ascii="Arial" w:hAnsi="Arial" w:cs="Arial"/>
          <w:sz w:val="20"/>
          <w:szCs w:val="20"/>
          <w:lang w:eastAsia="ar-SA"/>
        </w:rPr>
        <w:t>Zamawiający nie wymaga wniesienia zabezpieczenia należytego wykonania umowy.</w:t>
      </w:r>
    </w:p>
    <w:p w:rsidR="008F73F1" w:rsidRPr="00D23ED9" w:rsidRDefault="008F73F1" w:rsidP="006126C2">
      <w:pPr>
        <w:tabs>
          <w:tab w:val="left" w:pos="900"/>
        </w:tabs>
        <w:rPr>
          <w:rFonts w:ascii="Arial" w:hAnsi="Arial" w:cs="Arial"/>
          <w:sz w:val="20"/>
          <w:szCs w:val="20"/>
          <w:highlight w:val="yellow"/>
          <w:lang w:eastAsia="ar-SA"/>
        </w:rPr>
      </w:pPr>
    </w:p>
    <w:p w:rsidR="008F73F1" w:rsidRPr="002D524B" w:rsidRDefault="008F73F1" w:rsidP="006126C2">
      <w:pPr>
        <w:tabs>
          <w:tab w:val="left" w:pos="900"/>
        </w:tabs>
        <w:rPr>
          <w:rFonts w:cs="Times New Roman"/>
        </w:rPr>
      </w:pPr>
      <w:r w:rsidRPr="002D524B">
        <w:rPr>
          <w:rFonts w:ascii="Arial" w:hAnsi="Arial" w:cs="Arial"/>
          <w:b/>
          <w:bCs/>
          <w:sz w:val="20"/>
          <w:szCs w:val="20"/>
          <w:lang w:eastAsia="ar-SA"/>
        </w:rPr>
        <w:t>XXXV</w:t>
      </w:r>
      <w:r>
        <w:rPr>
          <w:rFonts w:ascii="Arial" w:hAnsi="Arial" w:cs="Arial"/>
          <w:b/>
          <w:bCs/>
          <w:sz w:val="20"/>
          <w:szCs w:val="20"/>
          <w:lang w:eastAsia="ar-SA"/>
        </w:rPr>
        <w:t>I</w:t>
      </w:r>
      <w:r w:rsidRPr="002D524B">
        <w:rPr>
          <w:rFonts w:ascii="Arial" w:hAnsi="Arial" w:cs="Arial"/>
          <w:b/>
          <w:bCs/>
          <w:sz w:val="20"/>
          <w:szCs w:val="20"/>
          <w:lang w:eastAsia="ar-SA"/>
        </w:rPr>
        <w:t>I. PODWYKONAWCY</w:t>
      </w:r>
    </w:p>
    <w:p w:rsidR="008F73F1" w:rsidRPr="002D524B" w:rsidRDefault="008F73F1" w:rsidP="006126C2">
      <w:pPr>
        <w:jc w:val="both"/>
        <w:rPr>
          <w:rFonts w:ascii="Arial" w:hAnsi="Arial" w:cs="Arial"/>
          <w:b/>
          <w:bCs/>
          <w:sz w:val="20"/>
          <w:szCs w:val="20"/>
          <w:lang w:eastAsia="ar-SA"/>
        </w:rPr>
      </w:pPr>
    </w:p>
    <w:p w:rsidR="008F73F1" w:rsidRPr="002D524B" w:rsidRDefault="008F73F1" w:rsidP="006126C2">
      <w:pPr>
        <w:jc w:val="both"/>
        <w:rPr>
          <w:rFonts w:cs="Times New Roman"/>
        </w:rPr>
      </w:pPr>
      <w:r>
        <w:rPr>
          <w:rFonts w:ascii="Arial" w:hAnsi="Arial" w:cs="Arial"/>
          <w:sz w:val="20"/>
          <w:szCs w:val="20"/>
          <w:lang w:eastAsia="ar-SA"/>
        </w:rPr>
        <w:t>37</w:t>
      </w:r>
      <w:r w:rsidRPr="002D524B">
        <w:rPr>
          <w:rFonts w:ascii="Arial" w:hAnsi="Arial" w:cs="Arial"/>
          <w:sz w:val="20"/>
          <w:szCs w:val="20"/>
          <w:lang w:eastAsia="ar-SA"/>
        </w:rPr>
        <w:t>.1</w:t>
      </w:r>
    </w:p>
    <w:p w:rsidR="008F73F1" w:rsidRPr="002D524B" w:rsidRDefault="008F73F1" w:rsidP="006126C2">
      <w:pPr>
        <w:jc w:val="both"/>
        <w:rPr>
          <w:rFonts w:cs="Times New Roman"/>
        </w:rPr>
      </w:pPr>
      <w:r w:rsidRPr="002D524B">
        <w:rPr>
          <w:rFonts w:ascii="Arial" w:hAnsi="Arial" w:cs="Arial"/>
          <w:sz w:val="20"/>
          <w:szCs w:val="20"/>
          <w:lang w:eastAsia="ar-SA"/>
        </w:rPr>
        <w:t>Wykonawca może powierzyć wykonanie części zamówienia podwykonawcy (podwykonawcom).</w:t>
      </w:r>
    </w:p>
    <w:p w:rsidR="008F73F1" w:rsidRDefault="008F73F1" w:rsidP="006126C2">
      <w:pPr>
        <w:jc w:val="both"/>
        <w:rPr>
          <w:rFonts w:ascii="Arial" w:hAnsi="Arial" w:cs="Arial"/>
          <w:sz w:val="20"/>
          <w:szCs w:val="20"/>
          <w:lang w:eastAsia="ar-SA"/>
        </w:rPr>
      </w:pPr>
    </w:p>
    <w:p w:rsidR="008F73F1" w:rsidRPr="002D524B" w:rsidRDefault="008F73F1" w:rsidP="006126C2">
      <w:pPr>
        <w:jc w:val="both"/>
        <w:rPr>
          <w:rFonts w:cs="Times New Roman"/>
        </w:rPr>
      </w:pPr>
      <w:r>
        <w:rPr>
          <w:rFonts w:ascii="Arial" w:hAnsi="Arial" w:cs="Arial"/>
          <w:sz w:val="20"/>
          <w:szCs w:val="20"/>
          <w:lang w:eastAsia="ar-SA"/>
        </w:rPr>
        <w:t>37</w:t>
      </w:r>
      <w:r w:rsidRPr="002D524B">
        <w:rPr>
          <w:rFonts w:ascii="Arial" w:hAnsi="Arial" w:cs="Arial"/>
          <w:sz w:val="20"/>
          <w:szCs w:val="20"/>
          <w:lang w:eastAsia="ar-SA"/>
        </w:rPr>
        <w:t>.2</w:t>
      </w:r>
    </w:p>
    <w:p w:rsidR="008F73F1" w:rsidRDefault="008F73F1" w:rsidP="006126C2">
      <w:pPr>
        <w:jc w:val="both"/>
        <w:rPr>
          <w:rFonts w:ascii="Arial" w:hAnsi="Arial" w:cs="Arial"/>
          <w:sz w:val="20"/>
          <w:szCs w:val="20"/>
          <w:lang w:eastAsia="pl-PL"/>
        </w:rPr>
      </w:pPr>
      <w:r w:rsidRPr="002D524B">
        <w:rPr>
          <w:rFonts w:ascii="Arial" w:hAnsi="Arial" w:cs="Arial"/>
          <w:spacing w:val="-1"/>
          <w:w w:val="101"/>
          <w:sz w:val="20"/>
          <w:szCs w:val="20"/>
          <w:lang w:eastAsia="pl-PL"/>
        </w:rPr>
        <w:t>Z</w:t>
      </w:r>
      <w:r w:rsidRPr="002D524B">
        <w:rPr>
          <w:rFonts w:ascii="Arial" w:hAnsi="Arial" w:cs="Arial"/>
          <w:spacing w:val="-5"/>
          <w:w w:val="101"/>
          <w:sz w:val="20"/>
          <w:szCs w:val="20"/>
          <w:lang w:eastAsia="pl-PL"/>
        </w:rPr>
        <w:t>a</w:t>
      </w:r>
      <w:r w:rsidRPr="002D524B">
        <w:rPr>
          <w:rFonts w:ascii="Arial" w:hAnsi="Arial" w:cs="Arial"/>
          <w:spacing w:val="1"/>
          <w:w w:val="101"/>
          <w:sz w:val="20"/>
          <w:szCs w:val="20"/>
          <w:lang w:eastAsia="pl-PL"/>
        </w:rPr>
        <w:t>m</w:t>
      </w:r>
      <w:r w:rsidRPr="002D524B">
        <w:rPr>
          <w:rFonts w:ascii="Arial" w:hAnsi="Arial" w:cs="Arial"/>
          <w:spacing w:val="-5"/>
          <w:w w:val="101"/>
          <w:sz w:val="20"/>
          <w:szCs w:val="20"/>
          <w:lang w:eastAsia="pl-PL"/>
        </w:rPr>
        <w:t>a</w:t>
      </w:r>
      <w:r w:rsidRPr="002D524B">
        <w:rPr>
          <w:rFonts w:ascii="Arial" w:hAnsi="Arial" w:cs="Arial"/>
          <w:spacing w:val="2"/>
          <w:w w:val="101"/>
          <w:sz w:val="20"/>
          <w:szCs w:val="20"/>
          <w:lang w:eastAsia="pl-PL"/>
        </w:rPr>
        <w:t>wi</w:t>
      </w:r>
      <w:r w:rsidRPr="002D524B">
        <w:rPr>
          <w:rFonts w:ascii="Arial" w:hAnsi="Arial" w:cs="Arial"/>
          <w:spacing w:val="-5"/>
          <w:w w:val="101"/>
          <w:sz w:val="20"/>
          <w:szCs w:val="20"/>
          <w:lang w:eastAsia="pl-PL"/>
        </w:rPr>
        <w:t>a</w:t>
      </w:r>
      <w:r w:rsidRPr="002D524B">
        <w:rPr>
          <w:rFonts w:ascii="Arial" w:hAnsi="Arial" w:cs="Arial"/>
          <w:spacing w:val="1"/>
          <w:w w:val="101"/>
          <w:sz w:val="20"/>
          <w:szCs w:val="20"/>
          <w:lang w:eastAsia="pl-PL"/>
        </w:rPr>
        <w:t>j</w:t>
      </w:r>
      <w:r w:rsidRPr="002D524B">
        <w:rPr>
          <w:rFonts w:ascii="Arial" w:hAnsi="Arial" w:cs="Arial"/>
          <w:spacing w:val="-5"/>
          <w:w w:val="101"/>
          <w:sz w:val="20"/>
          <w:szCs w:val="20"/>
          <w:lang w:eastAsia="pl-PL"/>
        </w:rPr>
        <w:t>ą</w:t>
      </w:r>
      <w:r w:rsidRPr="002D524B">
        <w:rPr>
          <w:rFonts w:ascii="Arial" w:hAnsi="Arial" w:cs="Arial"/>
          <w:spacing w:val="-3"/>
          <w:w w:val="101"/>
          <w:sz w:val="20"/>
          <w:szCs w:val="20"/>
          <w:lang w:eastAsia="pl-PL"/>
        </w:rPr>
        <w:t>c</w:t>
      </w:r>
      <w:r w:rsidRPr="002D524B">
        <w:rPr>
          <w:rFonts w:ascii="Arial" w:hAnsi="Arial" w:cs="Arial"/>
          <w:w w:val="101"/>
          <w:sz w:val="20"/>
          <w:szCs w:val="20"/>
          <w:lang w:eastAsia="pl-PL"/>
        </w:rPr>
        <w:t>y</w:t>
      </w:r>
      <w:r w:rsidRPr="002D524B">
        <w:rPr>
          <w:rFonts w:ascii="Arial" w:hAnsi="Arial" w:cs="Arial"/>
          <w:sz w:val="20"/>
          <w:szCs w:val="20"/>
          <w:lang w:eastAsia="pl-PL"/>
        </w:rPr>
        <w:t xml:space="preserve"> </w:t>
      </w:r>
      <w:r w:rsidRPr="002D524B">
        <w:rPr>
          <w:rFonts w:ascii="Arial" w:hAnsi="Arial" w:cs="Arial"/>
          <w:spacing w:val="-1"/>
          <w:w w:val="101"/>
          <w:sz w:val="20"/>
          <w:szCs w:val="20"/>
          <w:lang w:eastAsia="pl-PL"/>
        </w:rPr>
        <w:t>wymaga, aby w przypadku powierzenia części zamówienia podwykonawcom, Wykonawca wskazał w ofercie części zamówienia, których wykonanie zamierza powierzyć podwykonawcom</w:t>
      </w:r>
      <w:r>
        <w:rPr>
          <w:rFonts w:ascii="Arial" w:hAnsi="Arial" w:cs="Arial"/>
          <w:spacing w:val="-1"/>
          <w:w w:val="101"/>
          <w:sz w:val="20"/>
          <w:szCs w:val="20"/>
          <w:lang w:eastAsia="pl-PL"/>
        </w:rPr>
        <w:t xml:space="preserve"> oraz podał </w:t>
      </w:r>
      <w:r>
        <w:rPr>
          <w:rFonts w:ascii="Arial" w:hAnsi="Arial" w:cs="Arial"/>
          <w:spacing w:val="-1"/>
          <w:w w:val="101"/>
          <w:sz w:val="20"/>
          <w:szCs w:val="20"/>
          <w:lang w:eastAsia="pl-PL"/>
        </w:rPr>
        <w:br/>
        <w:t>(o ile są mu wiadome na tym etapie) nazwy (firmy) tych podwykonawców.</w:t>
      </w:r>
    </w:p>
    <w:p w:rsidR="008F73F1" w:rsidRDefault="008F73F1" w:rsidP="006126C2">
      <w:pPr>
        <w:pStyle w:val="NoSpacing"/>
        <w:rPr>
          <w:rFonts w:ascii="Arial" w:hAnsi="Arial" w:cs="Arial"/>
          <w:b/>
          <w:bCs/>
          <w:sz w:val="20"/>
          <w:szCs w:val="20"/>
          <w:lang w:eastAsia="ar-SA"/>
        </w:rPr>
      </w:pPr>
    </w:p>
    <w:p w:rsidR="008F73F1" w:rsidRDefault="008F73F1"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bCs/>
          <w:sz w:val="20"/>
          <w:szCs w:val="20"/>
          <w:lang w:eastAsia="ar-SA"/>
        </w:rPr>
      </w:pPr>
      <w:r>
        <w:rPr>
          <w:rFonts w:ascii="Arial" w:hAnsi="Arial" w:cs="Arial"/>
          <w:b/>
          <w:bCs/>
          <w:sz w:val="20"/>
          <w:szCs w:val="20"/>
          <w:lang w:eastAsia="ar-SA"/>
        </w:rPr>
        <w:t>XXXVIII</w:t>
      </w:r>
      <w:r w:rsidRPr="00410958">
        <w:rPr>
          <w:rFonts w:ascii="Arial" w:hAnsi="Arial" w:cs="Arial"/>
          <w:b/>
          <w:bCs/>
          <w:sz w:val="20"/>
          <w:szCs w:val="20"/>
          <w:lang w:eastAsia="ar-SA"/>
        </w:rPr>
        <w:t>.</w:t>
      </w:r>
      <w:r>
        <w:rPr>
          <w:rFonts w:ascii="Arial" w:hAnsi="Arial" w:cs="Arial"/>
          <w:sz w:val="20"/>
          <w:szCs w:val="20"/>
          <w:lang w:eastAsia="ar-SA"/>
        </w:rPr>
        <w:t xml:space="preserve"> </w:t>
      </w:r>
      <w:r>
        <w:rPr>
          <w:rFonts w:ascii="Arial" w:hAnsi="Arial" w:cs="Arial"/>
          <w:b/>
          <w:bCs/>
          <w:sz w:val="20"/>
          <w:szCs w:val="20"/>
          <w:lang w:eastAsia="ar-SA"/>
        </w:rPr>
        <w:t>OCHRONA DANYCH OSOBOWYCH</w:t>
      </w:r>
    </w:p>
    <w:p w:rsidR="008F73F1" w:rsidRDefault="008F73F1"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bCs/>
          <w:sz w:val="20"/>
          <w:szCs w:val="20"/>
          <w:lang w:eastAsia="ar-SA"/>
        </w:rPr>
      </w:pPr>
    </w:p>
    <w:p w:rsidR="008F73F1" w:rsidRDefault="008F73F1" w:rsidP="006126C2">
      <w:pPr>
        <w:pStyle w:val="pkt"/>
        <w:spacing w:before="0" w:after="0"/>
        <w:ind w:left="0" w:firstLine="0"/>
        <w:rPr>
          <w:rFonts w:ascii="Arial" w:hAnsi="Arial" w:cs="Arial"/>
          <w:sz w:val="20"/>
          <w:szCs w:val="20"/>
        </w:rPr>
      </w:pPr>
      <w:r>
        <w:rPr>
          <w:rFonts w:ascii="Arial" w:hAnsi="Arial" w:cs="Arial"/>
          <w:sz w:val="20"/>
          <w:szCs w:val="20"/>
        </w:rPr>
        <w:t>38.1</w:t>
      </w:r>
    </w:p>
    <w:p w:rsidR="008F73F1" w:rsidRPr="00256193" w:rsidRDefault="008F73F1" w:rsidP="000D33B4">
      <w:pPr>
        <w:pStyle w:val="pkt"/>
        <w:spacing w:before="0" w:after="0"/>
        <w:ind w:left="0" w:firstLine="0"/>
        <w:rPr>
          <w:rFonts w:ascii="Arial" w:hAnsi="Arial" w:cs="Arial"/>
          <w:sz w:val="20"/>
          <w:szCs w:val="20"/>
        </w:rPr>
      </w:pPr>
      <w:r w:rsidRPr="00256193">
        <w:rPr>
          <w:rFonts w:ascii="Arial" w:hAnsi="Arial" w:cs="Arial"/>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rsidR="008F73F1" w:rsidRPr="00256193" w:rsidRDefault="008F73F1" w:rsidP="000D33B4">
      <w:pPr>
        <w:pStyle w:val="pkt"/>
        <w:numPr>
          <w:ilvl w:val="0"/>
          <w:numId w:val="12"/>
        </w:numPr>
        <w:spacing w:before="0" w:after="0"/>
        <w:rPr>
          <w:rFonts w:ascii="Arial" w:hAnsi="Arial" w:cs="Arial"/>
          <w:sz w:val="20"/>
          <w:szCs w:val="20"/>
        </w:rPr>
      </w:pPr>
      <w:r w:rsidRPr="00256193">
        <w:rPr>
          <w:rFonts w:ascii="Arial" w:hAnsi="Arial" w:cs="Arial"/>
          <w:sz w:val="20"/>
          <w:szCs w:val="20"/>
        </w:rPr>
        <w:t>administratorem Pani/Pana danych osobowych jest Samodzielny Publiczny Zakład Opieki Zdrowotnej w Działdowie, ul. Leśna 1, 13-200 Działdowo;</w:t>
      </w:r>
    </w:p>
    <w:p w:rsidR="008F73F1" w:rsidRPr="00256193" w:rsidRDefault="008F73F1" w:rsidP="000D33B4">
      <w:pPr>
        <w:pStyle w:val="pkt"/>
        <w:numPr>
          <w:ilvl w:val="0"/>
          <w:numId w:val="12"/>
        </w:numPr>
        <w:spacing w:before="0" w:after="0"/>
        <w:rPr>
          <w:rFonts w:ascii="Arial" w:hAnsi="Arial" w:cs="Arial"/>
          <w:sz w:val="20"/>
          <w:szCs w:val="20"/>
        </w:rPr>
      </w:pPr>
      <w:r w:rsidRPr="00256193">
        <w:rPr>
          <w:rFonts w:ascii="Arial" w:hAnsi="Arial" w:cs="Arial"/>
          <w:sz w:val="20"/>
          <w:szCs w:val="20"/>
        </w:rPr>
        <w:t xml:space="preserve">administrator wyznaczył Inspektora Danych Osobowych, z którym można się kontaktować pod adresem e-mail: </w:t>
      </w:r>
      <w:hyperlink r:id="rId22">
        <w:r w:rsidRPr="00256193">
          <w:rPr>
            <w:rStyle w:val="czeinternetowe"/>
            <w:rFonts w:ascii="Arial" w:hAnsi="Arial" w:cs="Arial"/>
            <w:sz w:val="20"/>
            <w:szCs w:val="20"/>
          </w:rPr>
          <w:t>iodo@spzoz-dzialdowo.pl</w:t>
        </w:r>
      </w:hyperlink>
      <w:r w:rsidRPr="00256193">
        <w:rPr>
          <w:rFonts w:ascii="Arial" w:hAnsi="Arial" w:cs="Arial"/>
          <w:sz w:val="20"/>
          <w:szCs w:val="20"/>
        </w:rPr>
        <w:t xml:space="preserve"> </w:t>
      </w:r>
    </w:p>
    <w:p w:rsidR="008F73F1" w:rsidRPr="00256193" w:rsidRDefault="008F73F1" w:rsidP="000D33B4">
      <w:pPr>
        <w:pStyle w:val="pkt"/>
        <w:numPr>
          <w:ilvl w:val="0"/>
          <w:numId w:val="12"/>
        </w:numPr>
        <w:spacing w:before="0" w:after="0"/>
        <w:rPr>
          <w:rFonts w:ascii="Arial" w:hAnsi="Arial" w:cs="Arial"/>
          <w:sz w:val="20"/>
          <w:szCs w:val="20"/>
        </w:rPr>
      </w:pPr>
      <w:r w:rsidRPr="00256193">
        <w:rPr>
          <w:rFonts w:ascii="Arial" w:hAnsi="Arial" w:cs="Arial"/>
          <w:sz w:val="20"/>
          <w:szCs w:val="20"/>
        </w:rPr>
        <w:t>Pani/Pana dane osobowe przetwarzane będą na podstawie art. 6 ust. 1 lit. c RODO w celu związanym z przedmiotowym postępowaniem o udzielenie zamówienia publicznego, prowadzonym w trybie przetargu nieograniczonego.</w:t>
      </w:r>
    </w:p>
    <w:p w:rsidR="008F73F1" w:rsidRPr="00256193" w:rsidRDefault="008F73F1" w:rsidP="000D33B4">
      <w:pPr>
        <w:pStyle w:val="pkt"/>
        <w:numPr>
          <w:ilvl w:val="0"/>
          <w:numId w:val="12"/>
        </w:numPr>
        <w:spacing w:before="0" w:after="0"/>
        <w:rPr>
          <w:rFonts w:ascii="Arial" w:hAnsi="Arial" w:cs="Arial"/>
          <w:sz w:val="20"/>
          <w:szCs w:val="20"/>
        </w:rPr>
      </w:pPr>
      <w:r w:rsidRPr="00256193">
        <w:rPr>
          <w:rFonts w:ascii="Arial" w:hAnsi="Arial" w:cs="Arial"/>
          <w:sz w:val="20"/>
          <w:szCs w:val="20"/>
        </w:rPr>
        <w:t>odbiorcami Pani/Pana danych osobowych będą osoby lub podmioty, którym udostępniona zostanie dokumentacja postępowania w oparciu o art. 74 ustawy PZP.</w:t>
      </w:r>
    </w:p>
    <w:p w:rsidR="008F73F1" w:rsidRPr="00256193" w:rsidRDefault="008F73F1" w:rsidP="000D33B4">
      <w:pPr>
        <w:pStyle w:val="pkt"/>
        <w:numPr>
          <w:ilvl w:val="0"/>
          <w:numId w:val="12"/>
        </w:numPr>
        <w:spacing w:before="0" w:after="0"/>
        <w:rPr>
          <w:rFonts w:ascii="Arial" w:hAnsi="Arial" w:cs="Arial"/>
          <w:sz w:val="20"/>
          <w:szCs w:val="20"/>
        </w:rPr>
      </w:pPr>
      <w:r w:rsidRPr="00256193">
        <w:rPr>
          <w:rFonts w:ascii="Arial" w:hAnsi="Arial" w:cs="Arial"/>
          <w:sz w:val="20"/>
          <w:szCs w:val="20"/>
        </w:rPr>
        <w:t>Pani/Pana dane osobowe będą przechowywane, zgodnie z art. 78 ust. 1 ustawy PZP. przez okres 4 lat od dnia zakończenia postępowania o udzielenie zamówienia, a jeżeli czas trwania umowy przekracza 4 lata, okres przechowywania obejmuje cały czas trwania umowy;</w:t>
      </w:r>
    </w:p>
    <w:p w:rsidR="008F73F1" w:rsidRPr="00256193" w:rsidRDefault="008F73F1" w:rsidP="000D33B4">
      <w:pPr>
        <w:pStyle w:val="pkt"/>
        <w:numPr>
          <w:ilvl w:val="0"/>
          <w:numId w:val="12"/>
        </w:numPr>
        <w:spacing w:before="0" w:after="0"/>
        <w:rPr>
          <w:rFonts w:ascii="Arial" w:hAnsi="Arial" w:cs="Arial"/>
          <w:sz w:val="20"/>
          <w:szCs w:val="20"/>
        </w:rPr>
      </w:pPr>
      <w:r w:rsidRPr="00256193">
        <w:rPr>
          <w:rFonts w:ascii="Arial" w:hAnsi="Arial" w:cs="Arial"/>
          <w:sz w:val="20"/>
          <w:szCs w:val="20"/>
        </w:rPr>
        <w:t>obowiązek podania przez Panią/Pana danych osobowych bezpośrednio Pani/Pana dotyczących jest wymogiem ustawowym określonym w przepisanych ustawy PZP, związanym z udziałem w postępowaniu o udzielenie zamówienia publicznego.</w:t>
      </w:r>
    </w:p>
    <w:p w:rsidR="008F73F1" w:rsidRPr="00256193" w:rsidRDefault="008F73F1" w:rsidP="000D33B4">
      <w:pPr>
        <w:pStyle w:val="pkt"/>
        <w:numPr>
          <w:ilvl w:val="0"/>
          <w:numId w:val="12"/>
        </w:numPr>
        <w:spacing w:before="0" w:after="0"/>
        <w:rPr>
          <w:rFonts w:ascii="Arial" w:hAnsi="Arial" w:cs="Arial"/>
          <w:sz w:val="20"/>
          <w:szCs w:val="20"/>
        </w:rPr>
      </w:pPr>
      <w:r w:rsidRPr="00256193">
        <w:rPr>
          <w:rFonts w:ascii="Arial" w:hAnsi="Arial" w:cs="Arial"/>
          <w:sz w:val="20"/>
          <w:szCs w:val="20"/>
        </w:rPr>
        <w:t>w odniesieniu do Pani/Pana danych osobowych decyzje nie będą podejmowane w sposób zautomatyzowany, stosownie do art. 22 RODO.</w:t>
      </w:r>
    </w:p>
    <w:p w:rsidR="008F73F1" w:rsidRPr="00256193" w:rsidRDefault="008F73F1" w:rsidP="000D33B4">
      <w:pPr>
        <w:pStyle w:val="pkt"/>
        <w:numPr>
          <w:ilvl w:val="0"/>
          <w:numId w:val="12"/>
        </w:numPr>
        <w:spacing w:before="0" w:after="0"/>
        <w:rPr>
          <w:rFonts w:ascii="Arial" w:hAnsi="Arial" w:cs="Arial"/>
          <w:sz w:val="20"/>
          <w:szCs w:val="20"/>
        </w:rPr>
      </w:pPr>
      <w:r w:rsidRPr="00256193">
        <w:rPr>
          <w:rFonts w:ascii="Arial" w:hAnsi="Arial" w:cs="Arial"/>
          <w:sz w:val="20"/>
          <w:szCs w:val="20"/>
        </w:rPr>
        <w:t>posiada Pani/Pan:</w:t>
      </w:r>
    </w:p>
    <w:p w:rsidR="008F73F1" w:rsidRPr="00256193" w:rsidRDefault="008F73F1" w:rsidP="000D33B4">
      <w:pPr>
        <w:pStyle w:val="pkt"/>
        <w:numPr>
          <w:ilvl w:val="0"/>
          <w:numId w:val="13"/>
        </w:numPr>
        <w:spacing w:before="0" w:after="0"/>
        <w:rPr>
          <w:rFonts w:ascii="Arial" w:hAnsi="Arial" w:cs="Arial"/>
          <w:sz w:val="20"/>
          <w:szCs w:val="20"/>
        </w:rPr>
      </w:pPr>
      <w:r w:rsidRPr="00256193">
        <w:rPr>
          <w:rFonts w:ascii="Arial" w:hAnsi="Arial" w:cs="Arial"/>
          <w:sz w:val="20"/>
          <w:szCs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8F73F1" w:rsidRPr="00256193" w:rsidRDefault="008F73F1" w:rsidP="000D33B4">
      <w:pPr>
        <w:pStyle w:val="pkt"/>
        <w:numPr>
          <w:ilvl w:val="0"/>
          <w:numId w:val="13"/>
        </w:numPr>
        <w:spacing w:before="0" w:after="0"/>
        <w:rPr>
          <w:rFonts w:ascii="Arial" w:hAnsi="Arial" w:cs="Arial"/>
          <w:sz w:val="20"/>
          <w:szCs w:val="20"/>
        </w:rPr>
      </w:pPr>
      <w:r w:rsidRPr="00256193">
        <w:rPr>
          <w:rFonts w:ascii="Arial" w:hAnsi="Arial" w:cs="Arial"/>
          <w:sz w:val="20"/>
          <w:szCs w:val="20"/>
        </w:rPr>
        <w:t>na podstawie art. 16 RODO prawo do sprostowania Pani/Pana danych osobowych (</w:t>
      </w:r>
      <w:r w:rsidRPr="00256193">
        <w:rPr>
          <w:rFonts w:ascii="Arial" w:hAnsi="Arial" w:cs="Arial"/>
          <w:i/>
          <w:iCs/>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256193">
        <w:rPr>
          <w:rFonts w:ascii="Arial" w:hAnsi="Arial" w:cs="Arial"/>
          <w:sz w:val="20"/>
          <w:szCs w:val="20"/>
        </w:rPr>
        <w:t>);</w:t>
      </w:r>
    </w:p>
    <w:p w:rsidR="008F73F1" w:rsidRPr="00256193" w:rsidRDefault="008F73F1" w:rsidP="000D33B4">
      <w:pPr>
        <w:pStyle w:val="pkt"/>
        <w:numPr>
          <w:ilvl w:val="0"/>
          <w:numId w:val="13"/>
        </w:numPr>
        <w:spacing w:before="0" w:after="0"/>
        <w:rPr>
          <w:rFonts w:ascii="Arial" w:hAnsi="Arial" w:cs="Arial"/>
          <w:sz w:val="20"/>
          <w:szCs w:val="20"/>
        </w:rPr>
      </w:pPr>
      <w:r w:rsidRPr="00256193">
        <w:rPr>
          <w:rFonts w:ascii="Arial" w:hAnsi="Arial" w:cs="Arial"/>
          <w:sz w:val="20"/>
          <w:szCs w:val="20"/>
        </w:rPr>
        <w:t>na podstawie art. 18 RODO prawo żądania od administratora ograniczenia przetwarzania danych osobowych z zastrzeżeniem okresu trwania postępowania o udzielenie zamówienia publicznego lub konkursu oraz przypadków, o których mowa w art. 18 ust. 2 RODO (</w:t>
      </w:r>
      <w:r w:rsidRPr="00256193">
        <w:rPr>
          <w:rFonts w:ascii="Arial" w:hAnsi="Arial" w:cs="Arial"/>
          <w:i/>
          <w:iCs/>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256193">
        <w:rPr>
          <w:rFonts w:ascii="Arial" w:hAnsi="Arial" w:cs="Arial"/>
          <w:sz w:val="20"/>
          <w:szCs w:val="20"/>
        </w:rPr>
        <w:t>);</w:t>
      </w:r>
    </w:p>
    <w:p w:rsidR="008F73F1" w:rsidRPr="00256193" w:rsidRDefault="008F73F1" w:rsidP="000D33B4">
      <w:pPr>
        <w:pStyle w:val="pkt"/>
        <w:numPr>
          <w:ilvl w:val="0"/>
          <w:numId w:val="13"/>
        </w:numPr>
        <w:spacing w:before="0" w:after="0"/>
        <w:rPr>
          <w:rFonts w:ascii="Arial" w:hAnsi="Arial" w:cs="Arial"/>
          <w:sz w:val="20"/>
          <w:szCs w:val="20"/>
        </w:rPr>
      </w:pPr>
      <w:r w:rsidRPr="00256193">
        <w:rPr>
          <w:rFonts w:ascii="Arial" w:hAnsi="Arial" w:cs="Arial"/>
          <w:sz w:val="20"/>
          <w:szCs w:val="20"/>
        </w:rPr>
        <w:t xml:space="preserve">prawo do wniesienia skargi do Prezesa Urzędu Ochrony Danych Osobowych, gdy uzna Pani/Pan, że przetwarzanie danych osobowych Pani/Pana dotyczących narusza przepisy RODO; </w:t>
      </w:r>
      <w:r w:rsidRPr="00256193">
        <w:rPr>
          <w:rFonts w:ascii="Arial" w:hAnsi="Arial" w:cs="Arial"/>
          <w:i/>
          <w:iCs/>
          <w:sz w:val="20"/>
          <w:szCs w:val="20"/>
        </w:rPr>
        <w:t xml:space="preserve"> </w:t>
      </w:r>
    </w:p>
    <w:p w:rsidR="008F73F1" w:rsidRPr="00256193" w:rsidRDefault="008F73F1" w:rsidP="000D33B4">
      <w:pPr>
        <w:pStyle w:val="pkt"/>
        <w:numPr>
          <w:ilvl w:val="0"/>
          <w:numId w:val="12"/>
        </w:numPr>
        <w:spacing w:before="0" w:after="0"/>
        <w:rPr>
          <w:rFonts w:ascii="Arial" w:hAnsi="Arial" w:cs="Arial"/>
          <w:sz w:val="20"/>
          <w:szCs w:val="20"/>
        </w:rPr>
      </w:pPr>
      <w:r w:rsidRPr="00256193">
        <w:rPr>
          <w:rFonts w:ascii="Arial" w:hAnsi="Arial" w:cs="Arial"/>
          <w:sz w:val="20"/>
          <w:szCs w:val="20"/>
        </w:rPr>
        <w:t>nie przysługuje Pani/Panu:</w:t>
      </w:r>
    </w:p>
    <w:p w:rsidR="008F73F1" w:rsidRPr="00256193" w:rsidRDefault="008F73F1" w:rsidP="000D33B4">
      <w:pPr>
        <w:pStyle w:val="pkt"/>
        <w:numPr>
          <w:ilvl w:val="0"/>
          <w:numId w:val="14"/>
        </w:numPr>
        <w:spacing w:before="0" w:after="0"/>
        <w:rPr>
          <w:rFonts w:ascii="Arial" w:hAnsi="Arial" w:cs="Arial"/>
          <w:sz w:val="20"/>
          <w:szCs w:val="20"/>
        </w:rPr>
      </w:pPr>
      <w:r w:rsidRPr="00256193">
        <w:rPr>
          <w:rFonts w:ascii="Arial" w:hAnsi="Arial" w:cs="Arial"/>
          <w:sz w:val="20"/>
          <w:szCs w:val="20"/>
        </w:rPr>
        <w:t>w związku z art. 17 ust. 3 lit. b, d lub e RODO prawo do usunięcia danych osobowych;</w:t>
      </w:r>
    </w:p>
    <w:p w:rsidR="008F73F1" w:rsidRPr="00256193" w:rsidRDefault="008F73F1" w:rsidP="000D33B4">
      <w:pPr>
        <w:pStyle w:val="pkt"/>
        <w:numPr>
          <w:ilvl w:val="0"/>
          <w:numId w:val="14"/>
        </w:numPr>
        <w:spacing w:before="0" w:after="0"/>
        <w:rPr>
          <w:rFonts w:ascii="Arial" w:hAnsi="Arial" w:cs="Arial"/>
          <w:sz w:val="20"/>
          <w:szCs w:val="20"/>
        </w:rPr>
      </w:pPr>
      <w:r w:rsidRPr="00256193">
        <w:rPr>
          <w:rFonts w:ascii="Arial" w:hAnsi="Arial" w:cs="Arial"/>
          <w:sz w:val="20"/>
          <w:szCs w:val="20"/>
        </w:rPr>
        <w:t>prawo do przenoszenia danych osobowych, o którym mowa w art. 20 RODO;</w:t>
      </w:r>
    </w:p>
    <w:p w:rsidR="008F73F1" w:rsidRPr="00256193" w:rsidRDefault="008F73F1" w:rsidP="000D33B4">
      <w:pPr>
        <w:pStyle w:val="pkt"/>
        <w:numPr>
          <w:ilvl w:val="0"/>
          <w:numId w:val="14"/>
        </w:numPr>
        <w:spacing w:before="0" w:after="0"/>
        <w:rPr>
          <w:rFonts w:ascii="Arial" w:hAnsi="Arial" w:cs="Arial"/>
          <w:sz w:val="20"/>
          <w:szCs w:val="20"/>
        </w:rPr>
      </w:pPr>
      <w:r w:rsidRPr="00256193">
        <w:rPr>
          <w:rFonts w:ascii="Arial" w:hAnsi="Arial" w:cs="Arial"/>
          <w:sz w:val="20"/>
          <w:szCs w:val="20"/>
        </w:rPr>
        <w:t xml:space="preserve">na podstawie art. 21 RODO prawo sprzeciwu, wobec przetwarzania danych osobowych, gdyż podstawą prawną przetwarzania Pani/Pana danych osobowych jest art. 6 ust. 1 lit. c RODO; </w:t>
      </w:r>
    </w:p>
    <w:p w:rsidR="008F73F1" w:rsidRDefault="008F73F1" w:rsidP="000D33B4">
      <w:pPr>
        <w:pStyle w:val="pkt"/>
        <w:numPr>
          <w:ilvl w:val="0"/>
          <w:numId w:val="12"/>
        </w:numPr>
        <w:spacing w:before="0" w:after="0"/>
        <w:rPr>
          <w:rFonts w:ascii="Arial" w:hAnsi="Arial" w:cs="Arial"/>
          <w:sz w:val="20"/>
          <w:szCs w:val="20"/>
        </w:rPr>
      </w:pPr>
      <w:r w:rsidRPr="00256193">
        <w:rPr>
          <w:rFonts w:ascii="Arial" w:hAnsi="Arial" w:cs="Arial"/>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rsidR="008F73F1" w:rsidRDefault="008F73F1" w:rsidP="00495318">
      <w:pPr>
        <w:pStyle w:val="pkt"/>
        <w:spacing w:before="0" w:after="0"/>
        <w:ind w:left="556" w:firstLine="0"/>
        <w:rPr>
          <w:rFonts w:ascii="Arial" w:hAnsi="Arial" w:cs="Arial"/>
          <w:sz w:val="20"/>
          <w:szCs w:val="20"/>
        </w:rPr>
      </w:pPr>
    </w:p>
    <w:p w:rsidR="008F73F1" w:rsidRDefault="008F73F1" w:rsidP="00495318">
      <w:pPr>
        <w:pStyle w:val="NormalWeb"/>
        <w:spacing w:before="0" w:after="0"/>
        <w:ind w:left="357"/>
        <w:rPr>
          <w:rFonts w:ascii="Arial" w:hAnsi="Arial" w:cs="Arial"/>
          <w:b/>
          <w:bCs/>
        </w:rPr>
      </w:pPr>
      <w:r w:rsidRPr="00495318">
        <w:rPr>
          <w:rFonts w:ascii="Arial" w:hAnsi="Arial" w:cs="Arial"/>
          <w:b/>
          <w:bCs/>
          <w:color w:val="000000"/>
        </w:rPr>
        <w:t>XXX</w:t>
      </w:r>
      <w:r>
        <w:rPr>
          <w:rFonts w:ascii="Arial" w:hAnsi="Arial" w:cs="Arial"/>
          <w:b/>
          <w:bCs/>
          <w:color w:val="000000"/>
        </w:rPr>
        <w:t>I</w:t>
      </w:r>
      <w:r w:rsidRPr="00495318">
        <w:rPr>
          <w:rFonts w:ascii="Arial" w:hAnsi="Arial" w:cs="Arial"/>
          <w:b/>
          <w:bCs/>
          <w:color w:val="000000"/>
        </w:rPr>
        <w:t>X. Zamawiający przewiduje wykluczenie Wykonawcy w stosunku, do którego zachodzą</w:t>
      </w:r>
      <w:r w:rsidRPr="00495318">
        <w:rPr>
          <w:rFonts w:ascii="Arial" w:hAnsi="Arial" w:cs="Arial"/>
          <w:b/>
          <w:bCs/>
        </w:rPr>
        <w:t xml:space="preserve"> przesłanki wykluczenia z postępowania na podstawie art.  </w:t>
      </w:r>
      <w:r w:rsidRPr="00495318">
        <w:rPr>
          <w:rFonts w:ascii="Arial" w:hAnsi="Arial" w:cs="Arial"/>
          <w:b/>
          <w:bCs/>
          <w:lang w:eastAsia="pl-PL"/>
        </w:rPr>
        <w:t xml:space="preserve">7 ust. 1 ustawy </w:t>
      </w:r>
      <w:r w:rsidRPr="00495318">
        <w:rPr>
          <w:rFonts w:ascii="Arial" w:hAnsi="Arial" w:cs="Arial"/>
          <w:b/>
          <w:bCs/>
        </w:rPr>
        <w:t>z dnia 13 kwietnia 2022 r. o szczególnych rozwiązaniach w zakresie przeciwdziałania wspieraniu agresji na Ukrainę oraz służących ochronie bezpieczeństwa narodowego (Dz. U. poz. 835) oraz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Pr>
          <w:rFonts w:ascii="Arial" w:hAnsi="Arial" w:cs="Arial"/>
          <w:b/>
          <w:bCs/>
        </w:rPr>
        <w:t xml:space="preserve">. </w:t>
      </w:r>
    </w:p>
    <w:p w:rsidR="008F73F1" w:rsidRDefault="008F73F1" w:rsidP="00495318">
      <w:pPr>
        <w:pStyle w:val="NormalWeb"/>
        <w:spacing w:before="0" w:after="0"/>
        <w:ind w:left="357"/>
        <w:rPr>
          <w:rFonts w:ascii="Arial" w:hAnsi="Arial" w:cs="Arial"/>
        </w:rPr>
      </w:pPr>
    </w:p>
    <w:p w:rsidR="008F73F1" w:rsidRPr="00762DC7" w:rsidRDefault="008F73F1" w:rsidP="00495318">
      <w:pPr>
        <w:pStyle w:val="NormalWeb"/>
        <w:spacing w:before="0" w:after="0"/>
        <w:ind w:left="357"/>
        <w:rPr>
          <w:rFonts w:ascii="Arial" w:hAnsi="Arial" w:cs="Arial"/>
        </w:rPr>
      </w:pPr>
      <w:r>
        <w:rPr>
          <w:rFonts w:ascii="Arial" w:hAnsi="Arial" w:cs="Arial"/>
        </w:rPr>
        <w:t xml:space="preserve">W celu wykazania braku podstaw wykluczenia w tym zakresie Wykonawca ma obowiązek złożyć </w:t>
      </w:r>
      <w:r>
        <w:rPr>
          <w:rFonts w:ascii="Arial" w:hAnsi="Arial" w:cs="Arial"/>
        </w:rPr>
        <w:br/>
        <w:t>wraz z ofertą oświadczenie stanowiące załącznik nr 3 do SWZ.</w:t>
      </w:r>
    </w:p>
    <w:p w:rsidR="008F73F1" w:rsidRDefault="008F73F1"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highlight w:val="yellow"/>
          <w:lang w:eastAsia="ar-SA"/>
        </w:rPr>
      </w:pPr>
    </w:p>
    <w:p w:rsidR="008F73F1" w:rsidRDefault="008F73F1"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b/>
          <w:bCs/>
          <w:color w:val="000000"/>
          <w:sz w:val="20"/>
          <w:szCs w:val="20"/>
          <w:lang w:eastAsia="ar-SA"/>
        </w:rPr>
      </w:pPr>
    </w:p>
    <w:p w:rsidR="008F73F1" w:rsidRDefault="008F73F1"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b/>
          <w:bCs/>
          <w:color w:val="000000"/>
          <w:sz w:val="20"/>
          <w:szCs w:val="20"/>
          <w:lang w:eastAsia="ar-SA"/>
        </w:rPr>
      </w:pPr>
    </w:p>
    <w:p w:rsidR="008F73F1" w:rsidRDefault="008F73F1"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b/>
          <w:bCs/>
          <w:color w:val="000000"/>
          <w:sz w:val="20"/>
          <w:szCs w:val="20"/>
          <w:lang w:eastAsia="ar-SA"/>
        </w:rPr>
      </w:pPr>
    </w:p>
    <w:p w:rsidR="008F73F1" w:rsidRDefault="008F73F1"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b/>
          <w:bCs/>
          <w:color w:val="000000"/>
          <w:sz w:val="20"/>
          <w:szCs w:val="20"/>
          <w:lang w:eastAsia="ar-SA"/>
        </w:rPr>
      </w:pPr>
    </w:p>
    <w:p w:rsidR="008F73F1" w:rsidRDefault="008F73F1"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b/>
          <w:bCs/>
          <w:color w:val="000000"/>
          <w:sz w:val="20"/>
          <w:szCs w:val="20"/>
          <w:lang w:eastAsia="ar-SA"/>
        </w:rPr>
      </w:pPr>
    </w:p>
    <w:p w:rsidR="008F73F1" w:rsidRDefault="008F73F1"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b/>
          <w:bCs/>
          <w:color w:val="000000"/>
          <w:sz w:val="20"/>
          <w:szCs w:val="20"/>
          <w:lang w:eastAsia="ar-SA"/>
        </w:rPr>
      </w:pPr>
    </w:p>
    <w:p w:rsidR="008F73F1" w:rsidRDefault="008F73F1"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b/>
          <w:bCs/>
          <w:color w:val="000000"/>
          <w:sz w:val="20"/>
          <w:szCs w:val="20"/>
          <w:lang w:eastAsia="ar-SA"/>
        </w:rPr>
      </w:pPr>
    </w:p>
    <w:p w:rsidR="008F73F1" w:rsidRDefault="008F73F1"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b/>
          <w:bCs/>
          <w:color w:val="000000"/>
          <w:sz w:val="20"/>
          <w:szCs w:val="20"/>
          <w:lang w:eastAsia="ar-SA"/>
        </w:rPr>
      </w:pPr>
    </w:p>
    <w:p w:rsidR="008F73F1" w:rsidRDefault="008F73F1"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b/>
          <w:bCs/>
          <w:color w:val="000000"/>
          <w:sz w:val="20"/>
          <w:szCs w:val="20"/>
          <w:lang w:eastAsia="ar-SA"/>
        </w:rPr>
      </w:pPr>
    </w:p>
    <w:p w:rsidR="008F73F1" w:rsidRDefault="008F73F1"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b/>
          <w:bCs/>
          <w:color w:val="000000"/>
          <w:sz w:val="20"/>
          <w:szCs w:val="20"/>
          <w:lang w:eastAsia="ar-SA"/>
        </w:rPr>
      </w:pPr>
    </w:p>
    <w:p w:rsidR="008F73F1" w:rsidRDefault="008F73F1"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b/>
          <w:bCs/>
          <w:color w:val="000000"/>
          <w:sz w:val="20"/>
          <w:szCs w:val="20"/>
          <w:lang w:eastAsia="ar-SA"/>
        </w:rPr>
      </w:pPr>
    </w:p>
    <w:p w:rsidR="008F73F1" w:rsidRDefault="008F73F1"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b/>
          <w:bCs/>
          <w:color w:val="000000"/>
          <w:sz w:val="20"/>
          <w:szCs w:val="20"/>
          <w:lang w:eastAsia="ar-SA"/>
        </w:rPr>
      </w:pPr>
    </w:p>
    <w:p w:rsidR="008F73F1" w:rsidRDefault="008F73F1"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b/>
          <w:bCs/>
          <w:color w:val="000000"/>
          <w:sz w:val="20"/>
          <w:szCs w:val="20"/>
          <w:lang w:eastAsia="ar-SA"/>
        </w:rPr>
      </w:pPr>
    </w:p>
    <w:p w:rsidR="008F73F1" w:rsidRDefault="008F73F1"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b/>
          <w:bCs/>
          <w:color w:val="000000"/>
          <w:sz w:val="20"/>
          <w:szCs w:val="20"/>
          <w:lang w:eastAsia="ar-SA"/>
        </w:rPr>
      </w:pPr>
    </w:p>
    <w:p w:rsidR="008F73F1" w:rsidRDefault="008F73F1"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b/>
          <w:bCs/>
          <w:color w:val="000000"/>
          <w:sz w:val="20"/>
          <w:szCs w:val="20"/>
          <w:lang w:eastAsia="ar-SA"/>
        </w:rPr>
      </w:pPr>
    </w:p>
    <w:p w:rsidR="008F73F1" w:rsidRDefault="008F73F1"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b/>
          <w:bCs/>
          <w:color w:val="000000"/>
          <w:sz w:val="20"/>
          <w:szCs w:val="20"/>
          <w:lang w:eastAsia="ar-SA"/>
        </w:rPr>
      </w:pPr>
    </w:p>
    <w:p w:rsidR="008F73F1" w:rsidRDefault="008F73F1"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b/>
          <w:bCs/>
          <w:color w:val="000000"/>
          <w:sz w:val="20"/>
          <w:szCs w:val="20"/>
          <w:lang w:eastAsia="ar-SA"/>
        </w:rPr>
      </w:pPr>
    </w:p>
    <w:p w:rsidR="008F73F1" w:rsidRDefault="008F73F1"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b/>
          <w:bCs/>
          <w:color w:val="000000"/>
          <w:sz w:val="20"/>
          <w:szCs w:val="20"/>
          <w:lang w:eastAsia="ar-SA"/>
        </w:rPr>
      </w:pPr>
    </w:p>
    <w:p w:rsidR="008F73F1" w:rsidRDefault="008F73F1"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b/>
          <w:bCs/>
          <w:color w:val="000000"/>
          <w:sz w:val="20"/>
          <w:szCs w:val="20"/>
          <w:lang w:eastAsia="ar-SA"/>
        </w:rPr>
      </w:pPr>
    </w:p>
    <w:p w:rsidR="008F73F1" w:rsidRDefault="008F73F1"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b/>
          <w:bCs/>
          <w:color w:val="000000"/>
          <w:sz w:val="20"/>
          <w:szCs w:val="20"/>
          <w:lang w:eastAsia="ar-SA"/>
        </w:rPr>
      </w:pPr>
    </w:p>
    <w:p w:rsidR="008F73F1" w:rsidRDefault="008F73F1"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b/>
          <w:bCs/>
          <w:color w:val="000000"/>
          <w:sz w:val="20"/>
          <w:szCs w:val="20"/>
          <w:lang w:eastAsia="ar-SA"/>
        </w:rPr>
      </w:pPr>
    </w:p>
    <w:p w:rsidR="008F73F1" w:rsidRDefault="008F73F1"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b/>
          <w:bCs/>
          <w:color w:val="000000"/>
          <w:sz w:val="20"/>
          <w:szCs w:val="20"/>
          <w:lang w:eastAsia="ar-SA"/>
        </w:rPr>
      </w:pPr>
    </w:p>
    <w:p w:rsidR="008F73F1" w:rsidRDefault="008F73F1"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b/>
          <w:bCs/>
          <w:color w:val="000000"/>
          <w:sz w:val="20"/>
          <w:szCs w:val="20"/>
          <w:lang w:eastAsia="ar-SA"/>
        </w:rPr>
      </w:pPr>
    </w:p>
    <w:p w:rsidR="008F73F1" w:rsidRDefault="008F73F1"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cs="Times New Roman"/>
        </w:rPr>
      </w:pPr>
      <w:r>
        <w:rPr>
          <w:rFonts w:ascii="Arial" w:hAnsi="Arial" w:cs="Arial"/>
          <w:b/>
          <w:bCs/>
          <w:color w:val="000000"/>
          <w:sz w:val="20"/>
          <w:szCs w:val="20"/>
          <w:lang w:eastAsia="ar-SA"/>
        </w:rPr>
        <w:t>Załącznik nr 1 do SWZ</w:t>
      </w:r>
    </w:p>
    <w:p w:rsidR="008F73F1" w:rsidRDefault="008F73F1"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color w:val="000000"/>
          <w:sz w:val="20"/>
          <w:szCs w:val="20"/>
          <w:lang w:eastAsia="ar-SA"/>
        </w:rPr>
      </w:pPr>
    </w:p>
    <w:p w:rsidR="008F73F1" w:rsidRDefault="008F73F1"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Pr>
          <w:rFonts w:ascii="Arial" w:hAnsi="Arial" w:cs="Arial"/>
          <w:b/>
          <w:bCs/>
          <w:color w:val="000000"/>
          <w:sz w:val="20"/>
          <w:szCs w:val="20"/>
          <w:lang w:eastAsia="ar-SA"/>
        </w:rPr>
        <w:t>OFERTA</w:t>
      </w:r>
    </w:p>
    <w:p w:rsidR="008F73F1" w:rsidRDefault="008F73F1"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color w:val="000000"/>
          <w:sz w:val="20"/>
          <w:szCs w:val="20"/>
          <w:shd w:val="clear" w:color="auto" w:fill="FFFFFF"/>
          <w:lang w:eastAsia="ar-SA"/>
        </w:rPr>
        <w:tab/>
      </w:r>
      <w:r>
        <w:rPr>
          <w:rFonts w:ascii="Arial" w:hAnsi="Arial" w:cs="Arial"/>
          <w:color w:val="000000"/>
          <w:sz w:val="20"/>
          <w:szCs w:val="20"/>
          <w:shd w:val="clear" w:color="auto" w:fill="FFFFFF"/>
          <w:lang w:eastAsia="ar-SA"/>
        </w:rPr>
        <w:tab/>
        <w:t xml:space="preserve">  </w:t>
      </w:r>
      <w:r>
        <w:rPr>
          <w:rFonts w:ascii="Arial" w:hAnsi="Arial" w:cs="Arial"/>
          <w:color w:val="000000"/>
          <w:sz w:val="20"/>
          <w:szCs w:val="20"/>
          <w:shd w:val="clear" w:color="auto" w:fill="FFFFFF"/>
          <w:lang w:eastAsia="ar-SA"/>
        </w:rPr>
        <w:tab/>
      </w:r>
      <w:r>
        <w:rPr>
          <w:rFonts w:ascii="Arial" w:hAnsi="Arial" w:cs="Arial"/>
          <w:sz w:val="20"/>
          <w:szCs w:val="20"/>
          <w:shd w:val="clear" w:color="auto" w:fill="FFFFFF"/>
          <w:lang w:eastAsia="ar-SA"/>
        </w:rPr>
        <w:tab/>
      </w:r>
      <w:r>
        <w:rPr>
          <w:rFonts w:ascii="Arial" w:hAnsi="Arial" w:cs="Arial"/>
          <w:sz w:val="20"/>
          <w:szCs w:val="20"/>
          <w:shd w:val="clear" w:color="auto" w:fill="FFFFFF"/>
          <w:lang w:eastAsia="ar-SA"/>
        </w:rPr>
        <w:tab/>
      </w:r>
      <w:r>
        <w:rPr>
          <w:rFonts w:ascii="Arial" w:hAnsi="Arial" w:cs="Arial"/>
          <w:sz w:val="20"/>
          <w:szCs w:val="20"/>
          <w:shd w:val="clear" w:color="auto" w:fill="FFFFFF"/>
          <w:lang w:eastAsia="ar-SA"/>
        </w:rPr>
        <w:tab/>
      </w:r>
      <w:r>
        <w:rPr>
          <w:rFonts w:ascii="Arial" w:hAnsi="Arial" w:cs="Arial"/>
          <w:sz w:val="20"/>
          <w:szCs w:val="20"/>
          <w:shd w:val="clear" w:color="auto" w:fill="FFFFFF"/>
          <w:lang w:eastAsia="ar-SA"/>
        </w:rPr>
        <w:tab/>
      </w:r>
      <w:r>
        <w:rPr>
          <w:rFonts w:ascii="Arial" w:hAnsi="Arial" w:cs="Arial"/>
          <w:sz w:val="20"/>
          <w:szCs w:val="20"/>
          <w:shd w:val="clear" w:color="auto" w:fill="FFFFFF"/>
          <w:lang w:eastAsia="ar-SA"/>
        </w:rPr>
        <w:tab/>
      </w:r>
      <w:r>
        <w:rPr>
          <w:rFonts w:ascii="Arial" w:hAnsi="Arial" w:cs="Arial"/>
          <w:sz w:val="20"/>
          <w:szCs w:val="20"/>
          <w:shd w:val="clear" w:color="auto" w:fill="FFFFFF"/>
          <w:lang w:eastAsia="ar-SA"/>
        </w:rPr>
        <w:tab/>
      </w:r>
      <w:r>
        <w:rPr>
          <w:rFonts w:ascii="Arial" w:hAnsi="Arial" w:cs="Arial"/>
          <w:sz w:val="20"/>
          <w:szCs w:val="20"/>
          <w:shd w:val="clear" w:color="auto" w:fill="FFFFFF"/>
          <w:lang w:eastAsia="ar-SA"/>
        </w:rPr>
        <w:tab/>
      </w:r>
      <w:r>
        <w:rPr>
          <w:rFonts w:ascii="Arial" w:hAnsi="Arial" w:cs="Arial"/>
          <w:sz w:val="20"/>
          <w:szCs w:val="20"/>
          <w:shd w:val="clear" w:color="auto" w:fill="FFFFFF"/>
          <w:lang w:eastAsia="ar-SA"/>
        </w:rPr>
        <w:tab/>
      </w:r>
      <w:r>
        <w:rPr>
          <w:rFonts w:ascii="Arial" w:hAnsi="Arial" w:cs="Arial"/>
          <w:sz w:val="20"/>
          <w:szCs w:val="20"/>
          <w:shd w:val="clear" w:color="auto" w:fill="FFFFFF"/>
          <w:lang w:eastAsia="ar-SA"/>
        </w:rPr>
        <w:tab/>
        <w:t>Do</w:t>
      </w:r>
    </w:p>
    <w:p w:rsidR="008F73F1" w:rsidRDefault="008F73F1" w:rsidP="009C2CB8">
      <w:pPr>
        <w:widowControl/>
        <w:numPr>
          <w:ilvl w:val="0"/>
          <w:numId w:val="8"/>
        </w:numPr>
        <w:ind w:left="4253"/>
        <w:jc w:val="both"/>
        <w:rPr>
          <w:rFonts w:cs="Times New Roman"/>
        </w:rPr>
      </w:pPr>
      <w:r>
        <w:rPr>
          <w:rFonts w:ascii="Arial" w:hAnsi="Arial" w:cs="Arial"/>
          <w:b/>
          <w:bCs/>
          <w:smallCaps/>
          <w:sz w:val="20"/>
          <w:szCs w:val="20"/>
          <w:lang w:eastAsia="ar-SA"/>
        </w:rPr>
        <w:t xml:space="preserve">Samodzielny Publiczny </w:t>
      </w:r>
    </w:p>
    <w:p w:rsidR="008F73F1" w:rsidRDefault="008F73F1" w:rsidP="009C2CB8">
      <w:pPr>
        <w:widowControl/>
        <w:numPr>
          <w:ilvl w:val="0"/>
          <w:numId w:val="8"/>
        </w:numPr>
        <w:ind w:left="4253"/>
        <w:jc w:val="both"/>
        <w:rPr>
          <w:rFonts w:cs="Times New Roman"/>
        </w:rPr>
      </w:pPr>
      <w:r>
        <w:rPr>
          <w:rFonts w:ascii="Arial" w:hAnsi="Arial" w:cs="Arial"/>
          <w:b/>
          <w:bCs/>
          <w:smallCaps/>
          <w:sz w:val="20"/>
          <w:szCs w:val="20"/>
          <w:lang w:eastAsia="ar-SA"/>
        </w:rPr>
        <w:t>Zakład Opieki Zdrowotnej w Działdowie</w:t>
      </w:r>
    </w:p>
    <w:p w:rsidR="008F73F1" w:rsidRDefault="008F73F1" w:rsidP="009C2CB8">
      <w:pPr>
        <w:widowControl/>
        <w:numPr>
          <w:ilvl w:val="0"/>
          <w:numId w:val="8"/>
        </w:numPr>
        <w:ind w:left="4253"/>
        <w:jc w:val="both"/>
        <w:rPr>
          <w:rFonts w:cs="Times New Roman"/>
        </w:rPr>
      </w:pPr>
      <w:r>
        <w:rPr>
          <w:rFonts w:ascii="Arial" w:hAnsi="Arial" w:cs="Arial"/>
          <w:b/>
          <w:bCs/>
          <w:smallCaps/>
          <w:sz w:val="20"/>
          <w:szCs w:val="20"/>
          <w:lang w:eastAsia="ar-SA"/>
        </w:rPr>
        <w:t>ul. Leśna 1</w:t>
      </w:r>
    </w:p>
    <w:p w:rsidR="008F73F1" w:rsidRDefault="008F73F1" w:rsidP="009C2CB8">
      <w:pPr>
        <w:widowControl/>
        <w:numPr>
          <w:ilvl w:val="0"/>
          <w:numId w:val="8"/>
        </w:numPr>
        <w:ind w:left="4253"/>
        <w:jc w:val="both"/>
        <w:rPr>
          <w:rFonts w:cs="Times New Roman"/>
        </w:rPr>
      </w:pPr>
      <w:r>
        <w:rPr>
          <w:rFonts w:ascii="Arial" w:hAnsi="Arial" w:cs="Arial"/>
          <w:b/>
          <w:bCs/>
          <w:smallCaps/>
          <w:sz w:val="20"/>
          <w:szCs w:val="20"/>
          <w:lang w:eastAsia="ar-SA"/>
        </w:rPr>
        <w:t>13-200 Działdowo</w:t>
      </w:r>
    </w:p>
    <w:p w:rsidR="008F73F1" w:rsidRDefault="008F73F1"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firstLine="3420"/>
        <w:jc w:val="both"/>
        <w:rPr>
          <w:rFonts w:cs="Times New Roman"/>
        </w:rPr>
      </w:pPr>
      <w:r>
        <w:rPr>
          <w:rFonts w:ascii="Arial" w:hAnsi="Arial" w:cs="Arial"/>
          <w:sz w:val="20"/>
          <w:szCs w:val="20"/>
          <w:lang w:eastAsia="ar-SA"/>
        </w:rPr>
        <w:t xml:space="preserve">  </w:t>
      </w:r>
    </w:p>
    <w:p w:rsidR="008F73F1" w:rsidRDefault="008F73F1" w:rsidP="00292DA5">
      <w:pPr>
        <w:autoSpaceDE w:val="0"/>
        <w:jc w:val="both"/>
        <w:rPr>
          <w:rFonts w:cs="Times New Roman"/>
        </w:rPr>
      </w:pPr>
      <w:r>
        <w:rPr>
          <w:rFonts w:ascii="Arial" w:hAnsi="Arial" w:cs="Arial"/>
          <w:sz w:val="20"/>
          <w:szCs w:val="20"/>
          <w:lang w:eastAsia="ar-SA"/>
        </w:rPr>
        <w:t xml:space="preserve">W odpowiedzi na ogłoszenie o zamówieniu dotyczące postępowania o udzielenie zamówienia publicznego na: </w:t>
      </w:r>
      <w:r w:rsidRPr="00310D32">
        <w:rPr>
          <w:rFonts w:ascii="Arial" w:hAnsi="Arial" w:cs="Arial"/>
          <w:b/>
          <w:bCs/>
          <w:color w:val="000000"/>
          <w:sz w:val="20"/>
          <w:szCs w:val="20"/>
        </w:rPr>
        <w:t>„</w:t>
      </w:r>
      <w:r>
        <w:rPr>
          <w:rFonts w:ascii="Arial" w:hAnsi="Arial" w:cs="Arial"/>
          <w:b/>
          <w:bCs/>
          <w:color w:val="000000"/>
          <w:sz w:val="20"/>
          <w:szCs w:val="20"/>
        </w:rPr>
        <w:t>Doposażenie SPZOZ w Działdowie w nowoczesny sprzęt, aparaturę medyczną i doagnostyczną”</w:t>
      </w:r>
    </w:p>
    <w:p w:rsidR="008F73F1" w:rsidRDefault="008F73F1" w:rsidP="006126C2">
      <w:pPr>
        <w:autoSpaceDE w:val="0"/>
        <w:jc w:val="both"/>
        <w:rPr>
          <w:rFonts w:ascii="Arial" w:hAnsi="Arial" w:cs="Arial"/>
          <w:b/>
          <w:bCs/>
          <w:color w:val="000000"/>
          <w:sz w:val="20"/>
          <w:szCs w:val="20"/>
        </w:rPr>
      </w:pPr>
    </w:p>
    <w:p w:rsidR="008F73F1" w:rsidRDefault="008F73F1"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cs="Times New Roman"/>
        </w:rPr>
      </w:pPr>
      <w:r>
        <w:rPr>
          <w:rFonts w:ascii="Arial" w:hAnsi="Arial" w:cs="Arial"/>
          <w:sz w:val="20"/>
          <w:szCs w:val="20"/>
          <w:lang w:eastAsia="ar-SA"/>
        </w:rPr>
        <w:t xml:space="preserve">Znak </w:t>
      </w:r>
      <w:r w:rsidRPr="00310D32">
        <w:rPr>
          <w:rFonts w:ascii="Arial" w:hAnsi="Arial" w:cs="Arial"/>
          <w:sz w:val="20"/>
          <w:szCs w:val="20"/>
          <w:lang w:eastAsia="ar-SA"/>
        </w:rPr>
        <w:t>postępowania:</w:t>
      </w:r>
      <w:r w:rsidRPr="00310D32">
        <w:rPr>
          <w:rFonts w:ascii="Arial" w:hAnsi="Arial" w:cs="Arial"/>
          <w:b/>
          <w:bCs/>
          <w:caps/>
          <w:sz w:val="20"/>
          <w:szCs w:val="20"/>
          <w:lang w:eastAsia="ar-SA"/>
        </w:rPr>
        <w:t xml:space="preserve"> </w:t>
      </w:r>
      <w:r>
        <w:rPr>
          <w:rFonts w:ascii="Arial" w:hAnsi="Arial" w:cs="Arial"/>
          <w:b/>
          <w:bCs/>
          <w:caps/>
          <w:sz w:val="20"/>
          <w:szCs w:val="20"/>
          <w:lang w:eastAsia="ar-SA"/>
        </w:rPr>
        <w:t>29/PN/SM/22</w:t>
      </w:r>
    </w:p>
    <w:p w:rsidR="008F73F1" w:rsidRDefault="008F73F1"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eastAsia="ar-SA"/>
        </w:rPr>
      </w:pPr>
    </w:p>
    <w:p w:rsidR="008F73F1" w:rsidRDefault="008F73F1" w:rsidP="006126C2">
      <w:pPr>
        <w:tabs>
          <w:tab w:val="left" w:leader="dot" w:pos="9072"/>
        </w:tabs>
        <w:jc w:val="both"/>
        <w:rPr>
          <w:rFonts w:cs="Times New Roman"/>
        </w:rPr>
      </w:pPr>
      <w:r>
        <w:rPr>
          <w:rFonts w:ascii="Arial" w:hAnsi="Arial" w:cs="Arial"/>
          <w:sz w:val="20"/>
          <w:szCs w:val="20"/>
          <w:lang w:eastAsia="ar-SA"/>
        </w:rPr>
        <w:t>MY NIŻEJ PODPISANI/JA NIŻEJ PODPISANY*</w:t>
      </w:r>
    </w:p>
    <w:p w:rsidR="008F73F1" w:rsidRDefault="008F73F1" w:rsidP="006126C2">
      <w:pPr>
        <w:tabs>
          <w:tab w:val="left" w:leader="dot" w:pos="9072"/>
        </w:tabs>
        <w:jc w:val="both"/>
        <w:rPr>
          <w:rFonts w:cs="Times New Roman"/>
        </w:rPr>
      </w:pPr>
      <w:r>
        <w:rPr>
          <w:rFonts w:ascii="Arial" w:hAnsi="Arial" w:cs="Arial"/>
          <w:sz w:val="20"/>
          <w:szCs w:val="20"/>
          <w:lang w:eastAsia="ar-SA"/>
        </w:rPr>
        <w:t xml:space="preserve">………………………………………………………………………………………………… </w:t>
      </w:r>
    </w:p>
    <w:p w:rsidR="008F73F1" w:rsidRDefault="008F73F1" w:rsidP="006126C2">
      <w:pPr>
        <w:tabs>
          <w:tab w:val="left" w:leader="dot" w:pos="9072"/>
        </w:tabs>
        <w:jc w:val="both"/>
        <w:rPr>
          <w:rFonts w:cs="Times New Roman"/>
        </w:rPr>
      </w:pPr>
      <w:r>
        <w:rPr>
          <w:rFonts w:ascii="Arial" w:hAnsi="Arial" w:cs="Arial"/>
          <w:sz w:val="20"/>
          <w:szCs w:val="20"/>
          <w:lang w:eastAsia="ar-SA"/>
        </w:rPr>
        <w:t>działając w imieniu i na rzecz</w:t>
      </w:r>
    </w:p>
    <w:p w:rsidR="008F73F1" w:rsidRDefault="008F73F1" w:rsidP="006126C2">
      <w:pPr>
        <w:tabs>
          <w:tab w:val="left" w:leader="dot" w:pos="9072"/>
        </w:tabs>
        <w:jc w:val="both"/>
        <w:rPr>
          <w:rFonts w:cs="Times New Roman"/>
        </w:rPr>
      </w:pPr>
      <w:r>
        <w:rPr>
          <w:rFonts w:ascii="Arial" w:hAnsi="Arial" w:cs="Arial"/>
          <w:sz w:val="20"/>
          <w:szCs w:val="20"/>
          <w:lang w:eastAsia="ar-SA"/>
        </w:rPr>
        <w:t>…………………………………………………………………………………………………</w:t>
      </w:r>
    </w:p>
    <w:p w:rsidR="008F73F1" w:rsidRDefault="008F73F1" w:rsidP="006126C2">
      <w:pPr>
        <w:tabs>
          <w:tab w:val="left" w:leader="dot" w:pos="9072"/>
        </w:tabs>
        <w:jc w:val="center"/>
        <w:rPr>
          <w:rFonts w:cs="Times New Roman"/>
        </w:rPr>
      </w:pPr>
      <w:r>
        <w:rPr>
          <w:rFonts w:ascii="Arial" w:hAnsi="Arial" w:cs="Arial"/>
          <w:i/>
          <w:iCs/>
          <w:sz w:val="20"/>
          <w:szCs w:val="20"/>
          <w:lang w:eastAsia="ar-SA"/>
        </w:rPr>
        <w:t xml:space="preserve"> (nazwa (firma) dokładny adres Wykonawcy/Wykonawców)</w:t>
      </w:r>
    </w:p>
    <w:p w:rsidR="008F73F1" w:rsidRDefault="008F73F1" w:rsidP="006126C2">
      <w:pPr>
        <w:tabs>
          <w:tab w:val="left" w:leader="dot" w:pos="9072"/>
        </w:tabs>
        <w:jc w:val="center"/>
        <w:rPr>
          <w:rFonts w:cs="Times New Roman"/>
        </w:rPr>
      </w:pPr>
      <w:r>
        <w:rPr>
          <w:rFonts w:ascii="Arial" w:hAnsi="Arial" w:cs="Arial"/>
          <w:i/>
          <w:iCs/>
          <w:sz w:val="20"/>
          <w:szCs w:val="20"/>
          <w:lang w:eastAsia="ar-SA"/>
        </w:rPr>
        <w:t>(w przypadku składania oferty przez podmioty występujące wspólnie podać nazwy(firmy) i dokładne adresy wszystkich Wykonawców)</w:t>
      </w:r>
    </w:p>
    <w:p w:rsidR="008F73F1" w:rsidRPr="00DD29FB" w:rsidRDefault="008F73F1" w:rsidP="009C2CB8">
      <w:pPr>
        <w:widowControl/>
        <w:numPr>
          <w:ilvl w:val="0"/>
          <w:numId w:val="9"/>
        </w:numPr>
        <w:tabs>
          <w:tab w:val="left" w:pos="426"/>
        </w:tabs>
        <w:ind w:left="426"/>
        <w:jc w:val="both"/>
        <w:rPr>
          <w:rFonts w:cs="Times New Roman"/>
        </w:rPr>
      </w:pPr>
      <w:r>
        <w:rPr>
          <w:rFonts w:ascii="Arial" w:hAnsi="Arial" w:cs="Arial"/>
          <w:sz w:val="20"/>
          <w:szCs w:val="20"/>
          <w:lang w:eastAsia="ar-SA"/>
        </w:rPr>
        <w:t xml:space="preserve">SKŁADAM OFERTĘ na wykonanie przedmiotu zamówienia w zakresie określonym w Specyfikacji Warunków Zamówienia. </w:t>
      </w:r>
    </w:p>
    <w:p w:rsidR="008F73F1" w:rsidRDefault="008F73F1" w:rsidP="00DD29FB">
      <w:pPr>
        <w:widowControl/>
        <w:tabs>
          <w:tab w:val="left" w:pos="426"/>
        </w:tabs>
        <w:ind w:left="66"/>
        <w:jc w:val="both"/>
        <w:rPr>
          <w:rFonts w:cs="Times New Roman"/>
        </w:rPr>
      </w:pPr>
    </w:p>
    <w:p w:rsidR="008F73F1" w:rsidRPr="00C55590" w:rsidRDefault="008F73F1" w:rsidP="009C2CB8">
      <w:pPr>
        <w:widowControl/>
        <w:numPr>
          <w:ilvl w:val="0"/>
          <w:numId w:val="9"/>
        </w:numPr>
        <w:tabs>
          <w:tab w:val="left" w:pos="426"/>
        </w:tabs>
        <w:ind w:left="426"/>
        <w:jc w:val="both"/>
        <w:rPr>
          <w:rFonts w:cs="Times New Roman"/>
        </w:rPr>
      </w:pPr>
      <w:r>
        <w:rPr>
          <w:rFonts w:ascii="Arial" w:hAnsi="Arial" w:cs="Arial"/>
          <w:sz w:val="20"/>
          <w:szCs w:val="20"/>
          <w:lang w:eastAsia="ar-SA"/>
        </w:rPr>
        <w:t>OŚWIADCZAM, że zapoznałem się ze Specyfikacją Warunków Zamówienia oraz wyjaśnieniami i zmianami SWZ przekazanymi przez Zamawiającego i uznaję się za związanego określonymi w nich postanowieniami i zasadami postępowania.</w:t>
      </w:r>
    </w:p>
    <w:p w:rsidR="008F73F1" w:rsidRDefault="008F73F1" w:rsidP="00C55590">
      <w:pPr>
        <w:widowControl/>
        <w:tabs>
          <w:tab w:val="left" w:pos="426"/>
        </w:tabs>
        <w:ind w:left="66"/>
        <w:jc w:val="both"/>
        <w:rPr>
          <w:rFonts w:cs="Times New Roman"/>
        </w:rPr>
      </w:pPr>
    </w:p>
    <w:p w:rsidR="008F73F1" w:rsidRDefault="008F73F1" w:rsidP="009C2CB8">
      <w:pPr>
        <w:widowControl/>
        <w:numPr>
          <w:ilvl w:val="0"/>
          <w:numId w:val="9"/>
        </w:numPr>
        <w:tabs>
          <w:tab w:val="left" w:pos="426"/>
        </w:tabs>
        <w:ind w:left="426"/>
        <w:jc w:val="both"/>
        <w:rPr>
          <w:rFonts w:cs="Times New Roman"/>
        </w:rPr>
      </w:pPr>
      <w:r>
        <w:rPr>
          <w:rFonts w:ascii="Arial" w:hAnsi="Arial" w:cs="Arial"/>
          <w:sz w:val="20"/>
          <w:szCs w:val="20"/>
          <w:lang w:eastAsia="ar-SA"/>
        </w:rPr>
        <w:t xml:space="preserve">OFERUJĘ wykonanie przedmiotu zamówienia za </w:t>
      </w:r>
      <w:r w:rsidRPr="00720D8E">
        <w:rPr>
          <w:rFonts w:ascii="Arial" w:hAnsi="Arial" w:cs="Arial"/>
          <w:sz w:val="20"/>
          <w:szCs w:val="20"/>
          <w:lang w:eastAsia="ar-SA"/>
        </w:rPr>
        <w:t>kwot</w:t>
      </w:r>
      <w:r>
        <w:rPr>
          <w:rFonts w:ascii="Arial" w:hAnsi="Arial" w:cs="Arial"/>
          <w:sz w:val="20"/>
          <w:szCs w:val="20"/>
          <w:lang w:eastAsia="ar-SA"/>
        </w:rPr>
        <w:t>ę</w:t>
      </w:r>
      <w:r w:rsidRPr="00C55590">
        <w:rPr>
          <w:rFonts w:ascii="Arial" w:hAnsi="Arial" w:cs="Arial"/>
          <w:b/>
          <w:bCs/>
          <w:sz w:val="20"/>
          <w:szCs w:val="20"/>
          <w:lang w:eastAsia="ar-SA"/>
        </w:rPr>
        <w:t>:</w:t>
      </w:r>
    </w:p>
    <w:p w:rsidR="008F73F1" w:rsidRDefault="008F73F1" w:rsidP="00E677C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bCs/>
          <w:sz w:val="20"/>
          <w:szCs w:val="20"/>
          <w:lang w:eastAsia="ar-SA"/>
        </w:rPr>
      </w:pPr>
    </w:p>
    <w:p w:rsidR="008F73F1" w:rsidRPr="004E4B58" w:rsidRDefault="008F73F1" w:rsidP="00292DA5">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bCs/>
          <w:sz w:val="18"/>
          <w:szCs w:val="18"/>
          <w:lang w:eastAsia="ar-SA"/>
        </w:rPr>
      </w:pPr>
      <w:r w:rsidRPr="004E4B58">
        <w:rPr>
          <w:rFonts w:ascii="Arial" w:hAnsi="Arial" w:cs="Arial"/>
          <w:b/>
          <w:bCs/>
          <w:sz w:val="18"/>
          <w:szCs w:val="18"/>
          <w:lang w:eastAsia="ar-SA"/>
        </w:rPr>
        <w:t xml:space="preserve">Zadanie nr 1 – </w:t>
      </w:r>
      <w:r>
        <w:rPr>
          <w:rFonts w:ascii="Arial" w:hAnsi="Arial" w:cs="Arial"/>
          <w:b/>
          <w:bCs/>
          <w:sz w:val="18"/>
          <w:szCs w:val="18"/>
          <w:lang w:eastAsia="ar-SA"/>
        </w:rPr>
        <w:t>Tomograf komputerowy – 1 szt.</w:t>
      </w:r>
    </w:p>
    <w:p w:rsidR="008F73F1" w:rsidRPr="004E4B58" w:rsidRDefault="008F73F1" w:rsidP="00292DA5">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18"/>
          <w:szCs w:val="18"/>
          <w:lang w:eastAsia="ar-SA"/>
        </w:rPr>
      </w:pPr>
      <w:r w:rsidRPr="004E4B58">
        <w:rPr>
          <w:rFonts w:ascii="Arial" w:hAnsi="Arial" w:cs="Arial"/>
          <w:sz w:val="18"/>
          <w:szCs w:val="18"/>
          <w:lang w:eastAsia="ar-SA"/>
        </w:rPr>
        <w:t>Cena netto ……………………………… zł (słownie:  …………..……………..)</w:t>
      </w:r>
    </w:p>
    <w:p w:rsidR="008F73F1" w:rsidRPr="004E4B58" w:rsidRDefault="008F73F1" w:rsidP="00292DA5">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18"/>
          <w:szCs w:val="18"/>
          <w:lang w:eastAsia="ar-SA"/>
        </w:rPr>
      </w:pPr>
      <w:r w:rsidRPr="004E4B58">
        <w:rPr>
          <w:rFonts w:ascii="Arial" w:hAnsi="Arial" w:cs="Arial"/>
          <w:sz w:val="18"/>
          <w:szCs w:val="18"/>
          <w:lang w:eastAsia="ar-SA"/>
        </w:rPr>
        <w:t>podatek VAT ….. %, w kwocie ………………………zł (słownie:  ……...…………..)</w:t>
      </w:r>
    </w:p>
    <w:p w:rsidR="008F73F1" w:rsidRPr="004E4B58" w:rsidRDefault="008F73F1" w:rsidP="00292DA5">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18"/>
          <w:szCs w:val="18"/>
          <w:lang w:eastAsia="ar-SA"/>
        </w:rPr>
      </w:pPr>
      <w:r w:rsidRPr="004E4B58">
        <w:rPr>
          <w:rFonts w:ascii="Arial" w:hAnsi="Arial" w:cs="Arial"/>
          <w:sz w:val="18"/>
          <w:szCs w:val="18"/>
          <w:lang w:eastAsia="ar-SA"/>
        </w:rPr>
        <w:t>Cena brutto ………………………….. zł (słownie:  ……...……………………..)</w:t>
      </w:r>
    </w:p>
    <w:p w:rsidR="008F73F1" w:rsidRPr="004E4B58" w:rsidRDefault="008F73F1" w:rsidP="00292DA5">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bCs/>
          <w:sz w:val="18"/>
          <w:szCs w:val="18"/>
          <w:lang w:eastAsia="ar-SA"/>
        </w:rPr>
      </w:pPr>
    </w:p>
    <w:p w:rsidR="008F73F1" w:rsidRPr="004E4B58" w:rsidRDefault="008F73F1" w:rsidP="00292DA5">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bCs/>
          <w:sz w:val="18"/>
          <w:szCs w:val="18"/>
          <w:lang w:eastAsia="ar-SA"/>
        </w:rPr>
      </w:pPr>
      <w:r w:rsidRPr="004E4B58">
        <w:rPr>
          <w:rFonts w:ascii="Arial" w:hAnsi="Arial" w:cs="Arial"/>
          <w:b/>
          <w:bCs/>
          <w:sz w:val="18"/>
          <w:szCs w:val="18"/>
          <w:lang w:eastAsia="ar-SA"/>
        </w:rPr>
        <w:t xml:space="preserve">Zadanie nr 2 – </w:t>
      </w:r>
      <w:r>
        <w:rPr>
          <w:rFonts w:ascii="Arial" w:hAnsi="Arial" w:cs="Arial"/>
          <w:b/>
          <w:bCs/>
          <w:sz w:val="18"/>
          <w:szCs w:val="18"/>
          <w:lang w:eastAsia="ar-SA"/>
        </w:rPr>
        <w:t>Defibrylator – 1 szt.</w:t>
      </w:r>
    </w:p>
    <w:p w:rsidR="008F73F1" w:rsidRPr="004E4B58" w:rsidRDefault="008F73F1" w:rsidP="00292DA5">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18"/>
          <w:szCs w:val="18"/>
          <w:lang w:eastAsia="ar-SA"/>
        </w:rPr>
      </w:pPr>
      <w:r w:rsidRPr="004E4B58">
        <w:rPr>
          <w:rFonts w:ascii="Arial" w:hAnsi="Arial" w:cs="Arial"/>
          <w:sz w:val="18"/>
          <w:szCs w:val="18"/>
          <w:lang w:eastAsia="ar-SA"/>
        </w:rPr>
        <w:t>Cena netto ……………………………… zł (słownie:  …………..……………..)</w:t>
      </w:r>
    </w:p>
    <w:p w:rsidR="008F73F1" w:rsidRPr="004E4B58" w:rsidRDefault="008F73F1" w:rsidP="00292DA5">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18"/>
          <w:szCs w:val="18"/>
          <w:lang w:eastAsia="ar-SA"/>
        </w:rPr>
      </w:pPr>
      <w:r w:rsidRPr="004E4B58">
        <w:rPr>
          <w:rFonts w:ascii="Arial" w:hAnsi="Arial" w:cs="Arial"/>
          <w:sz w:val="18"/>
          <w:szCs w:val="18"/>
          <w:lang w:eastAsia="ar-SA"/>
        </w:rPr>
        <w:t>podatek VAT ….. %, w kwocie ………………………zł (słownie:  ……...…………..)</w:t>
      </w:r>
    </w:p>
    <w:p w:rsidR="008F73F1" w:rsidRPr="004E4B58" w:rsidRDefault="008F73F1" w:rsidP="00292DA5">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18"/>
          <w:szCs w:val="18"/>
          <w:lang w:eastAsia="ar-SA"/>
        </w:rPr>
      </w:pPr>
      <w:r w:rsidRPr="004E4B58">
        <w:rPr>
          <w:rFonts w:ascii="Arial" w:hAnsi="Arial" w:cs="Arial"/>
          <w:sz w:val="18"/>
          <w:szCs w:val="18"/>
          <w:lang w:eastAsia="ar-SA"/>
        </w:rPr>
        <w:t>Cena brutto ………………………….. zł (słownie:  ……...……………………..)</w:t>
      </w:r>
    </w:p>
    <w:p w:rsidR="008F73F1" w:rsidRPr="004E4B58" w:rsidRDefault="008F73F1" w:rsidP="00292DA5">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18"/>
          <w:szCs w:val="18"/>
          <w:lang w:eastAsia="ar-SA"/>
        </w:rPr>
      </w:pPr>
    </w:p>
    <w:p w:rsidR="008F73F1" w:rsidRPr="004E4B58" w:rsidRDefault="008F73F1" w:rsidP="00292DA5">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bCs/>
          <w:sz w:val="18"/>
          <w:szCs w:val="18"/>
          <w:lang w:eastAsia="ar-SA"/>
        </w:rPr>
      </w:pPr>
      <w:r w:rsidRPr="004E4B58">
        <w:rPr>
          <w:rFonts w:ascii="Arial" w:hAnsi="Arial" w:cs="Arial"/>
          <w:b/>
          <w:bCs/>
          <w:sz w:val="18"/>
          <w:szCs w:val="18"/>
          <w:lang w:eastAsia="ar-SA"/>
        </w:rPr>
        <w:t xml:space="preserve">Zadanie nr 3 – </w:t>
      </w:r>
      <w:r>
        <w:rPr>
          <w:rFonts w:ascii="Arial" w:hAnsi="Arial" w:cs="Arial"/>
          <w:b/>
          <w:bCs/>
          <w:sz w:val="18"/>
          <w:szCs w:val="18"/>
          <w:lang w:eastAsia="ar-SA"/>
        </w:rPr>
        <w:t>System do ogrzewania pacjenta – 1 szt.</w:t>
      </w:r>
    </w:p>
    <w:p w:rsidR="008F73F1" w:rsidRPr="004E4B58" w:rsidRDefault="008F73F1" w:rsidP="00292DA5">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18"/>
          <w:szCs w:val="18"/>
          <w:lang w:eastAsia="ar-SA"/>
        </w:rPr>
      </w:pPr>
      <w:r w:rsidRPr="004E4B58">
        <w:rPr>
          <w:rFonts w:ascii="Arial" w:hAnsi="Arial" w:cs="Arial"/>
          <w:sz w:val="18"/>
          <w:szCs w:val="18"/>
          <w:lang w:eastAsia="ar-SA"/>
        </w:rPr>
        <w:t>Cena netto ……………………………… zł (słownie:  …………..……………..)</w:t>
      </w:r>
    </w:p>
    <w:p w:rsidR="008F73F1" w:rsidRPr="004E4B58" w:rsidRDefault="008F73F1" w:rsidP="00292DA5">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18"/>
          <w:szCs w:val="18"/>
          <w:lang w:eastAsia="ar-SA"/>
        </w:rPr>
      </w:pPr>
      <w:r w:rsidRPr="004E4B58">
        <w:rPr>
          <w:rFonts w:ascii="Arial" w:hAnsi="Arial" w:cs="Arial"/>
          <w:sz w:val="18"/>
          <w:szCs w:val="18"/>
          <w:lang w:eastAsia="ar-SA"/>
        </w:rPr>
        <w:t>podatek VAT ….. %, w kwocie ………………………zł (słownie:  ……...…………..)</w:t>
      </w:r>
    </w:p>
    <w:p w:rsidR="008F73F1" w:rsidRPr="004E4B58" w:rsidRDefault="008F73F1" w:rsidP="00292DA5">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18"/>
          <w:szCs w:val="18"/>
          <w:lang w:eastAsia="ar-SA"/>
        </w:rPr>
      </w:pPr>
      <w:r w:rsidRPr="004E4B58">
        <w:rPr>
          <w:rFonts w:ascii="Arial" w:hAnsi="Arial" w:cs="Arial"/>
          <w:sz w:val="18"/>
          <w:szCs w:val="18"/>
          <w:lang w:eastAsia="ar-SA"/>
        </w:rPr>
        <w:t>Cena brutto ………………………….. zł (słownie:  ……...……………………..)</w:t>
      </w:r>
    </w:p>
    <w:p w:rsidR="008F73F1" w:rsidRPr="004E4B58" w:rsidRDefault="008F73F1" w:rsidP="00292DA5">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18"/>
          <w:szCs w:val="18"/>
          <w:lang w:eastAsia="ar-SA"/>
        </w:rPr>
      </w:pPr>
    </w:p>
    <w:p w:rsidR="008F73F1" w:rsidRPr="00DD29FB" w:rsidRDefault="008F73F1" w:rsidP="009C2CB8">
      <w:pPr>
        <w:widowControl/>
        <w:numPr>
          <w:ilvl w:val="0"/>
          <w:numId w:val="9"/>
        </w:numPr>
        <w:tabs>
          <w:tab w:val="left" w:pos="426"/>
        </w:tabs>
        <w:ind w:left="426"/>
        <w:jc w:val="both"/>
        <w:rPr>
          <w:rFonts w:cs="Times New Roman"/>
        </w:rPr>
      </w:pPr>
      <w:r>
        <w:rPr>
          <w:rFonts w:ascii="Arial" w:hAnsi="Arial" w:cs="Arial"/>
          <w:sz w:val="20"/>
          <w:szCs w:val="20"/>
          <w:lang w:eastAsia="ar-SA"/>
        </w:rPr>
        <w:t>ZOBOWIĄZUJĘ SIĘ do wykonania zamówienia zgodnie z wymogami określonymi w Specyfikacji Warunków Zamówienia.</w:t>
      </w:r>
    </w:p>
    <w:p w:rsidR="008F73F1" w:rsidRPr="0017216C" w:rsidRDefault="008F73F1" w:rsidP="0017216C">
      <w:pPr>
        <w:widowControl/>
        <w:tabs>
          <w:tab w:val="left" w:pos="426"/>
        </w:tabs>
        <w:ind w:left="66"/>
        <w:jc w:val="both"/>
        <w:rPr>
          <w:rFonts w:cs="Times New Roman"/>
        </w:rPr>
      </w:pPr>
    </w:p>
    <w:p w:rsidR="008F73F1" w:rsidRPr="00DD29FB" w:rsidRDefault="008F73F1" w:rsidP="009C2CB8">
      <w:pPr>
        <w:widowControl/>
        <w:numPr>
          <w:ilvl w:val="0"/>
          <w:numId w:val="9"/>
        </w:numPr>
        <w:tabs>
          <w:tab w:val="left" w:pos="426"/>
        </w:tabs>
        <w:ind w:left="426"/>
        <w:jc w:val="both"/>
        <w:rPr>
          <w:rFonts w:cs="Times New Roman"/>
        </w:rPr>
      </w:pPr>
      <w:r>
        <w:rPr>
          <w:rFonts w:ascii="Arial" w:hAnsi="Arial" w:cs="Arial"/>
          <w:sz w:val="20"/>
          <w:szCs w:val="20"/>
          <w:lang w:eastAsia="ar-SA"/>
        </w:rPr>
        <w:t>ZOBOWIĄZUJĘ SIĘ do wykonania zamówienia w terminie zgodnym ze Specyfikacją Warunków Zamówienia.</w:t>
      </w:r>
    </w:p>
    <w:p w:rsidR="008F73F1" w:rsidRDefault="008F73F1" w:rsidP="00DD29FB">
      <w:pPr>
        <w:widowControl/>
        <w:tabs>
          <w:tab w:val="left" w:pos="426"/>
        </w:tabs>
        <w:autoSpaceDE w:val="0"/>
        <w:ind w:left="66"/>
        <w:jc w:val="both"/>
        <w:rPr>
          <w:rFonts w:cs="Times New Roman"/>
        </w:rPr>
      </w:pPr>
    </w:p>
    <w:p w:rsidR="008F73F1" w:rsidRPr="00DD29FB" w:rsidRDefault="008F73F1" w:rsidP="009C2CB8">
      <w:pPr>
        <w:widowControl/>
        <w:numPr>
          <w:ilvl w:val="0"/>
          <w:numId w:val="9"/>
        </w:numPr>
        <w:tabs>
          <w:tab w:val="left" w:pos="426"/>
        </w:tabs>
        <w:ind w:left="426"/>
        <w:jc w:val="both"/>
        <w:rPr>
          <w:rFonts w:cs="Times New Roman"/>
        </w:rPr>
      </w:pPr>
      <w:r>
        <w:rPr>
          <w:rFonts w:ascii="Arial" w:hAnsi="Arial" w:cs="Arial"/>
          <w:sz w:val="20"/>
          <w:szCs w:val="20"/>
          <w:lang w:eastAsia="ar-SA"/>
        </w:rPr>
        <w:t>AKCEPTUJĘ projekt umowy bez zastrzeżeń.</w:t>
      </w:r>
    </w:p>
    <w:p w:rsidR="008F73F1" w:rsidRDefault="008F73F1" w:rsidP="00DD29FB">
      <w:pPr>
        <w:widowControl/>
        <w:tabs>
          <w:tab w:val="left" w:pos="426"/>
        </w:tabs>
        <w:ind w:left="66"/>
        <w:jc w:val="both"/>
        <w:rPr>
          <w:rFonts w:cs="Times New Roman"/>
        </w:rPr>
      </w:pPr>
    </w:p>
    <w:p w:rsidR="008F73F1" w:rsidRPr="00292DA5" w:rsidRDefault="008F73F1" w:rsidP="009C2CB8">
      <w:pPr>
        <w:widowControl/>
        <w:numPr>
          <w:ilvl w:val="0"/>
          <w:numId w:val="9"/>
        </w:numPr>
        <w:tabs>
          <w:tab w:val="left" w:pos="426"/>
        </w:tabs>
        <w:autoSpaceDE w:val="0"/>
        <w:ind w:left="426"/>
        <w:jc w:val="both"/>
        <w:rPr>
          <w:rFonts w:cs="Times New Roman"/>
        </w:rPr>
      </w:pPr>
      <w:r>
        <w:rPr>
          <w:rFonts w:ascii="Arial" w:hAnsi="Arial" w:cs="Arial"/>
          <w:sz w:val="20"/>
          <w:szCs w:val="20"/>
          <w:lang w:eastAsia="ar-SA"/>
        </w:rPr>
        <w:t>AKCEPTUJĘ warunki płatności określone przez Zamawiającego w projekcie umowy.</w:t>
      </w:r>
    </w:p>
    <w:p w:rsidR="008F73F1" w:rsidRDefault="008F73F1" w:rsidP="00292DA5">
      <w:pPr>
        <w:widowControl/>
        <w:tabs>
          <w:tab w:val="left" w:pos="426"/>
        </w:tabs>
        <w:autoSpaceDE w:val="0"/>
        <w:jc w:val="both"/>
        <w:rPr>
          <w:rFonts w:cs="Times New Roman"/>
        </w:rPr>
      </w:pPr>
    </w:p>
    <w:p w:rsidR="008F73F1" w:rsidRPr="00DD29FB" w:rsidRDefault="008F73F1" w:rsidP="009C2CB8">
      <w:pPr>
        <w:widowControl/>
        <w:numPr>
          <w:ilvl w:val="0"/>
          <w:numId w:val="9"/>
        </w:numPr>
        <w:tabs>
          <w:tab w:val="left" w:pos="426"/>
          <w:tab w:val="left" w:pos="851"/>
        </w:tabs>
        <w:ind w:left="426"/>
        <w:jc w:val="both"/>
        <w:rPr>
          <w:rFonts w:cs="Times New Roman"/>
        </w:rPr>
      </w:pPr>
      <w:r>
        <w:rPr>
          <w:rFonts w:ascii="Arial" w:hAnsi="Arial" w:cs="Arial"/>
          <w:sz w:val="20"/>
          <w:szCs w:val="20"/>
          <w:lang w:eastAsia="ar-SA"/>
        </w:rPr>
        <w:t>UWAŻAM SIĘ za związanego niniejszą ofertą przez czas wskazany w Specyfikacji Warunków Zamówienia.</w:t>
      </w:r>
    </w:p>
    <w:p w:rsidR="008F73F1" w:rsidRDefault="008F73F1" w:rsidP="00DD29FB">
      <w:pPr>
        <w:widowControl/>
        <w:tabs>
          <w:tab w:val="left" w:pos="426"/>
          <w:tab w:val="left" w:pos="851"/>
        </w:tabs>
        <w:jc w:val="both"/>
        <w:rPr>
          <w:rFonts w:cs="Times New Roman"/>
        </w:rPr>
      </w:pPr>
    </w:p>
    <w:p w:rsidR="008F73F1" w:rsidRPr="00E677CE" w:rsidRDefault="008F73F1" w:rsidP="009C2CB8">
      <w:pPr>
        <w:widowControl/>
        <w:numPr>
          <w:ilvl w:val="0"/>
          <w:numId w:val="9"/>
        </w:numPr>
        <w:tabs>
          <w:tab w:val="left" w:pos="360"/>
          <w:tab w:val="left" w:pos="426"/>
        </w:tabs>
        <w:ind w:left="426"/>
        <w:jc w:val="both"/>
        <w:rPr>
          <w:rFonts w:cs="Times New Roman"/>
        </w:rPr>
      </w:pPr>
      <w:r>
        <w:rPr>
          <w:rFonts w:ascii="Arial" w:hAnsi="Arial" w:cs="Arial"/>
          <w:sz w:val="20"/>
          <w:szCs w:val="20"/>
          <w:lang w:eastAsia="ar-SA"/>
        </w:rPr>
        <w:t xml:space="preserve">OŚWIADCZAM, że sposób reprezentacji Wykonawcy*/Wykonawców wspólnie ubiegających się o udzielenie zamówienia* dla potrzeb niniejszego zamówienia jest następujący: </w:t>
      </w:r>
    </w:p>
    <w:p w:rsidR="008F73F1" w:rsidRDefault="008F73F1" w:rsidP="006126C2">
      <w:pPr>
        <w:tabs>
          <w:tab w:val="left" w:pos="360"/>
          <w:tab w:val="left" w:pos="426"/>
        </w:tabs>
        <w:ind w:left="426"/>
        <w:jc w:val="center"/>
        <w:rPr>
          <w:rFonts w:cs="Times New Roman"/>
        </w:rPr>
      </w:pPr>
      <w:r>
        <w:rPr>
          <w:rFonts w:ascii="Arial" w:hAnsi="Arial" w:cs="Arial"/>
          <w:sz w:val="20"/>
          <w:szCs w:val="20"/>
          <w:lang w:eastAsia="ar-SA"/>
        </w:rPr>
        <w:t>………………………………………………………………………………………………</w:t>
      </w:r>
    </w:p>
    <w:p w:rsidR="008F73F1" w:rsidRDefault="008F73F1" w:rsidP="000B2377">
      <w:pPr>
        <w:tabs>
          <w:tab w:val="left" w:pos="360"/>
          <w:tab w:val="left" w:pos="426"/>
        </w:tabs>
        <w:ind w:left="426"/>
        <w:jc w:val="center"/>
        <w:rPr>
          <w:rFonts w:ascii="Arial" w:hAnsi="Arial" w:cs="Arial"/>
          <w:i/>
          <w:iCs/>
          <w:sz w:val="20"/>
          <w:szCs w:val="20"/>
          <w:lang w:eastAsia="ar-SA"/>
        </w:rPr>
      </w:pPr>
      <w:r>
        <w:rPr>
          <w:rFonts w:ascii="Arial" w:hAnsi="Arial" w:cs="Arial"/>
          <w:i/>
          <w:iCs/>
          <w:sz w:val="20"/>
          <w:szCs w:val="20"/>
          <w:lang w:eastAsia="ar-SA"/>
        </w:rPr>
        <w:t xml:space="preserve"> (Wypełniają jedynie Wykonawcy składający wspólnie ofertę)</w:t>
      </w:r>
    </w:p>
    <w:p w:rsidR="008F73F1" w:rsidRPr="000B2377" w:rsidRDefault="008F73F1" w:rsidP="009C2CB8">
      <w:pPr>
        <w:widowControl/>
        <w:numPr>
          <w:ilvl w:val="0"/>
          <w:numId w:val="9"/>
        </w:numPr>
        <w:tabs>
          <w:tab w:val="left" w:pos="426"/>
          <w:tab w:val="left" w:pos="480"/>
          <w:tab w:val="left" w:pos="851"/>
        </w:tabs>
        <w:ind w:left="426"/>
        <w:jc w:val="both"/>
        <w:rPr>
          <w:rFonts w:cs="Times New Roman"/>
        </w:rPr>
      </w:pPr>
      <w:r>
        <w:rPr>
          <w:rFonts w:ascii="Arial" w:hAnsi="Arial" w:cs="Arial"/>
          <w:sz w:val="20"/>
          <w:szCs w:val="20"/>
        </w:rPr>
        <w:t>OŚWIADCZAM, iż</w:t>
      </w:r>
      <w:r>
        <w:rPr>
          <w:rFonts w:ascii="Arial" w:hAnsi="Arial" w:cs="Arial"/>
          <w:sz w:val="20"/>
          <w:szCs w:val="20"/>
          <w:lang w:eastAsia="ar-SA"/>
        </w:rPr>
        <w:t xml:space="preserve"> </w:t>
      </w:r>
      <w:r>
        <w:rPr>
          <w:rFonts w:ascii="Arial" w:hAnsi="Arial" w:cs="Arial"/>
          <w:sz w:val="20"/>
          <w:szCs w:val="20"/>
        </w:rPr>
        <w:t>ZAMÓWIENIE ZREALIZUJĘ sam*/przy udziale podwykonawców w następującym zakresie*:</w:t>
      </w:r>
    </w:p>
    <w:p w:rsidR="008F73F1" w:rsidRDefault="008F73F1" w:rsidP="006126C2">
      <w:pPr>
        <w:tabs>
          <w:tab w:val="left" w:pos="426"/>
          <w:tab w:val="left" w:pos="480"/>
        </w:tabs>
        <w:ind w:left="66"/>
        <w:jc w:val="both"/>
        <w:rPr>
          <w:rFonts w:cs="Times New Roman"/>
        </w:rPr>
      </w:pPr>
      <w:r>
        <w:rPr>
          <w:rFonts w:ascii="Arial" w:hAnsi="Arial" w:cs="Arial"/>
          <w:sz w:val="20"/>
          <w:szCs w:val="20"/>
        </w:rPr>
        <w:t>Zakres powierzonych prac:</w:t>
      </w:r>
    </w:p>
    <w:p w:rsidR="008F73F1" w:rsidRDefault="008F73F1" w:rsidP="006126C2">
      <w:pPr>
        <w:tabs>
          <w:tab w:val="left" w:pos="426"/>
          <w:tab w:val="left" w:pos="480"/>
        </w:tabs>
        <w:ind w:left="66"/>
        <w:jc w:val="both"/>
        <w:rPr>
          <w:rFonts w:cs="Times New Roman"/>
        </w:rPr>
      </w:pPr>
      <w:r>
        <w:rPr>
          <w:rFonts w:ascii="Arial" w:hAnsi="Arial" w:cs="Arial"/>
          <w:sz w:val="20"/>
          <w:szCs w:val="20"/>
        </w:rPr>
        <w:t>Kwota: ……………………………………. zł lub wskaźnik procentowy w wysokości ………………..%</w:t>
      </w:r>
    </w:p>
    <w:p w:rsidR="008F73F1" w:rsidRDefault="008F73F1" w:rsidP="006126C2">
      <w:pPr>
        <w:tabs>
          <w:tab w:val="left" w:pos="426"/>
          <w:tab w:val="left" w:pos="480"/>
        </w:tabs>
        <w:ind w:left="426"/>
        <w:jc w:val="both"/>
        <w:rPr>
          <w:rFonts w:cs="Times New Roman"/>
        </w:rPr>
      </w:pPr>
      <w:r>
        <w:rPr>
          <w:rFonts w:ascii="Arial" w:hAnsi="Arial" w:cs="Arial"/>
          <w:sz w:val="20"/>
          <w:szCs w:val="20"/>
        </w:rPr>
        <w:t xml:space="preserve"> ……………………………………………………………………………………………………..………</w:t>
      </w:r>
    </w:p>
    <w:p w:rsidR="008F73F1" w:rsidRDefault="008F73F1" w:rsidP="006126C2">
      <w:pPr>
        <w:tabs>
          <w:tab w:val="left" w:pos="426"/>
          <w:tab w:val="left" w:pos="480"/>
        </w:tabs>
        <w:ind w:left="426"/>
        <w:jc w:val="center"/>
        <w:rPr>
          <w:rFonts w:ascii="Arial" w:hAnsi="Arial" w:cs="Arial"/>
          <w:i/>
          <w:iCs/>
          <w:sz w:val="20"/>
          <w:szCs w:val="20"/>
          <w:lang w:eastAsia="ar-SA"/>
        </w:rPr>
      </w:pPr>
      <w:r>
        <w:rPr>
          <w:rFonts w:ascii="Arial" w:hAnsi="Arial" w:cs="Arial"/>
          <w:i/>
          <w:iCs/>
          <w:sz w:val="20"/>
          <w:szCs w:val="20"/>
          <w:lang w:eastAsia="ar-SA"/>
        </w:rPr>
        <w:t>(zakres powierzonych prac oraz nazwa i adres podwykonawcy o ile są znane)</w:t>
      </w:r>
    </w:p>
    <w:p w:rsidR="008F73F1" w:rsidRDefault="008F73F1" w:rsidP="006126C2">
      <w:pPr>
        <w:tabs>
          <w:tab w:val="left" w:pos="426"/>
          <w:tab w:val="left" w:pos="480"/>
        </w:tabs>
        <w:ind w:left="426"/>
        <w:jc w:val="center"/>
        <w:rPr>
          <w:rFonts w:cs="Times New Roman"/>
        </w:rPr>
      </w:pPr>
    </w:p>
    <w:p w:rsidR="008F73F1" w:rsidRPr="000B2377" w:rsidRDefault="008F73F1" w:rsidP="009C2CB8">
      <w:pPr>
        <w:widowControl/>
        <w:numPr>
          <w:ilvl w:val="0"/>
          <w:numId w:val="9"/>
        </w:numPr>
        <w:tabs>
          <w:tab w:val="left" w:pos="426"/>
          <w:tab w:val="left" w:pos="480"/>
          <w:tab w:val="left" w:pos="851"/>
        </w:tabs>
        <w:ind w:left="426"/>
        <w:jc w:val="both"/>
        <w:rPr>
          <w:rFonts w:cs="Times New Roman"/>
        </w:rPr>
      </w:pPr>
      <w:r>
        <w:rPr>
          <w:rFonts w:ascii="Arial" w:hAnsi="Arial" w:cs="Arial"/>
          <w:sz w:val="20"/>
          <w:szCs w:val="20"/>
          <w:lang w:eastAsia="ar-SA"/>
        </w:rPr>
        <w:t xml:space="preserve">OŚWIADCZAM, iż – za wyjątkiem informacji i dokumentów zawartych  w ofercie, które zostały </w:t>
      </w:r>
      <w:r>
        <w:rPr>
          <w:rFonts w:ascii="Arial" w:hAnsi="Arial" w:cs="Arial"/>
          <w:sz w:val="20"/>
          <w:szCs w:val="20"/>
        </w:rPr>
        <w:t xml:space="preserve">złożone zgodnie z zapisami </w:t>
      </w:r>
      <w:r w:rsidRPr="005E798D">
        <w:rPr>
          <w:rFonts w:ascii="Arial" w:hAnsi="Arial" w:cs="Arial"/>
          <w:sz w:val="20"/>
          <w:szCs w:val="20"/>
        </w:rPr>
        <w:t>rozdz. XVI pkt 16.6</w:t>
      </w:r>
      <w:r>
        <w:rPr>
          <w:rFonts w:ascii="Arial" w:hAnsi="Arial" w:cs="Arial"/>
          <w:sz w:val="20"/>
          <w:szCs w:val="20"/>
        </w:rPr>
        <w:t xml:space="preserve"> Specyfikacji Warunków Zamówienia </w:t>
      </w:r>
      <w:r>
        <w:rPr>
          <w:rFonts w:ascii="Arial" w:hAnsi="Arial" w:cs="Arial"/>
          <w:sz w:val="20"/>
          <w:szCs w:val="20"/>
          <w:lang w:eastAsia="ar-SA"/>
        </w:rPr>
        <w:t>- niniejsza oferta oraz wszelkie załączniki do niej są jawne i nie zawierają informacji stanowiących tajemnicę przedsiębiorstwa w rozumieniu przepisów o zwalczaniu nieuczciwej konkurencji.</w:t>
      </w:r>
    </w:p>
    <w:p w:rsidR="008F73F1" w:rsidRDefault="008F73F1" w:rsidP="000B2377">
      <w:pPr>
        <w:widowControl/>
        <w:tabs>
          <w:tab w:val="left" w:pos="426"/>
          <w:tab w:val="left" w:pos="480"/>
          <w:tab w:val="left" w:pos="851"/>
        </w:tabs>
        <w:ind w:left="66"/>
        <w:jc w:val="both"/>
        <w:rPr>
          <w:rFonts w:cs="Times New Roman"/>
        </w:rPr>
      </w:pPr>
    </w:p>
    <w:p w:rsidR="008F73F1" w:rsidRPr="008F54F2" w:rsidRDefault="008F73F1" w:rsidP="009C2CB8">
      <w:pPr>
        <w:widowControl/>
        <w:numPr>
          <w:ilvl w:val="0"/>
          <w:numId w:val="9"/>
        </w:numPr>
        <w:tabs>
          <w:tab w:val="left" w:pos="426"/>
          <w:tab w:val="left" w:pos="480"/>
          <w:tab w:val="left" w:pos="851"/>
        </w:tabs>
        <w:ind w:left="426"/>
        <w:jc w:val="both"/>
        <w:rPr>
          <w:rFonts w:cs="Times New Roman"/>
        </w:rPr>
      </w:pPr>
      <w:r>
        <w:rPr>
          <w:rFonts w:ascii="Arial" w:hAnsi="Arial" w:cs="Arial"/>
          <w:sz w:val="20"/>
          <w:szCs w:val="20"/>
          <w:lang w:eastAsia="ar-SA"/>
        </w:rPr>
        <w:t>ZOBOWIĄZUJĘ SIĘ, w przypadku wyboru mojej oferty, do zawarcia umowy zgodnej z niniejszą ofertą, na warunkach określonych w Specyfikacji Warunków Zamówienia (w tym w projekcie umowy), w miejscu i terminie wyznaczonym przez Zamawiającego.</w:t>
      </w:r>
    </w:p>
    <w:p w:rsidR="008F73F1" w:rsidRDefault="008F73F1" w:rsidP="008F54F2">
      <w:pPr>
        <w:widowControl/>
        <w:tabs>
          <w:tab w:val="left" w:pos="426"/>
          <w:tab w:val="left" w:pos="480"/>
          <w:tab w:val="left" w:pos="851"/>
        </w:tabs>
        <w:jc w:val="both"/>
        <w:rPr>
          <w:rFonts w:cs="Times New Roman"/>
        </w:rPr>
      </w:pPr>
    </w:p>
    <w:p w:rsidR="008F73F1" w:rsidRPr="000B2377" w:rsidRDefault="008F73F1" w:rsidP="009C2CB8">
      <w:pPr>
        <w:widowControl/>
        <w:numPr>
          <w:ilvl w:val="0"/>
          <w:numId w:val="9"/>
        </w:numPr>
        <w:tabs>
          <w:tab w:val="left" w:pos="426"/>
          <w:tab w:val="left" w:pos="480"/>
          <w:tab w:val="left" w:pos="851"/>
        </w:tabs>
        <w:ind w:left="426"/>
        <w:jc w:val="both"/>
        <w:rPr>
          <w:rFonts w:cs="Times New Roman"/>
        </w:rPr>
      </w:pPr>
      <w:r>
        <w:rPr>
          <w:rFonts w:ascii="Arial" w:hAnsi="Arial" w:cs="Arial"/>
          <w:sz w:val="20"/>
          <w:szCs w:val="20"/>
          <w:lang w:eastAsia="ar-SA"/>
        </w:rPr>
        <w:t>OŚWIADCZAM, iż wypełniłem obowiązki informacyjne przewidziane w art. 13 lub 14 RODO wobec osób fizycznych, od których dane osobowe bezpośrednio lub pośrednio uzyskałem w celu ubiegania się o udzielenie zamówienia publicznego w niniejszym postępowaniu.</w:t>
      </w:r>
    </w:p>
    <w:p w:rsidR="008F73F1" w:rsidRDefault="008F73F1" w:rsidP="000B2377">
      <w:pPr>
        <w:widowControl/>
        <w:tabs>
          <w:tab w:val="left" w:pos="426"/>
          <w:tab w:val="left" w:pos="480"/>
          <w:tab w:val="left" w:pos="851"/>
        </w:tabs>
        <w:jc w:val="both"/>
        <w:rPr>
          <w:rFonts w:cs="Times New Roman"/>
        </w:rPr>
      </w:pPr>
    </w:p>
    <w:p w:rsidR="008F73F1" w:rsidRDefault="008F73F1" w:rsidP="009C2CB8">
      <w:pPr>
        <w:widowControl/>
        <w:numPr>
          <w:ilvl w:val="0"/>
          <w:numId w:val="9"/>
        </w:numPr>
        <w:tabs>
          <w:tab w:val="left" w:pos="426"/>
          <w:tab w:val="left" w:pos="480"/>
          <w:tab w:val="num" w:pos="851"/>
        </w:tabs>
        <w:ind w:hanging="927"/>
        <w:jc w:val="both"/>
        <w:rPr>
          <w:rFonts w:ascii="Arial" w:hAnsi="Arial" w:cs="Arial"/>
          <w:sz w:val="20"/>
          <w:szCs w:val="20"/>
          <w:lang w:eastAsia="ar-SA"/>
        </w:rPr>
      </w:pPr>
      <w:r>
        <w:rPr>
          <w:rFonts w:ascii="Arial" w:hAnsi="Arial" w:cs="Arial"/>
          <w:sz w:val="20"/>
          <w:szCs w:val="20"/>
          <w:lang w:eastAsia="ar-SA"/>
        </w:rPr>
        <w:t>OŚWIADCZAM, iż wybór oferty:</w:t>
      </w:r>
    </w:p>
    <w:p w:rsidR="008F73F1" w:rsidRDefault="008F73F1" w:rsidP="00E677CE">
      <w:pPr>
        <w:widowControl/>
        <w:tabs>
          <w:tab w:val="left" w:pos="426"/>
          <w:tab w:val="left" w:pos="480"/>
        </w:tabs>
        <w:jc w:val="both"/>
        <w:rPr>
          <w:rFonts w:ascii="Arial" w:hAnsi="Arial" w:cs="Arial"/>
          <w:sz w:val="20"/>
          <w:szCs w:val="20"/>
          <w:lang w:eastAsia="ar-SA"/>
        </w:rPr>
      </w:pPr>
      <w:r>
        <w:rPr>
          <w:rFonts w:ascii="Arial" w:hAnsi="Arial" w:cs="Arial"/>
          <w:sz w:val="20"/>
          <w:szCs w:val="20"/>
          <w:lang w:eastAsia="ar-SA"/>
        </w:rPr>
        <w:t xml:space="preserve"> </w:t>
      </w:r>
    </w:p>
    <w:p w:rsidR="008F73F1" w:rsidRDefault="008F73F1" w:rsidP="00E677CE">
      <w:pPr>
        <w:spacing w:line="360" w:lineRule="auto"/>
        <w:jc w:val="both"/>
        <w:rPr>
          <w:rFonts w:ascii="Arial" w:hAnsi="Arial" w:cs="Arial"/>
          <w:sz w:val="20"/>
          <w:szCs w:val="20"/>
          <w:lang w:eastAsia="ar-SA"/>
        </w:rPr>
      </w:pPr>
      <w:r>
        <w:rPr>
          <w:rFonts w:ascii="Arial" w:hAnsi="Arial" w:cs="Arial"/>
          <w:sz w:val="20"/>
          <w:szCs w:val="20"/>
          <w:lang w:eastAsia="ar-SA"/>
        </w:rPr>
        <w:t xml:space="preserve">□ NIE PROWADZI* do powstania obowiązku podatkowego u Zamawiającego </w:t>
      </w:r>
    </w:p>
    <w:p w:rsidR="008F73F1" w:rsidRDefault="008F73F1" w:rsidP="00E677CE">
      <w:pPr>
        <w:spacing w:line="360" w:lineRule="auto"/>
        <w:jc w:val="both"/>
        <w:rPr>
          <w:rFonts w:ascii="Arial" w:hAnsi="Arial" w:cs="Arial"/>
          <w:sz w:val="20"/>
          <w:szCs w:val="20"/>
        </w:rPr>
      </w:pPr>
      <w:r>
        <w:rPr>
          <w:rFonts w:ascii="Arial" w:hAnsi="Arial" w:cs="Arial"/>
          <w:sz w:val="20"/>
          <w:szCs w:val="20"/>
          <w:lang w:eastAsia="ar-SA"/>
        </w:rPr>
        <w:t>□ PROWADZI* do powstania obowiązku podatkowego u Zamawiającego</w:t>
      </w:r>
      <w:r w:rsidRPr="00E21F58">
        <w:rPr>
          <w:rFonts w:ascii="Arial" w:hAnsi="Arial" w:cs="Arial"/>
          <w:sz w:val="20"/>
          <w:szCs w:val="20"/>
        </w:rPr>
        <w:t xml:space="preserve"> </w:t>
      </w:r>
    </w:p>
    <w:p w:rsidR="008F73F1" w:rsidRPr="000B2377" w:rsidRDefault="008F73F1" w:rsidP="006126C2">
      <w:pPr>
        <w:jc w:val="both"/>
        <w:rPr>
          <w:sz w:val="16"/>
          <w:szCs w:val="16"/>
        </w:rPr>
      </w:pPr>
      <w:r w:rsidRPr="000B2377">
        <w:rPr>
          <w:rFonts w:ascii="Arial" w:hAnsi="Arial" w:cs="Arial"/>
          <w:b/>
          <w:bCs/>
          <w:i/>
          <w:iCs/>
          <w:sz w:val="16"/>
          <w:szCs w:val="16"/>
          <w:u w:val="single"/>
          <w:lang w:eastAsia="ar-SA"/>
        </w:rPr>
        <w:t>* zaznaczyć właściwe</w:t>
      </w:r>
      <w:r w:rsidRPr="000B2377">
        <w:rPr>
          <w:sz w:val="16"/>
          <w:szCs w:val="16"/>
        </w:rPr>
        <w:t xml:space="preserve"> </w:t>
      </w:r>
    </w:p>
    <w:p w:rsidR="008F73F1" w:rsidRPr="00DF0FE5" w:rsidRDefault="008F73F1" w:rsidP="006126C2">
      <w:pPr>
        <w:jc w:val="both"/>
        <w:rPr>
          <w:rFonts w:cs="Times New Roman"/>
          <w:color w:val="FF0000"/>
          <w:sz w:val="16"/>
          <w:szCs w:val="16"/>
        </w:rPr>
      </w:pPr>
    </w:p>
    <w:p w:rsidR="008F73F1" w:rsidRDefault="008F73F1" w:rsidP="006126C2">
      <w:pPr>
        <w:jc w:val="both"/>
        <w:rPr>
          <w:rFonts w:ascii="Arial" w:hAnsi="Arial" w:cs="Arial"/>
          <w:sz w:val="20"/>
          <w:szCs w:val="20"/>
        </w:rPr>
      </w:pPr>
      <w:r>
        <w:rPr>
          <w:rFonts w:ascii="Arial" w:hAnsi="Arial" w:cs="Arial"/>
          <w:sz w:val="20"/>
          <w:szCs w:val="20"/>
        </w:rPr>
        <w:t>Nazwa</w:t>
      </w:r>
      <w:r w:rsidRPr="00E21F58">
        <w:rPr>
          <w:rFonts w:ascii="Arial" w:hAnsi="Arial" w:cs="Arial"/>
          <w:sz w:val="20"/>
          <w:szCs w:val="20"/>
        </w:rPr>
        <w:t xml:space="preserve"> (rodzaj) towaru</w:t>
      </w:r>
      <w:r>
        <w:rPr>
          <w:rFonts w:ascii="Arial" w:hAnsi="Arial" w:cs="Arial"/>
          <w:sz w:val="20"/>
          <w:szCs w:val="20"/>
        </w:rPr>
        <w:t xml:space="preserve"> lub usługi,</w:t>
      </w:r>
      <w:r w:rsidRPr="00E21F58">
        <w:rPr>
          <w:rFonts w:ascii="Arial" w:hAnsi="Arial" w:cs="Arial"/>
          <w:sz w:val="20"/>
          <w:szCs w:val="20"/>
        </w:rPr>
        <w:t xml:space="preserve"> dla których dostawa będzie prowadz</w:t>
      </w:r>
      <w:r>
        <w:rPr>
          <w:rFonts w:ascii="Arial" w:hAnsi="Arial" w:cs="Arial"/>
          <w:sz w:val="20"/>
          <w:szCs w:val="20"/>
        </w:rPr>
        <w:t xml:space="preserve">ić do jego powstania, wartość towaru lub usługi objętego obowiązkiem podatkowym Zamawiającego (bez kwoty podatku), stawka podatku od towarów i usług, która zgodnie z wiedzą Wykonawcy będzie miała zastosowanie – </w:t>
      </w:r>
      <w:r w:rsidRPr="00E677CE">
        <w:rPr>
          <w:rFonts w:ascii="Arial" w:hAnsi="Arial" w:cs="Arial"/>
          <w:i/>
          <w:iCs/>
          <w:sz w:val="20"/>
          <w:szCs w:val="20"/>
          <w:u w:val="single"/>
        </w:rPr>
        <w:t>wskazać jeżeli dotyczy:</w:t>
      </w:r>
    </w:p>
    <w:p w:rsidR="008F73F1" w:rsidRDefault="008F73F1" w:rsidP="006126C2">
      <w:pPr>
        <w:jc w:val="both"/>
        <w:rPr>
          <w:rFonts w:ascii="Arial" w:hAnsi="Arial" w:cs="Arial"/>
          <w:sz w:val="20"/>
          <w:szCs w:val="20"/>
        </w:rPr>
      </w:pPr>
      <w:r>
        <w:rPr>
          <w:rFonts w:ascii="Arial" w:hAnsi="Arial" w:cs="Arial"/>
          <w:sz w:val="20"/>
          <w:szCs w:val="20"/>
        </w:rPr>
        <w:t>…………………………..………………………</w:t>
      </w:r>
      <w:r w:rsidRPr="00E21F58">
        <w:rPr>
          <w:rFonts w:ascii="Arial" w:hAnsi="Arial" w:cs="Arial"/>
          <w:sz w:val="20"/>
          <w:szCs w:val="20"/>
        </w:rPr>
        <w:t>……</w:t>
      </w:r>
      <w:r>
        <w:rPr>
          <w:rFonts w:ascii="Arial" w:hAnsi="Arial" w:cs="Arial"/>
          <w:sz w:val="20"/>
          <w:szCs w:val="20"/>
        </w:rPr>
        <w:t>………………………………………………………….</w:t>
      </w:r>
      <w:r>
        <w:rPr>
          <w:rFonts w:ascii="Arial" w:hAnsi="Arial" w:cs="Arial"/>
          <w:sz w:val="20"/>
          <w:szCs w:val="20"/>
          <w:lang w:eastAsia="ar-SA"/>
        </w:rPr>
        <w:t>.</w:t>
      </w:r>
      <w:r w:rsidRPr="00E21F58">
        <w:rPr>
          <w:rFonts w:ascii="Arial" w:hAnsi="Arial" w:cs="Arial"/>
          <w:sz w:val="20"/>
          <w:szCs w:val="20"/>
        </w:rPr>
        <w:t xml:space="preserve"> </w:t>
      </w:r>
      <w:r>
        <w:rPr>
          <w:rFonts w:ascii="Arial" w:hAnsi="Arial" w:cs="Arial"/>
          <w:sz w:val="20"/>
          <w:szCs w:val="20"/>
        </w:rPr>
        <w:t>……………………………………………………………………………………………………………………………………………………………………………………………………………………………………….</w:t>
      </w:r>
    </w:p>
    <w:p w:rsidR="008F73F1" w:rsidRPr="00C309BC" w:rsidRDefault="008F73F1" w:rsidP="006126C2">
      <w:pPr>
        <w:tabs>
          <w:tab w:val="left" w:pos="426"/>
          <w:tab w:val="left" w:pos="480"/>
          <w:tab w:val="left" w:pos="851"/>
        </w:tabs>
        <w:ind w:left="66"/>
        <w:jc w:val="both"/>
        <w:rPr>
          <w:rFonts w:cs="Times New Roman"/>
        </w:rPr>
      </w:pPr>
    </w:p>
    <w:p w:rsidR="008F73F1" w:rsidRPr="0045521C" w:rsidRDefault="008F73F1" w:rsidP="009C2CB8">
      <w:pPr>
        <w:widowControl/>
        <w:numPr>
          <w:ilvl w:val="0"/>
          <w:numId w:val="9"/>
        </w:numPr>
        <w:tabs>
          <w:tab w:val="left" w:pos="426"/>
          <w:tab w:val="left" w:pos="480"/>
          <w:tab w:val="left" w:pos="851"/>
        </w:tabs>
        <w:ind w:left="426"/>
        <w:jc w:val="both"/>
        <w:rPr>
          <w:rFonts w:cs="Times New Roman"/>
        </w:rPr>
      </w:pPr>
      <w:r>
        <w:rPr>
          <w:rFonts w:ascii="Arial" w:hAnsi="Arial" w:cs="Arial"/>
          <w:sz w:val="20"/>
          <w:szCs w:val="20"/>
          <w:lang w:eastAsia="ar-SA"/>
        </w:rPr>
        <w:t>OŚWIADCZAM, że zgodnie z ustawą z dnia 06 marca 2018 r. Prawo przedsiębiorców (Dz. U. 2019, poz. 1292 ze zm.) jestem:</w:t>
      </w:r>
    </w:p>
    <w:p w:rsidR="008F73F1" w:rsidRPr="0021759D" w:rsidRDefault="008F73F1" w:rsidP="0045521C">
      <w:pPr>
        <w:widowControl/>
        <w:tabs>
          <w:tab w:val="left" w:pos="426"/>
          <w:tab w:val="left" w:pos="480"/>
          <w:tab w:val="left" w:pos="851"/>
        </w:tabs>
        <w:ind w:left="66"/>
        <w:jc w:val="both"/>
        <w:rPr>
          <w:rFonts w:cs="Times New Roman"/>
        </w:rPr>
      </w:pPr>
    </w:p>
    <w:p w:rsidR="008F73F1" w:rsidRDefault="008F73F1" w:rsidP="00E677CE">
      <w:pPr>
        <w:tabs>
          <w:tab w:val="left" w:pos="426"/>
          <w:tab w:val="left" w:pos="480"/>
        </w:tabs>
        <w:spacing w:line="360" w:lineRule="auto"/>
        <w:ind w:left="66"/>
        <w:jc w:val="both"/>
        <w:rPr>
          <w:rFonts w:cs="Times New Roman"/>
        </w:rPr>
      </w:pPr>
      <w:r>
        <w:rPr>
          <w:rFonts w:ascii="Arial" w:hAnsi="Arial" w:cs="Arial"/>
          <w:sz w:val="20"/>
          <w:szCs w:val="20"/>
          <w:lang w:eastAsia="ar-SA"/>
        </w:rPr>
        <w:t>□ Mikroprzedsiębiorcą*</w:t>
      </w:r>
    </w:p>
    <w:p w:rsidR="008F73F1" w:rsidRDefault="008F73F1" w:rsidP="00E677CE">
      <w:pPr>
        <w:tabs>
          <w:tab w:val="left" w:pos="426"/>
          <w:tab w:val="left" w:pos="480"/>
        </w:tabs>
        <w:spacing w:line="360" w:lineRule="auto"/>
        <w:ind w:left="66"/>
        <w:jc w:val="both"/>
        <w:rPr>
          <w:rFonts w:cs="Times New Roman"/>
        </w:rPr>
      </w:pPr>
      <w:r>
        <w:rPr>
          <w:rFonts w:ascii="Arial" w:hAnsi="Arial" w:cs="Arial"/>
          <w:sz w:val="20"/>
          <w:szCs w:val="20"/>
          <w:lang w:eastAsia="ar-SA"/>
        </w:rPr>
        <w:t>□ Małym przedsiębiorcą*</w:t>
      </w:r>
    </w:p>
    <w:p w:rsidR="008F73F1" w:rsidRDefault="008F73F1" w:rsidP="00E677CE">
      <w:pPr>
        <w:tabs>
          <w:tab w:val="left" w:pos="426"/>
          <w:tab w:val="left" w:pos="480"/>
        </w:tabs>
        <w:spacing w:line="360" w:lineRule="auto"/>
        <w:ind w:left="66"/>
        <w:jc w:val="both"/>
        <w:rPr>
          <w:rFonts w:ascii="Arial" w:hAnsi="Arial" w:cs="Arial"/>
          <w:sz w:val="20"/>
          <w:szCs w:val="20"/>
          <w:lang w:eastAsia="ar-SA"/>
        </w:rPr>
      </w:pPr>
      <w:r>
        <w:rPr>
          <w:rFonts w:ascii="Arial" w:hAnsi="Arial" w:cs="Arial"/>
          <w:sz w:val="20"/>
          <w:szCs w:val="20"/>
          <w:lang w:eastAsia="ar-SA"/>
        </w:rPr>
        <w:t>□ Średnim przedsiębiorcą*</w:t>
      </w:r>
    </w:p>
    <w:p w:rsidR="008F73F1" w:rsidRDefault="008F73F1" w:rsidP="00E677CE">
      <w:pPr>
        <w:tabs>
          <w:tab w:val="left" w:pos="426"/>
          <w:tab w:val="left" w:pos="480"/>
        </w:tabs>
        <w:spacing w:line="360" w:lineRule="auto"/>
        <w:ind w:left="66"/>
        <w:jc w:val="both"/>
        <w:rPr>
          <w:rFonts w:ascii="Arial" w:hAnsi="Arial" w:cs="Arial"/>
          <w:sz w:val="20"/>
          <w:szCs w:val="20"/>
          <w:lang w:eastAsia="ar-SA"/>
        </w:rPr>
      </w:pPr>
      <w:r>
        <w:rPr>
          <w:rFonts w:ascii="Arial" w:hAnsi="Arial" w:cs="Arial"/>
          <w:sz w:val="20"/>
          <w:szCs w:val="20"/>
          <w:lang w:eastAsia="ar-SA"/>
        </w:rPr>
        <w:t>□ Dużym przedsiębiorcą*</w:t>
      </w:r>
    </w:p>
    <w:p w:rsidR="008F73F1" w:rsidRPr="000B2377" w:rsidRDefault="008F73F1" w:rsidP="006126C2">
      <w:pPr>
        <w:tabs>
          <w:tab w:val="left" w:pos="426"/>
          <w:tab w:val="left" w:pos="480"/>
        </w:tabs>
        <w:ind w:left="66"/>
        <w:jc w:val="both"/>
        <w:rPr>
          <w:rFonts w:ascii="Arial" w:hAnsi="Arial" w:cs="Arial"/>
          <w:b/>
          <w:bCs/>
          <w:i/>
          <w:iCs/>
          <w:sz w:val="16"/>
          <w:szCs w:val="16"/>
          <w:u w:val="single"/>
          <w:lang w:eastAsia="ar-SA"/>
        </w:rPr>
      </w:pPr>
      <w:r w:rsidRPr="000B2377">
        <w:rPr>
          <w:rFonts w:ascii="Arial" w:hAnsi="Arial" w:cs="Arial"/>
          <w:b/>
          <w:bCs/>
          <w:i/>
          <w:iCs/>
          <w:sz w:val="16"/>
          <w:szCs w:val="16"/>
          <w:u w:val="single"/>
          <w:lang w:eastAsia="ar-SA"/>
        </w:rPr>
        <w:t>*zaznaczyć właściwe</w:t>
      </w:r>
    </w:p>
    <w:p w:rsidR="008F73F1" w:rsidRDefault="008F73F1" w:rsidP="006126C2">
      <w:pPr>
        <w:tabs>
          <w:tab w:val="left" w:pos="426"/>
          <w:tab w:val="left" w:pos="480"/>
        </w:tabs>
        <w:ind w:left="66"/>
        <w:jc w:val="both"/>
        <w:rPr>
          <w:rFonts w:ascii="Arial" w:hAnsi="Arial" w:cs="Arial"/>
          <w:b/>
          <w:bCs/>
          <w:i/>
          <w:iCs/>
          <w:color w:val="FF0000"/>
          <w:sz w:val="16"/>
          <w:szCs w:val="16"/>
          <w:u w:val="single"/>
          <w:lang w:eastAsia="ar-SA"/>
        </w:rPr>
      </w:pPr>
    </w:p>
    <w:p w:rsidR="008F73F1" w:rsidRDefault="008F73F1" w:rsidP="009C2CB8">
      <w:pPr>
        <w:widowControl/>
        <w:numPr>
          <w:ilvl w:val="0"/>
          <w:numId w:val="9"/>
        </w:numPr>
        <w:tabs>
          <w:tab w:val="left" w:pos="426"/>
          <w:tab w:val="left" w:pos="480"/>
          <w:tab w:val="left" w:pos="851"/>
        </w:tabs>
        <w:ind w:left="426"/>
        <w:jc w:val="both"/>
        <w:rPr>
          <w:rFonts w:cs="Times New Roman"/>
        </w:rPr>
      </w:pPr>
      <w:r>
        <w:rPr>
          <w:rFonts w:ascii="Arial" w:hAnsi="Arial" w:cs="Arial"/>
          <w:sz w:val="20"/>
          <w:szCs w:val="20"/>
          <w:lang w:eastAsia="ar-SA"/>
        </w:rPr>
        <w:t>WSZELKĄ KORESPONDENCJĘ w sprawie niniejszego postępowania należy kierować na poniższy adres:</w:t>
      </w:r>
    </w:p>
    <w:p w:rsidR="008F73F1" w:rsidRDefault="008F73F1" w:rsidP="006126C2">
      <w:pPr>
        <w:tabs>
          <w:tab w:val="left" w:pos="426"/>
          <w:tab w:val="left" w:pos="480"/>
        </w:tabs>
        <w:ind w:left="426"/>
        <w:jc w:val="both"/>
        <w:rPr>
          <w:rFonts w:cs="Times New Roman"/>
        </w:rPr>
      </w:pPr>
      <w:r>
        <w:rPr>
          <w:rFonts w:ascii="Arial" w:hAnsi="Arial" w:cs="Arial"/>
          <w:sz w:val="20"/>
          <w:szCs w:val="20"/>
          <w:lang w:eastAsia="ar-SA"/>
        </w:rPr>
        <w:t>………………………………………………………………………………………………</w:t>
      </w:r>
    </w:p>
    <w:p w:rsidR="008F73F1" w:rsidRDefault="008F73F1" w:rsidP="006126C2">
      <w:pPr>
        <w:tabs>
          <w:tab w:val="left" w:pos="426"/>
          <w:tab w:val="left" w:pos="480"/>
        </w:tabs>
        <w:ind w:left="426"/>
        <w:jc w:val="both"/>
        <w:rPr>
          <w:rFonts w:ascii="Arial" w:hAnsi="Arial" w:cs="Arial"/>
          <w:sz w:val="20"/>
          <w:szCs w:val="20"/>
          <w:lang w:eastAsia="ar-SA"/>
        </w:rPr>
      </w:pPr>
      <w:r>
        <w:rPr>
          <w:rFonts w:ascii="Arial" w:hAnsi="Arial" w:cs="Arial"/>
          <w:sz w:val="20"/>
          <w:szCs w:val="20"/>
          <w:lang w:eastAsia="ar-SA"/>
        </w:rPr>
        <w:t>tel………………………….……, fax…………………..……………., e-mail:……………………………..</w:t>
      </w:r>
    </w:p>
    <w:p w:rsidR="008F73F1" w:rsidRDefault="008F73F1" w:rsidP="006126C2">
      <w:pPr>
        <w:tabs>
          <w:tab w:val="left" w:pos="426"/>
          <w:tab w:val="left" w:pos="480"/>
        </w:tabs>
        <w:ind w:left="426"/>
        <w:jc w:val="both"/>
        <w:rPr>
          <w:rFonts w:cs="Times New Roman"/>
        </w:rPr>
      </w:pPr>
    </w:p>
    <w:p w:rsidR="008F73F1" w:rsidRPr="000B2377" w:rsidRDefault="008F73F1" w:rsidP="009C2CB8">
      <w:pPr>
        <w:widowControl/>
        <w:numPr>
          <w:ilvl w:val="0"/>
          <w:numId w:val="9"/>
        </w:numPr>
        <w:tabs>
          <w:tab w:val="left" w:pos="426"/>
          <w:tab w:val="left" w:pos="480"/>
          <w:tab w:val="left" w:pos="851"/>
        </w:tabs>
        <w:ind w:left="426"/>
        <w:jc w:val="both"/>
        <w:rPr>
          <w:rFonts w:cs="Times New Roman"/>
        </w:rPr>
      </w:pPr>
      <w:r>
        <w:rPr>
          <w:rFonts w:ascii="Arial" w:hAnsi="Arial" w:cs="Arial"/>
          <w:sz w:val="20"/>
          <w:szCs w:val="20"/>
        </w:rPr>
        <w:t xml:space="preserve">OFERTĘ niniejszą składam na ….............. stronach. </w:t>
      </w:r>
    </w:p>
    <w:p w:rsidR="008F73F1" w:rsidRDefault="008F73F1" w:rsidP="000B2377">
      <w:pPr>
        <w:widowControl/>
        <w:tabs>
          <w:tab w:val="left" w:pos="426"/>
          <w:tab w:val="left" w:pos="480"/>
          <w:tab w:val="left" w:pos="851"/>
        </w:tabs>
        <w:ind w:left="66"/>
        <w:jc w:val="both"/>
        <w:rPr>
          <w:rFonts w:cs="Times New Roman"/>
        </w:rPr>
      </w:pPr>
    </w:p>
    <w:p w:rsidR="008F73F1" w:rsidRDefault="008F73F1" w:rsidP="009C2CB8">
      <w:pPr>
        <w:widowControl/>
        <w:numPr>
          <w:ilvl w:val="0"/>
          <w:numId w:val="9"/>
        </w:numPr>
        <w:tabs>
          <w:tab w:val="left" w:pos="426"/>
          <w:tab w:val="left" w:pos="480"/>
          <w:tab w:val="left" w:pos="851"/>
        </w:tabs>
        <w:ind w:left="426"/>
        <w:jc w:val="both"/>
        <w:rPr>
          <w:rFonts w:cs="Times New Roman"/>
        </w:rPr>
      </w:pPr>
      <w:r>
        <w:rPr>
          <w:rFonts w:ascii="Arial" w:hAnsi="Arial" w:cs="Arial"/>
          <w:sz w:val="20"/>
          <w:szCs w:val="20"/>
          <w:lang w:eastAsia="ar-SA"/>
        </w:rPr>
        <w:t xml:space="preserve">ZAŁĄCZNIKAMI do niniejszej oferty, stanowiącymi jej integralną część są następujące oświadczenia i dokumenty: </w:t>
      </w:r>
    </w:p>
    <w:p w:rsidR="008F73F1" w:rsidRDefault="008F73F1" w:rsidP="006126C2">
      <w:pPr>
        <w:tabs>
          <w:tab w:val="left" w:pos="426"/>
          <w:tab w:val="left" w:pos="480"/>
        </w:tabs>
        <w:ind w:left="66"/>
        <w:jc w:val="both"/>
        <w:rPr>
          <w:rFonts w:cs="Times New Roman"/>
        </w:rPr>
      </w:pPr>
      <w:r>
        <w:rPr>
          <w:rFonts w:ascii="Arial" w:hAnsi="Arial" w:cs="Arial"/>
          <w:sz w:val="20"/>
          <w:szCs w:val="20"/>
          <w:lang w:eastAsia="ar-SA"/>
        </w:rPr>
        <w:t>...........................................................................................................................................................................</w:t>
      </w:r>
    </w:p>
    <w:p w:rsidR="008F73F1" w:rsidRDefault="008F73F1" w:rsidP="006126C2">
      <w:pPr>
        <w:tabs>
          <w:tab w:val="left" w:pos="426"/>
          <w:tab w:val="left" w:pos="480"/>
        </w:tabs>
        <w:ind w:left="66"/>
        <w:jc w:val="both"/>
        <w:rPr>
          <w:rFonts w:cs="Times New Roman"/>
        </w:rPr>
      </w:pPr>
      <w:r>
        <w:rPr>
          <w:rFonts w:ascii="Arial" w:hAnsi="Arial" w:cs="Arial"/>
          <w:sz w:val="20"/>
          <w:szCs w:val="20"/>
          <w:lang w:eastAsia="ar-SA"/>
        </w:rPr>
        <w:t>..........................................................................................................................................................................................................................................................................................................................................................</w:t>
      </w:r>
    </w:p>
    <w:p w:rsidR="008F73F1" w:rsidRDefault="008F73F1" w:rsidP="006126C2">
      <w:pPr>
        <w:tabs>
          <w:tab w:val="left" w:pos="1080"/>
        </w:tabs>
        <w:jc w:val="both"/>
        <w:rPr>
          <w:rFonts w:ascii="Arial" w:hAnsi="Arial" w:cs="Arial"/>
          <w:sz w:val="20"/>
          <w:szCs w:val="20"/>
          <w:lang w:eastAsia="ar-SA"/>
        </w:rPr>
      </w:pPr>
    </w:p>
    <w:p w:rsidR="008F73F1" w:rsidRDefault="008F73F1" w:rsidP="006126C2">
      <w:pPr>
        <w:tabs>
          <w:tab w:val="left" w:pos="1080"/>
        </w:tabs>
        <w:jc w:val="both"/>
        <w:rPr>
          <w:rFonts w:cs="Times New Roman"/>
        </w:rPr>
      </w:pPr>
      <w:r>
        <w:rPr>
          <w:rFonts w:ascii="Arial" w:hAnsi="Arial" w:cs="Arial"/>
          <w:sz w:val="20"/>
          <w:szCs w:val="20"/>
          <w:lang w:eastAsia="ar-SA"/>
        </w:rPr>
        <w:t>………………….……. dnia …………….. roku</w:t>
      </w:r>
    </w:p>
    <w:p w:rsidR="008F73F1" w:rsidRDefault="008F73F1"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sidRPr="000B2377">
        <w:rPr>
          <w:rFonts w:ascii="Arial" w:hAnsi="Arial" w:cs="Arial"/>
          <w:sz w:val="16"/>
          <w:szCs w:val="16"/>
          <w:lang w:eastAsia="ar-SA"/>
        </w:rPr>
        <w:tab/>
      </w:r>
      <w:r w:rsidRPr="000B2377">
        <w:rPr>
          <w:rFonts w:ascii="Arial" w:hAnsi="Arial" w:cs="Arial"/>
          <w:sz w:val="16"/>
          <w:szCs w:val="16"/>
          <w:lang w:eastAsia="ar-SA"/>
        </w:rPr>
        <w:tab/>
      </w:r>
      <w:r w:rsidRPr="000B2377">
        <w:rPr>
          <w:rFonts w:ascii="Arial" w:hAnsi="Arial" w:cs="Arial"/>
          <w:sz w:val="16"/>
          <w:szCs w:val="16"/>
          <w:lang w:eastAsia="ar-SA"/>
        </w:rPr>
        <w:tab/>
      </w:r>
      <w:r w:rsidRPr="000B2377">
        <w:rPr>
          <w:rFonts w:ascii="Arial" w:hAnsi="Arial" w:cs="Arial"/>
          <w:sz w:val="16"/>
          <w:szCs w:val="16"/>
          <w:lang w:eastAsia="ar-SA"/>
        </w:rPr>
        <w:tab/>
      </w:r>
      <w:r>
        <w:rPr>
          <w:rFonts w:ascii="Arial" w:hAnsi="Arial" w:cs="Arial"/>
          <w:sz w:val="16"/>
          <w:szCs w:val="16"/>
          <w:lang w:eastAsia="ar-SA"/>
        </w:rPr>
        <w:t xml:space="preserve">                           </w:t>
      </w:r>
      <w:r>
        <w:rPr>
          <w:rFonts w:ascii="Arial" w:hAnsi="Arial" w:cs="Arial"/>
          <w:sz w:val="20"/>
          <w:szCs w:val="20"/>
          <w:lang w:eastAsia="ar-SA"/>
        </w:rPr>
        <w:tab/>
        <w:t xml:space="preserve">      </w:t>
      </w:r>
      <w:r>
        <w:rPr>
          <w:rFonts w:ascii="Arial" w:hAnsi="Arial" w:cs="Arial"/>
          <w:i/>
          <w:iCs/>
          <w:sz w:val="20"/>
          <w:szCs w:val="20"/>
          <w:lang w:eastAsia="ar-SA"/>
        </w:rPr>
        <w:t>………………………………………</w:t>
      </w:r>
    </w:p>
    <w:p w:rsidR="008F73F1" w:rsidRDefault="008F73F1"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960"/>
        <w:jc w:val="center"/>
        <w:rPr>
          <w:rFonts w:cs="Times New Roman"/>
        </w:rPr>
      </w:pPr>
      <w:r>
        <w:rPr>
          <w:rFonts w:ascii="Arial" w:hAnsi="Arial" w:cs="Arial"/>
          <w:i/>
          <w:iCs/>
          <w:sz w:val="20"/>
          <w:szCs w:val="20"/>
          <w:lang w:eastAsia="ar-SA"/>
        </w:rPr>
        <w:t>(podpis Wykonawcy/Pełnomocnika)</w:t>
      </w:r>
    </w:p>
    <w:p w:rsidR="008F73F1" w:rsidRDefault="008F73F1" w:rsidP="00174F39">
      <w:pPr>
        <w:pStyle w:val="BodyTextIndent"/>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pPr>
      <w:r>
        <w:rPr>
          <w:rFonts w:ascii="Arial" w:hAnsi="Arial" w:cs="Arial"/>
          <w:b/>
          <w:bCs/>
          <w:sz w:val="20"/>
          <w:szCs w:val="20"/>
        </w:rPr>
        <w:t>Załącznik nr 2 do SWZ</w:t>
      </w:r>
    </w:p>
    <w:p w:rsidR="008F73F1" w:rsidRDefault="008F73F1" w:rsidP="00174F39">
      <w:pPr>
        <w:pStyle w:val="BodyTextIndent"/>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pPr>
      <w:r>
        <w:rPr>
          <w:rFonts w:ascii="Arial" w:hAnsi="Arial" w:cs="Arial"/>
          <w:b/>
          <w:bCs/>
          <w:sz w:val="20"/>
          <w:szCs w:val="20"/>
          <w:u w:val="single"/>
        </w:rPr>
        <w:t>Projekt umowy</w:t>
      </w:r>
    </w:p>
    <w:p w:rsidR="008F73F1" w:rsidRDefault="008F73F1" w:rsidP="00174F39">
      <w:pPr>
        <w:pStyle w:val="Standard"/>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rPr>
          <w:rFonts w:ascii="Arial" w:hAnsi="Arial" w:cs="Arial"/>
          <w:b/>
          <w:bCs/>
          <w:sz w:val="20"/>
          <w:szCs w:val="20"/>
        </w:rPr>
      </w:pP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Pr>
          <w:rFonts w:ascii="Arial" w:hAnsi="Arial" w:cs="Arial"/>
          <w:b/>
          <w:bCs/>
          <w:sz w:val="20"/>
          <w:szCs w:val="20"/>
        </w:rPr>
        <w:t>UMOWA Nr 29/PN/SM/22</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zawarta w dniu …...................... roku pomiędzy:</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b/>
          <w:bCs/>
          <w:sz w:val="20"/>
          <w:szCs w:val="20"/>
        </w:rPr>
        <w:t xml:space="preserve">Samodzielnym Publicznym Zakładem Opieki Zdrowotnej </w:t>
      </w:r>
      <w:r>
        <w:rPr>
          <w:rFonts w:ascii="Arial" w:hAnsi="Arial" w:cs="Arial"/>
          <w:sz w:val="20"/>
          <w:szCs w:val="20"/>
        </w:rPr>
        <w:t xml:space="preserve">z siedzibą w Działdowie, ul. Leśna 1,  </w:t>
      </w:r>
      <w:r>
        <w:rPr>
          <w:rFonts w:ascii="Arial" w:hAnsi="Arial" w:cs="Arial"/>
          <w:sz w:val="20"/>
          <w:szCs w:val="20"/>
        </w:rPr>
        <w:br/>
        <w:t>13-200 Działdowo, wpisanym do Krajowego Rejestru S</w:t>
      </w:r>
      <w:r>
        <w:rPr>
          <w:rFonts w:ascii="Arial" w:hAnsi="Arial" w:cs="Arial"/>
          <w:color w:val="000000"/>
          <w:sz w:val="20"/>
          <w:szCs w:val="20"/>
        </w:rPr>
        <w:t xml:space="preserve">towarzyszeń, innych organizacji społecznych </w:t>
      </w:r>
      <w:r>
        <w:rPr>
          <w:rFonts w:ascii="Arial" w:hAnsi="Arial" w:cs="Arial"/>
          <w:color w:val="000000"/>
          <w:sz w:val="20"/>
          <w:szCs w:val="20"/>
        </w:rPr>
        <w:br/>
        <w:t>i zawodowych, fundacji i publicznych zakładów opieki zdrowotnej Krajowego Rejestru Sądowego prowadzonego przez Sąd Rejonowy w Olsztynie VIII Wydział Gospodarczy Krajowego Rejestru Sądowego pod numerem KRS</w:t>
      </w:r>
      <w:r>
        <w:rPr>
          <w:rFonts w:ascii="Arial" w:hAnsi="Arial" w:cs="Arial"/>
          <w:sz w:val="20"/>
          <w:szCs w:val="20"/>
        </w:rPr>
        <w:t xml:space="preserve"> 0000001996, </w:t>
      </w:r>
    </w:p>
    <w:p w:rsidR="008F73F1" w:rsidRDefault="008F73F1" w:rsidP="00174F39">
      <w:pPr>
        <w:pStyle w:val="Body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rPr>
      </w:pPr>
      <w:r>
        <w:rPr>
          <w:rFonts w:ascii="Arial" w:hAnsi="Arial" w:cs="Arial"/>
          <w:sz w:val="20"/>
          <w:szCs w:val="20"/>
        </w:rPr>
        <w:t>NIP: 571-14-58-598, Regon: 000310172,</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reprezentowanym przez:</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b/>
          <w:bCs/>
          <w:sz w:val="20"/>
          <w:szCs w:val="20"/>
        </w:rPr>
        <w:t xml:space="preserve">Dyrektora – Ireneusza Weryka, </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zwanym dalej Zamawiającym,</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p>
    <w:p w:rsidR="008F73F1" w:rsidRDefault="008F73F1" w:rsidP="00174F39">
      <w:pPr>
        <w:pStyle w:val="Standard"/>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Pr>
          <w:rFonts w:ascii="Arial" w:hAnsi="Arial" w:cs="Arial"/>
          <w:sz w:val="20"/>
          <w:szCs w:val="20"/>
        </w:rPr>
        <w:t>a</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 xml:space="preserve">……………………………………………………………………………………..……….………… (imię i nazwisko) </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 xml:space="preserve">zamieszkałym …………………………………………………………………………..……… (adres zamieszkania) </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 xml:space="preserve">prowadzącym działalność gospodarczą na podstawie wpisu do Centralnej Ewidencji i Informacji </w:t>
      </w:r>
      <w:r>
        <w:rPr>
          <w:rFonts w:ascii="Arial" w:hAnsi="Arial" w:cs="Arial"/>
          <w:sz w:val="20"/>
          <w:szCs w:val="20"/>
        </w:rPr>
        <w:br/>
        <w:t xml:space="preserve">o Działalności Gospodarczej prowadzonej pod firmą ………………………………………………………….. (pełna nazwa firmy) </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z siedzibą w …………………….………. (miejscowość i kod pocztowy), ul. ………………………..………….., NIP: …………………………………..………, REGON: …………………………..…………………</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lub</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 xml:space="preserve">……………………………………………………………………………………………………………………..…….. </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 xml:space="preserve">prowadzącym działalność gospodarczą na podstawie wpisu do rejestru przedsiębiorców prowadzonego </w:t>
      </w:r>
      <w:r>
        <w:rPr>
          <w:rFonts w:ascii="Arial" w:hAnsi="Arial" w:cs="Arial"/>
          <w:sz w:val="20"/>
          <w:szCs w:val="20"/>
        </w:rPr>
        <w:br/>
        <w:t xml:space="preserve">przez Sąd Rejonowy w ……………………, ………. Wydział Gospodarczy Krajowego Rejestru Sądowego </w:t>
      </w:r>
      <w:r>
        <w:rPr>
          <w:rFonts w:ascii="Arial" w:hAnsi="Arial" w:cs="Arial"/>
          <w:sz w:val="20"/>
          <w:szCs w:val="20"/>
        </w:rPr>
        <w:br/>
        <w:t xml:space="preserve">pod numerem …………………………… z siedzibą w ……………………………………..…………. (miejscowość i kod pocztowy), ul. ………….……………………, </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NIP: …………………………..……….……., REGON: ……………………..……….</w:t>
      </w:r>
    </w:p>
    <w:p w:rsidR="008F73F1" w:rsidRDefault="008F73F1" w:rsidP="00174F39">
      <w:pPr>
        <w:pStyle w:val="Standard"/>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rPr>
          <w:rFonts w:ascii="Arial" w:hAnsi="Arial" w:cs="Arial"/>
          <w:sz w:val="20"/>
          <w:szCs w:val="20"/>
        </w:rPr>
      </w:pPr>
    </w:p>
    <w:p w:rsidR="008F73F1" w:rsidRDefault="008F73F1" w:rsidP="00174F39">
      <w:pPr>
        <w:pStyle w:val="Standard"/>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Pr>
          <w:rFonts w:ascii="Arial" w:hAnsi="Arial" w:cs="Arial"/>
          <w:sz w:val="20"/>
          <w:szCs w:val="20"/>
        </w:rPr>
        <w:t>reprezentowanym przez:</w:t>
      </w:r>
    </w:p>
    <w:p w:rsidR="008F73F1" w:rsidRDefault="008F73F1" w:rsidP="00174F39">
      <w:pPr>
        <w:pStyle w:val="Standard"/>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rPr>
          <w:rFonts w:ascii="Arial" w:hAnsi="Arial" w:cs="Arial"/>
          <w:sz w:val="20"/>
          <w:szCs w:val="20"/>
        </w:rPr>
      </w:pPr>
    </w:p>
    <w:p w:rsidR="008F73F1" w:rsidRDefault="008F73F1" w:rsidP="00174F39">
      <w:pPr>
        <w:pStyle w:val="Standard"/>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Pr>
          <w:rFonts w:ascii="Arial" w:hAnsi="Arial" w:cs="Arial"/>
          <w:sz w:val="20"/>
          <w:szCs w:val="20"/>
        </w:rPr>
        <w:t>...................................... - ...................................................</w:t>
      </w:r>
    </w:p>
    <w:p w:rsidR="008F73F1" w:rsidRDefault="008F73F1" w:rsidP="00174F39">
      <w:pPr>
        <w:pStyle w:val="Standard"/>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Pr>
          <w:rFonts w:ascii="Arial" w:hAnsi="Arial" w:cs="Arial"/>
          <w:sz w:val="20"/>
          <w:szCs w:val="20"/>
        </w:rPr>
        <w:t>zwanym dalej Wykonawcą</w:t>
      </w:r>
    </w:p>
    <w:p w:rsidR="008F73F1" w:rsidRDefault="008F73F1" w:rsidP="00174F39">
      <w:pPr>
        <w:pStyle w:val="Standard"/>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rPr>
          <w:rFonts w:ascii="Arial" w:hAnsi="Arial" w:cs="Arial"/>
          <w:sz w:val="20"/>
          <w:szCs w:val="20"/>
        </w:rPr>
      </w:pPr>
    </w:p>
    <w:p w:rsidR="008F73F1" w:rsidRDefault="008F73F1" w:rsidP="00174F39">
      <w:pPr>
        <w:pStyle w:val="Standard"/>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Pr>
          <w:rFonts w:ascii="Arial" w:hAnsi="Arial" w:cs="Arial"/>
          <w:sz w:val="20"/>
          <w:szCs w:val="20"/>
        </w:rPr>
        <w:t>łącznie zwanymi „Stronami”.</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p>
    <w:p w:rsidR="008F73F1" w:rsidRDefault="008F73F1" w:rsidP="00174F39">
      <w:pPr>
        <w:jc w:val="both"/>
        <w:rPr>
          <w:rFonts w:cs="Times New Roman"/>
        </w:rPr>
      </w:pPr>
      <w:r>
        <w:rPr>
          <w:rFonts w:ascii="Arial" w:hAnsi="Arial" w:cs="Arial"/>
          <w:sz w:val="20"/>
          <w:szCs w:val="20"/>
        </w:rPr>
        <w:t xml:space="preserve">Zgodnie z wynikiem postępowania o udzielenie zamówienia publicznego przeprowadzonego w trybie przetargu nieograniczonego na podstawie </w:t>
      </w:r>
      <w:r>
        <w:rPr>
          <w:rFonts w:ascii="Arial" w:hAnsi="Arial" w:cs="Arial"/>
          <w:sz w:val="20"/>
          <w:szCs w:val="20"/>
          <w:lang w:eastAsia="ar-SA"/>
        </w:rPr>
        <w:t>art. 132 ustawy z dnia 11 września 2019 r. Prawo zamówień publicznych (t.j. Dz. U. z 2019 r. poz. 2019 z późn. zm.)</w:t>
      </w:r>
      <w:r>
        <w:rPr>
          <w:rFonts w:ascii="Arial" w:hAnsi="Arial" w:cs="Arial"/>
          <w:sz w:val="20"/>
          <w:szCs w:val="20"/>
        </w:rPr>
        <w:t xml:space="preserve"> wybrany został Wykonawca i została z nim podpisana umowa o następującej treści:</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Pr>
          <w:rFonts w:ascii="Arial" w:hAnsi="Arial" w:cs="Arial"/>
          <w:b/>
          <w:bCs/>
          <w:sz w:val="20"/>
          <w:szCs w:val="20"/>
        </w:rPr>
        <w:t>§ 1</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p>
    <w:p w:rsidR="008F73F1" w:rsidRDefault="008F73F1" w:rsidP="00174F39">
      <w:pPr>
        <w:jc w:val="both"/>
        <w:rPr>
          <w:rFonts w:cs="Times New Roman"/>
        </w:rPr>
      </w:pPr>
      <w:r>
        <w:rPr>
          <w:rFonts w:ascii="Arial" w:hAnsi="Arial" w:cs="Arial"/>
          <w:sz w:val="20"/>
          <w:szCs w:val="20"/>
        </w:rPr>
        <w:t xml:space="preserve">1. Zamawiający zleca, a Wykonawca podejmuje się wykonania zamówienia </w:t>
      </w:r>
      <w:r>
        <w:rPr>
          <w:rFonts w:ascii="Arial" w:hAnsi="Arial" w:cs="Arial"/>
          <w:color w:val="000000"/>
          <w:sz w:val="20"/>
          <w:szCs w:val="20"/>
        </w:rPr>
        <w:t xml:space="preserve">w ramach realizacji przedsięwzięcia </w:t>
      </w:r>
      <w:r>
        <w:rPr>
          <w:rFonts w:ascii="Arial" w:hAnsi="Arial" w:cs="Arial"/>
          <w:sz w:val="20"/>
          <w:szCs w:val="20"/>
        </w:rPr>
        <w:t xml:space="preserve">pn. </w:t>
      </w:r>
      <w:r>
        <w:rPr>
          <w:rFonts w:ascii="Arial" w:hAnsi="Arial" w:cs="Arial"/>
          <w:color w:val="000000"/>
          <w:sz w:val="20"/>
          <w:szCs w:val="20"/>
        </w:rPr>
        <w:t>„Doposażenie SPZOZ w Działdowie w nowoczesny sprzęt, aparaturę medyczną i diagnostyczną”</w:t>
      </w:r>
      <w:r>
        <w:rPr>
          <w:rFonts w:ascii="Arial" w:hAnsi="Arial" w:cs="Arial"/>
          <w:sz w:val="20"/>
          <w:szCs w:val="20"/>
          <w:lang w:eastAsia="ar-SA"/>
        </w:rPr>
        <w:t>. Szczegółowy opis przedmiotu zamówienia przedstawiony został w załączniku nr 1 do oferty SWZ.</w:t>
      </w:r>
    </w:p>
    <w:p w:rsidR="008F73F1" w:rsidRDefault="008F73F1" w:rsidP="000E0EFE">
      <w:pPr>
        <w:jc w:val="both"/>
        <w:rPr>
          <w:rFonts w:ascii="Tahoma" w:hAnsi="Tahoma" w:cs="Tahoma"/>
          <w:sz w:val="18"/>
          <w:szCs w:val="18"/>
        </w:rPr>
      </w:pPr>
      <w:r>
        <w:rPr>
          <w:rFonts w:ascii="Arial" w:hAnsi="Arial" w:cs="Arial"/>
          <w:sz w:val="20"/>
          <w:szCs w:val="20"/>
        </w:rPr>
        <w:t xml:space="preserve">2. Wykonawca zobowiązany jest do dostarczenia wszystkich niezbędnych urządzeń, materiałów </w:t>
      </w:r>
      <w:r>
        <w:rPr>
          <w:rFonts w:ascii="Arial" w:hAnsi="Arial" w:cs="Arial"/>
          <w:sz w:val="20"/>
          <w:szCs w:val="20"/>
        </w:rPr>
        <w:br/>
        <w:t>i oprogramowania oraz wykonania wszystkich niezbędnych prac koniecznych do prawidłowego funkcjonowania przedmiotowego przedsięwzięcia w ramach kosztów przedstawionych w ofercie. Jeżeli Wykonawca nie doszacuje oferty, wówczas przyjmuje na siebie ryzyko wykonania wszelkich prac niezbędnych do prawidłowego wykonania przedmiotu zamówienia za cenę wskazaną w ofercie.</w:t>
      </w:r>
      <w:r w:rsidRPr="000E0EFE">
        <w:rPr>
          <w:rFonts w:ascii="Tahoma" w:hAnsi="Tahoma" w:cs="Tahoma"/>
          <w:sz w:val="18"/>
          <w:szCs w:val="18"/>
        </w:rPr>
        <w:t xml:space="preserve"> </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3. Przedmiot zamówienia obejmuje m.in.</w:t>
      </w:r>
    </w:p>
    <w:p w:rsidR="008F73F1" w:rsidRDefault="008F73F1" w:rsidP="00031E0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Pr>
          <w:rFonts w:ascii="Arial" w:hAnsi="Arial" w:cs="Arial"/>
          <w:sz w:val="20"/>
          <w:szCs w:val="20"/>
        </w:rPr>
        <w:t>1) dostawę, transport,  montaż  i  uruchomienie  kompletnego, fabrycznie  nowego urządzenia wraz z wszystkimi  częściami  składowymi, jego  wyposażeniem,  akcesoriami,  urządzeniami pomocniczymi  i  współpracującymi - zakres  dostawy,  parametry  graniczne,  funkcjonalność systemu i warunki  związane  z dostawą określone  zostały  w  załączniku  nr  1  do oferty SWZ,</w:t>
      </w:r>
    </w:p>
    <w:p w:rsidR="008F73F1" w:rsidRDefault="008F73F1" w:rsidP="00174F3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2) przeszkolenie personelu w zakresie obsługi wyrobów objętych przedmiotem zamówienia o parametrach techniczno-funkcjonalnych, określonych szczegółowo w SWZ oraz w załączniku nr 1 do oferty SWZ,</w:t>
      </w:r>
    </w:p>
    <w:p w:rsidR="008F73F1" w:rsidRDefault="008F73F1" w:rsidP="00174F3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color w:val="FF0000"/>
        </w:rPr>
      </w:pPr>
      <w:r>
        <w:rPr>
          <w:rFonts w:ascii="Arial" w:hAnsi="Arial" w:cs="Arial"/>
          <w:sz w:val="20"/>
          <w:szCs w:val="20"/>
        </w:rPr>
        <w:t>3</w:t>
      </w:r>
      <w:r w:rsidRPr="008B7B58">
        <w:rPr>
          <w:rFonts w:ascii="Arial" w:hAnsi="Arial" w:cs="Arial"/>
          <w:sz w:val="20"/>
          <w:szCs w:val="20"/>
        </w:rPr>
        <w:t>) sporządzenie niezbędnych odbiorów i pomiarów – dotyczy zadania nr 1,</w:t>
      </w:r>
    </w:p>
    <w:p w:rsidR="008F73F1" w:rsidRPr="00F459DE" w:rsidRDefault="008F73F1" w:rsidP="00174F3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Pr>
          <w:rFonts w:ascii="Arial" w:hAnsi="Arial" w:cs="Arial"/>
          <w:sz w:val="20"/>
          <w:szCs w:val="20"/>
        </w:rPr>
        <w:t>4</w:t>
      </w:r>
      <w:r w:rsidRPr="00F459DE">
        <w:rPr>
          <w:rFonts w:ascii="Arial" w:hAnsi="Arial" w:cs="Arial"/>
          <w:sz w:val="20"/>
          <w:szCs w:val="20"/>
        </w:rPr>
        <w:t>) wykonanie zakresu prac niezbędnych do uzyskania pozwolenia na użytkowanie pracowni TK od Państwowego Wojewódzkiego Inspektora Sanitarnego – dotyczy zadania nr 1,</w:t>
      </w:r>
    </w:p>
    <w:p w:rsidR="008F73F1" w:rsidRDefault="008F73F1" w:rsidP="00174F3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sidRPr="00F459DE">
        <w:rPr>
          <w:rFonts w:ascii="Arial" w:hAnsi="Arial" w:cs="Arial"/>
          <w:sz w:val="20"/>
          <w:szCs w:val="20"/>
        </w:rPr>
        <w:t>5) protokolarne przekazanie pracowni TK po zrealizowaniu zamówienia wraz ze wszystkimi wymaganymi i niezbędnymi dokumentami dotyczącymi odbioru oraz działalności pracowni TK bez dodatkowych nakładów ze strony Zamawiającego, włącznie z dopuszczeniem przez właściwe instytucje – dotyczy zadania nr 1.</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4. W ramach dostawy przedmiotu zamówienia Wykonawca zobowiązany jest do:</w:t>
      </w:r>
    </w:p>
    <w:p w:rsidR="008F73F1" w:rsidRDefault="008F73F1" w:rsidP="00174F39">
      <w:pPr>
        <w:tabs>
          <w:tab w:val="left" w:pos="0"/>
        </w:tabs>
        <w:jc w:val="both"/>
        <w:rPr>
          <w:rFonts w:cs="Times New Roman"/>
        </w:rPr>
      </w:pPr>
      <w:r>
        <w:rPr>
          <w:rFonts w:ascii="Arial" w:hAnsi="Arial" w:cs="Arial"/>
          <w:sz w:val="20"/>
          <w:szCs w:val="20"/>
        </w:rPr>
        <w:t>- dostawy i transportu sprzętu zgodnego z umową, fabrycznie nowego i nieużywanego oraz wolnego od wad fizycznych i prawnych,</w:t>
      </w:r>
    </w:p>
    <w:p w:rsidR="008F73F1" w:rsidRDefault="008F73F1" w:rsidP="00174F39">
      <w:pPr>
        <w:tabs>
          <w:tab w:val="left" w:pos="0"/>
        </w:tabs>
        <w:jc w:val="both"/>
        <w:rPr>
          <w:rFonts w:cs="Times New Roman"/>
        </w:rPr>
      </w:pPr>
      <w:r>
        <w:rPr>
          <w:rFonts w:ascii="Arial" w:hAnsi="Arial" w:cs="Arial"/>
          <w:sz w:val="20"/>
          <w:szCs w:val="20"/>
        </w:rPr>
        <w:t>- rozładunku i wnoszenia do pomieszczeń,</w:t>
      </w:r>
    </w:p>
    <w:p w:rsidR="008F73F1" w:rsidRDefault="008F73F1" w:rsidP="00174F39">
      <w:pPr>
        <w:tabs>
          <w:tab w:val="left" w:pos="0"/>
        </w:tabs>
        <w:jc w:val="both"/>
        <w:rPr>
          <w:rFonts w:ascii="Arial" w:hAnsi="Arial" w:cs="Arial"/>
          <w:sz w:val="20"/>
          <w:szCs w:val="20"/>
        </w:rPr>
      </w:pPr>
      <w:r>
        <w:rPr>
          <w:rFonts w:ascii="Arial" w:hAnsi="Arial" w:cs="Arial"/>
          <w:sz w:val="20"/>
          <w:szCs w:val="20"/>
        </w:rPr>
        <w:t>- montażu, uruchomienia i przeszkolenia personelu,</w:t>
      </w:r>
    </w:p>
    <w:p w:rsidR="008F73F1" w:rsidRPr="00F459DE" w:rsidRDefault="008F73F1" w:rsidP="00174F39">
      <w:pPr>
        <w:tabs>
          <w:tab w:val="left" w:pos="0"/>
        </w:tabs>
        <w:jc w:val="both"/>
        <w:rPr>
          <w:rFonts w:ascii="Arial" w:hAnsi="Arial" w:cs="Arial"/>
          <w:sz w:val="20"/>
          <w:szCs w:val="20"/>
        </w:rPr>
      </w:pPr>
      <w:r w:rsidRPr="00F459DE">
        <w:rPr>
          <w:rFonts w:ascii="Arial" w:hAnsi="Arial" w:cs="Arial"/>
          <w:sz w:val="20"/>
          <w:szCs w:val="20"/>
        </w:rPr>
        <w:t xml:space="preserve">- wykonania testów odbiorczych i specjalistycznych po instalacji systemu </w:t>
      </w:r>
      <w:r>
        <w:rPr>
          <w:rFonts w:ascii="Arial" w:hAnsi="Arial" w:cs="Arial"/>
          <w:sz w:val="20"/>
          <w:szCs w:val="20"/>
        </w:rPr>
        <w:t xml:space="preserve">zgodnie z aktualnie obowiązującym Rozporządzeniem Ministra Zdrowia </w:t>
      </w:r>
      <w:r w:rsidRPr="00F459DE">
        <w:rPr>
          <w:rFonts w:ascii="Arial" w:hAnsi="Arial" w:cs="Arial"/>
          <w:sz w:val="20"/>
          <w:szCs w:val="20"/>
        </w:rPr>
        <w:t>– dotyczy zadania nr 1,</w:t>
      </w:r>
    </w:p>
    <w:p w:rsidR="008F73F1" w:rsidRDefault="008F73F1" w:rsidP="00174F39">
      <w:pPr>
        <w:tabs>
          <w:tab w:val="left" w:pos="0"/>
        </w:tabs>
        <w:jc w:val="both"/>
        <w:rPr>
          <w:rFonts w:ascii="Arial" w:hAnsi="Arial" w:cs="Arial"/>
          <w:sz w:val="20"/>
          <w:szCs w:val="20"/>
        </w:rPr>
      </w:pPr>
      <w:r w:rsidRPr="00F459DE">
        <w:rPr>
          <w:rFonts w:ascii="Arial" w:hAnsi="Arial" w:cs="Arial"/>
          <w:sz w:val="20"/>
          <w:szCs w:val="20"/>
        </w:rPr>
        <w:t>- uzyskania wszelkich niezbędnych pozwoleń: na użytkowanie adaptowanego pomieszczenia oraz eksploatację zainstalowanego</w:t>
      </w:r>
      <w:r>
        <w:rPr>
          <w:rFonts w:ascii="Arial" w:hAnsi="Arial" w:cs="Arial"/>
          <w:sz w:val="20"/>
          <w:szCs w:val="20"/>
        </w:rPr>
        <w:t xml:space="preserve"> sprzętu – dotyczy zadania nr 1.</w:t>
      </w:r>
    </w:p>
    <w:p w:rsidR="008F73F1" w:rsidRDefault="008F73F1" w:rsidP="00174F39">
      <w:pPr>
        <w:tabs>
          <w:tab w:val="left" w:pos="0"/>
        </w:tabs>
        <w:jc w:val="both"/>
        <w:rPr>
          <w:rFonts w:ascii="Arial" w:hAnsi="Arial" w:cs="Arial"/>
          <w:sz w:val="20"/>
          <w:szCs w:val="20"/>
        </w:rPr>
      </w:pPr>
      <w:r>
        <w:rPr>
          <w:rFonts w:ascii="Arial" w:hAnsi="Arial" w:cs="Arial"/>
          <w:sz w:val="20"/>
          <w:szCs w:val="20"/>
        </w:rPr>
        <w:t xml:space="preserve">5. Wykonawca  zobowiązuje  się  wykonać  przedmiot  umowy  zgodnie  z  zapisami SWZ oraz opisem przedmiotu zamówienia stanowiącym załącznik nr 1 do oferty SWZ i innymi obowiązującymi przepisami. </w:t>
      </w:r>
    </w:p>
    <w:p w:rsidR="008F73F1" w:rsidRDefault="008F73F1" w:rsidP="00174F39">
      <w:pPr>
        <w:pStyle w:val="ListParagraph"/>
        <w:widowControl w:val="0"/>
        <w:spacing w:after="0" w:line="240" w:lineRule="auto"/>
        <w:ind w:left="0"/>
        <w:jc w:val="both"/>
        <w:rPr>
          <w:rFonts w:ascii="Arial" w:hAnsi="Arial" w:cs="Arial"/>
          <w:sz w:val="20"/>
          <w:szCs w:val="20"/>
        </w:rPr>
      </w:pPr>
      <w:r>
        <w:rPr>
          <w:rFonts w:ascii="Arial" w:hAnsi="Arial" w:cs="Arial"/>
          <w:sz w:val="20"/>
          <w:szCs w:val="20"/>
        </w:rPr>
        <w:t>6. Wykonawca  oświadcza,  że  sprzęt medyczny określony w SWZ wraz z wyposażeniem  odpowiada  warunkom określonym w dokumentach dopuszczających do obrotu zgodnie z obowiązującymi w tym zakresie przepisami prawnymi oraz że jest zgodny z parametrami technicznymi określonymi w załączniku nr 1 do niniejszej umowy.</w:t>
      </w:r>
    </w:p>
    <w:p w:rsidR="008F73F1" w:rsidRDefault="008F73F1" w:rsidP="00174F39">
      <w:pPr>
        <w:pStyle w:val="ListParagraph"/>
        <w:widowControl w:val="0"/>
        <w:spacing w:after="0" w:line="240" w:lineRule="auto"/>
        <w:ind w:left="0"/>
        <w:jc w:val="both"/>
      </w:pPr>
      <w:r w:rsidRPr="008B7B58">
        <w:rPr>
          <w:rFonts w:ascii="Arial" w:hAnsi="Arial" w:cs="Arial"/>
          <w:sz w:val="20"/>
          <w:szCs w:val="20"/>
        </w:rPr>
        <w:t>7. Wykonawca zobowiązuje się nie później niż w ostatnim dniu trwania gwarancji do protokolarnego przekazania  wszystkich  niezbędnych  kodów,  loginów  i haseł  oraz  innych  niezbędnych  informacji do wszystkich  dostarczonych  elementów  przedmiotu  zamówienia  umożliwiających</w:t>
      </w:r>
      <w:r w:rsidRPr="008B7B58">
        <w:rPr>
          <w:rFonts w:ascii="Arial" w:hAnsi="Arial" w:cs="Arial"/>
          <w:color w:val="FF0000"/>
          <w:sz w:val="20"/>
          <w:szCs w:val="20"/>
        </w:rPr>
        <w:t xml:space="preserve"> </w:t>
      </w:r>
      <w:r w:rsidRPr="008B7B58">
        <w:rPr>
          <w:rFonts w:ascii="Arial" w:hAnsi="Arial" w:cs="Arial"/>
          <w:sz w:val="20"/>
          <w:szCs w:val="20"/>
        </w:rPr>
        <w:t xml:space="preserve"> świadczenie  usług serwisowych, innym niż producent, autoryzowanym lub certyfikowanym firmom serwisowym.</w:t>
      </w:r>
      <w:r>
        <w:rPr>
          <w:rFonts w:ascii="Arial" w:hAnsi="Arial" w:cs="Arial"/>
          <w:sz w:val="20"/>
          <w:szCs w:val="20"/>
        </w:rPr>
        <w:t xml:space="preserve"> </w:t>
      </w:r>
    </w:p>
    <w:p w:rsidR="008F73F1" w:rsidRDefault="008F73F1" w:rsidP="00174F39">
      <w:pPr>
        <w:pStyle w:val="ListParagraph"/>
        <w:widowControl w:val="0"/>
        <w:spacing w:after="0" w:line="240" w:lineRule="auto"/>
        <w:ind w:left="0"/>
        <w:jc w:val="both"/>
      </w:pPr>
      <w:r>
        <w:rPr>
          <w:rFonts w:ascii="Arial" w:hAnsi="Arial" w:cs="Arial"/>
          <w:sz w:val="20"/>
          <w:szCs w:val="20"/>
        </w:rPr>
        <w:t xml:space="preserve">8. Z  chwilą  przekazania  urządzeń  Wykonawca  zobowiązuje  się  do  przekazania  Zamawiającemu wykazu adresów z telefonami autoryzowanych lub certyfikowanych przedstawicieli serwisowych oraz powiadomi Zamawiającego w przypadku zmian tych danych.  </w:t>
      </w:r>
    </w:p>
    <w:p w:rsidR="008F73F1" w:rsidRDefault="008F73F1" w:rsidP="00174F39">
      <w:pPr>
        <w:pStyle w:val="ListParagraph"/>
        <w:widowControl w:val="0"/>
        <w:spacing w:after="0" w:line="240" w:lineRule="auto"/>
        <w:ind w:left="0"/>
        <w:jc w:val="both"/>
      </w:pPr>
      <w:r>
        <w:rPr>
          <w:rFonts w:ascii="Arial" w:hAnsi="Arial" w:cs="Arial"/>
          <w:sz w:val="20"/>
          <w:szCs w:val="20"/>
        </w:rPr>
        <w:t>9. Zamawiający wymaga wraz z dostawą przedmiotu zamówienia dołączenia kart gwarancyjnych, protokołów zdawczo-odbiorczych i szkolenia personelu Zamawiającego, instrukcji obsługi urządzeń objętych przedmiotem zamówienia, sporządzonej w języku polskim oraz paszportu technicznego urządzeń z wpisem uruchomienia i potwierdzeniem sprawności.</w:t>
      </w:r>
    </w:p>
    <w:p w:rsidR="008F73F1" w:rsidRDefault="008F73F1" w:rsidP="00174F39">
      <w:pPr>
        <w:pStyle w:val="ListParagraph"/>
        <w:widowControl w:val="0"/>
        <w:spacing w:after="0" w:line="240" w:lineRule="auto"/>
        <w:ind w:left="0"/>
        <w:jc w:val="both"/>
      </w:pPr>
      <w:r>
        <w:rPr>
          <w:rFonts w:ascii="Arial" w:hAnsi="Arial" w:cs="Arial"/>
          <w:sz w:val="20"/>
          <w:szCs w:val="20"/>
        </w:rPr>
        <w:t>10. Serwis w okresie gwarancji w ramach wynagrodzenia umownego wynikającego z tego postępowania przetargowego w siedzibie Zamawiającego.</w:t>
      </w:r>
    </w:p>
    <w:p w:rsidR="008F73F1" w:rsidRDefault="008F73F1" w:rsidP="00174F39">
      <w:pPr>
        <w:pStyle w:val="ListParagraph"/>
        <w:widowControl w:val="0"/>
        <w:spacing w:after="0" w:line="240" w:lineRule="auto"/>
        <w:ind w:left="0"/>
        <w:jc w:val="both"/>
        <w:rPr>
          <w:rFonts w:ascii="Arial" w:hAnsi="Arial" w:cs="Arial"/>
          <w:sz w:val="20"/>
          <w:szCs w:val="20"/>
        </w:rPr>
      </w:pPr>
      <w:r>
        <w:rPr>
          <w:rFonts w:ascii="Arial" w:hAnsi="Arial" w:cs="Arial"/>
          <w:sz w:val="20"/>
          <w:szCs w:val="20"/>
        </w:rPr>
        <w:t>11. Czas reakcji serwisu i czas usunięcia awarii zgodnie z zapisami określonymi w załączniku nr 1 do oferty.</w:t>
      </w:r>
    </w:p>
    <w:p w:rsidR="008F73F1" w:rsidRPr="008B7B58" w:rsidRDefault="008F73F1" w:rsidP="00174F39">
      <w:pPr>
        <w:pStyle w:val="ListParagraph"/>
        <w:widowControl w:val="0"/>
        <w:spacing w:after="0" w:line="240" w:lineRule="auto"/>
        <w:ind w:left="0"/>
        <w:jc w:val="both"/>
      </w:pPr>
      <w:r w:rsidRPr="008B7B58">
        <w:rPr>
          <w:rFonts w:ascii="Arial" w:hAnsi="Arial" w:cs="Arial"/>
          <w:sz w:val="20"/>
          <w:szCs w:val="20"/>
        </w:rPr>
        <w:t>1</w:t>
      </w:r>
      <w:r>
        <w:rPr>
          <w:rFonts w:ascii="Arial" w:hAnsi="Arial" w:cs="Arial"/>
          <w:sz w:val="20"/>
          <w:szCs w:val="20"/>
        </w:rPr>
        <w:t>2</w:t>
      </w:r>
      <w:r w:rsidRPr="008B7B58">
        <w:rPr>
          <w:rFonts w:ascii="Arial" w:hAnsi="Arial" w:cs="Arial"/>
          <w:sz w:val="20"/>
          <w:szCs w:val="20"/>
        </w:rPr>
        <w:t>. Szczegółowy zakres przedmiotu umowy oraz warunki jej wykonania określają załączniki,</w:t>
      </w:r>
      <w:r w:rsidRPr="008B7B58">
        <w:rPr>
          <w:rFonts w:ascii="Arial" w:hAnsi="Arial" w:cs="Arial"/>
          <w:b/>
          <w:bCs/>
          <w:sz w:val="20"/>
          <w:szCs w:val="20"/>
        </w:rPr>
        <w:t xml:space="preserve"> </w:t>
      </w:r>
      <w:r w:rsidRPr="008B7B58">
        <w:rPr>
          <w:rFonts w:ascii="Arial" w:hAnsi="Arial" w:cs="Arial"/>
          <w:sz w:val="20"/>
          <w:szCs w:val="20"/>
        </w:rPr>
        <w:t>które wchodzą w skład umowy</w:t>
      </w:r>
      <w:r>
        <w:rPr>
          <w:rFonts w:ascii="Arial" w:hAnsi="Arial" w:cs="Arial"/>
          <w:sz w:val="20"/>
          <w:szCs w:val="20"/>
        </w:rPr>
        <w:t xml:space="preserve">, tj. </w:t>
      </w:r>
      <w:r w:rsidRPr="008B7B58">
        <w:rPr>
          <w:rFonts w:ascii="Arial" w:hAnsi="Arial" w:cs="Arial"/>
          <w:sz w:val="20"/>
          <w:szCs w:val="20"/>
        </w:rPr>
        <w:t>SWZ i oferta Wyk</w:t>
      </w:r>
      <w:r>
        <w:rPr>
          <w:rFonts w:ascii="Arial" w:hAnsi="Arial" w:cs="Arial"/>
          <w:sz w:val="20"/>
          <w:szCs w:val="20"/>
        </w:rPr>
        <w:t>onawcy wraz z załącznikiem nr 1 do oferty.</w:t>
      </w:r>
    </w:p>
    <w:p w:rsidR="008F73F1" w:rsidRDefault="008F73F1" w:rsidP="00174F39">
      <w:pPr>
        <w:jc w:val="both"/>
        <w:rPr>
          <w:rFonts w:cs="Times New Roman"/>
        </w:rPr>
      </w:pPr>
      <w:r w:rsidRPr="008B7B58">
        <w:rPr>
          <w:rFonts w:ascii="Arial" w:hAnsi="Arial" w:cs="Arial"/>
          <w:sz w:val="20"/>
          <w:szCs w:val="20"/>
        </w:rPr>
        <w:t>1</w:t>
      </w:r>
      <w:r>
        <w:rPr>
          <w:rFonts w:ascii="Arial" w:hAnsi="Arial" w:cs="Arial"/>
          <w:sz w:val="20"/>
          <w:szCs w:val="20"/>
        </w:rPr>
        <w:t>3</w:t>
      </w:r>
      <w:r w:rsidRPr="008B7B58">
        <w:rPr>
          <w:rFonts w:ascii="Arial" w:hAnsi="Arial" w:cs="Arial"/>
          <w:sz w:val="20"/>
          <w:szCs w:val="20"/>
        </w:rPr>
        <w:t>. Wykonawca zobowiązuje się (o ile uzna to za konieczne) do przeprowadzenia wizji lokalnej na terenie Szpitala w celu określenia istniejących warunków transportu sprzętu</w:t>
      </w:r>
      <w:r>
        <w:rPr>
          <w:rFonts w:ascii="Arial" w:hAnsi="Arial" w:cs="Arial"/>
          <w:sz w:val="20"/>
          <w:szCs w:val="20"/>
        </w:rPr>
        <w:t xml:space="preserve"> na terenie Szpitala. Wykonawca zobowiązany jest do takiej organizacji transportu/dostawy sprzętu, aby uwzględniała ona warunki techniczne i przestrzenne panujące w Szpitalu (w szczególności Wykonawca zobowiązany jest sprawdzić szerokości otworów drzwiowych, korytarzy, nośności wind itp.). Opóźnienie w realizacji przedmiotu umowy wynikłe z nieprawidłowej organizacji transportu/dostawy będzie podstawą do naliczania kar umownych za zwłokę w realizacji przedmiotu umowy. </w:t>
      </w:r>
    </w:p>
    <w:p w:rsidR="008F73F1" w:rsidRDefault="008F73F1" w:rsidP="00174F39">
      <w:pPr>
        <w:jc w:val="both"/>
        <w:rPr>
          <w:rFonts w:cs="Times New Roman"/>
        </w:rPr>
      </w:pPr>
      <w:r>
        <w:rPr>
          <w:rFonts w:ascii="Arial" w:hAnsi="Arial" w:cs="Arial"/>
          <w:sz w:val="20"/>
          <w:szCs w:val="20"/>
        </w:rPr>
        <w:t>14. Dostarczony sprzęt powinien posiadać: kartę gwarancyjną, instrukcję obsługi oraz niezbędne dokumenty, certyfikaty, deklaracje, świadectwa i aprobaty techniczne itp. wymagane dla tego rodzaju sprzętu oraz winien być wyposażony we wszelkie elementy (przyłącza, kable, baterie itp.) niezbędne do jego uruchomienia i korzystania w celu, w jakim został zakupiony. Wszystkie dokumenty załączone do sprzętu powinny być sporządzone w języku polskim, bądź przekazane Zamawiającemu wraz z prawidłowym tłumaczeniem na język polski.</w:t>
      </w:r>
    </w:p>
    <w:p w:rsidR="008F73F1" w:rsidRDefault="008F73F1" w:rsidP="00174F39">
      <w:pPr>
        <w:jc w:val="both"/>
        <w:rPr>
          <w:rFonts w:cs="Times New Roman"/>
        </w:rPr>
      </w:pPr>
      <w:r>
        <w:rPr>
          <w:rFonts w:ascii="Arial" w:hAnsi="Arial" w:cs="Arial"/>
          <w:sz w:val="20"/>
          <w:szCs w:val="20"/>
        </w:rPr>
        <w:t>15. Wykonawca oświadcza, że p</w:t>
      </w:r>
      <w:r>
        <w:rPr>
          <w:rFonts w:ascii="Arial" w:hAnsi="Arial" w:cs="Arial"/>
          <w:color w:val="000000"/>
          <w:sz w:val="20"/>
          <w:szCs w:val="20"/>
        </w:rPr>
        <w:t>osiada doświadczenie, kwalifikacje i uprawnienia wymagane do prawidłowego wykonania przedmiotu niniejszej umowy oraz dysponuje osobami i środkami finansowymi pozwalającymi na prawidłową i terminową realizację przedmiotu niniejszej umowy.</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sz w:val="20"/>
          <w:szCs w:val="20"/>
        </w:rPr>
      </w:pP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Pr>
          <w:rFonts w:ascii="Arial" w:hAnsi="Arial" w:cs="Arial"/>
          <w:b/>
          <w:bCs/>
          <w:sz w:val="20"/>
          <w:szCs w:val="20"/>
        </w:rPr>
        <w:t>§ 2</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sz w:val="20"/>
          <w:szCs w:val="20"/>
        </w:rPr>
      </w:pP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1. Wykonawca zobowiązuje się zrealizować umowę zgodnie z postanowieniami w niej zawartymi oraz zgodnie z:</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a) warunkami określonymi w SWZ i załącznikach do SWZ</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b) ofertą Wykonawcy</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c) warunkami wynikającymi z obowiązujących przepisów prawa</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d) zasadami rzetelnej wiedzy technicznej.</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 xml:space="preserve">2. Zaoferowany sprzęt winien być dopuszczony do obrotu i stosowania na terenie Polski oraz posiadać oznakowanie znakiem CE. </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3. Wykonawca zapewnia, że wszystkie dostarczone urządzenia objęte umową będą fabrycznie nowe, nieregenerowane, nierekondycjonowane, niepowystawowe, kompletne, a także wolne od wszelkich wad fizycznych i prawnych.</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4.</w:t>
      </w:r>
      <w:r>
        <w:rPr>
          <w:rFonts w:ascii="Arial" w:hAnsi="Arial" w:cs="Arial"/>
          <w:color w:val="000000"/>
          <w:sz w:val="20"/>
          <w:szCs w:val="20"/>
        </w:rPr>
        <w:t>Wykonawca oświadcza, iż znane mu są wszystkie warunki wykonania umowy.</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Pr>
          <w:rFonts w:ascii="Arial" w:hAnsi="Arial" w:cs="Arial"/>
          <w:b/>
          <w:bCs/>
          <w:sz w:val="20"/>
          <w:szCs w:val="20"/>
        </w:rPr>
        <w:t>§ 3</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sz w:val="20"/>
          <w:szCs w:val="20"/>
        </w:rPr>
      </w:pP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 xml:space="preserve">1. Wykonawca zobowiązuje się wykonać przedmiot umowy w terminie: </w:t>
      </w:r>
    </w:p>
    <w:p w:rsidR="008F73F1" w:rsidRDefault="008F73F1" w:rsidP="00DA3BC9">
      <w:pPr>
        <w:jc w:val="both"/>
        <w:rPr>
          <w:rFonts w:ascii="Arial" w:hAnsi="Arial" w:cs="Arial"/>
          <w:sz w:val="20"/>
          <w:szCs w:val="20"/>
          <w:lang w:eastAsia="ar-SA"/>
        </w:rPr>
      </w:pPr>
      <w:r>
        <w:rPr>
          <w:rFonts w:ascii="Arial" w:hAnsi="Arial" w:cs="Arial"/>
          <w:sz w:val="20"/>
          <w:szCs w:val="20"/>
          <w:lang w:eastAsia="ar-SA"/>
        </w:rPr>
        <w:t>Zamawiający wymaga, aby odbiór przedmiotu zamówienia zakończony podpisaniem protokołu zdawczo-</w:t>
      </w:r>
      <w:r w:rsidRPr="00215B6C">
        <w:rPr>
          <w:rFonts w:ascii="Arial" w:hAnsi="Arial" w:cs="Arial"/>
          <w:sz w:val="20"/>
          <w:szCs w:val="20"/>
          <w:lang w:eastAsia="ar-SA"/>
        </w:rPr>
        <w:t>odbiorczego został zrealizowany w terminie:</w:t>
      </w:r>
    </w:p>
    <w:p w:rsidR="008F73F1" w:rsidRPr="00B81FB3" w:rsidRDefault="008F73F1" w:rsidP="00B81FB3">
      <w:pPr>
        <w:jc w:val="both"/>
        <w:rPr>
          <w:rFonts w:ascii="Arial" w:hAnsi="Arial" w:cs="Arial"/>
          <w:b/>
          <w:bCs/>
          <w:sz w:val="20"/>
          <w:szCs w:val="20"/>
          <w:lang w:eastAsia="ar-SA"/>
        </w:rPr>
      </w:pPr>
      <w:r w:rsidRPr="00B81FB3">
        <w:rPr>
          <w:rFonts w:ascii="Arial" w:hAnsi="Arial" w:cs="Arial"/>
          <w:b/>
          <w:bCs/>
          <w:sz w:val="20"/>
          <w:szCs w:val="20"/>
          <w:lang w:eastAsia="ar-SA"/>
        </w:rPr>
        <w:t>- w zakresie zadania nr 1: 01.08.2023 r. – 31.08.2023 r.</w:t>
      </w:r>
      <w:r w:rsidRPr="00B81FB3">
        <w:rPr>
          <w:rFonts w:ascii="Arial" w:hAnsi="Arial" w:cs="Arial"/>
          <w:sz w:val="20"/>
          <w:szCs w:val="20"/>
          <w:lang w:eastAsia="ar-SA"/>
        </w:rPr>
        <w:t xml:space="preserve"> (wraz ze wszystkimi wymaganymi uzgodnieniami </w:t>
      </w:r>
      <w:r w:rsidRPr="00B81FB3">
        <w:rPr>
          <w:rFonts w:ascii="Arial" w:hAnsi="Arial" w:cs="Arial"/>
          <w:sz w:val="20"/>
          <w:szCs w:val="20"/>
          <w:lang w:eastAsia="ar-SA"/>
        </w:rPr>
        <w:br/>
        <w:t>i dokumentami dopuszczającymi do użytkowania pracowni TK)</w:t>
      </w:r>
    </w:p>
    <w:p w:rsidR="008F73F1" w:rsidRPr="00B81FB3" w:rsidRDefault="008F73F1" w:rsidP="00B81FB3">
      <w:pPr>
        <w:jc w:val="both"/>
        <w:rPr>
          <w:rFonts w:ascii="Arial" w:hAnsi="Arial" w:cs="Arial"/>
          <w:b/>
          <w:bCs/>
          <w:sz w:val="20"/>
          <w:szCs w:val="20"/>
          <w:lang w:eastAsia="ar-SA"/>
        </w:rPr>
      </w:pPr>
      <w:r w:rsidRPr="00B81FB3">
        <w:rPr>
          <w:rFonts w:ascii="Arial" w:hAnsi="Arial" w:cs="Arial"/>
          <w:b/>
          <w:bCs/>
          <w:sz w:val="20"/>
          <w:szCs w:val="20"/>
          <w:lang w:eastAsia="ar-SA"/>
        </w:rPr>
        <w:t>- w zakresie zadania nr 2 i 3: 01.10.2023 r. – 31.10.2023 r.</w:t>
      </w:r>
    </w:p>
    <w:p w:rsidR="008F73F1" w:rsidRDefault="008F73F1" w:rsidP="00174F39">
      <w:pPr>
        <w:pStyle w:val="Tekstwstpniesformatowany"/>
        <w:jc w:val="both"/>
      </w:pPr>
      <w:r>
        <w:rPr>
          <w:rFonts w:ascii="Arial" w:hAnsi="Arial" w:cs="Arial"/>
        </w:rPr>
        <w:t>2. Wykonawca ponosi pełne ryzyko przypadkowej utraty lub uszkodzenia towaru do chwili dostarczenia towaru do Zamawiającego.</w:t>
      </w:r>
    </w:p>
    <w:p w:rsidR="008F73F1" w:rsidRDefault="008F73F1" w:rsidP="00174F39">
      <w:pPr>
        <w:pStyle w:val="Tekstwstpniesformatowany"/>
        <w:jc w:val="both"/>
      </w:pPr>
      <w:r>
        <w:rPr>
          <w:rFonts w:ascii="Arial" w:hAnsi="Arial" w:cs="Arial"/>
        </w:rPr>
        <w:t>3. W przypadku posługiwania się przez Wykonawcę transportem zewnętrznym, wszystkie kwestie związane z reklamacjami związanymi z opóźnieniem dostawy, uszkodzeniem, zniszczeniem lub zaginięciem towaru obciążają wyłącznie i w całości Wykonawcę i nie mają wpływu na termin realizacji dostawy.</w:t>
      </w:r>
    </w:p>
    <w:p w:rsidR="008F73F1" w:rsidRDefault="008F73F1" w:rsidP="00174F39">
      <w:pPr>
        <w:pStyle w:val="Tekstwstpniesformatowany"/>
        <w:jc w:val="both"/>
      </w:pPr>
      <w:r>
        <w:rPr>
          <w:rFonts w:ascii="Arial" w:hAnsi="Arial" w:cs="Arial"/>
        </w:rPr>
        <w:t>4. Wykonawca oświadcza, że:</w:t>
      </w:r>
    </w:p>
    <w:p w:rsidR="008F73F1" w:rsidRDefault="008F73F1" w:rsidP="00174F39">
      <w:pPr>
        <w:pStyle w:val="Tekstwstpniesformatowany"/>
        <w:jc w:val="both"/>
      </w:pPr>
      <w:r>
        <w:rPr>
          <w:rFonts w:ascii="Arial" w:hAnsi="Arial" w:cs="Arial"/>
        </w:rPr>
        <w:t>a) dysponuje stosowną wiedzą i środkami do wykonania zamówienia,</w:t>
      </w:r>
    </w:p>
    <w:p w:rsidR="008F73F1" w:rsidRDefault="008F73F1" w:rsidP="00174F39">
      <w:pPr>
        <w:pStyle w:val="Tekstwstpniesformatowany"/>
        <w:jc w:val="both"/>
      </w:pPr>
      <w:r>
        <w:rPr>
          <w:rFonts w:ascii="Arial" w:hAnsi="Arial" w:cs="Arial"/>
        </w:rPr>
        <w:t xml:space="preserve">b) materiały użyte do realizacji przedmiotu umowy będą nowe oraz będą odpowiadać co do jakości wymogom wyrobów budowlanych zgodnie z obowiązującymi przepisami, </w:t>
      </w:r>
    </w:p>
    <w:p w:rsidR="008F73F1" w:rsidRDefault="008F73F1" w:rsidP="00174F39">
      <w:pPr>
        <w:pStyle w:val="Tekstwstpniesformatowany"/>
        <w:jc w:val="both"/>
        <w:rPr>
          <w:rFonts w:ascii="Arial" w:hAnsi="Arial" w:cs="Arial"/>
        </w:rPr>
      </w:pPr>
      <w:r>
        <w:rPr>
          <w:rFonts w:ascii="Arial" w:hAnsi="Arial" w:cs="Arial"/>
        </w:rPr>
        <w:t>c) odpowiada za przestrzeganie technologii, przepisów prawa, zasad, przepisów bhp oraz p/poż, a także właściwą organizację pracy i zachowanie ładu oraz porządku przy realizacji przedmiotu zamówienia,</w:t>
      </w:r>
    </w:p>
    <w:p w:rsidR="008F73F1" w:rsidRDefault="008F73F1" w:rsidP="00174F39">
      <w:pPr>
        <w:pStyle w:val="Tekstwstpniesformatowany"/>
        <w:jc w:val="both"/>
        <w:rPr>
          <w:color w:val="FF0000"/>
        </w:rPr>
      </w:pPr>
      <w:r>
        <w:rPr>
          <w:rFonts w:ascii="Arial" w:hAnsi="Arial" w:cs="Arial"/>
        </w:rPr>
        <w:t>d) ponosi odpowiedzialność wobec Zamawiającego i osób trzecich za wszelkie szkody wynikłe z niedopełnienia obowiązków umownych, zaniechania, niedbalstwa i działania swoich pracowników, jak również podwykonawców,</w:t>
      </w:r>
    </w:p>
    <w:p w:rsidR="008F73F1" w:rsidRPr="00DA3BC9" w:rsidRDefault="008F73F1" w:rsidP="00174F39">
      <w:pPr>
        <w:pStyle w:val="Tekstwstpniesformatowany"/>
        <w:jc w:val="both"/>
      </w:pPr>
      <w:r>
        <w:rPr>
          <w:rFonts w:ascii="Arial" w:hAnsi="Arial" w:cs="Arial"/>
        </w:rPr>
        <w:t xml:space="preserve">e) ponosi odpowiedzialność za wszelkie działania osób trzecich, którymi się posługuje przy wykonywaniu </w:t>
      </w:r>
      <w:r w:rsidRPr="00DA3BC9">
        <w:rPr>
          <w:rFonts w:ascii="Arial" w:hAnsi="Arial" w:cs="Arial"/>
        </w:rPr>
        <w:t>umowy, tak jak za swoje własne działania lub zaniechania.</w:t>
      </w:r>
    </w:p>
    <w:p w:rsidR="008F73F1" w:rsidRDefault="008F73F1" w:rsidP="00174F39">
      <w:pPr>
        <w:pStyle w:val="Tekstwstpniesformatowany"/>
        <w:jc w:val="both"/>
      </w:pPr>
      <w:r w:rsidRPr="00DA3BC9">
        <w:rPr>
          <w:rFonts w:ascii="Arial" w:hAnsi="Arial" w:cs="Arial"/>
        </w:rPr>
        <w:t>5. Wykonawca usunie wszystkie szkody, w tym budowlane, powstałe w wyniku realizacji przedmiotowego przedsięwzięcia.</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Pr>
          <w:rFonts w:ascii="Arial" w:hAnsi="Arial" w:cs="Arial"/>
          <w:b/>
          <w:bCs/>
          <w:sz w:val="20"/>
          <w:szCs w:val="20"/>
        </w:rPr>
        <w:t>§ 4</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1. Strony ustalają wynagrodzenie Wykonawcy zgodnie z przyjętą ofertą, tj. :</w:t>
      </w:r>
    </w:p>
    <w:p w:rsidR="008F73F1" w:rsidRDefault="008F73F1" w:rsidP="00174F3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eastAsia="ar-SA"/>
        </w:rPr>
      </w:pPr>
    </w:p>
    <w:p w:rsidR="008F73F1" w:rsidRDefault="008F73F1" w:rsidP="00174F39">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bCs/>
          <w:sz w:val="18"/>
          <w:szCs w:val="18"/>
          <w:lang w:eastAsia="ar-SA"/>
        </w:rPr>
      </w:pPr>
      <w:r>
        <w:rPr>
          <w:rFonts w:ascii="Arial" w:hAnsi="Arial" w:cs="Arial"/>
          <w:b/>
          <w:bCs/>
          <w:sz w:val="18"/>
          <w:szCs w:val="18"/>
          <w:lang w:eastAsia="ar-SA"/>
        </w:rPr>
        <w:t>Zadanie nr 1 – Tomograf komputerowy – 1 szt.</w:t>
      </w:r>
    </w:p>
    <w:p w:rsidR="008F73F1" w:rsidRDefault="008F73F1" w:rsidP="00174F39">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18"/>
          <w:szCs w:val="18"/>
          <w:lang w:eastAsia="ar-SA"/>
        </w:rPr>
      </w:pPr>
      <w:r>
        <w:rPr>
          <w:rFonts w:ascii="Arial" w:hAnsi="Arial" w:cs="Arial"/>
          <w:sz w:val="18"/>
          <w:szCs w:val="18"/>
          <w:lang w:eastAsia="ar-SA"/>
        </w:rPr>
        <w:t>Cena netto ……………………………… zł (słownie:  …………..……………..)</w:t>
      </w:r>
    </w:p>
    <w:p w:rsidR="008F73F1" w:rsidRDefault="008F73F1" w:rsidP="00174F39">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18"/>
          <w:szCs w:val="18"/>
          <w:lang w:eastAsia="ar-SA"/>
        </w:rPr>
      </w:pPr>
      <w:r>
        <w:rPr>
          <w:rFonts w:ascii="Arial" w:hAnsi="Arial" w:cs="Arial"/>
          <w:sz w:val="18"/>
          <w:szCs w:val="18"/>
          <w:lang w:eastAsia="ar-SA"/>
        </w:rPr>
        <w:t>podatek VAT ….. %, w kwocie ………………………zł (słownie:  ……...…………..)</w:t>
      </w:r>
    </w:p>
    <w:p w:rsidR="008F73F1" w:rsidRDefault="008F73F1" w:rsidP="00174F39">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18"/>
          <w:szCs w:val="18"/>
          <w:lang w:eastAsia="ar-SA"/>
        </w:rPr>
      </w:pPr>
      <w:r>
        <w:rPr>
          <w:rFonts w:ascii="Arial" w:hAnsi="Arial" w:cs="Arial"/>
          <w:sz w:val="18"/>
          <w:szCs w:val="18"/>
          <w:lang w:eastAsia="ar-SA"/>
        </w:rPr>
        <w:t>Cena brutto ………………………….. zł (słownie:  ……...……………………..)</w:t>
      </w:r>
    </w:p>
    <w:p w:rsidR="008F73F1" w:rsidRDefault="008F73F1" w:rsidP="00174F39">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bCs/>
          <w:sz w:val="18"/>
          <w:szCs w:val="18"/>
          <w:lang w:eastAsia="ar-SA"/>
        </w:rPr>
      </w:pPr>
    </w:p>
    <w:p w:rsidR="008F73F1" w:rsidRDefault="008F73F1" w:rsidP="00174F39">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bCs/>
          <w:sz w:val="18"/>
          <w:szCs w:val="18"/>
          <w:lang w:eastAsia="ar-SA"/>
        </w:rPr>
      </w:pPr>
      <w:r>
        <w:rPr>
          <w:rFonts w:ascii="Arial" w:hAnsi="Arial" w:cs="Arial"/>
          <w:b/>
          <w:bCs/>
          <w:sz w:val="18"/>
          <w:szCs w:val="18"/>
          <w:lang w:eastAsia="ar-SA"/>
        </w:rPr>
        <w:t>Zadanie nr 2 – Defibrylator – 1 szt.</w:t>
      </w:r>
    </w:p>
    <w:p w:rsidR="008F73F1" w:rsidRDefault="008F73F1" w:rsidP="00174F39">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18"/>
          <w:szCs w:val="18"/>
          <w:lang w:eastAsia="ar-SA"/>
        </w:rPr>
      </w:pPr>
      <w:r>
        <w:rPr>
          <w:rFonts w:ascii="Arial" w:hAnsi="Arial" w:cs="Arial"/>
          <w:sz w:val="18"/>
          <w:szCs w:val="18"/>
          <w:lang w:eastAsia="ar-SA"/>
        </w:rPr>
        <w:t>Cena netto ……………………………… zł (słownie:  …………..……………..)</w:t>
      </w:r>
    </w:p>
    <w:p w:rsidR="008F73F1" w:rsidRDefault="008F73F1" w:rsidP="00174F39">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18"/>
          <w:szCs w:val="18"/>
          <w:lang w:eastAsia="ar-SA"/>
        </w:rPr>
      </w:pPr>
      <w:r>
        <w:rPr>
          <w:rFonts w:ascii="Arial" w:hAnsi="Arial" w:cs="Arial"/>
          <w:sz w:val="18"/>
          <w:szCs w:val="18"/>
          <w:lang w:eastAsia="ar-SA"/>
        </w:rPr>
        <w:t>podatek VAT ….. %, w kwocie ………………………zł (słownie:  ……...…………..)</w:t>
      </w:r>
    </w:p>
    <w:p w:rsidR="008F73F1" w:rsidRDefault="008F73F1" w:rsidP="00174F39">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18"/>
          <w:szCs w:val="18"/>
          <w:lang w:eastAsia="ar-SA"/>
        </w:rPr>
      </w:pPr>
      <w:r>
        <w:rPr>
          <w:rFonts w:ascii="Arial" w:hAnsi="Arial" w:cs="Arial"/>
          <w:sz w:val="18"/>
          <w:szCs w:val="18"/>
          <w:lang w:eastAsia="ar-SA"/>
        </w:rPr>
        <w:t>Cena brutto ………………………….. zł (słownie:  ……...……………………..)</w:t>
      </w:r>
    </w:p>
    <w:p w:rsidR="008F73F1" w:rsidRDefault="008F73F1" w:rsidP="00174F39">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18"/>
          <w:szCs w:val="18"/>
          <w:lang w:eastAsia="ar-SA"/>
        </w:rPr>
      </w:pPr>
    </w:p>
    <w:p w:rsidR="008F73F1" w:rsidRDefault="008F73F1" w:rsidP="00174F39">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bCs/>
          <w:sz w:val="18"/>
          <w:szCs w:val="18"/>
          <w:lang w:eastAsia="ar-SA"/>
        </w:rPr>
      </w:pPr>
      <w:r>
        <w:rPr>
          <w:rFonts w:ascii="Arial" w:hAnsi="Arial" w:cs="Arial"/>
          <w:b/>
          <w:bCs/>
          <w:sz w:val="18"/>
          <w:szCs w:val="18"/>
          <w:lang w:eastAsia="ar-SA"/>
        </w:rPr>
        <w:t>Zadanie nr 4 – System do ogrzewania pacjenta – 1 szt.</w:t>
      </w:r>
    </w:p>
    <w:p w:rsidR="008F73F1" w:rsidRDefault="008F73F1" w:rsidP="00174F39">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18"/>
          <w:szCs w:val="18"/>
          <w:lang w:eastAsia="ar-SA"/>
        </w:rPr>
      </w:pPr>
      <w:r>
        <w:rPr>
          <w:rFonts w:ascii="Arial" w:hAnsi="Arial" w:cs="Arial"/>
          <w:sz w:val="18"/>
          <w:szCs w:val="18"/>
          <w:lang w:eastAsia="ar-SA"/>
        </w:rPr>
        <w:t>Cena netto ……………………………… zł (słownie:  …………..……………..)</w:t>
      </w:r>
    </w:p>
    <w:p w:rsidR="008F73F1" w:rsidRDefault="008F73F1" w:rsidP="00174F39">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18"/>
          <w:szCs w:val="18"/>
          <w:lang w:eastAsia="ar-SA"/>
        </w:rPr>
      </w:pPr>
      <w:r>
        <w:rPr>
          <w:rFonts w:ascii="Arial" w:hAnsi="Arial" w:cs="Arial"/>
          <w:sz w:val="18"/>
          <w:szCs w:val="18"/>
          <w:lang w:eastAsia="ar-SA"/>
        </w:rPr>
        <w:t>podatek VAT ….. %, w kwocie ………………………zł (słownie:  ……...…………..)</w:t>
      </w:r>
    </w:p>
    <w:p w:rsidR="008F73F1" w:rsidRDefault="008F73F1" w:rsidP="00174F39">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18"/>
          <w:szCs w:val="18"/>
          <w:lang w:eastAsia="ar-SA"/>
        </w:rPr>
      </w:pPr>
      <w:r>
        <w:rPr>
          <w:rFonts w:ascii="Arial" w:hAnsi="Arial" w:cs="Arial"/>
          <w:sz w:val="18"/>
          <w:szCs w:val="18"/>
          <w:lang w:eastAsia="ar-SA"/>
        </w:rPr>
        <w:t>Cena brutto ………………………….. zł (słownie:  ……...……………………..)</w:t>
      </w:r>
    </w:p>
    <w:p w:rsidR="008F73F1" w:rsidRDefault="008F73F1" w:rsidP="00174F39">
      <w:pPr>
        <w:tabs>
          <w:tab w:val="left" w:pos="284"/>
        </w:tabs>
        <w:jc w:val="both"/>
        <w:rPr>
          <w:rFonts w:cs="Times New Roman"/>
        </w:rPr>
      </w:pPr>
      <w:r>
        <w:rPr>
          <w:rFonts w:ascii="Arial" w:hAnsi="Arial" w:cs="Arial"/>
          <w:sz w:val="20"/>
          <w:szCs w:val="20"/>
        </w:rPr>
        <w:t>2.</w:t>
      </w:r>
      <w:r>
        <w:rPr>
          <w:rFonts w:ascii="Arial" w:hAnsi="Arial" w:cs="Arial"/>
          <w:sz w:val="20"/>
          <w:szCs w:val="20"/>
        </w:rPr>
        <w:tab/>
        <w:t>W cenie oferty zostały uwzględnione wszystkie koszty wykonania zamówienia.</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sz w:val="20"/>
          <w:szCs w:val="20"/>
        </w:rPr>
      </w:pP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Pr>
          <w:rFonts w:ascii="Arial" w:hAnsi="Arial" w:cs="Arial"/>
          <w:b/>
          <w:bCs/>
          <w:sz w:val="20"/>
          <w:szCs w:val="20"/>
        </w:rPr>
        <w:t>§ 5</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p>
    <w:p w:rsidR="008F73F1" w:rsidRDefault="008F73F1" w:rsidP="00174F39">
      <w:pPr>
        <w:jc w:val="both"/>
        <w:rPr>
          <w:rFonts w:cs="Times New Roman"/>
        </w:rPr>
      </w:pPr>
      <w:r>
        <w:rPr>
          <w:rFonts w:ascii="Arial" w:hAnsi="Arial" w:cs="Arial"/>
          <w:sz w:val="20"/>
          <w:szCs w:val="20"/>
        </w:rPr>
        <w:t xml:space="preserve">1. Strony ustalają, że rozliczenie pomiędzy stronami nastąpi na podstawie faktury wystawionej </w:t>
      </w:r>
      <w:r>
        <w:rPr>
          <w:rFonts w:ascii="Arial" w:hAnsi="Arial" w:cs="Arial"/>
          <w:sz w:val="20"/>
          <w:szCs w:val="20"/>
        </w:rPr>
        <w:br/>
        <w:t>przez Wykonawcę po podpisaniu protokołu odbioru bez zastrzeżeń przez obie strony.</w:t>
      </w:r>
    </w:p>
    <w:p w:rsidR="008F73F1" w:rsidRDefault="008F73F1" w:rsidP="00174F39">
      <w:pPr>
        <w:pStyle w:val="Tekstwstpniesformatowany"/>
        <w:jc w:val="both"/>
      </w:pPr>
      <w:r>
        <w:rPr>
          <w:rFonts w:ascii="Arial" w:hAnsi="Arial" w:cs="Arial"/>
        </w:rPr>
        <w:t>2. Należność Wykonawcy oparta na wystawionej fakturze, zostanie przelana na konto Wykonawcy wskazane w fakturze VAT, w terminie 30 dni od daty dostarczenia faktury. Zamawiający ma prawo do złożenia zastrzeżeń do faktury w terminie 7 dni od jej otrzymania. W przypadku złożenia zastrzeżeń do faktury, o których mowa w zdaniu poprzednim, termin płatności ulega odpowiedniemu przesunięciu do czasu otrzymania przez Zamawiającego prawidłowo wystawionej faktury lub faktury korygującej.</w:t>
      </w:r>
    </w:p>
    <w:p w:rsidR="008F73F1" w:rsidRDefault="008F73F1" w:rsidP="00174F39">
      <w:pPr>
        <w:pStyle w:val="Tekstwstpniesformatowany"/>
        <w:jc w:val="both"/>
      </w:pPr>
      <w:r>
        <w:rPr>
          <w:rFonts w:ascii="Arial" w:hAnsi="Arial" w:cs="Arial"/>
        </w:rPr>
        <w:t xml:space="preserve">4. Zamawiający wyraża zgodę, aby Wykonawca wystawił faktury VAT bez podpisu Zamawiającego na fakturze. </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Pr>
          <w:rFonts w:ascii="Arial" w:hAnsi="Arial" w:cs="Arial"/>
          <w:b/>
          <w:bCs/>
          <w:sz w:val="20"/>
          <w:szCs w:val="20"/>
        </w:rPr>
        <w:t>§ 6</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sz w:val="20"/>
          <w:szCs w:val="20"/>
        </w:rPr>
      </w:pP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1. Uruchomienie, montaż, dostawa  sprzętu objętego niniejszą umową  oraz przeszkolenie personelu nastąpi w terminie dogodnym dla Zamawiającego, z czego zostanie sporządzony protokół uruchomienia sprzętu i wpis do paszportu oraz protokół przeszkolenia personelu Zamawiającego.</w:t>
      </w:r>
    </w:p>
    <w:p w:rsidR="008F73F1" w:rsidRDefault="008F73F1" w:rsidP="00174F39">
      <w:pPr>
        <w:tabs>
          <w:tab w:val="left" w:pos="284"/>
        </w:tabs>
        <w:jc w:val="both"/>
        <w:rPr>
          <w:rFonts w:cs="Times New Roman"/>
        </w:rPr>
      </w:pPr>
      <w:r>
        <w:rPr>
          <w:rFonts w:ascii="Arial" w:hAnsi="Arial" w:cs="Arial"/>
          <w:sz w:val="20"/>
          <w:szCs w:val="20"/>
        </w:rPr>
        <w:t>2.</w:t>
      </w:r>
      <w:r>
        <w:rPr>
          <w:rFonts w:ascii="Arial" w:hAnsi="Arial" w:cs="Arial"/>
          <w:sz w:val="20"/>
          <w:szCs w:val="20"/>
        </w:rPr>
        <w:tab/>
        <w:t xml:space="preserve">Odbiór przedmiotu umowy nastąpi protokolarnie z udziałem upoważnionych przedstawicieli stron. </w:t>
      </w:r>
    </w:p>
    <w:p w:rsidR="008F73F1" w:rsidRDefault="008F73F1" w:rsidP="00174F39">
      <w:pPr>
        <w:tabs>
          <w:tab w:val="left" w:pos="284"/>
        </w:tabs>
        <w:jc w:val="both"/>
        <w:rPr>
          <w:rFonts w:cs="Times New Roman"/>
        </w:rPr>
      </w:pPr>
      <w:r>
        <w:rPr>
          <w:rFonts w:ascii="Arial" w:hAnsi="Arial" w:cs="Arial"/>
          <w:sz w:val="20"/>
          <w:szCs w:val="20"/>
        </w:rPr>
        <w:t>3. Protokół odbioru będzie określał:</w:t>
      </w:r>
    </w:p>
    <w:p w:rsidR="008F73F1" w:rsidRDefault="008F73F1" w:rsidP="00174F39">
      <w:pPr>
        <w:tabs>
          <w:tab w:val="left" w:pos="284"/>
        </w:tabs>
        <w:jc w:val="both"/>
        <w:rPr>
          <w:rFonts w:cs="Times New Roman"/>
        </w:rPr>
      </w:pPr>
      <w:r>
        <w:rPr>
          <w:rFonts w:ascii="Arial" w:hAnsi="Arial" w:cs="Arial"/>
          <w:sz w:val="20"/>
          <w:szCs w:val="20"/>
        </w:rPr>
        <w:t>a) nazwę i typ sprzętu</w:t>
      </w:r>
    </w:p>
    <w:p w:rsidR="008F73F1" w:rsidRDefault="008F73F1" w:rsidP="00174F39">
      <w:pPr>
        <w:tabs>
          <w:tab w:val="left" w:pos="284"/>
        </w:tabs>
        <w:jc w:val="both"/>
        <w:rPr>
          <w:rFonts w:cs="Times New Roman"/>
        </w:rPr>
      </w:pPr>
      <w:r>
        <w:rPr>
          <w:rFonts w:ascii="Arial" w:hAnsi="Arial" w:cs="Arial"/>
          <w:sz w:val="20"/>
          <w:szCs w:val="20"/>
        </w:rPr>
        <w:t>b) numer fabryczny sprzętu</w:t>
      </w:r>
    </w:p>
    <w:p w:rsidR="008F73F1" w:rsidRDefault="008F73F1" w:rsidP="00174F39">
      <w:pPr>
        <w:tabs>
          <w:tab w:val="left" w:pos="284"/>
        </w:tabs>
        <w:jc w:val="both"/>
        <w:rPr>
          <w:rFonts w:cs="Times New Roman"/>
        </w:rPr>
      </w:pPr>
      <w:r>
        <w:rPr>
          <w:rFonts w:ascii="Arial" w:hAnsi="Arial" w:cs="Arial"/>
          <w:sz w:val="20"/>
          <w:szCs w:val="20"/>
        </w:rPr>
        <w:t>c) rok produkcji sprzętu</w:t>
      </w:r>
    </w:p>
    <w:p w:rsidR="008F73F1" w:rsidRDefault="008F73F1" w:rsidP="00174F39">
      <w:pPr>
        <w:tabs>
          <w:tab w:val="left" w:pos="284"/>
        </w:tabs>
        <w:jc w:val="both"/>
        <w:rPr>
          <w:rFonts w:cs="Times New Roman"/>
        </w:rPr>
      </w:pPr>
      <w:r>
        <w:rPr>
          <w:rFonts w:ascii="Arial" w:hAnsi="Arial" w:cs="Arial"/>
          <w:sz w:val="20"/>
          <w:szCs w:val="20"/>
        </w:rPr>
        <w:t>d) nazwę producenta</w:t>
      </w:r>
    </w:p>
    <w:p w:rsidR="008F73F1" w:rsidRDefault="008F73F1" w:rsidP="00174F39">
      <w:pPr>
        <w:tabs>
          <w:tab w:val="left" w:pos="284"/>
        </w:tabs>
        <w:jc w:val="both"/>
        <w:rPr>
          <w:rFonts w:cs="Times New Roman"/>
        </w:rPr>
      </w:pPr>
      <w:r>
        <w:rPr>
          <w:rFonts w:ascii="Arial" w:hAnsi="Arial" w:cs="Arial"/>
          <w:sz w:val="20"/>
          <w:szCs w:val="20"/>
        </w:rPr>
        <w:t>e) datę odbioru</w:t>
      </w:r>
    </w:p>
    <w:p w:rsidR="008F73F1" w:rsidRDefault="008F73F1" w:rsidP="00174F39">
      <w:pPr>
        <w:tabs>
          <w:tab w:val="left" w:pos="284"/>
        </w:tabs>
        <w:jc w:val="both"/>
        <w:rPr>
          <w:rFonts w:cs="Times New Roman"/>
        </w:rPr>
      </w:pPr>
      <w:r>
        <w:rPr>
          <w:rFonts w:ascii="Arial" w:hAnsi="Arial" w:cs="Arial"/>
          <w:sz w:val="20"/>
          <w:szCs w:val="20"/>
        </w:rPr>
        <w:t>f) stwierdzenie jakości przedmiotu zamówienia</w:t>
      </w:r>
    </w:p>
    <w:p w:rsidR="008F73F1" w:rsidRDefault="008F73F1" w:rsidP="00174F39">
      <w:pPr>
        <w:tabs>
          <w:tab w:val="left" w:pos="284"/>
        </w:tabs>
        <w:jc w:val="both"/>
        <w:rPr>
          <w:rFonts w:cs="Times New Roman"/>
        </w:rPr>
      </w:pPr>
      <w:r>
        <w:rPr>
          <w:rFonts w:ascii="Arial" w:hAnsi="Arial" w:cs="Arial"/>
          <w:sz w:val="20"/>
          <w:szCs w:val="20"/>
        </w:rPr>
        <w:t>g) stwierdzenie wad (jeżeli wystąpią) oraz warunki ich usunięcia</w:t>
      </w:r>
    </w:p>
    <w:p w:rsidR="008F73F1" w:rsidRDefault="008F73F1" w:rsidP="00174F39">
      <w:pPr>
        <w:tabs>
          <w:tab w:val="left" w:pos="284"/>
        </w:tabs>
        <w:jc w:val="both"/>
        <w:rPr>
          <w:rFonts w:cs="Times New Roman"/>
        </w:rPr>
      </w:pPr>
      <w:r>
        <w:rPr>
          <w:rFonts w:ascii="Arial" w:hAnsi="Arial" w:cs="Arial"/>
          <w:sz w:val="20"/>
          <w:szCs w:val="20"/>
        </w:rPr>
        <w:t>h) inne postanowienia.</w:t>
      </w:r>
    </w:p>
    <w:p w:rsidR="008F73F1" w:rsidRDefault="008F73F1" w:rsidP="00174F39">
      <w:pPr>
        <w:tabs>
          <w:tab w:val="left" w:pos="284"/>
        </w:tabs>
        <w:jc w:val="both"/>
        <w:rPr>
          <w:rFonts w:cs="Times New Roman"/>
        </w:rPr>
      </w:pPr>
      <w:r>
        <w:rPr>
          <w:rFonts w:ascii="Arial" w:hAnsi="Arial" w:cs="Arial"/>
          <w:color w:val="000000"/>
          <w:sz w:val="20"/>
          <w:szCs w:val="20"/>
        </w:rPr>
        <w:t xml:space="preserve">4. Podczas odbioru Wykonawca dokona próbnego uruchomienia sprzętu oraz demonstracji jego działania. W dniu odbioru sprzęt powinien być w pełni sprawny, podłączony, skonfigurowany i gotowy do </w:t>
      </w:r>
      <w:r>
        <w:rPr>
          <w:rFonts w:ascii="Arial" w:hAnsi="Arial" w:cs="Arial"/>
          <w:sz w:val="20"/>
          <w:szCs w:val="20"/>
        </w:rPr>
        <w:t xml:space="preserve">natychmiastowego użycia w pełnym zakresie, w sposób zgodny z jego przeznaczeniem. </w:t>
      </w:r>
    </w:p>
    <w:p w:rsidR="008F73F1" w:rsidRPr="008B7B58" w:rsidRDefault="008F73F1" w:rsidP="00174F39">
      <w:pPr>
        <w:jc w:val="both"/>
        <w:rPr>
          <w:rFonts w:ascii="Arial" w:hAnsi="Arial" w:cs="Arial"/>
          <w:sz w:val="20"/>
          <w:szCs w:val="20"/>
        </w:rPr>
      </w:pPr>
      <w:r>
        <w:rPr>
          <w:rFonts w:ascii="Arial" w:hAnsi="Arial" w:cs="Arial"/>
          <w:sz w:val="20"/>
          <w:szCs w:val="20"/>
        </w:rPr>
        <w:t xml:space="preserve">5. W przypadku, gdy podczas odbioru sprzętu  zostaną stwierdzone wady, Zamawiający ma prawo odmówić </w:t>
      </w:r>
      <w:r w:rsidRPr="008B7B58">
        <w:rPr>
          <w:rFonts w:ascii="Arial" w:hAnsi="Arial" w:cs="Arial"/>
          <w:sz w:val="20"/>
          <w:szCs w:val="20"/>
        </w:rPr>
        <w:t>odbioru sprzętu oraz wyznaczyć Wykonawcy termin do dostarczenia przedmiotu wolnego od wad, a po bezskutecznym upływie tego terminu odstąpić od umowy z winy Wykonawcy lub zatrzymać przedmiot umowy obarczony wadą nieistotną i obniżyć wysokość wynagrodzenia Wykonawcy z tytułu realizacji umowy.</w:t>
      </w:r>
      <w:r w:rsidRPr="008B7B58">
        <w:rPr>
          <w:rFonts w:ascii="Arial" w:hAnsi="Arial" w:cs="Arial"/>
          <w:sz w:val="20"/>
          <w:szCs w:val="20"/>
          <w:lang w:eastAsia="ar-SA"/>
        </w:rPr>
        <w:t xml:space="preserve"> W przypadku stwierdzenia wad nieistotnych Zamawiający wskaże je w protokole, a Wykonawca dokona ich usunięcia w terminie 3 dni.</w:t>
      </w:r>
    </w:p>
    <w:p w:rsidR="008F73F1" w:rsidRPr="008B7B58" w:rsidRDefault="008F73F1" w:rsidP="00174F39">
      <w:pPr>
        <w:tabs>
          <w:tab w:val="left" w:pos="284"/>
        </w:tabs>
        <w:jc w:val="both"/>
        <w:rPr>
          <w:rFonts w:cs="Times New Roman"/>
        </w:rPr>
      </w:pPr>
      <w:r w:rsidRPr="008B7B58">
        <w:rPr>
          <w:rFonts w:ascii="Arial" w:hAnsi="Arial" w:cs="Arial"/>
          <w:sz w:val="20"/>
          <w:szCs w:val="20"/>
        </w:rPr>
        <w:t>6. Do dnia protokolarnego odbioru, ryzyko przypadkowego uszkodzenia lub utraty sprzętu.</w:t>
      </w:r>
    </w:p>
    <w:p w:rsidR="008F73F1" w:rsidRPr="008B7B58" w:rsidRDefault="008F73F1" w:rsidP="00174F39">
      <w:pPr>
        <w:tabs>
          <w:tab w:val="left" w:pos="284"/>
        </w:tabs>
        <w:jc w:val="both"/>
        <w:rPr>
          <w:rFonts w:cs="Times New Roman"/>
        </w:rPr>
      </w:pPr>
      <w:r w:rsidRPr="008B7B58">
        <w:rPr>
          <w:rFonts w:ascii="Arial" w:hAnsi="Arial" w:cs="Arial"/>
          <w:sz w:val="20"/>
          <w:szCs w:val="20"/>
        </w:rPr>
        <w:t>7. Przeprowadzenie przez Wykonawcę szkoleń dla personelu Zamawiającego zostanie potwierdzone odrębnym protokołem, podpisanym przez przedstawicieli obu stron.</w:t>
      </w:r>
    </w:p>
    <w:p w:rsidR="008F73F1" w:rsidRPr="008B7B58" w:rsidRDefault="008F73F1" w:rsidP="00174F39">
      <w:pPr>
        <w:tabs>
          <w:tab w:val="left" w:pos="0"/>
        </w:tabs>
        <w:jc w:val="both"/>
        <w:rPr>
          <w:rFonts w:cs="Times New Roman"/>
        </w:rPr>
      </w:pPr>
      <w:r w:rsidRPr="008B7B58">
        <w:rPr>
          <w:rFonts w:ascii="Arial" w:hAnsi="Arial" w:cs="Arial"/>
          <w:sz w:val="20"/>
          <w:szCs w:val="20"/>
        </w:rPr>
        <w:t>8. W przypadku odmowy dokonania odbioru przedmiotu zamówienia, w szczególności z powodu wad</w:t>
      </w:r>
      <w:r w:rsidRPr="008B7B58">
        <w:rPr>
          <w:rFonts w:ascii="Arial" w:hAnsi="Arial" w:cs="Arial"/>
          <w:sz w:val="20"/>
          <w:szCs w:val="20"/>
          <w:lang w:eastAsia="ar-SA"/>
        </w:rPr>
        <w:t xml:space="preserve"> istotnych</w:t>
      </w:r>
      <w:r w:rsidRPr="008B7B58">
        <w:rPr>
          <w:rFonts w:ascii="Arial" w:hAnsi="Arial" w:cs="Arial"/>
          <w:sz w:val="20"/>
          <w:szCs w:val="20"/>
        </w:rPr>
        <w:t>, Zamawiający przekazuje Wykonawcy podpisane oświadczenie ze wskazaniem zastrzeżeń.</w:t>
      </w:r>
    </w:p>
    <w:p w:rsidR="008F73F1" w:rsidRDefault="008F73F1" w:rsidP="00174F39">
      <w:pPr>
        <w:tabs>
          <w:tab w:val="left" w:pos="0"/>
        </w:tabs>
        <w:jc w:val="both"/>
        <w:rPr>
          <w:rFonts w:cs="Times New Roman"/>
        </w:rPr>
      </w:pPr>
      <w:r w:rsidRPr="008B7B58">
        <w:rPr>
          <w:rFonts w:ascii="Arial" w:hAnsi="Arial" w:cs="Arial"/>
          <w:sz w:val="20"/>
          <w:szCs w:val="20"/>
        </w:rPr>
        <w:t>9. W razie stwierdzenia wad lub braków Zamawiający zwróci</w:t>
      </w:r>
      <w:r>
        <w:rPr>
          <w:rFonts w:ascii="Arial" w:hAnsi="Arial" w:cs="Arial"/>
          <w:sz w:val="20"/>
          <w:szCs w:val="20"/>
        </w:rPr>
        <w:t xml:space="preserve"> wadliwy towar Wykonawcy, na jego koszt, </w:t>
      </w:r>
      <w:r>
        <w:rPr>
          <w:rFonts w:ascii="Arial" w:hAnsi="Arial" w:cs="Arial"/>
          <w:sz w:val="20"/>
          <w:szCs w:val="20"/>
        </w:rPr>
        <w:br/>
        <w:t>który wymieni go w ciągu 3 dni roboczych od dnia otrzymania, bądź uzupełni braki w tym terminie.</w:t>
      </w:r>
    </w:p>
    <w:p w:rsidR="008F73F1" w:rsidRPr="00DB1414" w:rsidRDefault="008F73F1" w:rsidP="00174F39">
      <w:pPr>
        <w:tabs>
          <w:tab w:val="left" w:pos="0"/>
        </w:tabs>
        <w:jc w:val="both"/>
        <w:rPr>
          <w:rFonts w:ascii="Arial" w:hAnsi="Arial" w:cs="Arial"/>
          <w:sz w:val="20"/>
          <w:szCs w:val="20"/>
        </w:rPr>
      </w:pPr>
      <w:r>
        <w:rPr>
          <w:rFonts w:ascii="Arial" w:hAnsi="Arial" w:cs="Arial"/>
          <w:sz w:val="20"/>
          <w:szCs w:val="20"/>
        </w:rPr>
        <w:t>10. Dokonanie odbioru przedmiotu zamówienia zgodnie z postanowieniami umowy nie zwalnia Wykonawcy od odpowiedzialności z tytułu rękojmi lub gwarancji jakości.</w:t>
      </w:r>
    </w:p>
    <w:p w:rsidR="008F73F1" w:rsidRDefault="008F73F1" w:rsidP="00174F39">
      <w:pPr>
        <w:tabs>
          <w:tab w:val="left" w:pos="0"/>
        </w:tabs>
        <w:jc w:val="both"/>
        <w:rPr>
          <w:rFonts w:cs="Times New Roman"/>
        </w:rPr>
      </w:pPr>
      <w:r>
        <w:rPr>
          <w:rFonts w:ascii="Arial" w:hAnsi="Arial" w:cs="Arial"/>
          <w:sz w:val="20"/>
          <w:szCs w:val="20"/>
        </w:rPr>
        <w:t>11. Wykonawca dostarczy Zamawiającemu najpóźniej wraz z protokołem odbioru instrukcje obsługi przedmiotu umowy w języku polskim.</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Pr>
          <w:rFonts w:ascii="Arial" w:hAnsi="Arial" w:cs="Arial"/>
          <w:b/>
          <w:bCs/>
          <w:sz w:val="20"/>
          <w:szCs w:val="20"/>
        </w:rPr>
        <w:t>§ 7</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bCs/>
          <w:sz w:val="20"/>
          <w:szCs w:val="20"/>
        </w:rPr>
      </w:pPr>
    </w:p>
    <w:p w:rsidR="008F73F1" w:rsidRDefault="008F73F1" w:rsidP="00174F39">
      <w:pPr>
        <w:tabs>
          <w:tab w:val="left" w:pos="0"/>
        </w:tabs>
        <w:jc w:val="both"/>
        <w:rPr>
          <w:rFonts w:ascii="Arial" w:hAnsi="Arial" w:cs="Arial"/>
          <w:sz w:val="20"/>
          <w:szCs w:val="20"/>
        </w:rPr>
      </w:pPr>
      <w:r>
        <w:rPr>
          <w:rFonts w:ascii="Arial" w:hAnsi="Arial" w:cs="Arial"/>
          <w:sz w:val="20"/>
          <w:szCs w:val="20"/>
        </w:rPr>
        <w:t xml:space="preserve">1. Wykonawca udziela Zamawiającemu gwarancji na oferowany sprzęt bez naliczania kosztów dla Zamawiającego od daty protokolarnego przekazania zainstalowanego i uruchomionego sprzętu – okres udzielonej gwarancji wskazany został w załączniku nr 1 do oferty stanowiącym załącznik do niniejszej umowy. W okresie gwarancji Wykonawca ponosi 100% kosztów serwisowania wraz z częściami </w:t>
      </w:r>
      <w:r w:rsidRPr="00150EED">
        <w:rPr>
          <w:rFonts w:ascii="Arial" w:hAnsi="Arial" w:cs="Arial"/>
          <w:sz w:val="20"/>
          <w:szCs w:val="20"/>
        </w:rPr>
        <w:t>zamiennymi – wymóg ten dotyczy również lampy (zadanie nr 1).</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2. Wykonawca zobowiązany jest przenieść na Zamawiającego wszelkie uprawnienia z tytułu gwarancji udzielonych przez dostawców wyrobów, maszyn i urządzeń stosowanych (montowanych) przy wykonaniu przedmiotu umowy, wydając w tym celu Zamawiającemu właściwe dokumenty gwarancyjne, najpóźniej do chwili podpisywania protokołu odbioru.</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 xml:space="preserve">3. W ramach gwarancji Wykonawca zobowiązany jest do usuwania wad ujawnionych w przedmiocie umowy w terminie wskazanym przez Zamawiającego w pisemnym zgłoszeniu wady. W razie nieprzystąpienia </w:t>
      </w:r>
      <w:r>
        <w:rPr>
          <w:rFonts w:ascii="Arial" w:hAnsi="Arial" w:cs="Arial"/>
          <w:sz w:val="20"/>
          <w:szCs w:val="20"/>
        </w:rPr>
        <w:br/>
        <w:t>do usuwania wady w terminie wskazanym w niniejszej umowie albo nieusunięcia wady w wyznaczonym terminie, Zamawiający uprawniony będzie do powierzenia usunięcia wady osobie trzeciej na koszt Wykonawcy.</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 xml:space="preserve">4. Wykonawca w ramach gwarancji na własny koszt będzie naprawiał urządzenia lub wymieniał ich elementy, podzespoły i zespoły, które uległy uszkodzeniu. Wykonawca nie będzie obciążał Zamawiającego </w:t>
      </w:r>
      <w:r>
        <w:rPr>
          <w:rFonts w:ascii="Arial" w:hAnsi="Arial" w:cs="Arial"/>
          <w:sz w:val="20"/>
          <w:szCs w:val="20"/>
        </w:rPr>
        <w:br/>
        <w:t>z tego tytułu żadnymi kosztami. Wykonawca nie ponosi odpowiedzialności za uszkodzenia powstałe wyłącznie z winy Zamawiającego.</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 xml:space="preserve">5. Wykonawca w ramach gwarancji na własny koszt będzie zapewniał autoryzowany serwis gwarancyjny </w:t>
      </w:r>
      <w:r>
        <w:rPr>
          <w:rFonts w:ascii="Arial" w:hAnsi="Arial" w:cs="Arial"/>
          <w:sz w:val="20"/>
          <w:szCs w:val="20"/>
        </w:rPr>
        <w:br/>
        <w:t xml:space="preserve">w tym wszystkie wymagane przez producentów urządzeń przeglądy w okresie gwarancji świadczone </w:t>
      </w:r>
      <w:r>
        <w:rPr>
          <w:rFonts w:ascii="Arial" w:hAnsi="Arial" w:cs="Arial"/>
          <w:sz w:val="20"/>
          <w:szCs w:val="20"/>
        </w:rPr>
        <w:br/>
        <w:t>w ramach wynagrodzenia określonego w niniejszej umowie.</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6. Przesłanie zgłoszenia o awarii lub usterce faksem lub telefonicznie będzie jednoznaczne z dokonaniem zgłoszenia przez Zamawiającego awarii lub usterki. Wykonawca zapewni przyjmowanie zgłoszenia serwisowego 24 godz./dobę 365 dni w roku.</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 xml:space="preserve">7. Wykonawca zobowiązuje się do niezwłocznego powiadomienia Zamawiającego o zmianie adresu </w:t>
      </w:r>
      <w:r>
        <w:rPr>
          <w:rFonts w:ascii="Arial" w:hAnsi="Arial" w:cs="Arial"/>
          <w:sz w:val="20"/>
          <w:szCs w:val="20"/>
        </w:rPr>
        <w:br/>
        <w:t xml:space="preserve">lub numeru telefonu lub numeru faksu do zgłaszania awarii lub usterek. Jeżeli Wykonawca zmieni </w:t>
      </w:r>
      <w:r>
        <w:rPr>
          <w:rFonts w:ascii="Arial" w:hAnsi="Arial" w:cs="Arial"/>
          <w:sz w:val="20"/>
          <w:szCs w:val="20"/>
        </w:rPr>
        <w:br/>
        <w:t>nr telefonu, faksu lub adres i nie powiadomi o tym zdarzeniu Zamawiającego, to uważa się, że zgłoszenie jest skutecznie złożone pod ostatnio znanym Zamawiającemu numerem faksu i telefonu.</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 xml:space="preserve">8. Wykonywanie czynności gwarancyjnych i serwisowych będzie następować w siedzibie Zamawiającego. </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Wyjątkowo może zaistnieć konieczność wykonania tych czynności poza jego siedzibą. W takim przypadku Zamawiający zostanie poinformowany o takiej konieczności. Wykonawca zobowiązuje się dostarczyć naprawione urządzenie na swój koszt niezwłocznie po wykonaniu usługi po uprzednim ustaleniu terminu.</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 xml:space="preserve">9. Wykonawca zobowiązuje się w okresie gwarancyjnym przystąpić do naprawy nie później niż w terminach określonych w § 1 ust. 11. </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 xml:space="preserve">10. Wykonawca zobowiązuje się w okresie gwarancyjnym do usunięcia awarii w terminach określonych </w:t>
      </w:r>
      <w:r>
        <w:rPr>
          <w:rFonts w:ascii="Arial" w:hAnsi="Arial" w:cs="Arial"/>
          <w:sz w:val="20"/>
          <w:szCs w:val="20"/>
        </w:rPr>
        <w:br/>
        <w:t xml:space="preserve">w § 1 ust. 11. </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11. W przypadku 3-krotnej naprawy tego samego elementu/podzespołu w okresie objętym gwarancją Zamawiający ma prawo zażądać wymiany elementu/podzespołu na fabrycznie nowy.</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12. W przypadku wystąpienia trzykrotnej awarii sprzętu, w tym różnych elementów lub podzespołów, Wykonawca zobowiązany jest na żądanie Zamawiającego wymienić jego elementy, podzespoły na nowe, wolne od wad.</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 xml:space="preserve">13. Nowy element/podzespół, o którym mowa w pkt. 11, Wykonawca dostarczy Zamawiającemu i zainstaluje na warunkach określonych w niniejszej umowie, nie później niż w ciągu 15 dni kalendarzowych, licząc </w:t>
      </w:r>
      <w:r>
        <w:rPr>
          <w:rFonts w:ascii="Arial" w:hAnsi="Arial" w:cs="Arial"/>
          <w:sz w:val="20"/>
          <w:szCs w:val="20"/>
        </w:rPr>
        <w:br/>
        <w:t>od dnia przekazania żądania wymiany.</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14. Wszelkie koszty związane z postępowaniem reklamacyjnym (w szczególności koszty transportu reklamowanej części lub całego urządzenia) ponosi Wykonawca.</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15. Nowy element/podzespół dostarczony Zamawiającemu musi odpowiadać warunkom i parametrom opisanym w SWZ.</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16. Każda interwencja gwarancyjna w postaci naprawy lub wymiany przekraczająca 5 dni roboczych powoduje wydłużenie gwarancji ponad podstawowy termin gwarancji o czas wyłączenia przedmiotu umowy z eksploatacji.</w:t>
      </w:r>
    </w:p>
    <w:p w:rsidR="008F73F1" w:rsidRPr="008B7B58"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 xml:space="preserve">17. W przypadku, gdy naprawa gwarancyjna będzie trwała </w:t>
      </w:r>
      <w:r w:rsidRPr="008B7B58">
        <w:rPr>
          <w:rFonts w:ascii="Arial" w:hAnsi="Arial" w:cs="Arial"/>
          <w:sz w:val="20"/>
          <w:szCs w:val="20"/>
        </w:rPr>
        <w:t>dłużej niż 15 dni od momentu przekazania zgłoszenia, Wykonawca na żądanie Zamawiającego dostarczy Zamawiającemu urządzenie towarzyszące zastępcze lub element, zespół, podzespół zastępczy w celu zapewnienia Zamawiającemu korzystania z urządzenia.</w:t>
      </w:r>
    </w:p>
    <w:p w:rsidR="008F73F1" w:rsidRPr="008B7B58"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8B7B58">
        <w:rPr>
          <w:rFonts w:ascii="Arial" w:hAnsi="Arial" w:cs="Arial"/>
          <w:sz w:val="20"/>
          <w:szCs w:val="20"/>
        </w:rPr>
        <w:t>18. Wszystkie naprawy przedłużają automatycznie okres gwarancji o czas przestoju, liczony od dnia zgłoszenia usterki lub awarii do dnia przekazania sprawnego urządzenia Zamawiającemu</w:t>
      </w:r>
      <w:r w:rsidRPr="008B7B58">
        <w:t xml:space="preserve"> </w:t>
      </w:r>
      <w:r w:rsidRPr="008B7B58">
        <w:rPr>
          <w:rFonts w:ascii="Arial" w:hAnsi="Arial" w:cs="Arial"/>
          <w:sz w:val="20"/>
          <w:szCs w:val="20"/>
        </w:rPr>
        <w:t>- dotyczy niesprawności sprzętu skutkującej brakiem możliwości jego eksploatacji.</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sidRPr="008B7B58">
        <w:rPr>
          <w:rFonts w:ascii="Arial" w:hAnsi="Arial" w:cs="Arial"/>
          <w:sz w:val="20"/>
          <w:szCs w:val="20"/>
        </w:rPr>
        <w:t>19. Na przedmiot objęty umową i urządzenia towarzyszące Zamawiającemu przysługują prawa</w:t>
      </w:r>
      <w:r>
        <w:rPr>
          <w:rFonts w:ascii="Arial" w:hAnsi="Arial" w:cs="Arial"/>
          <w:sz w:val="20"/>
          <w:szCs w:val="20"/>
        </w:rPr>
        <w:t xml:space="preserve"> z tytułu rękojmi niezależnie od uprawnień z gwarancji.</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20. Okres rękojmi za wady jest równy okresowi gwarancji.</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21. Wykonawca  zapewni  zdalną  diagnostykę  serwisową  urządzenia/urządzeń  przez  łącze internetowe.</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22. Roszczenia z tytułu rękojmi za wady mogą być dochodzone także po upływie terminu rękojmi, jeżeli Zamawiający zgłosił Wykonawcy istnienie wady w okresie rękojmi.</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23. W  przypadku  sporów  dotyczących  napraw  gwarancyjnych,  które  w  ocenie  Wykonawcy  będą następstwem nieprawidłowego użytkowania, Zamawiający może przekazać aparat/aparaty do oceny niezależnemu  podmiotowi  bez  utraty  gwarancji.  W  przypadku,  gdy  wynik  ekspertyzy  będzie negatywny dla  Wykonawcy,  Wykonawca  poniesie  koszt  ekspertyzy;  jeśli  wynik  ekspertyzy  będzie pozytywny dla Wykonawcy, jej koszt ponosi Zamawiający.</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24. W przypadku  sprzeczności  zapisów  pomiędzy  gwarancją  producenta,  a  treścią  umowy pierwszeństwo w interpretacji przepisów będą miały zapisy umowy.</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Pr>
          <w:rFonts w:ascii="Arial" w:hAnsi="Arial" w:cs="Arial"/>
          <w:b/>
          <w:bCs/>
          <w:sz w:val="20"/>
          <w:szCs w:val="20"/>
        </w:rPr>
        <w:t>§ 8</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sz w:val="20"/>
          <w:szCs w:val="20"/>
        </w:rPr>
      </w:pP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 xml:space="preserve">1. Wykonawca zobowiązuje się zapewnić serwis pogwarancyjny sprzętu będącego przedmiotem umowy </w:t>
      </w:r>
      <w:r>
        <w:rPr>
          <w:rFonts w:ascii="Arial" w:hAnsi="Arial" w:cs="Arial"/>
          <w:sz w:val="20"/>
          <w:szCs w:val="20"/>
        </w:rPr>
        <w:br/>
        <w:t xml:space="preserve">w okresie jego użytkowania przez </w:t>
      </w:r>
      <w:r w:rsidRPr="00150EED">
        <w:rPr>
          <w:rFonts w:ascii="Arial" w:hAnsi="Arial" w:cs="Arial"/>
          <w:sz w:val="20"/>
          <w:szCs w:val="20"/>
        </w:rPr>
        <w:t>Zamawiającego (co najmniej 10 lat) na</w:t>
      </w:r>
      <w:r>
        <w:rPr>
          <w:rFonts w:ascii="Arial" w:hAnsi="Arial" w:cs="Arial"/>
          <w:sz w:val="20"/>
          <w:szCs w:val="20"/>
        </w:rPr>
        <w:t xml:space="preserve"> warunkach odrębnie uzgodnionych przez Strony.</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 xml:space="preserve">2. Wykonawca zobowiązuje się zapewnić Zamawiającemu dostępność części zamiennych i materiałów eksploatacyjnych sprzętu będącego przedmiotem umowy w okresie jego użytkowania przez Zamawiającego, </w:t>
      </w:r>
      <w:r w:rsidRPr="00150EED">
        <w:rPr>
          <w:rFonts w:ascii="Arial" w:hAnsi="Arial" w:cs="Arial"/>
          <w:sz w:val="20"/>
          <w:szCs w:val="20"/>
        </w:rPr>
        <w:t>(co najmniej 10 lat) licząc</w:t>
      </w:r>
      <w:r>
        <w:rPr>
          <w:rFonts w:ascii="Arial" w:hAnsi="Arial" w:cs="Arial"/>
          <w:sz w:val="20"/>
          <w:szCs w:val="20"/>
        </w:rPr>
        <w:t xml:space="preserve"> od daty odbioru wskazanej na protokole zdawczo-odbiorczym na warunkach odrębnie uzgodnionych przez strony.</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Pr>
          <w:rFonts w:ascii="Arial" w:hAnsi="Arial" w:cs="Arial"/>
          <w:b/>
          <w:bCs/>
          <w:sz w:val="20"/>
          <w:szCs w:val="20"/>
        </w:rPr>
        <w:t>§ 9</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sz w:val="20"/>
          <w:szCs w:val="20"/>
        </w:rPr>
      </w:pP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Zamawiającemu przysługuje prawo odstąpienia od umowy w przypadku:</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 xml:space="preserve">1. Istotnej zmiany okoliczności powodującej, że wykonanie umowy nie leży w interesie publicznym, </w:t>
      </w:r>
      <w:r>
        <w:rPr>
          <w:rFonts w:ascii="Arial" w:hAnsi="Arial" w:cs="Arial"/>
          <w:sz w:val="20"/>
          <w:szCs w:val="20"/>
        </w:rPr>
        <w:br/>
        <w:t xml:space="preserve">czego nie można było przewidzieć w chwili zawarcia umowy, lub dalsze wykonywanie umowy może zagrozić istotnemu interesowi bezpieczeństwa państwa lub bezpieczeństwu publicznemu - odstąpienie od umowy </w:t>
      </w:r>
      <w:r>
        <w:rPr>
          <w:rFonts w:ascii="Arial" w:hAnsi="Arial" w:cs="Arial"/>
          <w:sz w:val="20"/>
          <w:szCs w:val="20"/>
        </w:rPr>
        <w:br/>
        <w:t>w tym przypadku może nastąpić w terminie 30 dni od powzięcia wiadomości o powyższych okolicznościach - w takim przypadku Wykonawca może żądać jedynie wynagrodzenia należnego z tytułu wykonania części umowy.</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2. Wykonawca nie rozpoczął realizacji umowy bez uzasadnionych przyczyn.</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 xml:space="preserve">3. Wykonawca przerwał realizację umowy i przerwa ta trwała dłużej niż 7 dni </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 xml:space="preserve">4. W przypadku stwierdzenia rażących naruszeń umowy ze strony Wykonawcy Zamawiający może </w:t>
      </w:r>
      <w:r>
        <w:rPr>
          <w:rFonts w:ascii="Arial" w:hAnsi="Arial" w:cs="Arial"/>
          <w:sz w:val="20"/>
          <w:szCs w:val="20"/>
        </w:rPr>
        <w:br/>
        <w:t>w każdym czasie odstąpić od umowy w terminie 30 dni od powzięcia wiadomości o okolicznościach uzasadniających odstąpienie przy czym zobowiązany jest uprzednio wyznaczyć Wykonawcy na piśmie dodatkowy 7 - dniowy termin do usunięcia naruszeń.</w:t>
      </w:r>
    </w:p>
    <w:p w:rsidR="008F73F1" w:rsidRDefault="008F73F1" w:rsidP="00174F39">
      <w:pPr>
        <w:jc w:val="both"/>
        <w:rPr>
          <w:rFonts w:cs="Times New Roman"/>
        </w:rPr>
      </w:pPr>
      <w:r>
        <w:rPr>
          <w:rFonts w:ascii="Arial" w:hAnsi="Arial" w:cs="Arial"/>
          <w:sz w:val="20"/>
          <w:szCs w:val="20"/>
        </w:rPr>
        <w:t xml:space="preserve">5. Jeżeli zachodzi co najmniej jedna z następujących okoliczności:  </w:t>
      </w:r>
    </w:p>
    <w:p w:rsidR="008F73F1" w:rsidRDefault="008F73F1" w:rsidP="00174F39">
      <w:pPr>
        <w:widowControl/>
        <w:ind w:left="-360" w:firstLine="360"/>
        <w:jc w:val="both"/>
        <w:rPr>
          <w:rFonts w:cs="Times New Roman"/>
        </w:rPr>
      </w:pPr>
      <w:r>
        <w:rPr>
          <w:rFonts w:ascii="Arial" w:hAnsi="Arial" w:cs="Arial"/>
          <w:sz w:val="20"/>
          <w:szCs w:val="20"/>
        </w:rPr>
        <w:t xml:space="preserve">- dokonano zmiany umowy z naruszeniem art. 454 p.z.p. i art. 455 p.z.p.,  </w:t>
      </w:r>
    </w:p>
    <w:p w:rsidR="008F73F1" w:rsidRDefault="008F73F1" w:rsidP="00174F39">
      <w:pPr>
        <w:widowControl/>
        <w:ind w:left="-360" w:firstLine="360"/>
        <w:jc w:val="both"/>
        <w:rPr>
          <w:rFonts w:cs="Times New Roman"/>
        </w:rPr>
      </w:pPr>
      <w:r>
        <w:rPr>
          <w:rFonts w:ascii="Arial" w:hAnsi="Arial" w:cs="Arial"/>
          <w:sz w:val="20"/>
          <w:szCs w:val="20"/>
        </w:rPr>
        <w:t xml:space="preserve">- Wykonawca w chwili zawarcia umowy podlegał wykluczeniu na podstawie art. 108 p.z.p.,  </w:t>
      </w:r>
    </w:p>
    <w:p w:rsidR="008F73F1" w:rsidRDefault="008F73F1" w:rsidP="00174F39">
      <w:pPr>
        <w:widowControl/>
        <w:jc w:val="both"/>
        <w:rPr>
          <w:rFonts w:cs="Times New Roman"/>
        </w:rPr>
      </w:pPr>
      <w:r>
        <w:rPr>
          <w:rFonts w:ascii="Arial" w:hAnsi="Arial" w:cs="Arial"/>
          <w:sz w:val="20"/>
          <w:szCs w:val="20"/>
        </w:rPr>
        <w:t>-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rsidR="008F73F1" w:rsidRDefault="008F73F1" w:rsidP="00174F39">
      <w:pPr>
        <w:pStyle w:val="ListParagraph"/>
        <w:spacing w:after="0" w:line="240" w:lineRule="auto"/>
        <w:ind w:left="0"/>
        <w:jc w:val="both"/>
      </w:pPr>
      <w:r>
        <w:rPr>
          <w:rFonts w:ascii="Arial" w:hAnsi="Arial" w:cs="Arial"/>
          <w:sz w:val="20"/>
          <w:szCs w:val="20"/>
        </w:rPr>
        <w:t xml:space="preserve">7. W przypadku odstąpienia z powodu dokonania zmiany umowy z naruszeniem art. 454 p.z.p. i art. 455 p.z.p., Zamawiający odstępuje od umowy w części, której zmiana dotyczy.  </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sz w:val="20"/>
          <w:szCs w:val="20"/>
        </w:rPr>
      </w:pP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Pr>
          <w:rFonts w:ascii="Arial" w:hAnsi="Arial" w:cs="Arial"/>
          <w:b/>
          <w:bCs/>
          <w:sz w:val="20"/>
          <w:szCs w:val="20"/>
        </w:rPr>
        <w:t>§ 10</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sz w:val="20"/>
          <w:szCs w:val="20"/>
        </w:rPr>
      </w:pP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1. Wykonawca zapłaci Zamawiającemu kary umowne:</w:t>
      </w:r>
    </w:p>
    <w:p w:rsidR="008F73F1" w:rsidRPr="008B7B58"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 xml:space="preserve">a) za rozwiązanie lub odstąpienie od umowy przez którąkolwiek ze Stron z przyczyn leżących po stronie Wykonawcy w </w:t>
      </w:r>
      <w:r w:rsidRPr="008B7B58">
        <w:rPr>
          <w:rFonts w:ascii="Arial" w:hAnsi="Arial" w:cs="Arial"/>
          <w:sz w:val="20"/>
          <w:szCs w:val="20"/>
        </w:rPr>
        <w:t>wysokości 5% łącznego wynagrodzenia brutto,</w:t>
      </w:r>
    </w:p>
    <w:p w:rsidR="008F73F1" w:rsidRPr="008B7B58"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8B7B58">
        <w:rPr>
          <w:rFonts w:ascii="Arial" w:hAnsi="Arial" w:cs="Arial"/>
          <w:sz w:val="20"/>
          <w:szCs w:val="20"/>
        </w:rPr>
        <w:t>b) w przypadku przekroczenia terminów wykonania napraw gwarancyjnych Wykonawca zapłaci Zamawiającemu karę w wysokości 0,5 % łącznego wynagrodzenia brutto za każdy dzień zwłoki, a w przypadku terminu określonego w godzinach, Wykonawca zapłaci Zamawiającemu karę w wysokości 0,02 % łącznego wynagrodzenia brutto za każdą godzinę zwłoki,</w:t>
      </w:r>
    </w:p>
    <w:p w:rsidR="008F73F1" w:rsidRPr="008B7B58"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sidRPr="008B7B58">
        <w:rPr>
          <w:rFonts w:ascii="Arial" w:hAnsi="Arial" w:cs="Arial"/>
          <w:sz w:val="20"/>
          <w:szCs w:val="20"/>
        </w:rPr>
        <w:t>c) za zwłokę w zakończeniu realizacji całego zakresu umowy w wysokości 2 % łącznego wynagrodzenia brutto za każdy dzień zwłoki,</w:t>
      </w:r>
    </w:p>
    <w:p w:rsidR="008F73F1" w:rsidRPr="008B7B58"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sidRPr="008B7B58">
        <w:rPr>
          <w:rFonts w:ascii="Arial" w:hAnsi="Arial" w:cs="Arial"/>
          <w:sz w:val="20"/>
          <w:szCs w:val="20"/>
        </w:rPr>
        <w:t>d) za nieprzestrzeganie warunków gwarancji i rękojmi, o których mowa w § 7 oraz w załączniku nr 1 do oferty SWZ. Wykonawca zapłaci Zamawiającemu karę w wysokości 0,5% łącznego wynagrodzenia brutto za każde uchybienie.</w:t>
      </w:r>
    </w:p>
    <w:p w:rsidR="008F73F1" w:rsidRPr="008B7B58" w:rsidRDefault="008F73F1"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8B7B58">
        <w:rPr>
          <w:rFonts w:ascii="Arial" w:hAnsi="Arial" w:cs="Arial"/>
          <w:color w:val="auto"/>
          <w:sz w:val="20"/>
          <w:szCs w:val="20"/>
        </w:rPr>
        <w:t xml:space="preserve">e) w przypadku braku zapłaty wynagrodzenia należnego podwykonawcom lub dalszym podwykonawcom – w wysokości 0,5 % wartości wynagrodzenia umownego brutto za każdy taki przypadek – jeżeli dotyczy, </w:t>
      </w:r>
    </w:p>
    <w:p w:rsidR="008F73F1" w:rsidRPr="008B7B58" w:rsidRDefault="008F73F1"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8B7B58">
        <w:rPr>
          <w:rFonts w:ascii="Arial" w:hAnsi="Arial" w:cs="Arial"/>
          <w:color w:val="auto"/>
          <w:sz w:val="20"/>
          <w:szCs w:val="20"/>
        </w:rPr>
        <w:t xml:space="preserve">f) w przypadku nieterminowej zapłaty wynagrodzenia należnego podwykonawcom lub dalszym podwykonawcom – w wysokości 0,2 % wartości wynagrodzenia umownego  brutto za każdy dzień zwłoki, odrębnie dla każdego przypadku nieterminowej zapłaty wynagrodzenia należnego podwykonawcom lub dalszym podwykonawcom – jeżeli dotyczy, </w:t>
      </w:r>
    </w:p>
    <w:p w:rsidR="008F73F1" w:rsidRPr="008B7B58" w:rsidRDefault="008F73F1"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8B7B58">
        <w:rPr>
          <w:rFonts w:ascii="Arial" w:hAnsi="Arial" w:cs="Arial"/>
          <w:color w:val="auto"/>
          <w:sz w:val="20"/>
          <w:szCs w:val="20"/>
        </w:rPr>
        <w:t>g) w przypadku nieprzedłożenia do zaakceptowania projektu umowy o podwykonawstwo lub projektu jej zmiany – w wysokości 0,2 % wartości wynagrodzenia umownego brutto za każdy taki przypadek – jeżeli dotyczy,</w:t>
      </w:r>
    </w:p>
    <w:p w:rsidR="008F73F1" w:rsidRPr="008B7B58" w:rsidRDefault="008F73F1"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8B7B58">
        <w:rPr>
          <w:rFonts w:ascii="Arial" w:hAnsi="Arial" w:cs="Arial"/>
          <w:color w:val="auto"/>
          <w:sz w:val="20"/>
          <w:szCs w:val="20"/>
        </w:rPr>
        <w:t>h) w przypadku nieprzedłożenia poświadczonej za zgodność z oryginałem kopii umowy o podwykonawstwo lub jej zmiany – w wysokości 0,2 % wartości wynagrodzenia  umownego za każdy taki przypadek – jeżeli dotyczy,</w:t>
      </w:r>
    </w:p>
    <w:p w:rsidR="008F73F1" w:rsidRPr="008B7B58" w:rsidRDefault="008F73F1"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8B7B58">
        <w:rPr>
          <w:rFonts w:ascii="Arial" w:hAnsi="Arial" w:cs="Arial"/>
          <w:color w:val="auto"/>
          <w:sz w:val="20"/>
          <w:szCs w:val="20"/>
        </w:rPr>
        <w:t>h) w przypadku braku dokonania wymaganej przez Zamawiającego zmiany umowy o podwykonawstwo w zakresie terminu zapłaty - w wysokości 0,2 % wartości wynagrodzenia umownego za każdy taki przypadek – jeżeli dotyczy,</w:t>
      </w:r>
    </w:p>
    <w:p w:rsidR="008F73F1" w:rsidRPr="008B7B58" w:rsidRDefault="008F73F1"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8B7B58">
        <w:rPr>
          <w:rFonts w:ascii="Arial" w:hAnsi="Arial" w:cs="Arial"/>
          <w:color w:val="auto"/>
          <w:sz w:val="20"/>
          <w:szCs w:val="20"/>
        </w:rPr>
        <w:t>i) za nie przedłożenie umów, o których mowa w §12 ust. 19 niniejszej umowy we wskazanym terminie, wykonawca zapłaci Zamawiającemu karę w wysokości 1% oferowanej kwoty brutto – jeżeli dotyczy.</w:t>
      </w:r>
    </w:p>
    <w:p w:rsidR="008F73F1" w:rsidRDefault="008F73F1"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rFonts w:ascii="Arial" w:hAnsi="Arial" w:cs="Arial"/>
          <w:color w:val="000000"/>
          <w:sz w:val="20"/>
          <w:szCs w:val="20"/>
        </w:rPr>
        <w:t>2. Zamawiający płaci dla Wykonawcy karę umowną:</w:t>
      </w:r>
    </w:p>
    <w:p w:rsidR="008F73F1" w:rsidRPr="008B7B58" w:rsidRDefault="008F73F1"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Pr>
          <w:rFonts w:ascii="Arial" w:hAnsi="Arial" w:cs="Arial"/>
          <w:color w:val="000000"/>
          <w:sz w:val="20"/>
          <w:szCs w:val="20"/>
        </w:rPr>
        <w:t xml:space="preserve">a) za zwłokę w dokonaniu </w:t>
      </w:r>
      <w:r w:rsidRPr="008B7B58">
        <w:rPr>
          <w:rFonts w:ascii="Arial" w:hAnsi="Arial" w:cs="Arial"/>
          <w:color w:val="auto"/>
          <w:sz w:val="20"/>
          <w:szCs w:val="20"/>
        </w:rPr>
        <w:t>odbioru – w wysokości  0,02% wynagrodzenia umownego brutto dotyczącego danego odbioru za każdy dzień zwłoki,</w:t>
      </w:r>
    </w:p>
    <w:p w:rsidR="008F73F1" w:rsidRPr="008B7B58" w:rsidRDefault="008F73F1"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color w:val="auto"/>
          <w:sz w:val="20"/>
          <w:szCs w:val="20"/>
        </w:rPr>
      </w:pPr>
      <w:r w:rsidRPr="008B7B58">
        <w:rPr>
          <w:rFonts w:ascii="Arial" w:hAnsi="Arial" w:cs="Arial"/>
          <w:color w:val="auto"/>
          <w:sz w:val="20"/>
          <w:szCs w:val="20"/>
        </w:rPr>
        <w:t>b) z tytułu odstąpienia od umowy z przyczyn zawinionych przez Zamawiającego – w wysokości 5% wynagrodzenia umownego brutto.</w:t>
      </w:r>
    </w:p>
    <w:p w:rsidR="008F73F1" w:rsidRPr="008B7B58"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eastAsia="ar-SA"/>
        </w:rPr>
      </w:pPr>
      <w:r w:rsidRPr="008B7B58">
        <w:rPr>
          <w:rFonts w:ascii="Arial" w:hAnsi="Arial" w:cs="Arial"/>
          <w:sz w:val="20"/>
          <w:szCs w:val="20"/>
          <w:lang w:eastAsia="ar-SA"/>
        </w:rPr>
        <w:t>c) za zwłokę w usunięciu nieistotnych wad przedmiotu umowy – w wysokości 200,00 zł za każdy dzień zwłoki.</w:t>
      </w:r>
    </w:p>
    <w:p w:rsidR="008F73F1" w:rsidRPr="008B7B58" w:rsidRDefault="008F73F1"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8B7B58">
        <w:rPr>
          <w:rFonts w:ascii="Arial" w:hAnsi="Arial" w:cs="Arial"/>
          <w:color w:val="auto"/>
          <w:sz w:val="20"/>
          <w:szCs w:val="20"/>
        </w:rPr>
        <w:t>3. W przypadku niezawinionego niewykonania postanowień umowy strony, mogą odstąpić od naliczania kar wym. w   ust. 1 i 2 niniejszego paragrafu lub kary te złagodzić.</w:t>
      </w:r>
    </w:p>
    <w:p w:rsidR="008F73F1" w:rsidRPr="008B7B58"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sidRPr="008B7B58">
        <w:rPr>
          <w:rFonts w:ascii="Arial" w:hAnsi="Arial" w:cs="Arial"/>
          <w:sz w:val="20"/>
          <w:szCs w:val="20"/>
        </w:rPr>
        <w:t>4. Zamawiający ma prawo do dochodzenia odszkodowania uzupełniającego do pełnej wysokości poniesionej szkody, ponad wysokość naliczonych kar umownych.</w:t>
      </w:r>
    </w:p>
    <w:p w:rsidR="008F73F1" w:rsidRPr="008B7B58"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sidRPr="008B7B58">
        <w:rPr>
          <w:rFonts w:ascii="Arial" w:hAnsi="Arial" w:cs="Arial"/>
          <w:sz w:val="20"/>
          <w:szCs w:val="20"/>
        </w:rPr>
        <w:t>5. Wykonawca wyraża zgodę na potrącenie naliczonych kar umownych z należnego mu wynagrodzenia.</w:t>
      </w:r>
    </w:p>
    <w:p w:rsidR="008F73F1" w:rsidRPr="008B7B58"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8B7B58">
        <w:rPr>
          <w:rFonts w:ascii="Arial" w:hAnsi="Arial" w:cs="Arial"/>
          <w:sz w:val="20"/>
          <w:szCs w:val="20"/>
        </w:rPr>
        <w:t xml:space="preserve">6. Kary z tytułu zwłoki w usunięciu wad w okresie gwarancji i rękojmi nie będą naliczane, </w:t>
      </w:r>
      <w:r w:rsidRPr="008B7B58">
        <w:rPr>
          <w:rFonts w:ascii="Arial" w:hAnsi="Arial" w:cs="Arial"/>
          <w:sz w:val="20"/>
          <w:szCs w:val="20"/>
        </w:rPr>
        <w:br/>
        <w:t>jeżeli Wykonawca udostępni nieodpłatnie Zamawiającemu odpowiednie urządzenie zastępcze, element, zespół lub podzespół, na czas usuwania wady.</w:t>
      </w:r>
    </w:p>
    <w:p w:rsidR="008F73F1" w:rsidRPr="008B7B58"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sidRPr="008B7B58">
        <w:rPr>
          <w:rFonts w:ascii="Arial" w:hAnsi="Arial" w:cs="Arial"/>
          <w:sz w:val="20"/>
          <w:szCs w:val="20"/>
        </w:rPr>
        <w:t>7. Łączny limit kar umownych nałożonych na Strony nie może przekroczyć 30% wartości umowy.</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sz w:val="20"/>
          <w:szCs w:val="20"/>
        </w:rPr>
      </w:pP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Pr>
          <w:rFonts w:ascii="Arial" w:hAnsi="Arial" w:cs="Arial"/>
          <w:b/>
          <w:bCs/>
          <w:sz w:val="20"/>
          <w:szCs w:val="20"/>
        </w:rPr>
        <w:t>§ 11</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sz w:val="20"/>
          <w:szCs w:val="20"/>
        </w:rPr>
      </w:pP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 xml:space="preserve">1. Zamawiający przewiduje możliwość dokonania następujących istotnych zmian w zawartej umowie w sprawie niniejszego zamówienia publicznego, określając jednocześnie warunki ich wprowadzenia: </w:t>
      </w:r>
    </w:p>
    <w:p w:rsidR="008F73F1" w:rsidRDefault="008F73F1" w:rsidP="00174F39">
      <w:pPr>
        <w:pStyle w:val="LO-normal"/>
        <w:tabs>
          <w:tab w:val="left" w:pos="709"/>
          <w:tab w:val="left" w:pos="1625"/>
          <w:tab w:val="left" w:pos="2541"/>
          <w:tab w:val="left" w:pos="3457"/>
          <w:tab w:val="left" w:pos="4373"/>
          <w:tab w:val="left" w:pos="5289"/>
          <w:tab w:val="left" w:pos="6205"/>
          <w:tab w:val="left" w:pos="7121"/>
          <w:tab w:val="left" w:pos="8037"/>
          <w:tab w:val="left" w:pos="8953"/>
          <w:tab w:val="left" w:pos="9869"/>
          <w:tab w:val="left" w:pos="10785"/>
          <w:tab w:val="left" w:pos="11701"/>
          <w:tab w:val="left" w:pos="12617"/>
          <w:tab w:val="left" w:pos="13533"/>
          <w:tab w:val="left" w:pos="14449"/>
          <w:tab w:val="left" w:pos="15365"/>
        </w:tabs>
        <w:jc w:val="both"/>
      </w:pPr>
      <w:r>
        <w:rPr>
          <w:rFonts w:ascii="Arial" w:hAnsi="Arial" w:cs="Arial"/>
          <w:color w:val="000000"/>
          <w:sz w:val="20"/>
          <w:szCs w:val="20"/>
        </w:rPr>
        <w:t>1.1. Zmiana postanowień umowy w stosunku do treści oferty Wykonawcy jest możliwa poprzez przedłużenie terminu zakończenia zamówienia w przypadku:</w:t>
      </w:r>
    </w:p>
    <w:p w:rsidR="008F73F1" w:rsidRDefault="008F73F1" w:rsidP="00174F39">
      <w:pPr>
        <w:pStyle w:val="LO-normal"/>
        <w:tabs>
          <w:tab w:val="left" w:pos="2138"/>
        </w:tabs>
        <w:jc w:val="both"/>
      </w:pPr>
      <w:r>
        <w:rPr>
          <w:rFonts w:ascii="Arial" w:hAnsi="Arial" w:cs="Arial"/>
          <w:color w:val="000000"/>
          <w:sz w:val="20"/>
          <w:szCs w:val="20"/>
        </w:rPr>
        <w:t xml:space="preserve">a) działania siły wyższej (np. klęski żywiołowe, strajki generalne lub lokalne, epidemie, wojny), mające bezpośredni wpływ na terminowość wykonywania zamówienia, a które nieznane były w chwili zawarcia niniejszej umowy. W chwili zawierania niniejszej umowy strony mają świadomość obecnych ograniczeń oraz zdolności stron umowy do wykonania zobowiązań umownych w warunkach istniejących na dzień zawarcia umowy, </w:t>
      </w:r>
    </w:p>
    <w:p w:rsidR="008F73F1" w:rsidRDefault="008F73F1" w:rsidP="00174F39">
      <w:pPr>
        <w:pStyle w:val="LO-normal"/>
        <w:tabs>
          <w:tab w:val="left" w:pos="2160"/>
        </w:tabs>
        <w:jc w:val="both"/>
      </w:pPr>
      <w:r>
        <w:rPr>
          <w:rFonts w:ascii="Arial" w:hAnsi="Arial" w:cs="Arial"/>
          <w:color w:val="000000"/>
          <w:sz w:val="20"/>
          <w:szCs w:val="20"/>
        </w:rPr>
        <w:t>b) wystąpienia okoliczności, których strony umowy nie były w stanie przewidzieć, pomimo zachowania należytej staranności,</w:t>
      </w:r>
    </w:p>
    <w:p w:rsidR="008F73F1" w:rsidRDefault="008F73F1" w:rsidP="00174F39">
      <w:pPr>
        <w:pStyle w:val="LO-normal"/>
        <w:tabs>
          <w:tab w:val="left" w:pos="2160"/>
        </w:tabs>
        <w:jc w:val="both"/>
      </w:pPr>
      <w:r>
        <w:rPr>
          <w:rFonts w:ascii="Arial" w:hAnsi="Arial" w:cs="Arial"/>
          <w:color w:val="000000"/>
          <w:sz w:val="20"/>
          <w:szCs w:val="20"/>
        </w:rPr>
        <w:t>c) wystąpienia awarii nie zawinionej czynnościami lub nie wynikającej z zaniechania czynności, do których wykonawca był zobowiązany,</w:t>
      </w:r>
    </w:p>
    <w:p w:rsidR="008F73F1" w:rsidRDefault="008F73F1" w:rsidP="00174F39">
      <w:pPr>
        <w:pStyle w:val="LO-normal"/>
        <w:tabs>
          <w:tab w:val="left" w:pos="2160"/>
        </w:tabs>
        <w:jc w:val="both"/>
      </w:pPr>
      <w:r>
        <w:rPr>
          <w:rFonts w:ascii="Arial" w:hAnsi="Arial" w:cs="Arial"/>
          <w:color w:val="000000"/>
          <w:sz w:val="20"/>
          <w:szCs w:val="20"/>
        </w:rPr>
        <w:t>d) działań osób trzecich lub organów władzy publicznej, które spowodują przerwanie lub czasowe zawieszenie realizacji zamówienia.</w:t>
      </w:r>
    </w:p>
    <w:p w:rsidR="008F73F1" w:rsidRDefault="008F73F1" w:rsidP="00174F39">
      <w:pPr>
        <w:pStyle w:val="LO-normal"/>
        <w:tabs>
          <w:tab w:val="left" w:pos="2160"/>
        </w:tabs>
        <w:jc w:val="both"/>
      </w:pPr>
      <w:r>
        <w:rPr>
          <w:rFonts w:ascii="Arial" w:hAnsi="Arial" w:cs="Arial"/>
          <w:color w:val="000000"/>
          <w:sz w:val="20"/>
          <w:szCs w:val="20"/>
        </w:rPr>
        <w:t>e) w przypadku przedłużenia terminu wykonania umowy przez Instytucję Zarządzającą, na uzasadniony wniosek Zamawiającego, Zamawiający może wydłużyć termin wykonania umowy, jeżeli nie będzie to niekorzystne dla Zamawiającego i będzie uzasadnione potrzebami Zamawiającego określonymi we wniosku o przedłużenie terminu, w szczególności z powodu siły wyższej, określonej w niniejszym paragrafie umowy, okoliczności, których nie można było przewidzieć, pomimo zachowania należytej staranności.</w:t>
      </w:r>
    </w:p>
    <w:p w:rsidR="008F73F1" w:rsidRDefault="008F73F1" w:rsidP="00174F39">
      <w:pPr>
        <w:pStyle w:val="LO-normal"/>
        <w:tabs>
          <w:tab w:val="left" w:pos="2160"/>
        </w:tabs>
        <w:jc w:val="both"/>
      </w:pPr>
      <w:r>
        <w:rPr>
          <w:rFonts w:ascii="Arial" w:hAnsi="Arial" w:cs="Arial"/>
          <w:color w:val="000000"/>
          <w:sz w:val="20"/>
          <w:szCs w:val="20"/>
        </w:rPr>
        <w:t>1.2. Zamawiający dopuszcza zmianę wysokości wynagrodzenia w następujących przypadkach:</w:t>
      </w:r>
    </w:p>
    <w:p w:rsidR="008F73F1" w:rsidRDefault="008F73F1" w:rsidP="00174F39">
      <w:pPr>
        <w:pStyle w:val="ListParagraph"/>
        <w:tabs>
          <w:tab w:val="left" w:pos="2269"/>
        </w:tabs>
        <w:suppressAutoHyphens w:val="0"/>
        <w:spacing w:after="0" w:line="240" w:lineRule="auto"/>
        <w:ind w:left="0"/>
        <w:jc w:val="both"/>
      </w:pPr>
      <w:r>
        <w:rPr>
          <w:rFonts w:ascii="Arial" w:hAnsi="Arial" w:cs="Arial"/>
          <w:sz w:val="20"/>
          <w:szCs w:val="20"/>
        </w:rPr>
        <w:t>a) zmiany stawki podatku od towarów i usług (VAT), przy czym ceny netto określone w ofercie i umowie pozostaną niezmienne przez cały okres obowiązywania umowy. Jeżeli w okresie obowiązywania umowy nastąpi zmiana stawki podatku VAT, od chwili zmiany podatek w nowej stawce będzie doliczany do dotychczasowych cen netto, bez konieczności zmiany umowy – jeżeli zmiany te będą miały wpływ na koszty wykonania zamówienia przez Wykonawcę.</w:t>
      </w:r>
    </w:p>
    <w:p w:rsidR="008F73F1" w:rsidRPr="008B7B58" w:rsidRDefault="008F73F1" w:rsidP="00174F39">
      <w:pPr>
        <w:pStyle w:val="LO-normal"/>
        <w:tabs>
          <w:tab w:val="left" w:pos="2138"/>
        </w:tabs>
        <w:jc w:val="both"/>
        <w:rPr>
          <w:color w:val="auto"/>
        </w:rPr>
      </w:pPr>
      <w:r>
        <w:rPr>
          <w:rFonts w:ascii="Arial" w:hAnsi="Arial" w:cs="Arial"/>
          <w:color w:val="000000"/>
          <w:sz w:val="20"/>
          <w:szCs w:val="20"/>
        </w:rPr>
        <w:t xml:space="preserve">1.3 Zamawiający dopuszcza zmianę podwykonawców, powierzenia wykonania części zakresu umowy podwykonawcy lub zmiany zakresu wykonania części zamówienia przez podwykonawcę pod warunkiem, że kolejny </w:t>
      </w:r>
      <w:r w:rsidRPr="008B7B58">
        <w:rPr>
          <w:rFonts w:ascii="Arial" w:hAnsi="Arial" w:cs="Arial"/>
          <w:color w:val="auto"/>
          <w:sz w:val="20"/>
          <w:szCs w:val="20"/>
        </w:rPr>
        <w:t xml:space="preserve">podwykonawca wykaże spełnianie warunków w zakresie wymaganym przez Zamawiającego na etapie postępowania o zamówienie publiczne. W takim przypadku nie ma konieczności zmiany umowy w drodze aneksu do umowy – jeżeli dotyczy. </w:t>
      </w:r>
    </w:p>
    <w:p w:rsidR="008F73F1" w:rsidRPr="008B7B58" w:rsidRDefault="008F73F1" w:rsidP="00174F39">
      <w:pPr>
        <w:pStyle w:val="LO-normal"/>
        <w:tabs>
          <w:tab w:val="left" w:pos="2138"/>
        </w:tabs>
        <w:jc w:val="both"/>
        <w:rPr>
          <w:rFonts w:ascii="Arial" w:hAnsi="Arial" w:cs="Arial"/>
          <w:color w:val="auto"/>
          <w:sz w:val="20"/>
          <w:szCs w:val="20"/>
        </w:rPr>
      </w:pPr>
      <w:r w:rsidRPr="008B7B58">
        <w:rPr>
          <w:rFonts w:ascii="Arial" w:hAnsi="Arial" w:cs="Arial"/>
          <w:color w:val="auto"/>
          <w:sz w:val="20"/>
          <w:szCs w:val="20"/>
        </w:rPr>
        <w:t xml:space="preserve">1.4 Zamawiający dopuszcza zmianę podmiotów trzecich, na zasobach których Wykonawca opierał się wykazując spełnianie warunków udziału w postępowaniu pod warunkiem, że kolejny podmiot trzeci wykaże spełnianie warunków w zakresie wymaganym przez Zamawiającego na etapie postępowania o zamówienie publiczne - jeżeli dotyczy. </w:t>
      </w:r>
    </w:p>
    <w:p w:rsidR="008F73F1" w:rsidRDefault="008F73F1" w:rsidP="00174F39">
      <w:pPr>
        <w:pStyle w:val="LO-normal"/>
        <w:tabs>
          <w:tab w:val="left" w:pos="2149"/>
        </w:tabs>
        <w:jc w:val="both"/>
      </w:pPr>
      <w:r w:rsidRPr="008B7B58">
        <w:rPr>
          <w:rFonts w:ascii="Arial" w:hAnsi="Arial" w:cs="Arial"/>
          <w:color w:val="auto"/>
          <w:sz w:val="20"/>
          <w:szCs w:val="20"/>
        </w:rPr>
        <w:t>1.5 Opisane w niniejszym paragrafie  postanowienia stanowią katalog zmian, na które Zamawiający może wyrazić zgodę. Nie stanowią jednocześnie</w:t>
      </w:r>
      <w:r>
        <w:rPr>
          <w:rFonts w:ascii="Arial" w:hAnsi="Arial" w:cs="Arial"/>
          <w:color w:val="000000"/>
          <w:sz w:val="20"/>
          <w:szCs w:val="20"/>
        </w:rPr>
        <w:t xml:space="preserve"> zobowiązania do wyrażenia takiej zgody. Zmiana umowy w przypadkach określonych w ust. 1 może nastąpić na umotywowany wniosek Wykonawcy. </w:t>
      </w:r>
    </w:p>
    <w:p w:rsidR="008F73F1" w:rsidRDefault="008F73F1" w:rsidP="00174F39">
      <w:pPr>
        <w:pStyle w:val="LO-normal"/>
        <w:tabs>
          <w:tab w:val="left" w:pos="2149"/>
        </w:tabs>
        <w:jc w:val="both"/>
      </w:pPr>
      <w:r>
        <w:rPr>
          <w:rFonts w:ascii="Arial" w:hAnsi="Arial" w:cs="Arial"/>
          <w:color w:val="000000"/>
          <w:sz w:val="20"/>
          <w:szCs w:val="20"/>
        </w:rPr>
        <w:t xml:space="preserve">1.6 Zamawiający dopuszcza zmianę oznaczenia danych dotyczących Zamawiającego i/lub Wykonawcy, w szczególności w przypadku przekształceń, przejęć itp. W takim przypadku nie ma konieczności zmiany umowy w drodze aneksu do umowy. </w:t>
      </w:r>
    </w:p>
    <w:p w:rsidR="008F73F1" w:rsidRDefault="008F73F1" w:rsidP="00174F39">
      <w:pPr>
        <w:pStyle w:val="LO-normal"/>
        <w:tabs>
          <w:tab w:val="left" w:pos="2149"/>
        </w:tabs>
        <w:jc w:val="both"/>
      </w:pPr>
      <w:r>
        <w:rPr>
          <w:rFonts w:ascii="Arial" w:hAnsi="Arial" w:cs="Arial"/>
          <w:color w:val="000000"/>
          <w:sz w:val="20"/>
          <w:szCs w:val="20"/>
        </w:rPr>
        <w:t>1.7 Zmiana postanowień zawartej umowy może nastąpić za zgodą obu stron wyrażoną na piśmie, w formie aneksu do umowy, pod rygorem nieważności takiej zmiany. Zmiany nie mogą naruszać postanowień zawartych w ustawie Prawo zamówień publicznych.</w:t>
      </w:r>
    </w:p>
    <w:p w:rsidR="008F73F1" w:rsidRDefault="008F73F1" w:rsidP="00174F39">
      <w:pPr>
        <w:pStyle w:val="LO-normal"/>
        <w:tabs>
          <w:tab w:val="left" w:pos="2149"/>
        </w:tabs>
        <w:jc w:val="both"/>
      </w:pPr>
      <w:r>
        <w:rPr>
          <w:rFonts w:ascii="Arial" w:hAnsi="Arial" w:cs="Arial"/>
          <w:color w:val="000000"/>
          <w:sz w:val="20"/>
          <w:szCs w:val="20"/>
        </w:rPr>
        <w:t>1.8 W rozumieniu niniejszej umowy siła wyższa jest to zdarzenie nadzwyczajne, zewnętrzne i niemożliwe do zapobieżenia, którego nie udało się uniknąć nawet w wypadku maksymalnej staranności stron, uznane za siłę wyższą przez Zamawiającego i Wykonawcę.</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 xml:space="preserve">2. Okoliczności mogące stanowić podstawę zmiany umowy powinny być szczegółowo uzasadnione </w:t>
      </w:r>
      <w:r>
        <w:rPr>
          <w:rFonts w:ascii="Arial" w:hAnsi="Arial" w:cs="Arial"/>
          <w:sz w:val="20"/>
          <w:szCs w:val="20"/>
        </w:rPr>
        <w:br/>
        <w:t>i udokumentowane przez stronę  występującą z propozycją zmiany.</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3. Pod pojęciem siły wyższej strony rozumieją nadzwyczajne zdarzenia zewnętrzne, niezależne od woli stron, którego strona nie mogła przewidzieć w chwili zawarcia umowy oraz któremu nie mogła zapobiec, a które bezpośrednio uniemożliwia lub istotnie utrudnia realizację przedmiotu umowy.</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 xml:space="preserve"> 4. O wystąpieniu siły wyższej lub każdej innej przeszkodzie w realizacji przedmiotu umowy, Wykonawca zobowiązany jest poinformować Zamawiającego na piśmie pod rygorem nieważności w terminie 3 dni</w:t>
      </w:r>
      <w:r>
        <w:rPr>
          <w:rFonts w:ascii="Arial" w:hAnsi="Arial" w:cs="Arial"/>
          <w:b/>
          <w:bCs/>
          <w:sz w:val="20"/>
          <w:szCs w:val="20"/>
        </w:rPr>
        <w:t xml:space="preserve"> </w:t>
      </w:r>
      <w:r>
        <w:rPr>
          <w:rFonts w:ascii="Arial" w:hAnsi="Arial" w:cs="Arial"/>
          <w:sz w:val="20"/>
          <w:szCs w:val="20"/>
        </w:rPr>
        <w:t>kalendarzowych od daty wystąpienia tej okoliczności lub od daty, w której zawiadomienie stało się możliwe, pod rygorem utraty prawa powoływania się na te okoliczności w przyszłości jako uzasadniające brak winy Wykonawcy w opóźnieniu wykonania przedmiotu umowy.</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p>
    <w:p w:rsidR="008F73F1" w:rsidRDefault="008F73F1" w:rsidP="00174F39">
      <w:pPr>
        <w:pStyle w:val="BodyText"/>
        <w:tabs>
          <w:tab w:val="left" w:pos="1704"/>
        </w:tabs>
        <w:spacing w:after="0" w:line="240" w:lineRule="auto"/>
        <w:ind w:left="426" w:hanging="426"/>
        <w:jc w:val="center"/>
        <w:rPr>
          <w:rFonts w:cs="Times New Roman"/>
        </w:rPr>
      </w:pPr>
      <w:r>
        <w:rPr>
          <w:rFonts w:ascii="Arial" w:hAnsi="Arial" w:cs="Arial"/>
          <w:b/>
          <w:bCs/>
          <w:sz w:val="20"/>
          <w:szCs w:val="20"/>
        </w:rPr>
        <w:t>§ 12</w:t>
      </w:r>
    </w:p>
    <w:p w:rsidR="008F73F1" w:rsidRDefault="008F73F1" w:rsidP="00174F39">
      <w:pPr>
        <w:jc w:val="center"/>
        <w:rPr>
          <w:rFonts w:cs="Times New Roman"/>
        </w:rPr>
      </w:pPr>
      <w:r>
        <w:rPr>
          <w:rFonts w:ascii="Arial" w:hAnsi="Arial" w:cs="Arial"/>
          <w:b/>
          <w:bCs/>
          <w:sz w:val="20"/>
          <w:szCs w:val="20"/>
        </w:rPr>
        <w:t>Podwykonawstwo</w:t>
      </w:r>
    </w:p>
    <w:p w:rsidR="008F73F1" w:rsidRDefault="008F73F1" w:rsidP="00174F39">
      <w:pPr>
        <w:jc w:val="center"/>
        <w:rPr>
          <w:rFonts w:ascii="Arial" w:hAnsi="Arial" w:cs="Arial"/>
          <w:b/>
          <w:bCs/>
          <w:sz w:val="20"/>
          <w:szCs w:val="20"/>
        </w:rPr>
      </w:pPr>
    </w:p>
    <w:p w:rsidR="008F73F1" w:rsidRDefault="008F73F1" w:rsidP="00174F39">
      <w:pPr>
        <w:spacing w:line="280" w:lineRule="atLeast"/>
        <w:jc w:val="both"/>
        <w:rPr>
          <w:rFonts w:cs="Times New Roman"/>
        </w:rPr>
      </w:pPr>
      <w:r>
        <w:rPr>
          <w:rFonts w:ascii="Arial" w:hAnsi="Arial" w:cs="Arial"/>
          <w:sz w:val="20"/>
          <w:szCs w:val="20"/>
        </w:rPr>
        <w:t xml:space="preserve">Wykonawca oświadcza, iż przedmiot umowy będzie wykonywał osobiście, bez pomocy podwykonawców. </w:t>
      </w:r>
    </w:p>
    <w:p w:rsidR="008F73F1" w:rsidRDefault="008F73F1" w:rsidP="00174F39">
      <w:pPr>
        <w:spacing w:before="60" w:after="120" w:line="240" w:lineRule="atLeast"/>
        <w:ind w:hanging="425"/>
        <w:jc w:val="center"/>
        <w:rPr>
          <w:rFonts w:cs="Times New Roman"/>
        </w:rPr>
      </w:pPr>
      <w:r>
        <w:rPr>
          <w:rFonts w:ascii="Arial" w:hAnsi="Arial" w:cs="Arial"/>
          <w:i/>
          <w:iCs/>
          <w:sz w:val="20"/>
          <w:szCs w:val="20"/>
        </w:rPr>
        <w:t>lub, w zależności od treści oferty wykonawcy</w:t>
      </w:r>
    </w:p>
    <w:p w:rsidR="008F73F1" w:rsidRDefault="008F73F1" w:rsidP="00174F39">
      <w:pPr>
        <w:widowControl/>
        <w:suppressAutoHyphens w:val="0"/>
        <w:spacing w:line="240" w:lineRule="atLeast"/>
        <w:jc w:val="both"/>
        <w:rPr>
          <w:rFonts w:cs="Times New Roman"/>
        </w:rPr>
      </w:pPr>
      <w:r>
        <w:rPr>
          <w:rFonts w:ascii="Arial" w:hAnsi="Arial" w:cs="Arial"/>
          <w:sz w:val="20"/>
          <w:szCs w:val="20"/>
        </w:rPr>
        <w:t>1. Wykonawca oświadcza, iż przedmiot umowy będzie wykonywał osobiście i za pomocą podwykonawcy/ów. Za pomocą podwykonawcy/ów Wykonawca będzie wykonywał następujący zakres przedmiotu umowy:</w:t>
      </w:r>
    </w:p>
    <w:p w:rsidR="008F73F1" w:rsidRDefault="008F73F1" w:rsidP="00174F39">
      <w:pPr>
        <w:widowControl/>
        <w:suppressAutoHyphens w:val="0"/>
        <w:spacing w:line="240" w:lineRule="atLeast"/>
        <w:jc w:val="both"/>
        <w:rPr>
          <w:rFonts w:cs="Times New Roman"/>
        </w:rPr>
      </w:pPr>
      <w:r>
        <w:rPr>
          <w:rFonts w:ascii="Arial" w:hAnsi="Arial" w:cs="Arial"/>
          <w:sz w:val="20"/>
          <w:szCs w:val="20"/>
        </w:rPr>
        <w:t>……………………………………………………………………………………………………………………………….</w:t>
      </w:r>
    </w:p>
    <w:p w:rsidR="008F73F1" w:rsidRDefault="008F73F1" w:rsidP="00174F39">
      <w:pPr>
        <w:widowControl/>
        <w:jc w:val="both"/>
        <w:textAlignment w:val="baseline"/>
        <w:rPr>
          <w:rFonts w:cs="Times New Roman"/>
        </w:rPr>
      </w:pPr>
      <w:r>
        <w:rPr>
          <w:rFonts w:ascii="Arial" w:hAnsi="Arial" w:cs="Arial"/>
          <w:sz w:val="20"/>
          <w:szCs w:val="20"/>
        </w:rPr>
        <w:t>2. Wykonawca zobowiązany jest przekazać Zamawiającemu do zatwierdzenia projekty umów z podwykonawcami, za pomocą których będzie wykonywał przedmiot umowy, przed przystąpieniem ich do wykonywania prac objętych przedmiotem umowy. Przewidziany w umowie z podwykonawcą termin zapłaty musi być wcześniejszy niż termin zapłaty Wykonawcy.</w:t>
      </w:r>
    </w:p>
    <w:p w:rsidR="008F73F1" w:rsidRDefault="008F73F1" w:rsidP="00174F39">
      <w:pPr>
        <w:widowControl/>
        <w:jc w:val="both"/>
        <w:textAlignment w:val="baseline"/>
        <w:rPr>
          <w:rFonts w:cs="Times New Roman"/>
        </w:rPr>
      </w:pPr>
      <w:r>
        <w:rPr>
          <w:rFonts w:ascii="Arial" w:hAnsi="Arial" w:cs="Arial"/>
          <w:sz w:val="20"/>
          <w:szCs w:val="20"/>
        </w:rPr>
        <w:t>3. W przypadku powierzenia przez Wykonawcę realizacji części przedmiotu zamówienia podwykonawcy, Wykonawca jest zobowiązany do dokonania we własnym zakresie zapłaty wynagrodzenia należnego podwykonawcy z zachowaniem terminów płatności określonych w umowie z podwykonawcą.</w:t>
      </w:r>
    </w:p>
    <w:p w:rsidR="008F73F1" w:rsidRDefault="008F73F1" w:rsidP="00174F39">
      <w:pPr>
        <w:widowControl/>
        <w:jc w:val="both"/>
        <w:textAlignment w:val="baseline"/>
        <w:rPr>
          <w:rFonts w:cs="Times New Roman"/>
        </w:rPr>
      </w:pPr>
      <w:r>
        <w:rPr>
          <w:rFonts w:ascii="Arial" w:hAnsi="Arial" w:cs="Arial"/>
          <w:sz w:val="20"/>
          <w:szCs w:val="20"/>
        </w:rPr>
        <w:t>4. Wykonanie prac w podwykonawstwie nie zwalnia Wykonawcy z odpowiedzialności za wykonanie obowiązków wynikających z umowy i obowiązujących przepisów prawa. Wykonawca odpowiada za działania i zaniechania podwykonawców jak za własne działanie lub zaniechanie.</w:t>
      </w:r>
    </w:p>
    <w:p w:rsidR="008F73F1" w:rsidRDefault="008F73F1"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Pr>
          <w:rFonts w:ascii="Arial" w:hAnsi="Arial" w:cs="Arial"/>
          <w:color w:val="000000"/>
          <w:sz w:val="20"/>
          <w:szCs w:val="20"/>
        </w:rPr>
        <w:t>5. Zatrudnienie przez Wykonawcę innych Podwykonawców niż wskazani w ust. 1 wymaga pisemnej zgody Zamawiającego. Wykonawca ma obowiązek zawiadomić Zamawiającego o wszelkich zmianach dotyczących Podwykonawców zaangażowanych w realizację zamówienia zaistniałych w trakcie realizacji zamówienia.</w:t>
      </w:r>
    </w:p>
    <w:p w:rsidR="008F73F1" w:rsidRDefault="008F73F1"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Pr>
          <w:rFonts w:ascii="Arial" w:hAnsi="Arial" w:cs="Arial"/>
          <w:color w:val="000000"/>
          <w:sz w:val="20"/>
          <w:szCs w:val="20"/>
        </w:rPr>
        <w:t>6. Wykonawca nie podzleci bez zgody Zamawiającego innego zakresu przedmiotu umowy niż wskazany w ofercie.</w:t>
      </w:r>
    </w:p>
    <w:p w:rsidR="008F73F1" w:rsidRDefault="008F73F1"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Pr>
          <w:rFonts w:ascii="Arial" w:hAnsi="Arial" w:cs="Arial"/>
          <w:color w:val="000000"/>
          <w:sz w:val="20"/>
          <w:szCs w:val="20"/>
        </w:rPr>
        <w:t>7. Wykonawca jest zobowiązany do uzyskania zgody Zamawiającego na zawarcie umowy o podwykonawstwo.</w:t>
      </w:r>
    </w:p>
    <w:p w:rsidR="008F73F1" w:rsidRDefault="008F73F1"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Pr>
          <w:rFonts w:ascii="Arial" w:hAnsi="Arial" w:cs="Arial"/>
          <w:color w:val="000000"/>
          <w:sz w:val="20"/>
          <w:szCs w:val="20"/>
        </w:rPr>
        <w:t>8. Nie później niż 7 dni przed planowanym rozpoczęciem wykonywania przedmiotu umowy przez podwykonawcę, Wykonawca przedłoży Zamawiającemu parafowany przez obie strony projekt umowy, przy czym podwykonawca lub dalszy podwykonawca, jest zobowiązany dołączyć zgodę Wykonawcy na zawarcie umowy o podwykonawstwo o treści zgodnej z projektem umowy.</w:t>
      </w:r>
    </w:p>
    <w:p w:rsidR="008F73F1" w:rsidRDefault="008F73F1"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Pr>
          <w:rFonts w:ascii="Arial" w:hAnsi="Arial" w:cs="Arial"/>
          <w:color w:val="000000"/>
          <w:sz w:val="20"/>
          <w:szCs w:val="20"/>
        </w:rPr>
        <w:t xml:space="preserve">8a. W przypadku dokonania zmian w umowie o podwykonawstwo, Wykonawca na 7 dni przed dokonaniem zmian w umowie przedłoży Zamawiającemu parafowany przez obie strony projekt jej zmiany.  </w:t>
      </w:r>
    </w:p>
    <w:p w:rsidR="008F73F1" w:rsidRDefault="008F73F1"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Pr>
          <w:rFonts w:ascii="Arial" w:hAnsi="Arial" w:cs="Arial"/>
          <w:color w:val="000000"/>
          <w:sz w:val="20"/>
          <w:szCs w:val="20"/>
        </w:rPr>
        <w:t xml:space="preserve">9. Umowa z podwykonawcą  nie może zawierać postanowień kształtujących prawa i obowiązki podwykonawcy w zakresie kar umownych oraz postanowień dotyczących warunków wypłaty wynagrodzenia w sposób dla niego mniej korzystny niż prawa i obowiązki podwykonawcy, ukształtowane postanowieniami niniejszej umowy. Umowa o podwykonawstwo nie może zawierać postanowień: </w:t>
      </w:r>
    </w:p>
    <w:p w:rsidR="008F73F1" w:rsidRDefault="008F73F1" w:rsidP="00174F39">
      <w:pPr>
        <w:pStyle w:val="Default"/>
        <w:tabs>
          <w:tab w:val="left" w:pos="993"/>
        </w:tabs>
        <w:jc w:val="both"/>
      </w:pPr>
      <w:r>
        <w:rPr>
          <w:rFonts w:ascii="Arial" w:hAnsi="Arial" w:cs="Arial"/>
          <w:sz w:val="20"/>
          <w:szCs w:val="20"/>
        </w:rPr>
        <w:t xml:space="preserve">a) uzależniających uzyskanie przez podwykonawcę płatności od Wykonawcy od zapłaty przez Zamawiającego wynagrodzenia na rzecz Wykonawcy, obejmującego zakres robót wykonanych przez podwykonawcę, </w:t>
      </w:r>
    </w:p>
    <w:p w:rsidR="008F73F1" w:rsidRDefault="008F73F1" w:rsidP="00174F39">
      <w:pPr>
        <w:pStyle w:val="Default"/>
        <w:tabs>
          <w:tab w:val="left" w:pos="993"/>
        </w:tabs>
        <w:jc w:val="both"/>
      </w:pPr>
      <w:r>
        <w:rPr>
          <w:rFonts w:ascii="Arial" w:hAnsi="Arial" w:cs="Arial"/>
          <w:sz w:val="20"/>
          <w:szCs w:val="20"/>
        </w:rPr>
        <w:t>b) uzależniających zwrot podwykonawcy kwot zabezpieczenia przez Wykonawcę, od zwrotu zabezpieczenia wykonania umowy przez Zamawiającego na rzecz Wykonawcy oraz zawiera co najmniej następujące uregulowania:</w:t>
      </w:r>
    </w:p>
    <w:p w:rsidR="008F73F1" w:rsidRDefault="008F73F1"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Pr>
          <w:rFonts w:ascii="Arial" w:hAnsi="Arial" w:cs="Arial"/>
          <w:color w:val="000000"/>
          <w:sz w:val="20"/>
          <w:szCs w:val="20"/>
        </w:rPr>
        <w:t>a) zakres zamówienia powierzonego do wykonania podwykonawcy lub dalszemu podwykonawcy</w:t>
      </w:r>
    </w:p>
    <w:p w:rsidR="008F73F1" w:rsidRDefault="008F73F1"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Pr>
          <w:rFonts w:ascii="Arial" w:hAnsi="Arial" w:cs="Arial"/>
          <w:color w:val="000000"/>
          <w:sz w:val="20"/>
          <w:szCs w:val="20"/>
        </w:rPr>
        <w:t>b) termin realizacji</w:t>
      </w:r>
    </w:p>
    <w:p w:rsidR="008F73F1" w:rsidRDefault="008F73F1"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Pr>
          <w:rFonts w:ascii="Arial" w:hAnsi="Arial" w:cs="Arial"/>
          <w:color w:val="000000"/>
          <w:sz w:val="20"/>
          <w:szCs w:val="20"/>
        </w:rPr>
        <w:t>c) obowiązki Wykonawcy</w:t>
      </w:r>
    </w:p>
    <w:p w:rsidR="008F73F1" w:rsidRDefault="008F73F1"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Pr>
          <w:rFonts w:ascii="Arial" w:hAnsi="Arial" w:cs="Arial"/>
          <w:color w:val="000000"/>
          <w:sz w:val="20"/>
          <w:szCs w:val="20"/>
        </w:rPr>
        <w:t>d) obowiązki podwykonawcy lub dalszego podwykonawcy</w:t>
      </w:r>
    </w:p>
    <w:p w:rsidR="008F73F1" w:rsidRDefault="008F73F1"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Pr>
          <w:rFonts w:ascii="Arial" w:hAnsi="Arial" w:cs="Arial"/>
          <w:color w:val="000000"/>
          <w:sz w:val="20"/>
          <w:szCs w:val="20"/>
        </w:rPr>
        <w:t>e) wysokość wynagrodzenia należnego podwykonawcy lub dalszemu podwykonawcy</w:t>
      </w:r>
    </w:p>
    <w:p w:rsidR="008F73F1" w:rsidRDefault="008F73F1"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Pr>
          <w:rFonts w:ascii="Arial" w:hAnsi="Arial" w:cs="Arial"/>
          <w:color w:val="000000"/>
          <w:sz w:val="20"/>
          <w:szCs w:val="20"/>
        </w:rPr>
        <w:t>f) termin i warunki zapłaty wynagrodzenia podwykonawcy lub dalszemu podwykonawcy, zgodnie z ustawą Prawo zamówień publicznych, w szczególności zgodnie z art. 464, 465 ustawy.</w:t>
      </w:r>
    </w:p>
    <w:p w:rsidR="008F73F1" w:rsidRDefault="008F73F1"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Pr>
          <w:rFonts w:ascii="Arial" w:hAnsi="Arial" w:cs="Arial"/>
          <w:color w:val="000000"/>
          <w:sz w:val="20"/>
          <w:szCs w:val="20"/>
        </w:rPr>
        <w:t xml:space="preserve">g) rozwiązania umowy z podwykonawcą w przypadku rozwiązania niniejszej umowy. </w:t>
      </w:r>
    </w:p>
    <w:p w:rsidR="008F73F1" w:rsidRDefault="008F73F1"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Pr>
          <w:rFonts w:ascii="Arial" w:hAnsi="Arial" w:cs="Arial"/>
          <w:color w:val="000000"/>
          <w:sz w:val="20"/>
          <w:szCs w:val="20"/>
        </w:rPr>
        <w:t>10. Jeżeli Zamawiający w terminie 7 dni od przedłożenia mu projektu umowy z podwykonawcą nie zgłosił na piśmie sprzeciwu lub zastrzeżeń, uważa się, że wyraził zgodę na zawarcie umowy.</w:t>
      </w:r>
    </w:p>
    <w:p w:rsidR="008F73F1" w:rsidRDefault="008F73F1"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Pr>
          <w:rFonts w:ascii="Arial" w:hAnsi="Arial" w:cs="Arial"/>
          <w:color w:val="000000"/>
          <w:sz w:val="20"/>
          <w:szCs w:val="20"/>
        </w:rPr>
        <w:t>11. Po uzyskaniu zgody Zamawiającego na zawarcie umowy z podwykonawcą lub po bezskutecznym upływie terminu na zgłoszenie przez Zamawiającego sprzeciwu lub zastrzeżeń do projektu umowy, Wykonawca przedłoży Zamawiającemu poświadczoną za zgodność z oryginałem kopię zawartej umowy o podwykonawstwo w terminie 7 dni od dnia jej zawarcia (zgodnie z art. 464 ust.5 ustawy Prawo zamówień publicznych), najpóźniej na dzień przed rozpoczęciem wykonywania prac przez podwykonawcę.</w:t>
      </w:r>
    </w:p>
    <w:p w:rsidR="008F73F1" w:rsidRDefault="008F73F1"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Pr>
          <w:rFonts w:ascii="Arial" w:hAnsi="Arial" w:cs="Arial"/>
          <w:color w:val="000000"/>
          <w:sz w:val="20"/>
          <w:szCs w:val="20"/>
        </w:rPr>
        <w:t>11a. Po uzyskaniu zgody Zamawiającego na dokonanie zmian w umowie z podwykonawcą lub po bezskutecznym upływie terminu na zgłoszenie przez Zamawiającego sprzeciwu lub zastrzeżeń do projektu zmian umowy, Wykonawca przedłoży Zamawiającemu poświadczoną za zgodność z oryginałem kopię  zmiany umowy o podwykonawstwo w terminie 7 dni od dnia dokonania zmian.</w:t>
      </w:r>
    </w:p>
    <w:p w:rsidR="008F73F1" w:rsidRDefault="008F73F1"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Pr>
          <w:rFonts w:ascii="Arial" w:hAnsi="Arial" w:cs="Arial"/>
          <w:color w:val="000000"/>
          <w:sz w:val="20"/>
          <w:szCs w:val="20"/>
        </w:rPr>
        <w:t>12. Wykonawca przedłoży wraz z projektem umowy z podwykonawcą odpis z Krajowego Rejestru Sądowego podwykonawcy lub inny właściwy dokument z uwagi na status prawny podwykonawcy, potwierdzający uprawnienia osób zawierających umowę w imieniu podwykonawcy do jego reprezentowania.</w:t>
      </w:r>
    </w:p>
    <w:p w:rsidR="008F73F1" w:rsidRDefault="008F73F1"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Pr>
          <w:rFonts w:ascii="Arial" w:hAnsi="Arial" w:cs="Arial"/>
          <w:color w:val="000000"/>
          <w:sz w:val="20"/>
          <w:szCs w:val="20"/>
        </w:rPr>
        <w:t>13. W przypadku zastąpienia biorących udział w realizacji części zamówienia podmiotów trzecich, za pomocą których Wykonawca wykazał spełnianie warunków udziału w postępowaniu innym podwykonawcą, podwykonawca ten powinien wykazać spełnianie powyższych warunków w zakresie nie mniejszym niż dotychczasowy podwykonawca.</w:t>
      </w:r>
    </w:p>
    <w:p w:rsidR="008F73F1" w:rsidRDefault="008F73F1"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Pr>
          <w:rFonts w:ascii="Arial" w:hAnsi="Arial" w:cs="Arial"/>
          <w:color w:val="000000"/>
          <w:sz w:val="20"/>
          <w:szCs w:val="20"/>
        </w:rPr>
        <w:t>14. Zamawiający może żądać od Wykonawcy zmiany podwykonawcy, jeżeli zachodzi uzasadnione podejrzenie, że sprzęt techniczny, osoby i kwalifikacje, którymi dysponuje podwykonawca nie dają rękojmi należytego i terminowego wykonania powierzonych podwykonawcy prac.</w:t>
      </w:r>
    </w:p>
    <w:p w:rsidR="008F73F1" w:rsidRDefault="008F73F1"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Pr>
          <w:rFonts w:ascii="Arial" w:hAnsi="Arial" w:cs="Arial"/>
          <w:color w:val="000000"/>
          <w:sz w:val="20"/>
          <w:szCs w:val="20"/>
        </w:rPr>
        <w:t>15. Zamawiający może żądać natychmiastowego usunięcia przez Wykonawcę podwykonawcy w przypadku niewypełnienia przez Wykonawcę określonych powyżej obowiązków podwykonawstwa.</w:t>
      </w:r>
    </w:p>
    <w:p w:rsidR="008F73F1" w:rsidRDefault="008F73F1"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Pr>
          <w:rFonts w:ascii="Arial" w:hAnsi="Arial" w:cs="Arial"/>
          <w:color w:val="000000"/>
          <w:sz w:val="20"/>
          <w:szCs w:val="20"/>
        </w:rPr>
        <w:t>16.  Zmiana podwykonawcy nie wymaga zmiany niniejszej umowy.</w:t>
      </w:r>
    </w:p>
    <w:p w:rsidR="008F73F1" w:rsidRDefault="008F73F1"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Pr>
          <w:rFonts w:ascii="Arial" w:hAnsi="Arial" w:cs="Arial"/>
          <w:color w:val="000000"/>
          <w:sz w:val="20"/>
          <w:szCs w:val="20"/>
        </w:rPr>
        <w:t>17. Jeżeli zobowiązania podwykonawcy wobec Wykonawcy związane z wykonywanymi pracami lub dostarczonymi materiałami, obejmują okres dłuższy niż okres gwarancyjny ustalony w umowie, Wykonawca po upływie okresu gwarancyjnego jest zobowiązany na żądanie Zamawiającego dokonać cesji na jego rzecz korzyści wynikających z tych zobowiązań.</w:t>
      </w:r>
    </w:p>
    <w:p w:rsidR="008F73F1" w:rsidRDefault="008F73F1"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Pr>
          <w:rFonts w:ascii="Arial" w:hAnsi="Arial" w:cs="Arial"/>
          <w:color w:val="000000"/>
          <w:sz w:val="20"/>
          <w:szCs w:val="20"/>
        </w:rPr>
        <w:t>18. Wykonawca jest zobowiązany przedłożyć wraz z fakturą końcową (należycie podpisanych przez osoby upoważnione do reprezentowania składającego je podwykonawcy) oświadczeń wszystkich podwykonawców odnośnie braku jakichkolwiek roszczeń wobec Wykonawcy z tytułu płatności należnych w związku z zawartymi umowami o podwykonawstwo. Nieprzedstawienie przez Wykonawcę powyższych oświadczeń skutkować będzie prawem Zamawiającego do wstrzymania płatności należnej Wykonawcy do czasu dokonania odpowiednich rozliczeń z podwykonawcą.</w:t>
      </w:r>
    </w:p>
    <w:p w:rsidR="008F73F1" w:rsidRDefault="008F73F1" w:rsidP="00174F39">
      <w:pPr>
        <w:pStyle w:val="ListParagraph"/>
        <w:tabs>
          <w:tab w:val="left" w:pos="567"/>
        </w:tabs>
        <w:spacing w:after="0" w:line="240" w:lineRule="auto"/>
        <w:ind w:left="0"/>
        <w:jc w:val="both"/>
        <w:rPr>
          <w:rFonts w:ascii="Arial" w:hAnsi="Arial" w:cs="Arial"/>
          <w:sz w:val="20"/>
          <w:szCs w:val="20"/>
        </w:rPr>
      </w:pPr>
      <w:r>
        <w:rPr>
          <w:rFonts w:ascii="Arial" w:hAnsi="Arial" w:cs="Arial"/>
          <w:sz w:val="20"/>
          <w:szCs w:val="20"/>
        </w:rPr>
        <w:t xml:space="preserve">19. Wykonawca, podwykonawca lub dalszy podwykonawca przedkłada Zamawiającemu poświadczoną za zgodność z oryginałem kopię zawartej umowy o podwykonawstwo, której przedmiotem są dostawy lub usługi, </w:t>
      </w:r>
    </w:p>
    <w:p w:rsidR="008F73F1" w:rsidRDefault="008F73F1" w:rsidP="00174F39">
      <w:pPr>
        <w:pStyle w:val="ListParagraph"/>
        <w:tabs>
          <w:tab w:val="left" w:pos="567"/>
        </w:tabs>
        <w:spacing w:after="0" w:line="240" w:lineRule="auto"/>
        <w:ind w:left="0"/>
        <w:jc w:val="both"/>
      </w:pPr>
      <w:r>
        <w:rPr>
          <w:rFonts w:ascii="Arial" w:hAnsi="Arial" w:cs="Arial"/>
          <w:sz w:val="20"/>
          <w:szCs w:val="20"/>
        </w:rPr>
        <w:t xml:space="preserve">w terminie 7 dni od dnia jej zawarcia, z wyłączeniem umów o podwykonawstwo o wartości mniejszej niż 50.000,00 zł  oraz umów o podwykonawstwo, których przedmiot został wskazany przez Zamawiającego w specyfikacji warunków zamówienia, jako niepodlegający niniejszemu obowiązkowi. </w:t>
      </w:r>
    </w:p>
    <w:p w:rsidR="008F73F1" w:rsidRDefault="008F73F1" w:rsidP="00174F39">
      <w:pPr>
        <w:pStyle w:val="ListParagraph"/>
        <w:tabs>
          <w:tab w:val="left" w:pos="567"/>
        </w:tabs>
        <w:spacing w:after="0" w:line="240" w:lineRule="auto"/>
        <w:ind w:left="0"/>
        <w:jc w:val="both"/>
      </w:pPr>
      <w:r>
        <w:rPr>
          <w:rFonts w:ascii="Arial" w:hAnsi="Arial" w:cs="Arial"/>
          <w:sz w:val="20"/>
          <w:szCs w:val="20"/>
        </w:rPr>
        <w:t>20. W przypadku, o którym mowa w ust. 7 niniejszego paragrafu, jeżeli termin zapłaty wynagrodzenia jest dłuższy niż 30 dni, Zamawiający poinformuje o tym Wykonawcę i wzywa go do doprowadzenia do zmiany tej umowy pod rygorem wystąpienia  o zapłatę kary umownej.</w:t>
      </w:r>
    </w:p>
    <w:p w:rsidR="008F73F1" w:rsidRDefault="008F73F1" w:rsidP="00174F39">
      <w:pPr>
        <w:pStyle w:val="ListParagraph"/>
        <w:tabs>
          <w:tab w:val="left" w:pos="567"/>
        </w:tabs>
        <w:spacing w:after="0" w:line="240" w:lineRule="auto"/>
        <w:ind w:left="0"/>
        <w:jc w:val="both"/>
      </w:pPr>
      <w:r>
        <w:rPr>
          <w:rFonts w:ascii="Arial" w:hAnsi="Arial" w:cs="Arial"/>
          <w:sz w:val="20"/>
          <w:szCs w:val="20"/>
        </w:rPr>
        <w:t>21. Powyższe zasady mają zastosowanie do dalszych podwykonawców, o ile byli zgłoszeni i zaakceptowani przez Zamawiającego.</w:t>
      </w:r>
    </w:p>
    <w:p w:rsidR="008F73F1" w:rsidRDefault="008F73F1"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rFonts w:ascii="Arial" w:hAnsi="Arial" w:cs="Arial"/>
          <w:color w:val="000000"/>
          <w:sz w:val="20"/>
          <w:szCs w:val="20"/>
        </w:rPr>
        <w:t>22. Rozliczenia z podwykonawcami prowadzi Wykonawca.</w:t>
      </w:r>
    </w:p>
    <w:p w:rsidR="008F73F1" w:rsidRDefault="008F73F1"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rFonts w:ascii="Arial" w:hAnsi="Arial" w:cs="Arial"/>
          <w:color w:val="000000"/>
          <w:sz w:val="20"/>
          <w:szCs w:val="20"/>
        </w:rPr>
        <w:t>23. Łączny limit kar umownych nałożonych na podwykonawcę i dalszych podwykonawców nie może przekroczyć 30% wartości umowy.</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Pr>
          <w:rFonts w:ascii="Arial" w:hAnsi="Arial" w:cs="Arial"/>
          <w:b/>
          <w:bCs/>
          <w:sz w:val="20"/>
          <w:szCs w:val="20"/>
        </w:rPr>
        <w:t>§ 13</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sz w:val="20"/>
          <w:szCs w:val="20"/>
        </w:rPr>
      </w:pP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1. Wykonawca oświadcza, że znane mu są obowiązujące go dla należytego wykonania umowy przepisy w zakresie wymagań ochrony środowiska, w tym w szczególności przepisy ustawy Prawo ochrony środowiska z dnia 27 kwietnia 2001 r. i zobowiązuje się do ich stosowania w zakresie niezbędnym dla zgodnego z prawem wykonywania niniejszej umowy.</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2. Wykonawca zobowiązuje się do postępowania z odpadami powstającymi w wyniku wykonywania przedmiotu umowy zgodnie z ustawą z dnia 14 grudnia o odpadach oraz ponosi wszelkie związane z tym koszty.</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Pr>
          <w:rFonts w:ascii="Arial" w:hAnsi="Arial" w:cs="Arial"/>
          <w:b/>
          <w:bCs/>
          <w:sz w:val="20"/>
          <w:szCs w:val="20"/>
        </w:rPr>
        <w:t>§ 14</w:t>
      </w:r>
    </w:p>
    <w:p w:rsidR="008F73F1" w:rsidRPr="00150EED" w:rsidRDefault="008F73F1" w:rsidP="00174F39">
      <w:pPr>
        <w:jc w:val="center"/>
        <w:rPr>
          <w:rFonts w:cs="Times New Roman"/>
        </w:rPr>
      </w:pPr>
      <w:r w:rsidRPr="00150EED">
        <w:rPr>
          <w:rFonts w:ascii="Arial" w:hAnsi="Arial" w:cs="Arial"/>
          <w:b/>
          <w:bCs/>
          <w:sz w:val="20"/>
          <w:szCs w:val="20"/>
        </w:rPr>
        <w:t>Prawa autorskie</w:t>
      </w:r>
    </w:p>
    <w:p w:rsidR="008F73F1" w:rsidRPr="00150EED" w:rsidRDefault="008F73F1" w:rsidP="00174F39">
      <w:pPr>
        <w:jc w:val="center"/>
        <w:rPr>
          <w:rFonts w:ascii="Arial" w:hAnsi="Arial" w:cs="Arial"/>
          <w:sz w:val="20"/>
          <w:szCs w:val="20"/>
        </w:rPr>
      </w:pPr>
    </w:p>
    <w:p w:rsidR="008F73F1" w:rsidRPr="00150EED" w:rsidRDefault="008F73F1" w:rsidP="00174F39">
      <w:pPr>
        <w:tabs>
          <w:tab w:val="left" w:pos="852"/>
        </w:tabs>
        <w:jc w:val="both"/>
        <w:rPr>
          <w:rFonts w:cs="Times New Roman"/>
        </w:rPr>
      </w:pPr>
      <w:r w:rsidRPr="00150EED">
        <w:rPr>
          <w:rFonts w:ascii="Arial" w:hAnsi="Arial" w:cs="Arial"/>
          <w:sz w:val="20"/>
          <w:szCs w:val="20"/>
        </w:rPr>
        <w:t>1. Wykonawca, stosownie do ustawy z dnia 4 lutego 1994 roku o prawie autorskim i prawach pokrewnych (Dz. U. z 2021 r. poz. 1062), przenosi na Zamawiającego całość majątkowych praw autorskich do: dokumentacji projektowej i powykonawczej oraz innej dokumentacji lub innych rozwiązań stworzonych przez Wykonawcę w związku z realizacją umowy (zwanych dalej „Utworami") z chwilą ich dostarczenia Zamawiającemu.</w:t>
      </w:r>
    </w:p>
    <w:p w:rsidR="008F73F1" w:rsidRPr="00150EED" w:rsidRDefault="008F73F1" w:rsidP="00174F39">
      <w:pPr>
        <w:tabs>
          <w:tab w:val="left" w:pos="993"/>
        </w:tabs>
        <w:jc w:val="both"/>
        <w:rPr>
          <w:rFonts w:cs="Times New Roman"/>
        </w:rPr>
      </w:pPr>
      <w:r w:rsidRPr="00150EED">
        <w:rPr>
          <w:rFonts w:ascii="Arial" w:hAnsi="Arial" w:cs="Arial"/>
          <w:sz w:val="20"/>
          <w:szCs w:val="20"/>
        </w:rPr>
        <w:t>2. Przeniesienie majątkowych praw autorskich do każdego z Utworów nastąpi każdorazowo z chwilą ich dostarczenia Zamawiającemu i będzie obejmowało zakresy i pola eksploatacji obejmujące w szczególności:</w:t>
      </w:r>
    </w:p>
    <w:p w:rsidR="008F73F1" w:rsidRPr="00150EED" w:rsidRDefault="008F73F1" w:rsidP="00174F39">
      <w:pPr>
        <w:shd w:val="clear" w:color="auto" w:fill="FFFFFF"/>
        <w:tabs>
          <w:tab w:val="left" w:pos="1419"/>
        </w:tabs>
        <w:jc w:val="both"/>
        <w:rPr>
          <w:rFonts w:cs="Times New Roman"/>
        </w:rPr>
      </w:pPr>
      <w:r w:rsidRPr="00150EED">
        <w:rPr>
          <w:rFonts w:ascii="Arial" w:hAnsi="Arial" w:cs="Arial"/>
          <w:sz w:val="20"/>
          <w:szCs w:val="20"/>
        </w:rPr>
        <w:t>1) utrwalanie na wszelkich znanych nośnikach,</w:t>
      </w:r>
    </w:p>
    <w:p w:rsidR="008F73F1" w:rsidRPr="00150EED" w:rsidRDefault="008F73F1" w:rsidP="00174F39">
      <w:pPr>
        <w:shd w:val="clear" w:color="auto" w:fill="FFFFFF"/>
        <w:tabs>
          <w:tab w:val="left" w:pos="1419"/>
        </w:tabs>
        <w:jc w:val="both"/>
        <w:rPr>
          <w:rFonts w:cs="Times New Roman"/>
        </w:rPr>
      </w:pPr>
      <w:r w:rsidRPr="00150EED">
        <w:rPr>
          <w:rFonts w:ascii="Arial" w:hAnsi="Arial" w:cs="Arial"/>
          <w:sz w:val="20"/>
          <w:szCs w:val="20"/>
        </w:rPr>
        <w:t>2) zwielokrotnianie za pomocą wszystkich znanych technik, w tym techniką drukarską reprograficzną zapisu magnetycznego oraz cyfrową,</w:t>
      </w:r>
    </w:p>
    <w:p w:rsidR="008F73F1" w:rsidRPr="00150EED" w:rsidRDefault="008F73F1" w:rsidP="00174F39">
      <w:pPr>
        <w:shd w:val="clear" w:color="auto" w:fill="FFFFFF"/>
        <w:tabs>
          <w:tab w:val="left" w:pos="1419"/>
        </w:tabs>
        <w:jc w:val="both"/>
        <w:rPr>
          <w:rFonts w:cs="Times New Roman"/>
        </w:rPr>
      </w:pPr>
      <w:r w:rsidRPr="00150EED">
        <w:rPr>
          <w:rFonts w:ascii="Arial" w:hAnsi="Arial" w:cs="Arial"/>
          <w:sz w:val="20"/>
          <w:szCs w:val="20"/>
        </w:rPr>
        <w:t>3) wprowadzanie do pamięci komputera, w tym także wprowadzanie, przesyłanie i udostępnianie za pomocą sieci komputerowych, w tym sieci Internet.</w:t>
      </w:r>
    </w:p>
    <w:p w:rsidR="008F73F1" w:rsidRPr="00150EED" w:rsidRDefault="008F73F1" w:rsidP="00174F39">
      <w:pPr>
        <w:shd w:val="clear" w:color="auto" w:fill="FFFFFF"/>
        <w:tabs>
          <w:tab w:val="left" w:pos="1419"/>
        </w:tabs>
        <w:jc w:val="both"/>
        <w:rPr>
          <w:rFonts w:cs="Times New Roman"/>
        </w:rPr>
      </w:pPr>
      <w:r w:rsidRPr="00150EED">
        <w:rPr>
          <w:rFonts w:ascii="Arial" w:hAnsi="Arial" w:cs="Arial"/>
          <w:sz w:val="20"/>
          <w:szCs w:val="20"/>
        </w:rPr>
        <w:t>4) wykorzystanie Utworów w celach promocyjnych, informacyjnych, rozliczeniowych itp.</w:t>
      </w:r>
    </w:p>
    <w:p w:rsidR="008F73F1" w:rsidRPr="00150EED" w:rsidRDefault="008F73F1" w:rsidP="00174F39">
      <w:pPr>
        <w:shd w:val="clear" w:color="auto" w:fill="FFFFFF"/>
        <w:tabs>
          <w:tab w:val="left" w:pos="852"/>
        </w:tabs>
        <w:jc w:val="both"/>
        <w:rPr>
          <w:rFonts w:cs="Times New Roman"/>
        </w:rPr>
      </w:pPr>
      <w:r w:rsidRPr="00150EED">
        <w:rPr>
          <w:rFonts w:ascii="Arial" w:hAnsi="Arial" w:cs="Arial"/>
          <w:sz w:val="20"/>
          <w:szCs w:val="20"/>
        </w:rPr>
        <w:t>3. Wykonawca przeniesie na Zamawiającego wyłączne prawo zezwalania na wykonywanie zależnego prawa autorskiego do Utworów na polach eksploatacji określonych w ust. 2.</w:t>
      </w:r>
    </w:p>
    <w:p w:rsidR="008F73F1" w:rsidRPr="00150EED" w:rsidRDefault="008F73F1" w:rsidP="00174F39">
      <w:pPr>
        <w:shd w:val="clear" w:color="auto" w:fill="FFFFFF"/>
        <w:tabs>
          <w:tab w:val="left" w:pos="852"/>
        </w:tabs>
        <w:jc w:val="both"/>
        <w:rPr>
          <w:rFonts w:cs="Times New Roman"/>
        </w:rPr>
      </w:pPr>
      <w:r w:rsidRPr="00150EED">
        <w:rPr>
          <w:rFonts w:ascii="Arial" w:hAnsi="Arial" w:cs="Arial"/>
          <w:sz w:val="20"/>
          <w:szCs w:val="20"/>
          <w:lang w:eastAsia="pl-PL"/>
        </w:rPr>
        <w:t>4. Wykonawca jest odpowiedzialny za naruszenie dóbr osobistych lub praw autorskich i pokrewnych i  innych  praw osób trzecich w związku z realizacją przedmiotu niniejszej umowy, a w przypadku skierowania roszczeń z tego tytułu przeciwko Zamawiającemu, Wykonawca zobowiązuje się do całkowitego zaspokojenia roszczeń osób trzecich oraz zwolnienia Zamawiającego od obowiązku świadczenia z tego tytułu.</w:t>
      </w:r>
      <w:r w:rsidRPr="00150EED">
        <w:rPr>
          <w:rFonts w:ascii="Arial" w:hAnsi="Arial" w:cs="Arial"/>
          <w:sz w:val="20"/>
          <w:szCs w:val="20"/>
        </w:rPr>
        <w:t xml:space="preserve"> </w:t>
      </w:r>
      <w:r w:rsidRPr="00150EED">
        <w:rPr>
          <w:rFonts w:ascii="Arial" w:hAnsi="Arial" w:cs="Arial"/>
          <w:sz w:val="20"/>
          <w:szCs w:val="20"/>
          <w:lang w:eastAsia="pl-PL"/>
        </w:rPr>
        <w:t>Zamawiający zobowiązuje się do niezwłocznego informowania Wykonawcy o skierowanych</w:t>
      </w:r>
      <w:r w:rsidRPr="00150EED">
        <w:rPr>
          <w:rFonts w:ascii="Arial" w:hAnsi="Arial" w:cs="Arial"/>
          <w:sz w:val="20"/>
          <w:szCs w:val="20"/>
        </w:rPr>
        <w:t xml:space="preserve"> </w:t>
      </w:r>
      <w:r w:rsidRPr="00150EED">
        <w:rPr>
          <w:rFonts w:ascii="Arial" w:hAnsi="Arial" w:cs="Arial"/>
          <w:sz w:val="20"/>
          <w:szCs w:val="20"/>
          <w:lang w:eastAsia="pl-PL"/>
        </w:rPr>
        <w:t>roszczeniach oraz zapewnienia współpracy z Wykonawcą w zakresie zgłoszonych roszczeń.</w:t>
      </w:r>
    </w:p>
    <w:p w:rsidR="008F73F1" w:rsidRPr="00150EED" w:rsidRDefault="008F73F1" w:rsidP="00174F39">
      <w:pPr>
        <w:tabs>
          <w:tab w:val="left" w:pos="852"/>
        </w:tabs>
        <w:jc w:val="both"/>
        <w:rPr>
          <w:rFonts w:cs="Times New Roman"/>
        </w:rPr>
      </w:pPr>
      <w:r w:rsidRPr="00150EED">
        <w:rPr>
          <w:rFonts w:ascii="Arial" w:hAnsi="Arial" w:cs="Arial"/>
          <w:sz w:val="20"/>
          <w:szCs w:val="20"/>
          <w:lang w:eastAsia="pl-PL"/>
        </w:rPr>
        <w:t>5. Wykonawca odpowiada za działania i zaniechania osób, z których pomocą przedmiot umowy wykonuje, jak za własne działanie lub zaniechanie.</w:t>
      </w:r>
    </w:p>
    <w:p w:rsidR="008F73F1" w:rsidRDefault="008F73F1" w:rsidP="00174F39">
      <w:pPr>
        <w:pStyle w:val="Zwykytekst1"/>
        <w:tabs>
          <w:tab w:val="left" w:pos="852"/>
        </w:tabs>
        <w:jc w:val="both"/>
      </w:pPr>
      <w:r w:rsidRPr="00150EED">
        <w:rPr>
          <w:rFonts w:ascii="Arial" w:hAnsi="Arial" w:cs="Arial"/>
        </w:rPr>
        <w:t>6. Równocześnie z nabyciem autorskich praw majątkowych do utworów Zamawiający nabywa własność wszystkich egzemplarzy, na których utwory zostały utrwalone.</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sz w:val="20"/>
          <w:szCs w:val="20"/>
        </w:rPr>
      </w:pP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Pr>
          <w:rFonts w:ascii="Arial" w:hAnsi="Arial" w:cs="Arial"/>
          <w:b/>
          <w:bCs/>
          <w:sz w:val="20"/>
          <w:szCs w:val="20"/>
        </w:rPr>
        <w:t>§ 15</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p w:rsidR="008F73F1" w:rsidRDefault="008F73F1" w:rsidP="00174F39">
      <w:pPr>
        <w:pStyle w:val="pkt"/>
        <w:spacing w:before="0" w:after="0"/>
        <w:ind w:left="0" w:firstLine="0"/>
        <w:rPr>
          <w:rFonts w:ascii="Arial" w:hAnsi="Arial" w:cs="Arial"/>
          <w:sz w:val="20"/>
          <w:szCs w:val="20"/>
        </w:rPr>
      </w:pPr>
      <w:r>
        <w:rPr>
          <w:rFonts w:ascii="Arial" w:hAnsi="Arial" w:cs="Arial"/>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rsidR="008F73F1" w:rsidRDefault="008F73F1" w:rsidP="00174F39">
      <w:pPr>
        <w:pStyle w:val="pkt"/>
        <w:numPr>
          <w:ilvl w:val="0"/>
          <w:numId w:val="24"/>
        </w:numPr>
        <w:spacing w:before="0" w:after="0"/>
        <w:rPr>
          <w:rFonts w:ascii="Arial" w:hAnsi="Arial" w:cs="Arial"/>
          <w:sz w:val="20"/>
          <w:szCs w:val="20"/>
        </w:rPr>
      </w:pPr>
      <w:r>
        <w:rPr>
          <w:rFonts w:ascii="Arial" w:hAnsi="Arial" w:cs="Arial"/>
          <w:sz w:val="20"/>
          <w:szCs w:val="20"/>
        </w:rPr>
        <w:t>administratorem Pani/Pana danych osobowych jest Samodzielny Publiczny Zakład Opieki Zdrowotnej w Działdowie, ul. Leśna 1, 13-200 Działdowo;</w:t>
      </w:r>
    </w:p>
    <w:p w:rsidR="008F73F1" w:rsidRDefault="008F73F1" w:rsidP="00174F39">
      <w:pPr>
        <w:pStyle w:val="pkt"/>
        <w:numPr>
          <w:ilvl w:val="0"/>
          <w:numId w:val="24"/>
        </w:numPr>
        <w:spacing w:before="0" w:after="0"/>
        <w:rPr>
          <w:rFonts w:ascii="Arial" w:hAnsi="Arial" w:cs="Arial"/>
          <w:sz w:val="20"/>
          <w:szCs w:val="20"/>
        </w:rPr>
      </w:pPr>
      <w:r>
        <w:rPr>
          <w:rFonts w:ascii="Arial" w:hAnsi="Arial" w:cs="Arial"/>
          <w:sz w:val="20"/>
          <w:szCs w:val="20"/>
        </w:rPr>
        <w:t xml:space="preserve">administrator wyznaczył Inspektora Danych Osobowych, z którym można się kontaktować pod adresem e-mail: </w:t>
      </w:r>
      <w:hyperlink r:id="rId23" w:history="1">
        <w:r>
          <w:rPr>
            <w:rStyle w:val="czeinternetowe"/>
            <w:rFonts w:ascii="Arial" w:hAnsi="Arial" w:cs="Arial"/>
            <w:sz w:val="20"/>
            <w:szCs w:val="20"/>
          </w:rPr>
          <w:t>iodo@spzoz-dzialdowo.pl</w:t>
        </w:r>
      </w:hyperlink>
      <w:r>
        <w:rPr>
          <w:rFonts w:ascii="Arial" w:hAnsi="Arial" w:cs="Arial"/>
          <w:sz w:val="20"/>
          <w:szCs w:val="20"/>
        </w:rPr>
        <w:t xml:space="preserve"> </w:t>
      </w:r>
    </w:p>
    <w:p w:rsidR="008F73F1" w:rsidRDefault="008F73F1" w:rsidP="00174F39">
      <w:pPr>
        <w:pStyle w:val="pkt"/>
        <w:numPr>
          <w:ilvl w:val="0"/>
          <w:numId w:val="24"/>
        </w:numPr>
        <w:spacing w:before="0" w:after="0"/>
        <w:rPr>
          <w:rFonts w:ascii="Arial" w:hAnsi="Arial" w:cs="Arial"/>
          <w:sz w:val="20"/>
          <w:szCs w:val="20"/>
        </w:rPr>
      </w:pPr>
      <w:r>
        <w:rPr>
          <w:rFonts w:ascii="Arial" w:hAnsi="Arial" w:cs="Arial"/>
          <w:sz w:val="20"/>
          <w:szCs w:val="20"/>
        </w:rPr>
        <w:t>Pani/Pana dane osobowe przetwarzane będą na podstawie art. 6 ust. 1 lit. c RODO w celu związanym z przedmiotowym postępowaniem o udzielenie zamówienia publicznego, prowadzonym w trybie przetargu nieograniczonego.</w:t>
      </w:r>
    </w:p>
    <w:p w:rsidR="008F73F1" w:rsidRDefault="008F73F1" w:rsidP="00174F39">
      <w:pPr>
        <w:pStyle w:val="pkt"/>
        <w:numPr>
          <w:ilvl w:val="0"/>
          <w:numId w:val="24"/>
        </w:numPr>
        <w:spacing w:before="0" w:after="0"/>
        <w:rPr>
          <w:rFonts w:ascii="Arial" w:hAnsi="Arial" w:cs="Arial"/>
          <w:sz w:val="20"/>
          <w:szCs w:val="20"/>
        </w:rPr>
      </w:pPr>
      <w:r>
        <w:rPr>
          <w:rFonts w:ascii="Arial" w:hAnsi="Arial" w:cs="Arial"/>
          <w:sz w:val="20"/>
          <w:szCs w:val="20"/>
        </w:rPr>
        <w:t>odbiorcami Pani/Pana danych osobowych będą osoby lub podmioty, którym udostępniona zostanie dokumentacja postępowania w oparciu o art. 74 ustawy PZP.</w:t>
      </w:r>
    </w:p>
    <w:p w:rsidR="008F73F1" w:rsidRDefault="008F73F1" w:rsidP="00174F39">
      <w:pPr>
        <w:pStyle w:val="pkt"/>
        <w:numPr>
          <w:ilvl w:val="0"/>
          <w:numId w:val="24"/>
        </w:numPr>
        <w:spacing w:before="0" w:after="0"/>
        <w:rPr>
          <w:rFonts w:ascii="Arial" w:hAnsi="Arial" w:cs="Arial"/>
          <w:sz w:val="20"/>
          <w:szCs w:val="20"/>
        </w:rPr>
      </w:pPr>
      <w:r>
        <w:rPr>
          <w:rFonts w:ascii="Arial" w:hAnsi="Arial" w:cs="Arial"/>
          <w:sz w:val="20"/>
          <w:szCs w:val="20"/>
        </w:rPr>
        <w:t>Pani/Pana dane osobowe będą przechowywane, zgodnie z art. 78 ust. 1 ustawy PZP. przez okres 4 lat od dnia zakończenia postępowania o udzielenie zamówienia, a jeżeli czas trwania umowy przekracza 4 lata, okres przechowywania obejmuje cały czas trwania umowy;</w:t>
      </w:r>
    </w:p>
    <w:p w:rsidR="008F73F1" w:rsidRDefault="008F73F1" w:rsidP="00174F39">
      <w:pPr>
        <w:pStyle w:val="pkt"/>
        <w:numPr>
          <w:ilvl w:val="0"/>
          <w:numId w:val="24"/>
        </w:numPr>
        <w:spacing w:before="0" w:after="0"/>
        <w:rPr>
          <w:rFonts w:ascii="Arial" w:hAnsi="Arial" w:cs="Arial"/>
          <w:sz w:val="20"/>
          <w:szCs w:val="20"/>
        </w:rPr>
      </w:pPr>
      <w:r>
        <w:rPr>
          <w:rFonts w:ascii="Arial" w:hAnsi="Arial" w:cs="Arial"/>
          <w:sz w:val="20"/>
          <w:szCs w:val="20"/>
        </w:rPr>
        <w:t>obowiązek podania przez Panią/Pana danych osobowych bezpośrednio Pani/Pana dotyczących jest wymogiem ustawowym określonym w przepisanych ustawy PZP, związanym z udziałem w postępowaniu o udzielenie zamówienia publicznego.</w:t>
      </w:r>
    </w:p>
    <w:p w:rsidR="008F73F1" w:rsidRDefault="008F73F1" w:rsidP="00174F39">
      <w:pPr>
        <w:pStyle w:val="pkt"/>
        <w:numPr>
          <w:ilvl w:val="0"/>
          <w:numId w:val="24"/>
        </w:numPr>
        <w:spacing w:before="0" w:after="0"/>
        <w:rPr>
          <w:rFonts w:ascii="Arial" w:hAnsi="Arial" w:cs="Arial"/>
          <w:sz w:val="20"/>
          <w:szCs w:val="20"/>
        </w:rPr>
      </w:pPr>
      <w:r>
        <w:rPr>
          <w:rFonts w:ascii="Arial" w:hAnsi="Arial" w:cs="Arial"/>
          <w:sz w:val="20"/>
          <w:szCs w:val="20"/>
        </w:rPr>
        <w:t>w odniesieniu do Pani/Pana danych osobowych decyzje nie będą podejmowane w sposób zautomatyzowany, stosownie do art. 22 RODO.</w:t>
      </w:r>
    </w:p>
    <w:p w:rsidR="008F73F1" w:rsidRDefault="008F73F1" w:rsidP="00174F39">
      <w:pPr>
        <w:pStyle w:val="pkt"/>
        <w:numPr>
          <w:ilvl w:val="0"/>
          <w:numId w:val="24"/>
        </w:numPr>
        <w:spacing w:before="0" w:after="0"/>
        <w:rPr>
          <w:rFonts w:ascii="Arial" w:hAnsi="Arial" w:cs="Arial"/>
          <w:sz w:val="20"/>
          <w:szCs w:val="20"/>
        </w:rPr>
      </w:pPr>
      <w:r>
        <w:rPr>
          <w:rFonts w:ascii="Arial" w:hAnsi="Arial" w:cs="Arial"/>
          <w:sz w:val="20"/>
          <w:szCs w:val="20"/>
        </w:rPr>
        <w:t>posiada Pani/Pan:</w:t>
      </w:r>
    </w:p>
    <w:p w:rsidR="008F73F1" w:rsidRDefault="008F73F1" w:rsidP="00174F39">
      <w:pPr>
        <w:pStyle w:val="pkt"/>
        <w:numPr>
          <w:ilvl w:val="0"/>
          <w:numId w:val="25"/>
        </w:numPr>
        <w:spacing w:before="0" w:after="0"/>
        <w:rPr>
          <w:rFonts w:ascii="Arial" w:hAnsi="Arial" w:cs="Arial"/>
          <w:sz w:val="20"/>
          <w:szCs w:val="20"/>
        </w:rPr>
      </w:pPr>
      <w:r>
        <w:rPr>
          <w:rFonts w:ascii="Arial" w:hAnsi="Arial" w:cs="Arial"/>
          <w:sz w:val="20"/>
          <w:szCs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8F73F1" w:rsidRDefault="008F73F1" w:rsidP="00174F39">
      <w:pPr>
        <w:pStyle w:val="pkt"/>
        <w:numPr>
          <w:ilvl w:val="0"/>
          <w:numId w:val="25"/>
        </w:numPr>
        <w:spacing w:before="0" w:after="0"/>
        <w:rPr>
          <w:rFonts w:ascii="Arial" w:hAnsi="Arial" w:cs="Arial"/>
          <w:sz w:val="20"/>
          <w:szCs w:val="20"/>
        </w:rPr>
      </w:pPr>
      <w:r>
        <w:rPr>
          <w:rFonts w:ascii="Arial" w:hAnsi="Arial" w:cs="Arial"/>
          <w:sz w:val="20"/>
          <w:szCs w:val="20"/>
        </w:rPr>
        <w:t>na podstawie art. 16 RODO prawo do sprostowania Pani/Pana danych osobowych (</w:t>
      </w:r>
      <w:r>
        <w:rPr>
          <w:rFonts w:ascii="Arial" w:hAnsi="Arial" w:cs="Arial"/>
          <w:i/>
          <w:iCs/>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Pr>
          <w:rFonts w:ascii="Arial" w:hAnsi="Arial" w:cs="Arial"/>
          <w:sz w:val="20"/>
          <w:szCs w:val="20"/>
        </w:rPr>
        <w:t>);</w:t>
      </w:r>
    </w:p>
    <w:p w:rsidR="008F73F1" w:rsidRDefault="008F73F1" w:rsidP="00174F39">
      <w:pPr>
        <w:pStyle w:val="pkt"/>
        <w:numPr>
          <w:ilvl w:val="0"/>
          <w:numId w:val="25"/>
        </w:numPr>
        <w:spacing w:before="0" w:after="0"/>
        <w:rPr>
          <w:rFonts w:ascii="Arial" w:hAnsi="Arial" w:cs="Arial"/>
          <w:sz w:val="20"/>
          <w:szCs w:val="20"/>
        </w:rPr>
      </w:pPr>
      <w:r>
        <w:rPr>
          <w:rFonts w:ascii="Arial" w:hAnsi="Arial" w:cs="Arial"/>
          <w:sz w:val="20"/>
          <w:szCs w:val="20"/>
        </w:rPr>
        <w:t>na podstawie art. 18 RODO prawo żądania od administratora ograniczenia przetwarzania danych osobowych z zastrzeżeniem okresu trwania postępowania o udzielenie zamówienia publicznego lub konkursu oraz przypadków, o których mowa w art. 18 ust. 2 RODO (</w:t>
      </w:r>
      <w:r>
        <w:rPr>
          <w:rFonts w:ascii="Arial" w:hAnsi="Arial" w:cs="Arial"/>
          <w:i/>
          <w:iCs/>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Pr>
          <w:rFonts w:ascii="Arial" w:hAnsi="Arial" w:cs="Arial"/>
          <w:sz w:val="20"/>
          <w:szCs w:val="20"/>
        </w:rPr>
        <w:t>);</w:t>
      </w:r>
    </w:p>
    <w:p w:rsidR="008F73F1" w:rsidRDefault="008F73F1" w:rsidP="00174F39">
      <w:pPr>
        <w:pStyle w:val="pkt"/>
        <w:numPr>
          <w:ilvl w:val="0"/>
          <w:numId w:val="25"/>
        </w:numPr>
        <w:spacing w:before="0" w:after="0"/>
        <w:rPr>
          <w:rFonts w:ascii="Arial" w:hAnsi="Arial" w:cs="Arial"/>
          <w:sz w:val="20"/>
          <w:szCs w:val="20"/>
        </w:rPr>
      </w:pPr>
      <w:r>
        <w:rPr>
          <w:rFonts w:ascii="Arial" w:hAnsi="Arial" w:cs="Arial"/>
          <w:sz w:val="20"/>
          <w:szCs w:val="20"/>
        </w:rPr>
        <w:t xml:space="preserve">prawo do wniesienia skargi do Prezesa Urzędu Ochrony Danych Osobowych, gdy uzna Pani/Pan, że przetwarzanie danych osobowych Pani/Pana dotyczących narusza przepisy RODO; </w:t>
      </w:r>
      <w:r>
        <w:rPr>
          <w:rFonts w:ascii="Arial" w:hAnsi="Arial" w:cs="Arial"/>
          <w:i/>
          <w:iCs/>
          <w:sz w:val="20"/>
          <w:szCs w:val="20"/>
        </w:rPr>
        <w:t xml:space="preserve"> </w:t>
      </w:r>
    </w:p>
    <w:p w:rsidR="008F73F1" w:rsidRDefault="008F73F1" w:rsidP="00174F39">
      <w:pPr>
        <w:pStyle w:val="pkt"/>
        <w:numPr>
          <w:ilvl w:val="0"/>
          <w:numId w:val="24"/>
        </w:numPr>
        <w:spacing w:before="0" w:after="0"/>
        <w:rPr>
          <w:rFonts w:ascii="Arial" w:hAnsi="Arial" w:cs="Arial"/>
          <w:sz w:val="20"/>
          <w:szCs w:val="20"/>
        </w:rPr>
      </w:pPr>
      <w:r>
        <w:rPr>
          <w:rFonts w:ascii="Arial" w:hAnsi="Arial" w:cs="Arial"/>
          <w:sz w:val="20"/>
          <w:szCs w:val="20"/>
        </w:rPr>
        <w:t>nie przysługuje Pani/Panu:</w:t>
      </w:r>
    </w:p>
    <w:p w:rsidR="008F73F1" w:rsidRDefault="008F73F1" w:rsidP="00174F39">
      <w:pPr>
        <w:pStyle w:val="pkt"/>
        <w:numPr>
          <w:ilvl w:val="0"/>
          <w:numId w:val="26"/>
        </w:numPr>
        <w:spacing w:before="0" w:after="0"/>
        <w:rPr>
          <w:rFonts w:ascii="Arial" w:hAnsi="Arial" w:cs="Arial"/>
          <w:sz w:val="20"/>
          <w:szCs w:val="20"/>
        </w:rPr>
      </w:pPr>
      <w:r>
        <w:rPr>
          <w:rFonts w:ascii="Arial" w:hAnsi="Arial" w:cs="Arial"/>
          <w:sz w:val="20"/>
          <w:szCs w:val="20"/>
        </w:rPr>
        <w:t>w związku z art. 17 ust. 3 lit. b, d lub e RODO prawo do usunięcia danych osobowych;</w:t>
      </w:r>
    </w:p>
    <w:p w:rsidR="008F73F1" w:rsidRDefault="008F73F1" w:rsidP="00174F39">
      <w:pPr>
        <w:pStyle w:val="pkt"/>
        <w:numPr>
          <w:ilvl w:val="0"/>
          <w:numId w:val="26"/>
        </w:numPr>
        <w:spacing w:before="0" w:after="0"/>
        <w:rPr>
          <w:rFonts w:ascii="Arial" w:hAnsi="Arial" w:cs="Arial"/>
          <w:sz w:val="20"/>
          <w:szCs w:val="20"/>
        </w:rPr>
      </w:pPr>
      <w:r>
        <w:rPr>
          <w:rFonts w:ascii="Arial" w:hAnsi="Arial" w:cs="Arial"/>
          <w:sz w:val="20"/>
          <w:szCs w:val="20"/>
        </w:rPr>
        <w:t>prawo do przenoszenia danych osobowych, o którym mowa w art. 20 RODO;</w:t>
      </w:r>
    </w:p>
    <w:p w:rsidR="008F73F1" w:rsidRDefault="008F73F1" w:rsidP="00174F39">
      <w:pPr>
        <w:pStyle w:val="pkt"/>
        <w:numPr>
          <w:ilvl w:val="0"/>
          <w:numId w:val="26"/>
        </w:numPr>
        <w:spacing w:before="0" w:after="0"/>
        <w:rPr>
          <w:rFonts w:ascii="Arial" w:hAnsi="Arial" w:cs="Arial"/>
          <w:sz w:val="20"/>
          <w:szCs w:val="20"/>
        </w:rPr>
      </w:pPr>
      <w:r>
        <w:rPr>
          <w:rFonts w:ascii="Arial" w:hAnsi="Arial" w:cs="Arial"/>
          <w:sz w:val="20"/>
          <w:szCs w:val="20"/>
        </w:rPr>
        <w:t xml:space="preserve">na podstawie art. 21 RODO prawo sprzeciwu, wobec przetwarzania danych osobowych, gdyż podstawą prawną przetwarzania Pani/Pana danych osobowych jest art. 6 ust. 1 lit. c RODO; </w:t>
      </w:r>
    </w:p>
    <w:p w:rsidR="008F73F1" w:rsidRDefault="008F73F1" w:rsidP="00174F39">
      <w:pPr>
        <w:pStyle w:val="pkt"/>
        <w:numPr>
          <w:ilvl w:val="0"/>
          <w:numId w:val="24"/>
        </w:numPr>
        <w:spacing w:before="0" w:after="0"/>
        <w:rPr>
          <w:rFonts w:ascii="Arial" w:hAnsi="Arial" w:cs="Arial"/>
          <w:sz w:val="20"/>
          <w:szCs w:val="20"/>
        </w:rPr>
      </w:pPr>
      <w:r>
        <w:rPr>
          <w:rFonts w:ascii="Arial" w:hAnsi="Arial" w:cs="Arial"/>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sz w:val="20"/>
          <w:szCs w:val="20"/>
        </w:rPr>
      </w:pP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Pr>
          <w:rFonts w:ascii="Arial" w:hAnsi="Arial" w:cs="Arial"/>
          <w:b/>
          <w:bCs/>
          <w:sz w:val="20"/>
          <w:szCs w:val="20"/>
        </w:rPr>
        <w:t>§ 16</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sz w:val="20"/>
          <w:szCs w:val="20"/>
        </w:rPr>
      </w:pP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 xml:space="preserve">1. Wykonawca nie może bez uprzedniej pisemnej zgody Zamawiającego przelać na osoby trzecie jakichkolwiek obowiązków lub praw (w tym wierzytelności) wynikających z niniejszej umowy. Wykonawca zobowiązany jest zamieścić wzmiankę o zakazie cesji na każdej fakturze lub rachunku wystawionych </w:t>
      </w:r>
      <w:r>
        <w:rPr>
          <w:rFonts w:ascii="Arial" w:hAnsi="Arial" w:cs="Arial"/>
          <w:sz w:val="20"/>
          <w:szCs w:val="20"/>
        </w:rPr>
        <w:br/>
        <w:t>na podstawie niniejszej umowy.</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 xml:space="preserve">2. Wszelkie zmiany, uzupełnienia treści niniejszej umowy wymagają zgody obu stron wyrażonej na piśmie </w:t>
      </w:r>
      <w:r>
        <w:rPr>
          <w:rFonts w:ascii="Arial" w:hAnsi="Arial" w:cs="Arial"/>
          <w:sz w:val="20"/>
          <w:szCs w:val="20"/>
        </w:rPr>
        <w:br/>
        <w:t>w formie aneksu do umowy pod rygorem nieważności.</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 xml:space="preserve">3. W sprawach nie unormowanych niniejszą umową mają zastosowanie powszechnie obowiązujące przepisy </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a w szczególności: ustawa Prawo zamówień publicznych i Kodeks Cywilny.</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4. W przypadku powstania sporów na tle realizacji umowy, właściwym do ich rozstrzygnięcia będzie sąd powszechny właściwy dla siedziby Zamawiającego.</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sz w:val="20"/>
          <w:szCs w:val="20"/>
        </w:rPr>
      </w:pP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Pr>
          <w:rFonts w:ascii="Arial" w:hAnsi="Arial" w:cs="Arial"/>
          <w:b/>
          <w:bCs/>
          <w:sz w:val="20"/>
          <w:szCs w:val="20"/>
        </w:rPr>
        <w:t>§ 17</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sz w:val="20"/>
          <w:szCs w:val="20"/>
        </w:rPr>
      </w:pP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 xml:space="preserve">Niniejsza umowa została sporządzona w dwóch jednobrzmiących egzemplarzach, po jednym dla każdej </w:t>
      </w:r>
      <w:r>
        <w:rPr>
          <w:rFonts w:ascii="Arial" w:hAnsi="Arial" w:cs="Arial"/>
          <w:sz w:val="20"/>
          <w:szCs w:val="20"/>
        </w:rPr>
        <w:br/>
        <w:t>ze stron.</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Pr>
          <w:rFonts w:ascii="Arial" w:hAnsi="Arial" w:cs="Arial"/>
          <w:b/>
          <w:bCs/>
          <w:sz w:val="20"/>
          <w:szCs w:val="20"/>
        </w:rPr>
        <w:t>§ 18</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sz w:val="20"/>
          <w:szCs w:val="20"/>
        </w:rPr>
      </w:pP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Integralnymi składnikami niniejszej umowy są załączniki wymienione w jej treści.</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hAnsi="Arial" w:cs="Arial"/>
          <w:b/>
          <w:bCs/>
          <w:sz w:val="20"/>
          <w:szCs w:val="20"/>
        </w:rPr>
      </w:pPr>
      <w:r>
        <w:rPr>
          <w:rFonts w:ascii="Arial" w:hAnsi="Arial" w:cs="Arial"/>
          <w:b/>
          <w:bCs/>
          <w:sz w:val="20"/>
          <w:szCs w:val="20"/>
        </w:rPr>
        <w:t>ZAMAWIAJĄCY:                                                                                             WYKONAWCA:</w:t>
      </w: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hAnsi="Arial" w:cs="Arial"/>
          <w:b/>
          <w:bCs/>
          <w:sz w:val="20"/>
          <w:szCs w:val="20"/>
        </w:rPr>
      </w:pP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hAnsi="Arial" w:cs="Arial"/>
          <w:b/>
          <w:bCs/>
          <w:sz w:val="20"/>
          <w:szCs w:val="20"/>
        </w:rPr>
      </w:pP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hAnsi="Arial" w:cs="Arial"/>
          <w:b/>
          <w:bCs/>
          <w:sz w:val="20"/>
          <w:szCs w:val="20"/>
        </w:rPr>
      </w:pP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hAnsi="Arial" w:cs="Arial"/>
          <w:b/>
          <w:bCs/>
          <w:sz w:val="20"/>
          <w:szCs w:val="20"/>
        </w:rPr>
      </w:pP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hAnsi="Arial" w:cs="Arial"/>
          <w:b/>
          <w:bCs/>
          <w:sz w:val="20"/>
          <w:szCs w:val="20"/>
        </w:rPr>
      </w:pP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hAnsi="Arial" w:cs="Arial"/>
          <w:b/>
          <w:bCs/>
          <w:sz w:val="20"/>
          <w:szCs w:val="20"/>
        </w:rPr>
      </w:pP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hAnsi="Arial" w:cs="Arial"/>
          <w:b/>
          <w:bCs/>
          <w:sz w:val="20"/>
          <w:szCs w:val="20"/>
        </w:rPr>
      </w:pP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hAnsi="Arial" w:cs="Arial"/>
          <w:b/>
          <w:bCs/>
          <w:sz w:val="20"/>
          <w:szCs w:val="20"/>
        </w:rPr>
      </w:pP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hAnsi="Arial" w:cs="Arial"/>
          <w:b/>
          <w:bCs/>
          <w:sz w:val="20"/>
          <w:szCs w:val="20"/>
        </w:rPr>
      </w:pP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hAnsi="Arial" w:cs="Arial"/>
          <w:b/>
          <w:bCs/>
          <w:sz w:val="20"/>
          <w:szCs w:val="20"/>
        </w:rPr>
      </w:pP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hAnsi="Arial" w:cs="Arial"/>
          <w:b/>
          <w:bCs/>
          <w:sz w:val="20"/>
          <w:szCs w:val="20"/>
        </w:rPr>
      </w:pP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hAnsi="Arial" w:cs="Arial"/>
          <w:b/>
          <w:bCs/>
          <w:sz w:val="20"/>
          <w:szCs w:val="20"/>
        </w:rPr>
      </w:pP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hAnsi="Arial" w:cs="Arial"/>
          <w:b/>
          <w:bCs/>
          <w:sz w:val="20"/>
          <w:szCs w:val="20"/>
        </w:rPr>
      </w:pP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hAnsi="Arial" w:cs="Arial"/>
          <w:b/>
          <w:bCs/>
          <w:sz w:val="20"/>
          <w:szCs w:val="20"/>
        </w:rPr>
      </w:pP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hAnsi="Arial" w:cs="Arial"/>
          <w:b/>
          <w:bCs/>
          <w:sz w:val="20"/>
          <w:szCs w:val="20"/>
        </w:rPr>
      </w:pP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hAnsi="Arial" w:cs="Arial"/>
          <w:b/>
          <w:bCs/>
          <w:sz w:val="20"/>
          <w:szCs w:val="20"/>
        </w:rPr>
      </w:pP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hAnsi="Arial" w:cs="Arial"/>
          <w:b/>
          <w:bCs/>
          <w:sz w:val="20"/>
          <w:szCs w:val="20"/>
        </w:rPr>
      </w:pP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hAnsi="Arial" w:cs="Arial"/>
          <w:b/>
          <w:bCs/>
          <w:sz w:val="20"/>
          <w:szCs w:val="20"/>
        </w:rPr>
      </w:pP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hAnsi="Arial" w:cs="Arial"/>
          <w:b/>
          <w:bCs/>
          <w:sz w:val="20"/>
          <w:szCs w:val="20"/>
        </w:rPr>
      </w:pP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hAnsi="Arial" w:cs="Arial"/>
          <w:b/>
          <w:bCs/>
          <w:sz w:val="20"/>
          <w:szCs w:val="20"/>
        </w:rPr>
      </w:pP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hAnsi="Arial" w:cs="Arial"/>
          <w:b/>
          <w:bCs/>
          <w:sz w:val="20"/>
          <w:szCs w:val="20"/>
        </w:rPr>
      </w:pP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hAnsi="Arial" w:cs="Arial"/>
          <w:b/>
          <w:bCs/>
          <w:sz w:val="20"/>
          <w:szCs w:val="20"/>
        </w:rPr>
      </w:pP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hAnsi="Arial" w:cs="Arial"/>
          <w:b/>
          <w:bCs/>
          <w:sz w:val="20"/>
          <w:szCs w:val="20"/>
        </w:rPr>
      </w:pP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hAnsi="Arial" w:cs="Arial"/>
          <w:b/>
          <w:bCs/>
          <w:sz w:val="20"/>
          <w:szCs w:val="20"/>
        </w:rPr>
      </w:pP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hAnsi="Arial" w:cs="Arial"/>
          <w:b/>
          <w:bCs/>
          <w:sz w:val="20"/>
          <w:szCs w:val="20"/>
        </w:rPr>
      </w:pP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hAnsi="Arial" w:cs="Arial"/>
          <w:b/>
          <w:bCs/>
          <w:sz w:val="20"/>
          <w:szCs w:val="20"/>
        </w:rPr>
      </w:pP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hAnsi="Arial" w:cs="Arial"/>
          <w:b/>
          <w:bCs/>
          <w:sz w:val="20"/>
          <w:szCs w:val="20"/>
        </w:rPr>
      </w:pPr>
    </w:p>
    <w:p w:rsidR="008F73F1" w:rsidRDefault="008F73F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hAnsi="Arial" w:cs="Arial"/>
          <w:b/>
          <w:bCs/>
          <w:sz w:val="20"/>
          <w:szCs w:val="20"/>
        </w:rPr>
      </w:pPr>
    </w:p>
    <w:p w:rsidR="008F73F1" w:rsidRDefault="008F73F1" w:rsidP="008B7B58">
      <w:pPr>
        <w:rPr>
          <w:rFonts w:ascii="Arial" w:hAnsi="Arial" w:cs="Arial"/>
          <w:b/>
          <w:bCs/>
          <w:sz w:val="20"/>
          <w:szCs w:val="20"/>
        </w:rPr>
      </w:pPr>
      <w:r>
        <w:rPr>
          <w:rFonts w:ascii="Arial" w:hAnsi="Arial" w:cs="Arial"/>
          <w:b/>
          <w:bCs/>
          <w:sz w:val="20"/>
          <w:szCs w:val="20"/>
        </w:rPr>
        <w:t>29/PN/SM/22</w:t>
      </w:r>
    </w:p>
    <w:p w:rsidR="008F73F1" w:rsidRDefault="008F73F1" w:rsidP="00F63AED">
      <w:pPr>
        <w:ind w:left="7080"/>
        <w:rPr>
          <w:rFonts w:ascii="Arial" w:hAnsi="Arial" w:cs="Arial"/>
          <w:b/>
          <w:bCs/>
          <w:sz w:val="20"/>
          <w:szCs w:val="20"/>
        </w:rPr>
      </w:pPr>
      <w:r>
        <w:rPr>
          <w:rFonts w:ascii="Arial" w:hAnsi="Arial" w:cs="Arial"/>
          <w:b/>
          <w:bCs/>
          <w:sz w:val="20"/>
          <w:szCs w:val="20"/>
        </w:rPr>
        <w:t>Załącznik nr 3 do SWZ</w:t>
      </w:r>
    </w:p>
    <w:p w:rsidR="008F73F1" w:rsidRDefault="008F73F1" w:rsidP="00F63AED">
      <w:pPr>
        <w:ind w:left="7080"/>
        <w:rPr>
          <w:rFonts w:ascii="Arial" w:hAnsi="Arial" w:cs="Arial"/>
          <w:b/>
          <w:bCs/>
          <w:sz w:val="20"/>
          <w:szCs w:val="20"/>
        </w:rPr>
      </w:pPr>
    </w:p>
    <w:p w:rsidR="008F73F1" w:rsidRDefault="008F73F1" w:rsidP="00F63AED">
      <w:pPr>
        <w:ind w:left="5245" w:firstLine="709"/>
        <w:rPr>
          <w:rFonts w:ascii="Arial" w:hAnsi="Arial" w:cs="Arial"/>
          <w:b/>
          <w:bCs/>
          <w:sz w:val="20"/>
          <w:szCs w:val="20"/>
        </w:rPr>
      </w:pPr>
      <w:r>
        <w:rPr>
          <w:rFonts w:ascii="Arial" w:hAnsi="Arial" w:cs="Arial"/>
          <w:b/>
          <w:bCs/>
          <w:sz w:val="20"/>
          <w:szCs w:val="20"/>
        </w:rPr>
        <w:t>Zamawiający:</w:t>
      </w:r>
    </w:p>
    <w:p w:rsidR="008F73F1" w:rsidRDefault="008F73F1" w:rsidP="00F63AED">
      <w:pPr>
        <w:ind w:left="5954"/>
        <w:rPr>
          <w:rFonts w:ascii="Arial" w:hAnsi="Arial" w:cs="Arial"/>
          <w:sz w:val="20"/>
          <w:szCs w:val="20"/>
        </w:rPr>
      </w:pPr>
      <w:r>
        <w:rPr>
          <w:rFonts w:ascii="Arial" w:hAnsi="Arial" w:cs="Arial"/>
          <w:sz w:val="20"/>
          <w:szCs w:val="20"/>
        </w:rPr>
        <w:t xml:space="preserve">Samodzielny Publiczny </w:t>
      </w:r>
    </w:p>
    <w:p w:rsidR="008F73F1" w:rsidRDefault="008F73F1" w:rsidP="00F63AED">
      <w:pPr>
        <w:ind w:left="5954"/>
        <w:rPr>
          <w:rFonts w:ascii="Arial" w:hAnsi="Arial" w:cs="Arial"/>
          <w:sz w:val="20"/>
          <w:szCs w:val="20"/>
        </w:rPr>
      </w:pPr>
      <w:r>
        <w:rPr>
          <w:rFonts w:ascii="Arial" w:hAnsi="Arial" w:cs="Arial"/>
          <w:sz w:val="20"/>
          <w:szCs w:val="20"/>
        </w:rPr>
        <w:t>Zakład Opieki Zdrowotnej w Działdowie</w:t>
      </w:r>
    </w:p>
    <w:p w:rsidR="008F73F1" w:rsidRDefault="008F73F1" w:rsidP="00F63AED">
      <w:pPr>
        <w:ind w:left="5954"/>
        <w:rPr>
          <w:rFonts w:ascii="Arial" w:hAnsi="Arial" w:cs="Arial"/>
          <w:sz w:val="20"/>
          <w:szCs w:val="20"/>
        </w:rPr>
      </w:pPr>
      <w:r>
        <w:rPr>
          <w:rFonts w:ascii="Arial" w:hAnsi="Arial" w:cs="Arial"/>
          <w:sz w:val="20"/>
          <w:szCs w:val="20"/>
        </w:rPr>
        <w:t>ul. Leśna 1</w:t>
      </w:r>
    </w:p>
    <w:p w:rsidR="008F73F1" w:rsidRDefault="008F73F1" w:rsidP="00762DC7">
      <w:pPr>
        <w:ind w:left="5954"/>
        <w:rPr>
          <w:rFonts w:ascii="Arial" w:hAnsi="Arial" w:cs="Arial"/>
          <w:sz w:val="20"/>
          <w:szCs w:val="20"/>
        </w:rPr>
      </w:pPr>
      <w:r>
        <w:rPr>
          <w:rFonts w:ascii="Arial" w:hAnsi="Arial" w:cs="Arial"/>
          <w:sz w:val="20"/>
          <w:szCs w:val="20"/>
        </w:rPr>
        <w:t>13-200 Działdowo</w:t>
      </w:r>
    </w:p>
    <w:p w:rsidR="008F73F1" w:rsidRDefault="008F73F1" w:rsidP="00762DC7">
      <w:pPr>
        <w:rPr>
          <w:rFonts w:ascii="Arial" w:hAnsi="Arial" w:cs="Arial"/>
          <w:b/>
          <w:bCs/>
          <w:sz w:val="20"/>
          <w:szCs w:val="20"/>
        </w:rPr>
      </w:pPr>
      <w:r>
        <w:rPr>
          <w:rFonts w:ascii="Arial" w:hAnsi="Arial" w:cs="Arial"/>
          <w:b/>
          <w:bCs/>
          <w:sz w:val="20"/>
          <w:szCs w:val="20"/>
        </w:rPr>
        <w:t>Wykonawca:</w:t>
      </w:r>
    </w:p>
    <w:p w:rsidR="008F73F1" w:rsidRDefault="008F73F1" w:rsidP="00F63AED">
      <w:pPr>
        <w:ind w:right="5954"/>
        <w:rPr>
          <w:rFonts w:ascii="Arial" w:hAnsi="Arial" w:cs="Arial"/>
          <w:sz w:val="20"/>
          <w:szCs w:val="20"/>
        </w:rPr>
      </w:pPr>
      <w:r>
        <w:rPr>
          <w:rFonts w:ascii="Arial" w:hAnsi="Arial" w:cs="Arial"/>
          <w:sz w:val="20"/>
          <w:szCs w:val="20"/>
        </w:rPr>
        <w:t>………………………………………………</w:t>
      </w:r>
    </w:p>
    <w:p w:rsidR="008F73F1" w:rsidRDefault="008F73F1" w:rsidP="00F63AED">
      <w:pPr>
        <w:ind w:right="5954"/>
        <w:rPr>
          <w:rFonts w:ascii="Arial" w:hAnsi="Arial" w:cs="Arial"/>
          <w:sz w:val="20"/>
          <w:szCs w:val="20"/>
        </w:rPr>
      </w:pPr>
      <w:r>
        <w:rPr>
          <w:rFonts w:ascii="Arial" w:hAnsi="Arial" w:cs="Arial"/>
          <w:sz w:val="20"/>
          <w:szCs w:val="20"/>
        </w:rPr>
        <w:t>…………………………………………….</w:t>
      </w:r>
    </w:p>
    <w:p w:rsidR="008F73F1" w:rsidRDefault="008F73F1" w:rsidP="00762DC7">
      <w:pPr>
        <w:ind w:right="5953"/>
        <w:rPr>
          <w:rFonts w:ascii="Arial" w:hAnsi="Arial" w:cs="Arial"/>
          <w:i/>
          <w:iCs/>
          <w:sz w:val="16"/>
          <w:szCs w:val="16"/>
        </w:rPr>
      </w:pPr>
      <w:r>
        <w:rPr>
          <w:rFonts w:ascii="Arial" w:hAnsi="Arial" w:cs="Arial"/>
          <w:i/>
          <w:iCs/>
          <w:sz w:val="16"/>
          <w:szCs w:val="16"/>
        </w:rPr>
        <w:t>(pełna nazwa/firma, adres)</w:t>
      </w:r>
    </w:p>
    <w:p w:rsidR="008F73F1" w:rsidRDefault="008F73F1" w:rsidP="00762DC7">
      <w:pPr>
        <w:rPr>
          <w:rFonts w:ascii="Arial" w:hAnsi="Arial" w:cs="Arial"/>
          <w:sz w:val="20"/>
          <w:szCs w:val="20"/>
          <w:u w:val="single"/>
        </w:rPr>
      </w:pPr>
      <w:r>
        <w:rPr>
          <w:rFonts w:ascii="Arial" w:hAnsi="Arial" w:cs="Arial"/>
          <w:sz w:val="20"/>
          <w:szCs w:val="20"/>
          <w:u w:val="single"/>
        </w:rPr>
        <w:t>reprezentowany przez:</w:t>
      </w:r>
    </w:p>
    <w:p w:rsidR="008F73F1" w:rsidRDefault="008F73F1" w:rsidP="00F63AED">
      <w:pPr>
        <w:ind w:right="5954"/>
        <w:rPr>
          <w:rFonts w:ascii="Arial" w:hAnsi="Arial" w:cs="Arial"/>
          <w:sz w:val="20"/>
          <w:szCs w:val="20"/>
        </w:rPr>
      </w:pPr>
      <w:r>
        <w:rPr>
          <w:rFonts w:ascii="Arial" w:hAnsi="Arial" w:cs="Arial"/>
          <w:sz w:val="20"/>
          <w:szCs w:val="20"/>
        </w:rPr>
        <w:t>………………………………………………</w:t>
      </w:r>
    </w:p>
    <w:p w:rsidR="008F73F1" w:rsidRDefault="008F73F1" w:rsidP="00F63AED">
      <w:pPr>
        <w:ind w:right="5953"/>
        <w:rPr>
          <w:rFonts w:ascii="Arial" w:hAnsi="Arial" w:cs="Arial"/>
          <w:i/>
          <w:iCs/>
          <w:sz w:val="16"/>
          <w:szCs w:val="16"/>
        </w:rPr>
      </w:pPr>
      <w:r>
        <w:rPr>
          <w:rFonts w:ascii="Arial" w:hAnsi="Arial" w:cs="Arial"/>
          <w:i/>
          <w:iCs/>
          <w:sz w:val="16"/>
          <w:szCs w:val="16"/>
        </w:rPr>
        <w:t>(imię, nazwisko, stanowisko/</w:t>
      </w:r>
    </w:p>
    <w:p w:rsidR="008F73F1" w:rsidRDefault="008F73F1" w:rsidP="00F63AED">
      <w:pPr>
        <w:ind w:right="5953"/>
        <w:rPr>
          <w:rFonts w:ascii="Arial" w:hAnsi="Arial" w:cs="Arial"/>
          <w:i/>
          <w:iCs/>
          <w:sz w:val="16"/>
          <w:szCs w:val="16"/>
        </w:rPr>
      </w:pPr>
      <w:r>
        <w:rPr>
          <w:rFonts w:ascii="Arial" w:hAnsi="Arial" w:cs="Arial"/>
          <w:i/>
          <w:iCs/>
          <w:sz w:val="16"/>
          <w:szCs w:val="16"/>
        </w:rPr>
        <w:t>podstawa do reprezentacji)</w:t>
      </w:r>
    </w:p>
    <w:p w:rsidR="008F73F1" w:rsidRDefault="008F73F1" w:rsidP="00762DC7">
      <w:pPr>
        <w:rPr>
          <w:rFonts w:ascii="Arial" w:hAnsi="Arial" w:cs="Arial"/>
        </w:rPr>
      </w:pPr>
    </w:p>
    <w:p w:rsidR="008F73F1" w:rsidRPr="00F63AED" w:rsidRDefault="008F73F1" w:rsidP="00762DC7">
      <w:pPr>
        <w:spacing w:after="120" w:line="360" w:lineRule="auto"/>
        <w:jc w:val="center"/>
        <w:rPr>
          <w:rFonts w:ascii="Arial" w:hAnsi="Arial" w:cs="Arial"/>
          <w:b/>
          <w:bCs/>
          <w:sz w:val="18"/>
          <w:szCs w:val="18"/>
          <w:u w:val="single"/>
        </w:rPr>
      </w:pPr>
      <w:r>
        <w:rPr>
          <w:rFonts w:ascii="Arial" w:hAnsi="Arial" w:cs="Arial"/>
          <w:b/>
          <w:bCs/>
          <w:sz w:val="18"/>
          <w:szCs w:val="18"/>
          <w:u w:val="single"/>
        </w:rPr>
        <w:t>Oświadczenie</w:t>
      </w:r>
      <w:r w:rsidRPr="00F63AED">
        <w:rPr>
          <w:rFonts w:ascii="Arial" w:hAnsi="Arial" w:cs="Arial"/>
          <w:b/>
          <w:bCs/>
          <w:sz w:val="18"/>
          <w:szCs w:val="18"/>
          <w:u w:val="single"/>
        </w:rPr>
        <w:t xml:space="preserve"> wykonawcy</w:t>
      </w:r>
      <w:r>
        <w:rPr>
          <w:rFonts w:ascii="Arial" w:hAnsi="Arial" w:cs="Arial"/>
          <w:b/>
          <w:bCs/>
          <w:sz w:val="18"/>
          <w:szCs w:val="18"/>
          <w:u w:val="single"/>
        </w:rPr>
        <w:t xml:space="preserve"> ubi</w:t>
      </w:r>
      <w:r w:rsidRPr="00F63AED">
        <w:rPr>
          <w:rFonts w:ascii="Arial" w:hAnsi="Arial" w:cs="Arial"/>
          <w:b/>
          <w:bCs/>
          <w:sz w:val="18"/>
          <w:szCs w:val="18"/>
          <w:u w:val="single"/>
        </w:rPr>
        <w:t xml:space="preserve">egającego się o udzielenie zamówienia </w:t>
      </w:r>
    </w:p>
    <w:p w:rsidR="008F73F1" w:rsidRPr="00F63AED" w:rsidRDefault="008F73F1" w:rsidP="00762DC7">
      <w:pPr>
        <w:spacing w:before="120" w:line="360" w:lineRule="auto"/>
        <w:jc w:val="center"/>
        <w:rPr>
          <w:rFonts w:ascii="Arial" w:hAnsi="Arial" w:cs="Arial"/>
          <w:b/>
          <w:bCs/>
          <w:caps/>
          <w:sz w:val="18"/>
          <w:szCs w:val="18"/>
          <w:u w:val="single"/>
        </w:rPr>
      </w:pPr>
      <w:r w:rsidRPr="00F63AED">
        <w:rPr>
          <w:rFonts w:ascii="Arial" w:hAnsi="Arial" w:cs="Arial"/>
          <w:b/>
          <w:bCs/>
          <w:sz w:val="18"/>
          <w:szCs w:val="18"/>
          <w:u w:val="single"/>
        </w:rPr>
        <w:t xml:space="preserve">DOTYCZĄCE PRZESŁANEK WYKLUCZENIA Z ART. 5K ROZPORZĄDZENIA 833/2014 ORAZ ART. 7 UST. 1 USTAWY </w:t>
      </w:r>
      <w:r w:rsidRPr="00F63AED">
        <w:rPr>
          <w:rFonts w:ascii="Arial" w:hAnsi="Arial" w:cs="Arial"/>
          <w:b/>
          <w:bCs/>
          <w:caps/>
          <w:sz w:val="18"/>
          <w:szCs w:val="18"/>
          <w:u w:val="single"/>
        </w:rPr>
        <w:t>o szczególnych rozwiązaniach w zakresie przeciwdziałania wspieraniu agresji na Ukrainę oraz służących ochronie bezpieczeństwa narodowego</w:t>
      </w:r>
    </w:p>
    <w:p w:rsidR="008F73F1" w:rsidRPr="00F63AED" w:rsidRDefault="008F73F1" w:rsidP="00762DC7">
      <w:pPr>
        <w:spacing w:before="120" w:line="360" w:lineRule="auto"/>
        <w:jc w:val="center"/>
        <w:rPr>
          <w:rFonts w:ascii="Arial" w:hAnsi="Arial" w:cs="Arial"/>
          <w:b/>
          <w:bCs/>
          <w:sz w:val="18"/>
          <w:szCs w:val="18"/>
          <w:u w:val="single"/>
        </w:rPr>
      </w:pPr>
      <w:r w:rsidRPr="00F63AED">
        <w:rPr>
          <w:rFonts w:ascii="Arial" w:hAnsi="Arial" w:cs="Arial"/>
          <w:b/>
          <w:bCs/>
          <w:sz w:val="18"/>
          <w:szCs w:val="18"/>
        </w:rPr>
        <w:t>składane na podstawie art. 125 ust. 1 ustawy Pzp</w:t>
      </w:r>
    </w:p>
    <w:p w:rsidR="008F73F1" w:rsidRPr="00F63AED" w:rsidRDefault="008F73F1" w:rsidP="00F63AED">
      <w:pPr>
        <w:autoSpaceDE w:val="0"/>
        <w:jc w:val="both"/>
        <w:rPr>
          <w:rFonts w:cs="Times New Roman"/>
        </w:rPr>
      </w:pPr>
      <w:r w:rsidRPr="00F63AED">
        <w:rPr>
          <w:rFonts w:ascii="Arial" w:hAnsi="Arial" w:cs="Arial"/>
          <w:sz w:val="18"/>
          <w:szCs w:val="18"/>
        </w:rPr>
        <w:t>Na potrzeby postępowania o udz</w:t>
      </w:r>
      <w:r>
        <w:rPr>
          <w:rFonts w:ascii="Arial" w:hAnsi="Arial" w:cs="Arial"/>
          <w:sz w:val="18"/>
          <w:szCs w:val="18"/>
        </w:rPr>
        <w:t xml:space="preserve">ielenie zamówienia publicznego </w:t>
      </w:r>
      <w:r w:rsidRPr="00F63AED">
        <w:rPr>
          <w:rFonts w:ascii="Arial" w:hAnsi="Arial" w:cs="Arial"/>
          <w:sz w:val="18"/>
          <w:szCs w:val="18"/>
        </w:rPr>
        <w:t xml:space="preserve">pn. </w:t>
      </w:r>
      <w:r w:rsidRPr="00310D32">
        <w:rPr>
          <w:rFonts w:ascii="Arial" w:hAnsi="Arial" w:cs="Arial"/>
          <w:b/>
          <w:bCs/>
          <w:color w:val="000000"/>
          <w:sz w:val="20"/>
          <w:szCs w:val="20"/>
        </w:rPr>
        <w:t>„</w:t>
      </w:r>
      <w:r>
        <w:rPr>
          <w:rFonts w:ascii="Arial" w:hAnsi="Arial" w:cs="Arial"/>
          <w:b/>
          <w:bCs/>
          <w:color w:val="000000"/>
          <w:sz w:val="20"/>
          <w:szCs w:val="20"/>
        </w:rPr>
        <w:t xml:space="preserve">Doposażenie SPZOZ w Działdowie </w:t>
      </w:r>
      <w:r>
        <w:rPr>
          <w:rFonts w:ascii="Arial" w:hAnsi="Arial" w:cs="Arial"/>
          <w:b/>
          <w:bCs/>
          <w:color w:val="000000"/>
          <w:sz w:val="20"/>
          <w:szCs w:val="20"/>
        </w:rPr>
        <w:br/>
        <w:t>w nowoczesny sprzęt, aparaturę medyczną i diagnostyczną”</w:t>
      </w:r>
      <w:r w:rsidRPr="00F63AED">
        <w:rPr>
          <w:rFonts w:ascii="Arial" w:hAnsi="Arial" w:cs="Arial"/>
          <w:sz w:val="18"/>
          <w:szCs w:val="18"/>
        </w:rPr>
        <w:t>,</w:t>
      </w:r>
      <w:r w:rsidRPr="00F63AED">
        <w:rPr>
          <w:rFonts w:ascii="Arial" w:hAnsi="Arial" w:cs="Arial"/>
          <w:i/>
          <w:iCs/>
          <w:sz w:val="18"/>
          <w:szCs w:val="18"/>
        </w:rPr>
        <w:t xml:space="preserve"> </w:t>
      </w:r>
      <w:r w:rsidRPr="00F63AED">
        <w:rPr>
          <w:rFonts w:ascii="Arial" w:hAnsi="Arial" w:cs="Arial"/>
          <w:sz w:val="18"/>
          <w:szCs w:val="18"/>
        </w:rPr>
        <w:t xml:space="preserve">prowadzonego przez </w:t>
      </w:r>
      <w:r>
        <w:rPr>
          <w:rFonts w:ascii="Arial" w:hAnsi="Arial" w:cs="Arial"/>
          <w:sz w:val="18"/>
          <w:szCs w:val="18"/>
        </w:rPr>
        <w:t>Samodzielny Publiczny Zakład Opieki Zdrowotnej w Działdowie</w:t>
      </w:r>
      <w:r w:rsidRPr="00F63AED">
        <w:rPr>
          <w:rFonts w:ascii="Arial" w:hAnsi="Arial" w:cs="Arial"/>
          <w:i/>
          <w:iCs/>
          <w:sz w:val="18"/>
          <w:szCs w:val="18"/>
        </w:rPr>
        <w:t xml:space="preserve">, </w:t>
      </w:r>
      <w:r w:rsidRPr="00F63AED">
        <w:rPr>
          <w:rFonts w:ascii="Arial" w:hAnsi="Arial" w:cs="Arial"/>
          <w:sz w:val="18"/>
          <w:szCs w:val="18"/>
        </w:rPr>
        <w:t>oświadczam, co następuje:</w:t>
      </w:r>
    </w:p>
    <w:p w:rsidR="008F73F1" w:rsidRPr="00F63AED" w:rsidRDefault="008F73F1" w:rsidP="00762DC7">
      <w:pPr>
        <w:shd w:val="clear" w:color="auto" w:fill="BFBFBF"/>
        <w:spacing w:before="360" w:line="360" w:lineRule="auto"/>
        <w:rPr>
          <w:rFonts w:ascii="Arial" w:hAnsi="Arial" w:cs="Arial"/>
          <w:b/>
          <w:bCs/>
          <w:sz w:val="18"/>
          <w:szCs w:val="18"/>
        </w:rPr>
      </w:pPr>
      <w:r w:rsidRPr="00F63AED">
        <w:rPr>
          <w:rFonts w:ascii="Arial" w:hAnsi="Arial" w:cs="Arial"/>
          <w:b/>
          <w:bCs/>
          <w:sz w:val="18"/>
          <w:szCs w:val="18"/>
        </w:rPr>
        <w:t>OŚWIADCZENIA DOTYCZĄCE WYKONAWCY:</w:t>
      </w:r>
    </w:p>
    <w:p w:rsidR="008F73F1" w:rsidRPr="00F63AED" w:rsidRDefault="008F73F1" w:rsidP="00762DC7">
      <w:pPr>
        <w:pStyle w:val="ListParagraph"/>
        <w:numPr>
          <w:ilvl w:val="0"/>
          <w:numId w:val="23"/>
        </w:numPr>
        <w:suppressAutoHyphens w:val="0"/>
        <w:spacing w:before="360" w:after="0" w:line="360" w:lineRule="auto"/>
        <w:jc w:val="both"/>
        <w:rPr>
          <w:rFonts w:ascii="Arial" w:hAnsi="Arial" w:cs="Arial"/>
          <w:b/>
          <w:bCs/>
          <w:sz w:val="18"/>
          <w:szCs w:val="18"/>
        </w:rPr>
      </w:pPr>
      <w:r w:rsidRPr="00F63AED">
        <w:rPr>
          <w:rFonts w:ascii="Arial" w:hAnsi="Arial" w:cs="Arial"/>
          <w:sz w:val="18"/>
          <w:szCs w:val="18"/>
        </w:rPr>
        <w:t xml:space="preserve">Oświadczam, że nie podlegam wykluczeniu z postępowania na podstawie </w:t>
      </w:r>
      <w:r w:rsidRPr="00F63AED">
        <w:rPr>
          <w:rFonts w:ascii="Arial" w:hAnsi="Arial" w:cs="Arial"/>
          <w:sz w:val="18"/>
          <w:szCs w:val="18"/>
        </w:rPr>
        <w:br/>
        <w:t>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p>
    <w:p w:rsidR="008F73F1" w:rsidRPr="00F63AED" w:rsidRDefault="008F73F1" w:rsidP="00762DC7">
      <w:pPr>
        <w:pStyle w:val="NormalWeb"/>
        <w:numPr>
          <w:ilvl w:val="0"/>
          <w:numId w:val="23"/>
        </w:numPr>
        <w:suppressAutoHyphens w:val="0"/>
        <w:spacing w:before="0" w:after="0" w:line="360" w:lineRule="auto"/>
        <w:rPr>
          <w:rFonts w:ascii="Arial" w:hAnsi="Arial" w:cs="Arial"/>
          <w:b/>
          <w:bCs/>
          <w:sz w:val="18"/>
          <w:szCs w:val="18"/>
        </w:rPr>
      </w:pPr>
      <w:r w:rsidRPr="00F63AED">
        <w:rPr>
          <w:rFonts w:ascii="Arial" w:hAnsi="Arial" w:cs="Arial"/>
          <w:sz w:val="18"/>
          <w:szCs w:val="18"/>
        </w:rPr>
        <w:t xml:space="preserve">Oświadczam, że nie zachodzą w stosunku do mnie przesłanki wykluczenia z postępowania na podstawie art. </w:t>
      </w:r>
      <w:r w:rsidRPr="00F63AED">
        <w:rPr>
          <w:rFonts w:ascii="Arial" w:hAnsi="Arial" w:cs="Arial"/>
          <w:color w:val="222222"/>
          <w:sz w:val="18"/>
          <w:szCs w:val="18"/>
          <w:lang w:eastAsia="pl-PL"/>
        </w:rPr>
        <w:t xml:space="preserve">7 ust. 1 ustawy </w:t>
      </w:r>
      <w:r w:rsidRPr="00F63AED">
        <w:rPr>
          <w:rFonts w:ascii="Arial" w:hAnsi="Arial" w:cs="Arial"/>
          <w:color w:val="222222"/>
          <w:sz w:val="18"/>
          <w:szCs w:val="18"/>
        </w:rPr>
        <w:t>z dnia 13 kwietnia 2022 r.</w:t>
      </w:r>
      <w:r w:rsidRPr="00F63AED">
        <w:rPr>
          <w:rFonts w:ascii="Arial" w:hAnsi="Arial" w:cs="Arial"/>
          <w:i/>
          <w:iCs/>
          <w:color w:val="222222"/>
          <w:sz w:val="18"/>
          <w:szCs w:val="18"/>
        </w:rPr>
        <w:t xml:space="preserve"> o szczególnych rozwiązaniach w zakresie przeciwdziałania wspieraniu agresji na Ukrainę oraz służących ochronie bezpieczeństwa narodowego </w:t>
      </w:r>
      <w:r w:rsidRPr="00F63AED">
        <w:rPr>
          <w:rFonts w:ascii="Arial" w:hAnsi="Arial" w:cs="Arial"/>
          <w:color w:val="222222"/>
          <w:sz w:val="18"/>
          <w:szCs w:val="18"/>
        </w:rPr>
        <w:t>(Dz. U. poz. 835)</w:t>
      </w:r>
      <w:r w:rsidRPr="00F63AED">
        <w:rPr>
          <w:rFonts w:ascii="Arial" w:hAnsi="Arial" w:cs="Arial"/>
          <w:i/>
          <w:iCs/>
          <w:color w:val="222222"/>
          <w:sz w:val="18"/>
          <w:szCs w:val="18"/>
        </w:rPr>
        <w:t>.</w:t>
      </w:r>
    </w:p>
    <w:p w:rsidR="008F73F1" w:rsidRPr="00F63AED" w:rsidRDefault="008F73F1" w:rsidP="00762DC7">
      <w:pPr>
        <w:shd w:val="clear" w:color="auto" w:fill="BFBFBF"/>
        <w:spacing w:before="240" w:after="120" w:line="360" w:lineRule="auto"/>
        <w:jc w:val="both"/>
        <w:rPr>
          <w:rFonts w:ascii="Arial" w:hAnsi="Arial" w:cs="Arial"/>
          <w:sz w:val="18"/>
          <w:szCs w:val="18"/>
        </w:rPr>
      </w:pPr>
      <w:r w:rsidRPr="00F63AED">
        <w:rPr>
          <w:rFonts w:ascii="Arial" w:hAnsi="Arial" w:cs="Arial"/>
          <w:b/>
          <w:bCs/>
          <w:sz w:val="18"/>
          <w:szCs w:val="18"/>
        </w:rPr>
        <w:t>INFORMACJA DOTYCZĄCA POLEGANIA NA ZDOLNOŚCIACH LUB SYTUACJI PODMIOTU UDOSTĘPNIAJĄCEGO ZASOBY W ZAKRESIE ODPOWIADAJĄCYM PONAD 10% WARTOŚCI ZAMÓWIENIA:</w:t>
      </w:r>
    </w:p>
    <w:p w:rsidR="008F73F1" w:rsidRPr="00F63AED" w:rsidRDefault="008F73F1" w:rsidP="00762DC7">
      <w:pPr>
        <w:spacing w:after="120" w:line="360" w:lineRule="auto"/>
        <w:jc w:val="both"/>
        <w:rPr>
          <w:rFonts w:ascii="Arial" w:hAnsi="Arial" w:cs="Arial"/>
          <w:sz w:val="18"/>
          <w:szCs w:val="18"/>
        </w:rPr>
      </w:pPr>
      <w:bookmarkStart w:id="2" w:name="_Hlk99016800"/>
      <w:r w:rsidRPr="00F63AED">
        <w:rPr>
          <w:rFonts w:ascii="Arial" w:hAnsi="Arial" w:cs="Arial"/>
          <w:color w:val="0070C0"/>
          <w:sz w:val="18"/>
          <w:szCs w:val="18"/>
        </w:rPr>
        <w:t>[UWAGA</w:t>
      </w:r>
      <w:r w:rsidRPr="00F63AED">
        <w:rPr>
          <w:rFonts w:ascii="Arial" w:hAnsi="Arial" w:cs="Arial"/>
          <w:i/>
          <w:iCs/>
          <w:color w:val="0070C0"/>
          <w:sz w:val="18"/>
          <w:szCs w:val="18"/>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F63AED">
        <w:rPr>
          <w:rFonts w:ascii="Arial" w:hAnsi="Arial" w:cs="Arial"/>
          <w:color w:val="0070C0"/>
          <w:sz w:val="18"/>
          <w:szCs w:val="18"/>
        </w:rPr>
        <w:t>]</w:t>
      </w:r>
      <w:bookmarkEnd w:id="2"/>
    </w:p>
    <w:p w:rsidR="008F73F1" w:rsidRDefault="008F73F1" w:rsidP="00762DC7">
      <w:pPr>
        <w:spacing w:after="120" w:line="360" w:lineRule="auto"/>
        <w:jc w:val="both"/>
        <w:rPr>
          <w:rFonts w:ascii="Arial" w:hAnsi="Arial" w:cs="Arial"/>
          <w:i/>
          <w:iCs/>
          <w:sz w:val="18"/>
          <w:szCs w:val="18"/>
        </w:rPr>
      </w:pPr>
      <w:r w:rsidRPr="00F63AED">
        <w:rPr>
          <w:rFonts w:ascii="Arial" w:hAnsi="Arial" w:cs="Arial"/>
          <w:sz w:val="18"/>
          <w:szCs w:val="18"/>
        </w:rPr>
        <w:t>Oświadczam, że w celu wykazania spełniania warunków udziału w p</w:t>
      </w:r>
      <w:r>
        <w:rPr>
          <w:rFonts w:ascii="Arial" w:hAnsi="Arial" w:cs="Arial"/>
          <w:sz w:val="18"/>
          <w:szCs w:val="18"/>
        </w:rPr>
        <w:t>ostępowaniu, określonych przez Z</w:t>
      </w:r>
      <w:r w:rsidRPr="00F63AED">
        <w:rPr>
          <w:rFonts w:ascii="Arial" w:hAnsi="Arial" w:cs="Arial"/>
          <w:sz w:val="18"/>
          <w:szCs w:val="18"/>
        </w:rPr>
        <w:t xml:space="preserve">amawiającego w </w:t>
      </w:r>
      <w:r>
        <w:rPr>
          <w:rFonts w:ascii="Arial" w:hAnsi="Arial" w:cs="Arial"/>
          <w:sz w:val="18"/>
          <w:szCs w:val="18"/>
        </w:rPr>
        <w:t>dokumentacji postępowania</w:t>
      </w:r>
      <w:r w:rsidRPr="00F63AED">
        <w:rPr>
          <w:rFonts w:ascii="Arial" w:hAnsi="Arial" w:cs="Arial"/>
          <w:i/>
          <w:iCs/>
          <w:sz w:val="18"/>
          <w:szCs w:val="18"/>
        </w:rPr>
        <w:t>,</w:t>
      </w:r>
      <w:r>
        <w:rPr>
          <w:rFonts w:ascii="Arial" w:hAnsi="Arial" w:cs="Arial"/>
          <w:i/>
          <w:iCs/>
          <w:sz w:val="18"/>
          <w:szCs w:val="18"/>
        </w:rPr>
        <w:t xml:space="preserve"> </w:t>
      </w:r>
      <w:r w:rsidRPr="00F63AED">
        <w:rPr>
          <w:rFonts w:ascii="Arial" w:hAnsi="Arial" w:cs="Arial"/>
          <w:sz w:val="18"/>
          <w:szCs w:val="18"/>
        </w:rPr>
        <w:t xml:space="preserve">polegam na zdolnościach lub sytuacji następującego podmiotu udostępniającego zasoby: </w:t>
      </w:r>
      <w:bookmarkStart w:id="3" w:name="_Hlk99014455"/>
      <w:r w:rsidRPr="00F63AED">
        <w:rPr>
          <w:rFonts w:ascii="Arial" w:hAnsi="Arial" w:cs="Arial"/>
          <w:sz w:val="18"/>
          <w:szCs w:val="18"/>
        </w:rPr>
        <w:t>…………………………………………………………</w:t>
      </w:r>
      <w:r>
        <w:rPr>
          <w:rFonts w:ascii="Arial" w:hAnsi="Arial" w:cs="Arial"/>
          <w:sz w:val="18"/>
          <w:szCs w:val="18"/>
        </w:rPr>
        <w:t>…………………………</w:t>
      </w:r>
      <w:r w:rsidRPr="00F63AED">
        <w:rPr>
          <w:rFonts w:ascii="Arial" w:hAnsi="Arial" w:cs="Arial"/>
          <w:sz w:val="18"/>
          <w:szCs w:val="18"/>
        </w:rPr>
        <w:t>……………...…………………………………….…</w:t>
      </w:r>
      <w:r w:rsidRPr="00F63AED">
        <w:rPr>
          <w:rFonts w:ascii="Arial" w:hAnsi="Arial" w:cs="Arial"/>
          <w:i/>
          <w:iCs/>
          <w:sz w:val="18"/>
          <w:szCs w:val="18"/>
        </w:rPr>
        <w:t xml:space="preserve"> </w:t>
      </w:r>
      <w:bookmarkEnd w:id="3"/>
    </w:p>
    <w:p w:rsidR="008F73F1" w:rsidRDefault="008F73F1" w:rsidP="00762DC7">
      <w:pPr>
        <w:spacing w:after="120" w:line="360" w:lineRule="auto"/>
        <w:jc w:val="both"/>
        <w:rPr>
          <w:rFonts w:ascii="Arial" w:hAnsi="Arial" w:cs="Arial"/>
          <w:sz w:val="18"/>
          <w:szCs w:val="18"/>
        </w:rPr>
      </w:pPr>
      <w:r w:rsidRPr="00F63AED">
        <w:rPr>
          <w:rFonts w:ascii="Arial" w:hAnsi="Arial" w:cs="Arial"/>
          <w:i/>
          <w:iCs/>
          <w:sz w:val="18"/>
          <w:szCs w:val="18"/>
        </w:rPr>
        <w:t>(podać pełną nazwę/firmę, adres, a także w zależności od podmiotu: NIP/PESEL, KRS/CEiDG)</w:t>
      </w:r>
      <w:r w:rsidRPr="00F63AED">
        <w:rPr>
          <w:rFonts w:ascii="Arial" w:hAnsi="Arial" w:cs="Arial"/>
          <w:sz w:val="18"/>
          <w:szCs w:val="18"/>
        </w:rPr>
        <w:t>,</w:t>
      </w:r>
      <w:r w:rsidRPr="00F63AED">
        <w:rPr>
          <w:rFonts w:ascii="Arial" w:hAnsi="Arial" w:cs="Arial"/>
          <w:sz w:val="18"/>
          <w:szCs w:val="18"/>
        </w:rPr>
        <w:br/>
        <w:t xml:space="preserve">w następującym zakresie: …………………………………………………………………………… </w:t>
      </w:r>
      <w:r w:rsidRPr="00F63AED">
        <w:rPr>
          <w:rFonts w:ascii="Arial" w:hAnsi="Arial" w:cs="Arial"/>
          <w:i/>
          <w:iCs/>
          <w:sz w:val="18"/>
          <w:szCs w:val="18"/>
        </w:rPr>
        <w:t>(określić odpowiedni zakres udostępnianych zasobów dla wskazanego podmiotu)</w:t>
      </w:r>
      <w:r w:rsidRPr="00F63AED">
        <w:rPr>
          <w:rFonts w:ascii="Arial" w:hAnsi="Arial" w:cs="Arial"/>
          <w:sz w:val="18"/>
          <w:szCs w:val="18"/>
        </w:rPr>
        <w:t>,</w:t>
      </w:r>
      <w:r>
        <w:rPr>
          <w:rFonts w:ascii="Arial" w:hAnsi="Arial" w:cs="Arial"/>
          <w:i/>
          <w:iCs/>
          <w:sz w:val="18"/>
          <w:szCs w:val="18"/>
        </w:rPr>
        <w:t xml:space="preserve"> </w:t>
      </w:r>
      <w:r w:rsidRPr="00F63AED">
        <w:rPr>
          <w:rFonts w:ascii="Arial" w:hAnsi="Arial" w:cs="Arial"/>
          <w:sz w:val="18"/>
          <w:szCs w:val="18"/>
        </w:rPr>
        <w:t xml:space="preserve">co odpowiada ponad 10% wartości przedmiotowego zamówienia. </w:t>
      </w:r>
    </w:p>
    <w:p w:rsidR="008F73F1" w:rsidRPr="00F63AED" w:rsidRDefault="008F73F1" w:rsidP="00762DC7">
      <w:pPr>
        <w:shd w:val="clear" w:color="auto" w:fill="BFBFBF"/>
        <w:spacing w:before="240" w:after="120" w:line="360" w:lineRule="auto"/>
        <w:jc w:val="both"/>
        <w:rPr>
          <w:rFonts w:ascii="Arial" w:hAnsi="Arial" w:cs="Arial"/>
          <w:b/>
          <w:bCs/>
          <w:sz w:val="18"/>
          <w:szCs w:val="18"/>
        </w:rPr>
      </w:pPr>
      <w:r>
        <w:rPr>
          <w:rFonts w:ascii="Arial" w:hAnsi="Arial" w:cs="Arial"/>
          <w:b/>
          <w:bCs/>
          <w:sz w:val="18"/>
          <w:szCs w:val="18"/>
        </w:rPr>
        <w:t>O</w:t>
      </w:r>
      <w:r w:rsidRPr="00F63AED">
        <w:rPr>
          <w:rFonts w:ascii="Arial" w:hAnsi="Arial" w:cs="Arial"/>
          <w:b/>
          <w:bCs/>
          <w:sz w:val="18"/>
          <w:szCs w:val="18"/>
        </w:rPr>
        <w:t>ŚWIADCZENIE DOTYCZĄCE PODWYKONAWCY, NA KTÓREGO PRZYPADA PONAD 10% WARTOŚCI ZAMÓWIENIA:</w:t>
      </w:r>
    </w:p>
    <w:p w:rsidR="008F73F1" w:rsidRPr="00F63AED" w:rsidRDefault="008F73F1" w:rsidP="00762DC7">
      <w:pPr>
        <w:spacing w:after="120" w:line="360" w:lineRule="auto"/>
        <w:jc w:val="both"/>
        <w:rPr>
          <w:rFonts w:ascii="Arial" w:hAnsi="Arial" w:cs="Arial"/>
          <w:sz w:val="18"/>
          <w:szCs w:val="18"/>
        </w:rPr>
      </w:pPr>
      <w:r w:rsidRPr="00F63AED">
        <w:rPr>
          <w:rFonts w:ascii="Arial" w:hAnsi="Arial" w:cs="Arial"/>
          <w:color w:val="0070C0"/>
          <w:sz w:val="18"/>
          <w:szCs w:val="18"/>
        </w:rPr>
        <w:t>[UWAGA</w:t>
      </w:r>
      <w:r w:rsidRPr="00F63AED">
        <w:rPr>
          <w:rFonts w:ascii="Arial" w:hAnsi="Arial" w:cs="Arial"/>
          <w:i/>
          <w:iCs/>
          <w:color w:val="0070C0"/>
          <w:sz w:val="18"/>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F63AED">
        <w:rPr>
          <w:rFonts w:ascii="Arial" w:hAnsi="Arial" w:cs="Arial"/>
          <w:color w:val="0070C0"/>
          <w:sz w:val="18"/>
          <w:szCs w:val="18"/>
        </w:rPr>
        <w:t>]</w:t>
      </w:r>
    </w:p>
    <w:p w:rsidR="008F73F1" w:rsidRPr="00F63AED" w:rsidRDefault="008F73F1" w:rsidP="00762DC7">
      <w:pPr>
        <w:spacing w:line="360" w:lineRule="auto"/>
        <w:jc w:val="both"/>
        <w:rPr>
          <w:rFonts w:ascii="Arial" w:hAnsi="Arial" w:cs="Arial"/>
          <w:sz w:val="18"/>
          <w:szCs w:val="18"/>
        </w:rPr>
      </w:pPr>
      <w:r w:rsidRPr="00F63AED">
        <w:rPr>
          <w:rFonts w:ascii="Arial" w:hAnsi="Arial" w:cs="Arial"/>
          <w:sz w:val="18"/>
          <w:szCs w:val="18"/>
        </w:rPr>
        <w:t xml:space="preserve">Oświadczam, że w stosunku do następującego podmiotu, będącego podwykonawcą, na którego przypada ponad 10% wartości zamówienia: ……………………………………………………………………………………………….………..….…… </w:t>
      </w:r>
      <w:r w:rsidRPr="00F63AED">
        <w:rPr>
          <w:rFonts w:ascii="Arial" w:hAnsi="Arial" w:cs="Arial"/>
          <w:i/>
          <w:iCs/>
          <w:sz w:val="18"/>
          <w:szCs w:val="18"/>
        </w:rPr>
        <w:t>(podać pełną nazwę/firmę, adres, a także w zależności od podmiotu: NIP/PESEL, KRS/CEiDG)</w:t>
      </w:r>
      <w:r w:rsidRPr="00F63AED">
        <w:rPr>
          <w:rFonts w:ascii="Arial" w:hAnsi="Arial" w:cs="Arial"/>
          <w:sz w:val="18"/>
          <w:szCs w:val="18"/>
        </w:rPr>
        <w:t>,</w:t>
      </w:r>
      <w:r w:rsidRPr="00F63AED">
        <w:rPr>
          <w:rFonts w:ascii="Arial" w:hAnsi="Arial" w:cs="Arial"/>
          <w:sz w:val="18"/>
          <w:szCs w:val="18"/>
        </w:rPr>
        <w:br/>
        <w:t>nie zachodzą podstawy wykluczenia z postępowania o udzielenie zamówienia przewidziane w  art.  5k rozporządzenia 833/2014 w brzmieniu nadanym rozporządzeniem 2022/576.</w:t>
      </w:r>
    </w:p>
    <w:p w:rsidR="008F73F1" w:rsidRPr="00F63AED" w:rsidRDefault="008F73F1" w:rsidP="00762DC7">
      <w:pPr>
        <w:shd w:val="clear" w:color="auto" w:fill="BFBFBF"/>
        <w:spacing w:before="240" w:after="120" w:line="360" w:lineRule="auto"/>
        <w:jc w:val="both"/>
        <w:rPr>
          <w:rFonts w:ascii="Arial" w:hAnsi="Arial" w:cs="Arial"/>
          <w:b/>
          <w:bCs/>
          <w:sz w:val="18"/>
          <w:szCs w:val="18"/>
        </w:rPr>
      </w:pPr>
      <w:r w:rsidRPr="00F63AED">
        <w:rPr>
          <w:rFonts w:ascii="Arial" w:hAnsi="Arial" w:cs="Arial"/>
          <w:b/>
          <w:bCs/>
          <w:sz w:val="18"/>
          <w:szCs w:val="18"/>
        </w:rPr>
        <w:t>OŚWIADCZENIE DOTYCZĄCE DOSTAWCY, NA KTÓREGO PRZYPADA PONAD 10% WARTOŚCI ZAMÓWIENIA:</w:t>
      </w:r>
    </w:p>
    <w:p w:rsidR="008F73F1" w:rsidRPr="00F63AED" w:rsidRDefault="008F73F1" w:rsidP="00762DC7">
      <w:pPr>
        <w:spacing w:after="120" w:line="360" w:lineRule="auto"/>
        <w:jc w:val="both"/>
        <w:rPr>
          <w:rFonts w:ascii="Arial" w:hAnsi="Arial" w:cs="Arial"/>
          <w:sz w:val="18"/>
          <w:szCs w:val="18"/>
        </w:rPr>
      </w:pPr>
      <w:r w:rsidRPr="00F63AED">
        <w:rPr>
          <w:rFonts w:ascii="Arial" w:hAnsi="Arial" w:cs="Arial"/>
          <w:color w:val="0070C0"/>
          <w:sz w:val="18"/>
          <w:szCs w:val="18"/>
        </w:rPr>
        <w:t>[UWAGA</w:t>
      </w:r>
      <w:r w:rsidRPr="00F63AED">
        <w:rPr>
          <w:rFonts w:ascii="Arial" w:hAnsi="Arial" w:cs="Arial"/>
          <w:i/>
          <w:iCs/>
          <w:color w:val="0070C0"/>
          <w:sz w:val="18"/>
          <w:szCs w:val="18"/>
        </w:rPr>
        <w:t>: wypełnić tylko w przypadku dostawcy, na którego przypada ponad 10% wartości zamówienia. W przypadku więcej niż jednego dostawcy, na którego przypada ponad 10% wartości zamówienia, należy zastosować tyle razy, ile jest to konieczne.</w:t>
      </w:r>
      <w:r w:rsidRPr="00F63AED">
        <w:rPr>
          <w:rFonts w:ascii="Arial" w:hAnsi="Arial" w:cs="Arial"/>
          <w:color w:val="0070C0"/>
          <w:sz w:val="18"/>
          <w:szCs w:val="18"/>
        </w:rPr>
        <w:t>]</w:t>
      </w:r>
    </w:p>
    <w:p w:rsidR="008F73F1" w:rsidRPr="00F63AED" w:rsidRDefault="008F73F1" w:rsidP="00762DC7">
      <w:pPr>
        <w:spacing w:line="360" w:lineRule="auto"/>
        <w:jc w:val="both"/>
        <w:rPr>
          <w:rFonts w:ascii="Arial" w:hAnsi="Arial" w:cs="Arial"/>
          <w:sz w:val="18"/>
          <w:szCs w:val="18"/>
        </w:rPr>
      </w:pPr>
      <w:r w:rsidRPr="00F63AED">
        <w:rPr>
          <w:rFonts w:ascii="Arial" w:hAnsi="Arial" w:cs="Arial"/>
          <w:sz w:val="18"/>
          <w:szCs w:val="18"/>
        </w:rPr>
        <w:t xml:space="preserve">Oświadczam, że w stosunku do następującego podmiotu, będącego dostawcą, na którego przypada ponad 10% wartości zamówienia: ……………………………………………………………………………………………….………..….…… </w:t>
      </w:r>
      <w:r w:rsidRPr="00F63AED">
        <w:rPr>
          <w:rFonts w:ascii="Arial" w:hAnsi="Arial" w:cs="Arial"/>
          <w:i/>
          <w:iCs/>
          <w:sz w:val="18"/>
          <w:szCs w:val="18"/>
        </w:rPr>
        <w:t>(podać pełną nazwę/firmę, adres, a także w zależności od podmiotu: NIP/PESEL, KRS/CEiDG)</w:t>
      </w:r>
      <w:r w:rsidRPr="00F63AED">
        <w:rPr>
          <w:rFonts w:ascii="Arial" w:hAnsi="Arial" w:cs="Arial"/>
          <w:sz w:val="18"/>
          <w:szCs w:val="18"/>
        </w:rPr>
        <w:t>,</w:t>
      </w:r>
      <w:r w:rsidRPr="00F63AED">
        <w:rPr>
          <w:rFonts w:ascii="Arial" w:hAnsi="Arial" w:cs="Arial"/>
          <w:sz w:val="18"/>
          <w:szCs w:val="18"/>
        </w:rPr>
        <w:br/>
        <w:t>nie zachodzą podstawy wykluczenia z postępowania o udzielenie zamówienia przewidziane w  art.  5k rozporządzenia 833/2014 w brzmieniu nadanym rozporządzeniem 2022/576.</w:t>
      </w:r>
    </w:p>
    <w:p w:rsidR="008F73F1" w:rsidRPr="00F63AED" w:rsidRDefault="008F73F1" w:rsidP="00762DC7">
      <w:pPr>
        <w:shd w:val="clear" w:color="auto" w:fill="BFBFBF"/>
        <w:spacing w:before="240" w:line="360" w:lineRule="auto"/>
        <w:jc w:val="both"/>
        <w:rPr>
          <w:rFonts w:ascii="Arial" w:hAnsi="Arial" w:cs="Arial"/>
          <w:b/>
          <w:bCs/>
          <w:sz w:val="18"/>
          <w:szCs w:val="18"/>
        </w:rPr>
      </w:pPr>
      <w:r w:rsidRPr="00F63AED">
        <w:rPr>
          <w:rFonts w:ascii="Arial" w:hAnsi="Arial" w:cs="Arial"/>
          <w:b/>
          <w:bCs/>
          <w:sz w:val="18"/>
          <w:szCs w:val="18"/>
        </w:rPr>
        <w:t>OŚWIADCZENIE DOTYCZĄCE PODANYCH INFORMACJI:</w:t>
      </w:r>
    </w:p>
    <w:p w:rsidR="008F73F1" w:rsidRPr="00F63AED" w:rsidRDefault="008F73F1" w:rsidP="00762DC7">
      <w:pPr>
        <w:spacing w:line="360" w:lineRule="auto"/>
        <w:jc w:val="both"/>
        <w:rPr>
          <w:rFonts w:ascii="Arial" w:hAnsi="Arial" w:cs="Arial"/>
          <w:b/>
          <w:bCs/>
          <w:sz w:val="18"/>
          <w:szCs w:val="18"/>
        </w:rPr>
      </w:pPr>
    </w:p>
    <w:p w:rsidR="008F73F1" w:rsidRPr="00F63AED" w:rsidRDefault="008F73F1" w:rsidP="00762DC7">
      <w:pPr>
        <w:spacing w:line="360" w:lineRule="auto"/>
        <w:jc w:val="both"/>
        <w:rPr>
          <w:rFonts w:ascii="Arial" w:hAnsi="Arial" w:cs="Arial"/>
          <w:sz w:val="18"/>
          <w:szCs w:val="18"/>
        </w:rPr>
      </w:pPr>
      <w:r w:rsidRPr="00F63AED">
        <w:rPr>
          <w:rFonts w:ascii="Arial" w:hAnsi="Arial" w:cs="Arial"/>
          <w:sz w:val="18"/>
          <w:szCs w:val="18"/>
        </w:rPr>
        <w:t xml:space="preserve">Oświadczam, że wszystkie informacje podane w powyższych oświadczeniach są aktualne </w:t>
      </w:r>
      <w:r w:rsidRPr="00F63AED">
        <w:rPr>
          <w:rFonts w:ascii="Arial" w:hAnsi="Arial" w:cs="Arial"/>
          <w:sz w:val="18"/>
          <w:szCs w:val="18"/>
        </w:rPr>
        <w:br/>
        <w:t>i zgodne z prawdą oraz zostały przedstawione z pełną świadomością konsekwencji wprowadzenia zamawiającego w błąd przy przedstawianiu informacji.</w:t>
      </w:r>
    </w:p>
    <w:p w:rsidR="008F73F1" w:rsidRPr="00F63AED" w:rsidRDefault="008F73F1" w:rsidP="00762DC7">
      <w:pPr>
        <w:spacing w:line="360" w:lineRule="auto"/>
        <w:jc w:val="both"/>
        <w:rPr>
          <w:rFonts w:ascii="Arial" w:hAnsi="Arial" w:cs="Arial"/>
          <w:sz w:val="18"/>
          <w:szCs w:val="18"/>
        </w:rPr>
      </w:pPr>
    </w:p>
    <w:p w:rsidR="008F73F1" w:rsidRPr="00F63AED" w:rsidRDefault="008F73F1" w:rsidP="00762DC7">
      <w:pPr>
        <w:shd w:val="clear" w:color="auto" w:fill="BFBFBF"/>
        <w:spacing w:after="120" w:line="360" w:lineRule="auto"/>
        <w:jc w:val="both"/>
        <w:rPr>
          <w:rFonts w:ascii="Arial" w:hAnsi="Arial" w:cs="Arial"/>
          <w:b/>
          <w:bCs/>
          <w:sz w:val="18"/>
          <w:szCs w:val="18"/>
        </w:rPr>
      </w:pPr>
      <w:r w:rsidRPr="00F63AED">
        <w:rPr>
          <w:rFonts w:ascii="Arial" w:hAnsi="Arial" w:cs="Arial"/>
          <w:b/>
          <w:bCs/>
          <w:sz w:val="18"/>
          <w:szCs w:val="18"/>
        </w:rPr>
        <w:t>INFORMACJA DOTYCZĄCA DOSTĘPU DO PODMIOTOWYCH ŚRODKÓW DOWODOWYCH:</w:t>
      </w:r>
    </w:p>
    <w:p w:rsidR="008F73F1" w:rsidRDefault="008F73F1" w:rsidP="00762DC7">
      <w:pPr>
        <w:spacing w:after="120" w:line="360" w:lineRule="auto"/>
        <w:jc w:val="both"/>
        <w:rPr>
          <w:rFonts w:ascii="Arial" w:hAnsi="Arial" w:cs="Arial"/>
          <w:sz w:val="18"/>
          <w:szCs w:val="18"/>
        </w:rPr>
      </w:pPr>
      <w:r w:rsidRPr="00F63AED">
        <w:rPr>
          <w:rFonts w:ascii="Arial" w:hAnsi="Arial" w:cs="Arial"/>
          <w:sz w:val="18"/>
          <w:szCs w:val="18"/>
        </w:rPr>
        <w:t>Wskazuję następujące podmiotowe środki dowodowe, które można uzyskać za pomocą bezpłatnych i ogólnodostępnych baz danych, oraz dane umożliwiające dostęp do tych środków:</w:t>
      </w:r>
    </w:p>
    <w:p w:rsidR="008F73F1" w:rsidRPr="00F63AED" w:rsidRDefault="008F73F1" w:rsidP="00762DC7">
      <w:pPr>
        <w:spacing w:after="120" w:line="360" w:lineRule="auto"/>
        <w:jc w:val="both"/>
        <w:rPr>
          <w:rFonts w:ascii="Arial" w:hAnsi="Arial" w:cs="Arial"/>
          <w:sz w:val="18"/>
          <w:szCs w:val="18"/>
        </w:rPr>
      </w:pPr>
      <w:r w:rsidRPr="00F63AED">
        <w:rPr>
          <w:rFonts w:ascii="Arial" w:hAnsi="Arial" w:cs="Arial"/>
          <w:sz w:val="18"/>
          <w:szCs w:val="18"/>
        </w:rPr>
        <w:t>1) ......................................................................................................................................................</w:t>
      </w:r>
    </w:p>
    <w:p w:rsidR="008F73F1" w:rsidRPr="00F63AED" w:rsidRDefault="008F73F1" w:rsidP="00762DC7">
      <w:pPr>
        <w:spacing w:line="360" w:lineRule="auto"/>
        <w:jc w:val="both"/>
        <w:rPr>
          <w:rFonts w:ascii="Arial" w:hAnsi="Arial" w:cs="Arial"/>
          <w:sz w:val="18"/>
          <w:szCs w:val="18"/>
        </w:rPr>
      </w:pPr>
      <w:r w:rsidRPr="00F63AED">
        <w:rPr>
          <w:rFonts w:ascii="Arial" w:hAnsi="Arial" w:cs="Arial"/>
          <w:i/>
          <w:iCs/>
          <w:sz w:val="18"/>
          <w:szCs w:val="18"/>
        </w:rPr>
        <w:t>(wskazać podmiotowy środek dowodowy, adres internetowy, wydający urząd lub organ, dokładne dane referencyjne dokumentacji)</w:t>
      </w:r>
    </w:p>
    <w:p w:rsidR="008F73F1" w:rsidRPr="00F63AED" w:rsidRDefault="008F73F1" w:rsidP="00762DC7">
      <w:pPr>
        <w:spacing w:line="360" w:lineRule="auto"/>
        <w:jc w:val="both"/>
        <w:rPr>
          <w:rFonts w:ascii="Arial" w:hAnsi="Arial" w:cs="Arial"/>
          <w:sz w:val="18"/>
          <w:szCs w:val="18"/>
        </w:rPr>
      </w:pPr>
      <w:r w:rsidRPr="00F63AED">
        <w:rPr>
          <w:rFonts w:ascii="Arial" w:hAnsi="Arial" w:cs="Arial"/>
          <w:sz w:val="18"/>
          <w:szCs w:val="18"/>
        </w:rPr>
        <w:t>2) .......................................................................................................................................................</w:t>
      </w:r>
    </w:p>
    <w:p w:rsidR="008F73F1" w:rsidRPr="00F63AED" w:rsidRDefault="008F73F1" w:rsidP="00762DC7">
      <w:pPr>
        <w:spacing w:line="360" w:lineRule="auto"/>
        <w:jc w:val="both"/>
        <w:rPr>
          <w:rFonts w:ascii="Arial" w:hAnsi="Arial" w:cs="Arial"/>
          <w:i/>
          <w:iCs/>
          <w:sz w:val="18"/>
          <w:szCs w:val="18"/>
        </w:rPr>
      </w:pPr>
      <w:r w:rsidRPr="00F63AED">
        <w:rPr>
          <w:rFonts w:ascii="Arial" w:hAnsi="Arial" w:cs="Arial"/>
          <w:i/>
          <w:iCs/>
          <w:sz w:val="18"/>
          <w:szCs w:val="18"/>
        </w:rPr>
        <w:t>(wskazać podmiotowy środek dowodowy, adres internetowy, wydający urząd lub organ, dokładne dane referencyjne dokumentacji)</w:t>
      </w:r>
    </w:p>
    <w:p w:rsidR="008F73F1" w:rsidRPr="00F63AED" w:rsidRDefault="008F73F1" w:rsidP="00762DC7">
      <w:pPr>
        <w:spacing w:line="360" w:lineRule="auto"/>
        <w:jc w:val="both"/>
        <w:rPr>
          <w:rFonts w:ascii="Arial" w:hAnsi="Arial" w:cs="Arial"/>
          <w:i/>
          <w:iCs/>
          <w:sz w:val="18"/>
          <w:szCs w:val="18"/>
        </w:rPr>
      </w:pPr>
    </w:p>
    <w:p w:rsidR="008F73F1" w:rsidRPr="00F63AED" w:rsidRDefault="008F73F1" w:rsidP="00762DC7">
      <w:pPr>
        <w:spacing w:line="360" w:lineRule="auto"/>
        <w:jc w:val="both"/>
        <w:rPr>
          <w:rFonts w:ascii="Arial" w:hAnsi="Arial" w:cs="Arial"/>
          <w:sz w:val="18"/>
          <w:szCs w:val="18"/>
        </w:rPr>
      </w:pPr>
    </w:p>
    <w:p w:rsidR="008F73F1" w:rsidRPr="00F63AED" w:rsidRDefault="008F73F1" w:rsidP="00762DC7">
      <w:pPr>
        <w:spacing w:line="360" w:lineRule="auto"/>
        <w:jc w:val="both"/>
        <w:rPr>
          <w:rFonts w:ascii="Arial" w:hAnsi="Arial" w:cs="Arial"/>
          <w:sz w:val="18"/>
          <w:szCs w:val="18"/>
        </w:rPr>
      </w:pPr>
      <w:r w:rsidRPr="00F63AED">
        <w:rPr>
          <w:rFonts w:ascii="Arial" w:hAnsi="Arial" w:cs="Arial"/>
          <w:sz w:val="18"/>
          <w:szCs w:val="18"/>
        </w:rPr>
        <w:tab/>
      </w:r>
      <w:r w:rsidRPr="00F63AED">
        <w:rPr>
          <w:rFonts w:ascii="Arial" w:hAnsi="Arial" w:cs="Arial"/>
          <w:sz w:val="18"/>
          <w:szCs w:val="18"/>
        </w:rPr>
        <w:tab/>
      </w:r>
      <w:r w:rsidRPr="00F63AED">
        <w:rPr>
          <w:rFonts w:ascii="Arial" w:hAnsi="Arial" w:cs="Arial"/>
          <w:sz w:val="18"/>
          <w:szCs w:val="18"/>
        </w:rPr>
        <w:tab/>
      </w:r>
      <w:r w:rsidRPr="00F63AED">
        <w:rPr>
          <w:rFonts w:ascii="Arial" w:hAnsi="Arial" w:cs="Arial"/>
          <w:sz w:val="18"/>
          <w:szCs w:val="18"/>
        </w:rPr>
        <w:tab/>
      </w:r>
      <w:r w:rsidRPr="00F63AED">
        <w:rPr>
          <w:rFonts w:ascii="Arial" w:hAnsi="Arial" w:cs="Arial"/>
          <w:sz w:val="18"/>
          <w:szCs w:val="18"/>
        </w:rPr>
        <w:tab/>
      </w:r>
      <w:r w:rsidRPr="00F63AED">
        <w:rPr>
          <w:rFonts w:ascii="Arial" w:hAnsi="Arial" w:cs="Arial"/>
          <w:sz w:val="18"/>
          <w:szCs w:val="18"/>
        </w:rPr>
        <w:tab/>
      </w:r>
      <w:r w:rsidRPr="00F63AED">
        <w:rPr>
          <w:rFonts w:ascii="Arial" w:hAnsi="Arial" w:cs="Arial"/>
          <w:sz w:val="18"/>
          <w:szCs w:val="18"/>
        </w:rPr>
        <w:tab/>
        <w:t>…………………………………….</w:t>
      </w:r>
    </w:p>
    <w:p w:rsidR="008F73F1" w:rsidRPr="00F63AED" w:rsidRDefault="008F73F1" w:rsidP="00762DC7">
      <w:pPr>
        <w:spacing w:line="360" w:lineRule="auto"/>
        <w:jc w:val="both"/>
        <w:rPr>
          <w:rFonts w:ascii="Arial" w:hAnsi="Arial" w:cs="Arial"/>
          <w:i/>
          <w:iCs/>
          <w:sz w:val="18"/>
          <w:szCs w:val="18"/>
        </w:rPr>
      </w:pPr>
      <w:r w:rsidRPr="00F63AED">
        <w:rPr>
          <w:rFonts w:ascii="Arial" w:hAnsi="Arial" w:cs="Arial"/>
          <w:sz w:val="18"/>
          <w:szCs w:val="18"/>
        </w:rPr>
        <w:tab/>
      </w:r>
      <w:r w:rsidRPr="00F63AED">
        <w:rPr>
          <w:rFonts w:ascii="Arial" w:hAnsi="Arial" w:cs="Arial"/>
          <w:sz w:val="18"/>
          <w:szCs w:val="18"/>
        </w:rPr>
        <w:tab/>
      </w:r>
      <w:r w:rsidRPr="00F63AED">
        <w:rPr>
          <w:rFonts w:ascii="Arial" w:hAnsi="Arial" w:cs="Arial"/>
          <w:sz w:val="18"/>
          <w:szCs w:val="18"/>
        </w:rPr>
        <w:tab/>
      </w:r>
      <w:r w:rsidRPr="00F63AED">
        <w:rPr>
          <w:rFonts w:ascii="Arial" w:hAnsi="Arial" w:cs="Arial"/>
          <w:sz w:val="18"/>
          <w:szCs w:val="18"/>
        </w:rPr>
        <w:tab/>
      </w:r>
      <w:r w:rsidRPr="00F63AED">
        <w:rPr>
          <w:rFonts w:ascii="Arial" w:hAnsi="Arial" w:cs="Arial"/>
          <w:sz w:val="18"/>
          <w:szCs w:val="18"/>
        </w:rPr>
        <w:tab/>
      </w:r>
      <w:r w:rsidRPr="00F63AED">
        <w:rPr>
          <w:rFonts w:ascii="Arial" w:hAnsi="Arial" w:cs="Arial"/>
          <w:sz w:val="18"/>
          <w:szCs w:val="18"/>
        </w:rPr>
        <w:tab/>
      </w:r>
      <w:r w:rsidRPr="00F63AED">
        <w:rPr>
          <w:rFonts w:ascii="Arial" w:hAnsi="Arial" w:cs="Arial"/>
          <w:i/>
          <w:iCs/>
          <w:sz w:val="18"/>
          <w:szCs w:val="18"/>
        </w:rPr>
        <w:tab/>
      </w:r>
      <w:r>
        <w:rPr>
          <w:rFonts w:ascii="Arial" w:hAnsi="Arial" w:cs="Arial"/>
          <w:i/>
          <w:iCs/>
          <w:sz w:val="18"/>
          <w:szCs w:val="18"/>
        </w:rPr>
        <w:t xml:space="preserve">Data i podpis </w:t>
      </w:r>
    </w:p>
    <w:p w:rsidR="008F73F1" w:rsidRPr="00E77431" w:rsidRDefault="008F73F1" w:rsidP="00856247">
      <w:pPr>
        <w:rPr>
          <w:rFonts w:ascii="Arial" w:hAnsi="Arial" w:cs="Arial"/>
          <w:sz w:val="20"/>
          <w:szCs w:val="20"/>
        </w:rPr>
      </w:pPr>
    </w:p>
    <w:sectPr w:rsidR="008F73F1" w:rsidRPr="00E77431" w:rsidSect="00431132">
      <w:headerReference w:type="default" r:id="rId24"/>
      <w:footerReference w:type="default" r:id="rId25"/>
      <w:pgSz w:w="11906" w:h="16838"/>
      <w:pgMar w:top="1417" w:right="1106" w:bottom="719"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73F1" w:rsidRDefault="008F73F1">
      <w:pPr>
        <w:rPr>
          <w:rFonts w:cs="Times New Roman"/>
        </w:rPr>
      </w:pPr>
      <w:r>
        <w:rPr>
          <w:rFonts w:cs="Times New Roman"/>
        </w:rPr>
        <w:separator/>
      </w:r>
    </w:p>
  </w:endnote>
  <w:endnote w:type="continuationSeparator" w:id="0">
    <w:p w:rsidR="008F73F1" w:rsidRDefault="008F73F1">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Times New Roman"/>
    <w:panose1 w:val="02020603050405020304"/>
    <w:charset w:val="EE"/>
    <w:family w:val="roman"/>
    <w:pitch w:val="variable"/>
    <w:sig w:usb0="E0000AFF" w:usb1="500078FF" w:usb2="00000021" w:usb3="00000000" w:csb0="000001B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Optima">
    <w:altName w:val="Arial"/>
    <w:panose1 w:val="00000000000000000000"/>
    <w:charset w:val="EE"/>
    <w:family w:val="roman"/>
    <w:notTrueType/>
    <w:pitch w:val="variable"/>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OpenSymbol">
    <w:altName w:val="Arial Unicode MS"/>
    <w:panose1 w:val="05010000000000000000"/>
    <w:charset w:val="00"/>
    <w:family w:val="auto"/>
    <w:pitch w:val="variable"/>
    <w:sig w:usb0="800000AF" w:usb1="1001ECEA" w:usb2="00000000" w:usb3="00000000" w:csb0="00000001"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3F1" w:rsidRDefault="008F73F1" w:rsidP="00800136">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35</w:t>
    </w:r>
    <w:r>
      <w:rPr>
        <w:rStyle w:val="PageNumber"/>
      </w:rPr>
      <w:fldChar w:fldCharType="end"/>
    </w:r>
  </w:p>
  <w:p w:rsidR="008F73F1" w:rsidRDefault="008F73F1" w:rsidP="00800136">
    <w:pPr>
      <w:pStyle w:val="Footer"/>
      <w:ind w:right="360"/>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73F1" w:rsidRDefault="008F73F1">
      <w:pPr>
        <w:rPr>
          <w:rFonts w:cs="Times New Roman"/>
        </w:rPr>
      </w:pPr>
      <w:r>
        <w:rPr>
          <w:rFonts w:cs="Times New Roman"/>
        </w:rPr>
        <w:separator/>
      </w:r>
    </w:p>
  </w:footnote>
  <w:footnote w:type="continuationSeparator" w:id="0">
    <w:p w:rsidR="008F73F1" w:rsidRDefault="008F73F1">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3F1" w:rsidRDefault="008F73F1" w:rsidP="00517687">
    <w:pPr>
      <w:pStyle w:val="Header"/>
      <w:tabs>
        <w:tab w:val="clear" w:pos="4536"/>
        <w:tab w:val="clear" w:pos="9072"/>
        <w:tab w:val="left" w:pos="1815"/>
      </w:tabs>
      <w:jc w:val="center"/>
      <w:rPr>
        <w:rFonts w:cs="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Heading1"/>
      <w:suff w:val="nothing"/>
      <w:lvlText w:val=""/>
      <w:lvlJc w:val="left"/>
      <w:pPr>
        <w:tabs>
          <w:tab w:val="num" w:pos="-1854"/>
        </w:tabs>
        <w:ind w:left="-1422" w:hanging="432"/>
      </w:pPr>
    </w:lvl>
    <w:lvl w:ilvl="1">
      <w:start w:val="1"/>
      <w:numFmt w:val="none"/>
      <w:pStyle w:val="Heading2"/>
      <w:suff w:val="nothing"/>
      <w:lvlText w:val=""/>
      <w:lvlJc w:val="left"/>
      <w:pPr>
        <w:tabs>
          <w:tab w:val="num" w:pos="-1854"/>
        </w:tabs>
        <w:ind w:left="-1278" w:hanging="576"/>
      </w:pPr>
    </w:lvl>
    <w:lvl w:ilvl="2">
      <w:start w:val="1"/>
      <w:numFmt w:val="none"/>
      <w:pStyle w:val="Heading3"/>
      <w:suff w:val="nothing"/>
      <w:lvlText w:val=""/>
      <w:lvlJc w:val="left"/>
      <w:pPr>
        <w:tabs>
          <w:tab w:val="num" w:pos="-1854"/>
        </w:tabs>
        <w:ind w:left="-1134" w:hanging="720"/>
      </w:pPr>
    </w:lvl>
    <w:lvl w:ilvl="3">
      <w:start w:val="1"/>
      <w:numFmt w:val="none"/>
      <w:pStyle w:val="Heading4"/>
      <w:suff w:val="nothing"/>
      <w:lvlText w:val=""/>
      <w:lvlJc w:val="left"/>
      <w:pPr>
        <w:tabs>
          <w:tab w:val="num" w:pos="-1854"/>
        </w:tabs>
        <w:ind w:left="-990" w:hanging="864"/>
      </w:pPr>
    </w:lvl>
    <w:lvl w:ilvl="4">
      <w:start w:val="1"/>
      <w:numFmt w:val="none"/>
      <w:pStyle w:val="Heading5"/>
      <w:suff w:val="nothing"/>
      <w:lvlText w:val=""/>
      <w:lvlJc w:val="left"/>
      <w:pPr>
        <w:tabs>
          <w:tab w:val="num" w:pos="-1854"/>
        </w:tabs>
        <w:ind w:left="-846" w:hanging="1008"/>
      </w:pPr>
    </w:lvl>
    <w:lvl w:ilvl="5">
      <w:start w:val="1"/>
      <w:numFmt w:val="none"/>
      <w:pStyle w:val="Heading6"/>
      <w:suff w:val="nothing"/>
      <w:lvlText w:val=""/>
      <w:lvlJc w:val="left"/>
      <w:pPr>
        <w:tabs>
          <w:tab w:val="num" w:pos="-1854"/>
        </w:tabs>
        <w:ind w:left="-702" w:hanging="1152"/>
      </w:pPr>
    </w:lvl>
    <w:lvl w:ilvl="6">
      <w:start w:val="1"/>
      <w:numFmt w:val="none"/>
      <w:pStyle w:val="Heading7"/>
      <w:suff w:val="nothing"/>
      <w:lvlText w:val=""/>
      <w:lvlJc w:val="left"/>
      <w:pPr>
        <w:tabs>
          <w:tab w:val="num" w:pos="-1854"/>
        </w:tabs>
        <w:ind w:left="-558" w:hanging="1296"/>
      </w:pPr>
    </w:lvl>
    <w:lvl w:ilvl="7">
      <w:start w:val="1"/>
      <w:numFmt w:val="none"/>
      <w:pStyle w:val="Heading8"/>
      <w:suff w:val="nothing"/>
      <w:lvlText w:val=""/>
      <w:lvlJc w:val="left"/>
      <w:pPr>
        <w:tabs>
          <w:tab w:val="num" w:pos="-1854"/>
        </w:tabs>
        <w:ind w:left="-414" w:hanging="1440"/>
      </w:pPr>
    </w:lvl>
    <w:lvl w:ilvl="8">
      <w:start w:val="1"/>
      <w:numFmt w:val="none"/>
      <w:pStyle w:val="Heading9"/>
      <w:suff w:val="nothing"/>
      <w:lvlText w:val=""/>
      <w:lvlJc w:val="left"/>
      <w:pPr>
        <w:tabs>
          <w:tab w:val="num" w:pos="-1854"/>
        </w:tabs>
        <w:ind w:left="-270" w:hanging="1584"/>
      </w:pPr>
    </w:lvl>
  </w:abstractNum>
  <w:abstractNum w:abstractNumId="1">
    <w:nsid w:val="00000002"/>
    <w:multiLevelType w:val="multilevel"/>
    <w:tmpl w:val="00000002"/>
    <w:name w:val="WW8Num2"/>
    <w:lvl w:ilvl="0">
      <w:start w:val="1"/>
      <w:numFmt w:val="none"/>
      <w:pStyle w:val="Nagwek10"/>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bullet"/>
      <w:lvlText w:val=""/>
      <w:lvlJc w:val="left"/>
      <w:pPr>
        <w:tabs>
          <w:tab w:val="num" w:pos="0"/>
        </w:tabs>
        <w:ind w:left="1866"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singleLevel"/>
    <w:tmpl w:val="00000004"/>
    <w:name w:val="WW8Num4"/>
    <w:lvl w:ilvl="0">
      <w:start w:val="1"/>
      <w:numFmt w:val="bullet"/>
      <w:lvlText w:val="−"/>
      <w:lvlJc w:val="left"/>
      <w:pPr>
        <w:tabs>
          <w:tab w:val="num" w:pos="0"/>
        </w:tabs>
        <w:ind w:left="1146" w:hanging="360"/>
      </w:pPr>
      <w:rPr>
        <w:rFonts w:ascii="Times New Roman" w:hAnsi="Times New Roman" w:cs="Times New Roman" w:hint="default"/>
        <w:color w:val="auto"/>
      </w:rPr>
    </w:lvl>
  </w:abstractNum>
  <w:abstractNum w:abstractNumId="4">
    <w:nsid w:val="00000005"/>
    <w:multiLevelType w:val="singleLevel"/>
    <w:tmpl w:val="00000005"/>
    <w:name w:val="WW8Num5"/>
    <w:lvl w:ilvl="0">
      <w:start w:val="1"/>
      <w:numFmt w:val="bullet"/>
      <w:lvlText w:val=""/>
      <w:lvlJc w:val="left"/>
      <w:pPr>
        <w:tabs>
          <w:tab w:val="num" w:pos="0"/>
        </w:tabs>
        <w:ind w:left="720" w:hanging="360"/>
      </w:pPr>
      <w:rPr>
        <w:rFonts w:ascii="Wingdings" w:hAnsi="Wingdings" w:cs="Wingdings" w:hint="default"/>
        <w:color w:val="auto"/>
      </w:rPr>
    </w:lvl>
  </w:abstractNum>
  <w:abstractNum w:abstractNumId="5">
    <w:nsid w:val="00000006"/>
    <w:multiLevelType w:val="singleLevel"/>
    <w:tmpl w:val="00000006"/>
    <w:name w:val="WW8Num6"/>
    <w:lvl w:ilvl="0">
      <w:start w:val="1"/>
      <w:numFmt w:val="bullet"/>
      <w:lvlText w:val="−"/>
      <w:lvlJc w:val="left"/>
      <w:pPr>
        <w:tabs>
          <w:tab w:val="num" w:pos="0"/>
        </w:tabs>
        <w:ind w:left="1146" w:hanging="360"/>
      </w:pPr>
      <w:rPr>
        <w:rFonts w:ascii="Times New Roman" w:hAnsi="Times New Roman" w:cs="Times New Roman" w:hint="default"/>
        <w:color w:val="auto"/>
      </w:rPr>
    </w:lvl>
  </w:abstractNum>
  <w:abstractNum w:abstractNumId="6">
    <w:nsid w:val="00000007"/>
    <w:multiLevelType w:val="singleLevel"/>
    <w:tmpl w:val="00000007"/>
    <w:name w:val="WW8Num7"/>
    <w:lvl w:ilvl="0">
      <w:start w:val="1"/>
      <w:numFmt w:val="bullet"/>
      <w:suff w:val="space"/>
      <w:lvlText w:val=""/>
      <w:lvlJc w:val="left"/>
      <w:pPr>
        <w:tabs>
          <w:tab w:val="num" w:pos="0"/>
        </w:tabs>
        <w:ind w:left="227" w:hanging="227"/>
      </w:pPr>
      <w:rPr>
        <w:rFonts w:ascii="Symbol" w:hAnsi="Symbol" w:cs="Symbol" w:hint="default"/>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hint="default"/>
      </w:rPr>
    </w:lvl>
  </w:abstractNum>
  <w:abstractNum w:abstractNumId="8">
    <w:nsid w:val="0000000A"/>
    <w:multiLevelType w:val="multilevel"/>
    <w:tmpl w:val="0000000A"/>
    <w:name w:val="WW8Num10"/>
    <w:lvl w:ilvl="0">
      <w:start w:val="1"/>
      <w:numFmt w:val="decimal"/>
      <w:suff w:val="space"/>
      <w:lvlText w:val="%1)"/>
      <w:lvlJc w:val="left"/>
      <w:pPr>
        <w:tabs>
          <w:tab w:val="num" w:pos="0"/>
        </w:tabs>
        <w:ind w:left="510" w:hanging="283"/>
      </w:pPr>
      <w:rPr>
        <w:rFonts w:ascii="Arial" w:hAnsi="Arial" w:cs="Arial"/>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0000000B"/>
    <w:multiLevelType w:val="multilevel"/>
    <w:tmpl w:val="42984B50"/>
    <w:name w:val="WW8Num11"/>
    <w:lvl w:ilvl="0">
      <w:start w:val="1"/>
      <w:numFmt w:val="decimal"/>
      <w:suff w:val="space"/>
      <w:lvlText w:val="%1."/>
      <w:lvlJc w:val="left"/>
      <w:pPr>
        <w:tabs>
          <w:tab w:val="num" w:pos="0"/>
        </w:tabs>
        <w:ind w:left="340" w:hanging="227"/>
      </w:pPr>
      <w:rPr>
        <w:rFonts w:ascii="Arial" w:eastAsia="SimSun" w:hAnsi="Arial"/>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0000000C"/>
    <w:multiLevelType w:val="multilevel"/>
    <w:tmpl w:val="0000000C"/>
    <w:name w:val="WW8Num12"/>
    <w:lvl w:ilvl="0">
      <w:start w:val="1"/>
      <w:numFmt w:val="decimal"/>
      <w:suff w:val="space"/>
      <w:lvlText w:val="%1."/>
      <w:lvlJc w:val="left"/>
      <w:pPr>
        <w:tabs>
          <w:tab w:val="num" w:pos="0"/>
        </w:tabs>
        <w:ind w:left="227" w:hanging="227"/>
      </w:pPr>
      <w:rPr>
        <w:rFonts w:ascii="Arial" w:hAnsi="Arial" w:cs="Arial"/>
        <w:b w:val="0"/>
        <w:bCs w:val="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0000000D"/>
    <w:multiLevelType w:val="multilevel"/>
    <w:tmpl w:val="0000000D"/>
    <w:name w:val="WW8Num13"/>
    <w:lvl w:ilvl="0">
      <w:start w:val="9"/>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rPr>
        <w:rFonts w:ascii="Arial" w:hAnsi="Arial" w:cs="Arial" w:hint="default"/>
        <w:sz w:val="20"/>
        <w:szCs w:val="2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nsid w:val="0000000E"/>
    <w:multiLevelType w:val="singleLevel"/>
    <w:tmpl w:val="0000000E"/>
    <w:name w:val="WW8Num14"/>
    <w:lvl w:ilvl="0">
      <w:start w:val="1"/>
      <w:numFmt w:val="decimal"/>
      <w:lvlText w:val="%1."/>
      <w:lvlJc w:val="left"/>
      <w:pPr>
        <w:tabs>
          <w:tab w:val="num" w:pos="0"/>
        </w:tabs>
        <w:ind w:left="1146" w:hanging="360"/>
      </w:pPr>
    </w:lvl>
  </w:abstractNum>
  <w:abstractNum w:abstractNumId="13">
    <w:nsid w:val="0000000F"/>
    <w:multiLevelType w:val="multilevel"/>
    <w:tmpl w:val="0000000F"/>
    <w:name w:val="WW8Num15"/>
    <w:lvl w:ilvl="0">
      <w:start w:val="1"/>
      <w:numFmt w:val="decimal"/>
      <w:suff w:val="space"/>
      <w:lvlText w:val="%1)"/>
      <w:lvlJc w:val="left"/>
      <w:pPr>
        <w:tabs>
          <w:tab w:val="num" w:pos="0"/>
        </w:tabs>
        <w:ind w:left="454" w:hanging="227"/>
      </w:pPr>
      <w:rPr>
        <w:rFonts w:ascii="Arial" w:hAnsi="Arial" w:cs="Aria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00000010"/>
    <w:multiLevelType w:val="multilevel"/>
    <w:tmpl w:val="00000010"/>
    <w:name w:val="WW8Num16"/>
    <w:lvl w:ilvl="0">
      <w:start w:val="1"/>
      <w:numFmt w:val="lowerLetter"/>
      <w:suff w:val="space"/>
      <w:lvlText w:val="%1)"/>
      <w:lvlJc w:val="left"/>
      <w:pPr>
        <w:tabs>
          <w:tab w:val="num" w:pos="0"/>
        </w:tabs>
        <w:ind w:left="454" w:hanging="227"/>
      </w:pPr>
      <w:rPr>
        <w:rFonts w:ascii="Arial" w:hAnsi="Arial" w:cs="Aria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00000011"/>
    <w:multiLevelType w:val="multilevel"/>
    <w:tmpl w:val="331C1B52"/>
    <w:name w:val="WW8Num17"/>
    <w:lvl w:ilvl="0">
      <w:start w:val="1"/>
      <w:numFmt w:val="decimal"/>
      <w:suff w:val="space"/>
      <w:lvlText w:val="%1)"/>
      <w:lvlJc w:val="left"/>
      <w:pPr>
        <w:tabs>
          <w:tab w:val="num" w:pos="0"/>
        </w:tabs>
        <w:ind w:left="454" w:hanging="227"/>
      </w:pPr>
      <w:rPr>
        <w:rFonts w:ascii="Arial" w:hAnsi="Arial" w:cs="Aria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00000012"/>
    <w:multiLevelType w:val="multilevel"/>
    <w:tmpl w:val="00000012"/>
    <w:name w:val="WW8Num18"/>
    <w:lvl w:ilvl="0">
      <w:start w:val="1"/>
      <w:numFmt w:val="none"/>
      <w:suff w:val="nothing"/>
      <w:lvlText w:val=""/>
      <w:lvlJc w:val="left"/>
      <w:pPr>
        <w:tabs>
          <w:tab w:val="num" w:pos="0"/>
        </w:tabs>
        <w:ind w:left="205" w:hanging="432"/>
      </w:pPr>
      <w:rPr>
        <w:rFonts w:ascii="Arial" w:hAnsi="Arial" w:cs="Arial"/>
        <w:b/>
        <w:bCs/>
        <w:sz w:val="20"/>
        <w:szCs w:val="20"/>
      </w:rPr>
    </w:lvl>
    <w:lvl w:ilvl="1">
      <w:start w:val="1"/>
      <w:numFmt w:val="none"/>
      <w:suff w:val="nothing"/>
      <w:lvlText w:val=""/>
      <w:lvlJc w:val="left"/>
      <w:pPr>
        <w:tabs>
          <w:tab w:val="num" w:pos="0"/>
        </w:tabs>
        <w:ind w:left="349" w:hanging="576"/>
      </w:pPr>
      <w:rPr>
        <w:rFonts w:ascii="Arial" w:hAnsi="Arial" w:cs="Arial"/>
        <w:b/>
        <w:bCs/>
        <w:sz w:val="20"/>
        <w:szCs w:val="20"/>
      </w:rPr>
    </w:lvl>
    <w:lvl w:ilvl="2">
      <w:start w:val="1"/>
      <w:numFmt w:val="none"/>
      <w:suff w:val="nothing"/>
      <w:lvlText w:val=""/>
      <w:lvlJc w:val="left"/>
      <w:pPr>
        <w:tabs>
          <w:tab w:val="num" w:pos="0"/>
        </w:tabs>
        <w:ind w:left="493" w:hanging="720"/>
      </w:pPr>
      <w:rPr>
        <w:rFonts w:ascii="Arial" w:hAnsi="Arial" w:cs="Arial"/>
        <w:b/>
        <w:bCs/>
        <w:sz w:val="20"/>
        <w:szCs w:val="20"/>
      </w:rPr>
    </w:lvl>
    <w:lvl w:ilvl="3">
      <w:start w:val="1"/>
      <w:numFmt w:val="none"/>
      <w:suff w:val="nothing"/>
      <w:lvlText w:val=""/>
      <w:lvlJc w:val="left"/>
      <w:pPr>
        <w:tabs>
          <w:tab w:val="num" w:pos="0"/>
        </w:tabs>
        <w:ind w:left="637" w:hanging="864"/>
      </w:pPr>
      <w:rPr>
        <w:rFonts w:ascii="Arial" w:hAnsi="Arial" w:cs="Arial"/>
        <w:b/>
        <w:bCs/>
        <w:sz w:val="20"/>
        <w:szCs w:val="20"/>
      </w:rPr>
    </w:lvl>
    <w:lvl w:ilvl="4">
      <w:start w:val="1"/>
      <w:numFmt w:val="none"/>
      <w:suff w:val="nothing"/>
      <w:lvlText w:val=""/>
      <w:lvlJc w:val="left"/>
      <w:pPr>
        <w:tabs>
          <w:tab w:val="num" w:pos="0"/>
        </w:tabs>
        <w:ind w:left="781" w:hanging="1008"/>
      </w:pPr>
      <w:rPr>
        <w:rFonts w:ascii="Arial" w:hAnsi="Arial" w:cs="Arial"/>
        <w:b/>
        <w:bCs/>
        <w:sz w:val="20"/>
        <w:szCs w:val="20"/>
      </w:rPr>
    </w:lvl>
    <w:lvl w:ilvl="5">
      <w:start w:val="1"/>
      <w:numFmt w:val="none"/>
      <w:suff w:val="nothing"/>
      <w:lvlText w:val=""/>
      <w:lvlJc w:val="left"/>
      <w:pPr>
        <w:tabs>
          <w:tab w:val="num" w:pos="0"/>
        </w:tabs>
        <w:ind w:left="925" w:hanging="1152"/>
      </w:pPr>
      <w:rPr>
        <w:rFonts w:ascii="Arial" w:hAnsi="Arial" w:cs="Arial"/>
        <w:b/>
        <w:bCs/>
        <w:sz w:val="20"/>
        <w:szCs w:val="20"/>
      </w:rPr>
    </w:lvl>
    <w:lvl w:ilvl="6">
      <w:start w:val="1"/>
      <w:numFmt w:val="none"/>
      <w:suff w:val="nothing"/>
      <w:lvlText w:val=""/>
      <w:lvlJc w:val="left"/>
      <w:pPr>
        <w:tabs>
          <w:tab w:val="num" w:pos="0"/>
        </w:tabs>
        <w:ind w:left="1069" w:hanging="1296"/>
      </w:pPr>
      <w:rPr>
        <w:rFonts w:ascii="Arial" w:hAnsi="Arial" w:cs="Arial"/>
        <w:b/>
        <w:bCs/>
        <w:sz w:val="20"/>
        <w:szCs w:val="20"/>
      </w:rPr>
    </w:lvl>
    <w:lvl w:ilvl="7">
      <w:start w:val="1"/>
      <w:numFmt w:val="none"/>
      <w:suff w:val="nothing"/>
      <w:lvlText w:val=""/>
      <w:lvlJc w:val="left"/>
      <w:pPr>
        <w:tabs>
          <w:tab w:val="num" w:pos="0"/>
        </w:tabs>
        <w:ind w:left="1213" w:hanging="1440"/>
      </w:pPr>
      <w:rPr>
        <w:rFonts w:ascii="Arial" w:hAnsi="Arial" w:cs="Arial"/>
        <w:b/>
        <w:bCs/>
        <w:sz w:val="20"/>
        <w:szCs w:val="20"/>
      </w:rPr>
    </w:lvl>
    <w:lvl w:ilvl="8">
      <w:start w:val="1"/>
      <w:numFmt w:val="none"/>
      <w:suff w:val="nothing"/>
      <w:lvlText w:val=""/>
      <w:lvlJc w:val="left"/>
      <w:pPr>
        <w:tabs>
          <w:tab w:val="num" w:pos="0"/>
        </w:tabs>
        <w:ind w:left="1357" w:hanging="1584"/>
      </w:pPr>
      <w:rPr>
        <w:rFonts w:ascii="Arial" w:hAnsi="Arial" w:cs="Arial"/>
        <w:b/>
        <w:bCs/>
        <w:sz w:val="20"/>
        <w:szCs w:val="20"/>
      </w:rPr>
    </w:lvl>
  </w:abstractNum>
  <w:abstractNum w:abstractNumId="17">
    <w:nsid w:val="00000013"/>
    <w:multiLevelType w:val="multilevel"/>
    <w:tmpl w:val="E2B28A4A"/>
    <w:name w:val="WW8Num19"/>
    <w:lvl w:ilvl="0">
      <w:start w:val="1"/>
      <w:numFmt w:val="decimal"/>
      <w:suff w:val="space"/>
      <w:lvlText w:val="%1)"/>
      <w:lvlJc w:val="left"/>
      <w:pPr>
        <w:tabs>
          <w:tab w:val="num" w:pos="0"/>
        </w:tabs>
        <w:ind w:left="454" w:hanging="227"/>
      </w:pPr>
      <w:rPr>
        <w:rFonts w:ascii="Arial" w:hAnsi="Arial" w:cs="Aria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00000014"/>
    <w:multiLevelType w:val="multilevel"/>
    <w:tmpl w:val="00000014"/>
    <w:name w:val="WW8Num20"/>
    <w:lvl w:ilvl="0">
      <w:start w:val="1"/>
      <w:numFmt w:val="decimal"/>
      <w:suff w:val="space"/>
      <w:lvlText w:val="%1)"/>
      <w:lvlJc w:val="left"/>
      <w:pPr>
        <w:tabs>
          <w:tab w:val="num" w:pos="0"/>
        </w:tabs>
        <w:ind w:left="227" w:hanging="227"/>
      </w:pPr>
      <w:rPr>
        <w:rFonts w:ascii="Arial" w:hAnsi="Arial" w:cs="Aria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00000015"/>
    <w:multiLevelType w:val="multilevel"/>
    <w:tmpl w:val="00000015"/>
    <w:name w:val="WW8Num21"/>
    <w:lvl w:ilvl="0">
      <w:start w:val="1"/>
      <w:numFmt w:val="lowerLetter"/>
      <w:suff w:val="space"/>
      <w:lvlText w:val="%1)"/>
      <w:lvlJc w:val="left"/>
      <w:pPr>
        <w:tabs>
          <w:tab w:val="num" w:pos="0"/>
        </w:tabs>
        <w:ind w:left="227" w:hanging="227"/>
      </w:pPr>
      <w:rPr>
        <w:rFonts w:ascii="Arial" w:hAnsi="Arial" w:cs="Arial"/>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00000016"/>
    <w:multiLevelType w:val="multilevel"/>
    <w:tmpl w:val="2CC87F5C"/>
    <w:name w:val="WW8Num22"/>
    <w:lvl w:ilvl="0">
      <w:start w:val="19"/>
      <w:numFmt w:val="decimal"/>
      <w:lvlText w:val="%1"/>
      <w:lvlJc w:val="left"/>
      <w:pPr>
        <w:tabs>
          <w:tab w:val="num" w:pos="600"/>
        </w:tabs>
        <w:ind w:left="600" w:hanging="600"/>
      </w:pPr>
    </w:lvl>
    <w:lvl w:ilvl="1">
      <w:start w:val="1"/>
      <w:numFmt w:val="decimal"/>
      <w:lvlText w:val="%1.%2"/>
      <w:lvlJc w:val="left"/>
      <w:pPr>
        <w:tabs>
          <w:tab w:val="num" w:pos="600"/>
        </w:tabs>
        <w:ind w:left="600" w:hanging="600"/>
      </w:pPr>
    </w:lvl>
    <w:lvl w:ilvl="2">
      <w:start w:val="5"/>
      <w:numFmt w:val="decimal"/>
      <w:lvlText w:val="%1.%2.%3"/>
      <w:lvlJc w:val="left"/>
      <w:pPr>
        <w:tabs>
          <w:tab w:val="num" w:pos="720"/>
        </w:tabs>
        <w:ind w:left="720" w:hanging="720"/>
      </w:pPr>
      <w:rPr>
        <w:rFonts w:ascii="Arial" w:hAnsi="Arial" w:cs="Arial" w:hint="default"/>
        <w:sz w:val="20"/>
        <w:szCs w:val="2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1">
    <w:nsid w:val="00000017"/>
    <w:multiLevelType w:val="multilevel"/>
    <w:tmpl w:val="00000017"/>
    <w:name w:val="WW8Num23"/>
    <w:lvl w:ilvl="0">
      <w:start w:val="1"/>
      <w:numFmt w:val="lowerLetter"/>
      <w:suff w:val="space"/>
      <w:lvlText w:val="%1)"/>
      <w:lvlJc w:val="left"/>
      <w:pPr>
        <w:tabs>
          <w:tab w:val="num" w:pos="0"/>
        </w:tabs>
        <w:ind w:left="454" w:hanging="227"/>
      </w:pPr>
      <w:rPr>
        <w:rFonts w:ascii="Arial" w:hAnsi="Arial" w:cs="Arial"/>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00000018"/>
    <w:multiLevelType w:val="multilevel"/>
    <w:tmpl w:val="EA5ECA14"/>
    <w:name w:val="WW8Num24"/>
    <w:lvl w:ilvl="0">
      <w:start w:val="1"/>
      <w:numFmt w:val="decimal"/>
      <w:lvlText w:val="%1."/>
      <w:lvlJc w:val="left"/>
      <w:pPr>
        <w:tabs>
          <w:tab w:val="num" w:pos="927"/>
        </w:tabs>
        <w:ind w:left="927" w:hanging="360"/>
      </w:pPr>
      <w:rPr>
        <w:rFonts w:ascii="Arial" w:hAnsi="Arial" w:cs="Arial" w:hint="default"/>
        <w:i w:val="0"/>
        <w:iCs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9"/>
    <w:multiLevelType w:val="multilevel"/>
    <w:tmpl w:val="00000019"/>
    <w:name w:val="WW8Num25"/>
    <w:lvl w:ilvl="0">
      <w:start w:val="1"/>
      <w:numFmt w:val="decimal"/>
      <w:lvlText w:val="%1."/>
      <w:lvlJc w:val="left"/>
      <w:pPr>
        <w:tabs>
          <w:tab w:val="num" w:pos="0"/>
        </w:tabs>
        <w:ind w:left="227" w:hanging="227"/>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0000001A"/>
    <w:multiLevelType w:val="multilevel"/>
    <w:tmpl w:val="0000001A"/>
    <w:name w:val="WW8Num26"/>
    <w:lvl w:ilvl="0">
      <w:start w:val="1"/>
      <w:numFmt w:val="decimal"/>
      <w:suff w:val="space"/>
      <w:lvlText w:val="%1)"/>
      <w:lvlJc w:val="left"/>
      <w:pPr>
        <w:tabs>
          <w:tab w:val="num" w:pos="0"/>
        </w:tabs>
        <w:ind w:left="454" w:hanging="227"/>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0000001B"/>
    <w:multiLevelType w:val="multilevel"/>
    <w:tmpl w:val="0000001B"/>
    <w:name w:val="WW8Num27"/>
    <w:lvl w:ilvl="0">
      <w:start w:val="1"/>
      <w:numFmt w:val="decimal"/>
      <w:suff w:val="space"/>
      <w:lvlText w:val="%1."/>
      <w:lvlJc w:val="left"/>
      <w:pPr>
        <w:tabs>
          <w:tab w:val="num" w:pos="0"/>
        </w:tabs>
        <w:ind w:left="227" w:hanging="227"/>
      </w:pPr>
      <w:rPr>
        <w:b/>
        <w:bCs/>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0000001C"/>
    <w:multiLevelType w:val="multilevel"/>
    <w:tmpl w:val="0000001C"/>
    <w:name w:val="WW8Num28"/>
    <w:lvl w:ilvl="0">
      <w:start w:val="1"/>
      <w:numFmt w:val="decimal"/>
      <w:suff w:val="space"/>
      <w:lvlText w:val="%1)"/>
      <w:lvlJc w:val="left"/>
      <w:pPr>
        <w:tabs>
          <w:tab w:val="num" w:pos="0"/>
        </w:tabs>
        <w:ind w:left="454" w:hanging="227"/>
      </w:pPr>
      <w:rPr>
        <w:rFonts w:ascii="Arial" w:hAnsi="Arial" w:cs="Arial"/>
        <w:sz w:val="18"/>
        <w:szCs w:val="1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0000001D"/>
    <w:multiLevelType w:val="multilevel"/>
    <w:tmpl w:val="0BA057F2"/>
    <w:name w:val="WW8Num29"/>
    <w:lvl w:ilvl="0">
      <w:start w:val="1"/>
      <w:numFmt w:val="decimal"/>
      <w:lvlText w:val="%1."/>
      <w:lvlJc w:val="left"/>
      <w:pPr>
        <w:tabs>
          <w:tab w:val="num" w:pos="0"/>
        </w:tabs>
      </w:pPr>
    </w:lvl>
    <w:lvl w:ilvl="1">
      <w:start w:val="1"/>
      <w:numFmt w:val="lowerLetter"/>
      <w:lvlText w:val="%2)"/>
      <w:lvlJc w:val="left"/>
      <w:pPr>
        <w:tabs>
          <w:tab w:val="num" w:pos="0"/>
        </w:tabs>
      </w:pPr>
      <w:rPr>
        <w:rFonts w:ascii="Arial" w:eastAsia="Times New Roman" w:hAnsi="Arial" w:hint="default"/>
        <w:sz w:val="20"/>
        <w:szCs w:val="20"/>
      </w:rPr>
    </w:lvl>
    <w:lvl w:ilvl="2">
      <w:start w:val="1"/>
      <w:numFmt w:val="decimal"/>
      <w:lvlText w:val="%3."/>
      <w:lvlJc w:val="left"/>
      <w:pPr>
        <w:tabs>
          <w:tab w:val="num" w:pos="0"/>
        </w:tabs>
      </w:pPr>
    </w:lvl>
    <w:lvl w:ilvl="3">
      <w:start w:val="1"/>
      <w:numFmt w:val="decimal"/>
      <w:lvlText w:val="%4."/>
      <w:lvlJc w:val="left"/>
      <w:pPr>
        <w:tabs>
          <w:tab w:val="num" w:pos="0"/>
        </w:tabs>
      </w:pPr>
    </w:lvl>
    <w:lvl w:ilvl="4">
      <w:start w:val="1"/>
      <w:numFmt w:val="decimal"/>
      <w:lvlText w:val="%5."/>
      <w:lvlJc w:val="left"/>
      <w:pPr>
        <w:tabs>
          <w:tab w:val="num" w:pos="0"/>
        </w:tabs>
      </w:pPr>
    </w:lvl>
    <w:lvl w:ilvl="5">
      <w:start w:val="1"/>
      <w:numFmt w:val="decimal"/>
      <w:lvlText w:val="%6."/>
      <w:lvlJc w:val="left"/>
      <w:pPr>
        <w:tabs>
          <w:tab w:val="num" w:pos="0"/>
        </w:tabs>
      </w:pPr>
    </w:lvl>
    <w:lvl w:ilvl="6">
      <w:start w:val="1"/>
      <w:numFmt w:val="decimal"/>
      <w:lvlText w:val="%7."/>
      <w:lvlJc w:val="left"/>
      <w:pPr>
        <w:tabs>
          <w:tab w:val="num" w:pos="0"/>
        </w:tabs>
      </w:pPr>
    </w:lvl>
    <w:lvl w:ilvl="7">
      <w:start w:val="1"/>
      <w:numFmt w:val="decimal"/>
      <w:lvlText w:val="%8."/>
      <w:lvlJc w:val="left"/>
      <w:pPr>
        <w:tabs>
          <w:tab w:val="num" w:pos="0"/>
        </w:tabs>
      </w:pPr>
    </w:lvl>
    <w:lvl w:ilvl="8">
      <w:start w:val="1"/>
      <w:numFmt w:val="decimal"/>
      <w:lvlText w:val="%9."/>
      <w:lvlJc w:val="left"/>
      <w:pPr>
        <w:tabs>
          <w:tab w:val="num" w:pos="0"/>
        </w:tabs>
      </w:pPr>
    </w:lvl>
  </w:abstractNum>
  <w:abstractNum w:abstractNumId="28">
    <w:nsid w:val="0000001E"/>
    <w:multiLevelType w:val="multilevel"/>
    <w:tmpl w:val="0000001E"/>
    <w:name w:val="WW8Num30"/>
    <w:lvl w:ilvl="0">
      <w:start w:val="1"/>
      <w:numFmt w:val="decimal"/>
      <w:lvlText w:val="%1."/>
      <w:lvlJc w:val="left"/>
      <w:pPr>
        <w:tabs>
          <w:tab w:val="num" w:pos="0"/>
        </w:tabs>
        <w:ind w:left="360" w:hanging="360"/>
      </w:pPr>
      <w:rPr>
        <w:rFonts w:ascii="Arial" w:hAnsi="Arial" w:cs="Arial" w:hint="default"/>
        <w:i w:val="0"/>
        <w:iCs w:val="0"/>
        <w:sz w:val="20"/>
        <w:szCs w:val="20"/>
      </w:rPr>
    </w:lvl>
    <w:lvl w:ilvl="1">
      <w:start w:val="1"/>
      <w:numFmt w:val="decimal"/>
      <w:lvlText w:val="%2)"/>
      <w:lvlJc w:val="left"/>
      <w:pPr>
        <w:tabs>
          <w:tab w:val="num" w:pos="0"/>
        </w:tabs>
        <w:ind w:left="1260" w:hanging="720"/>
      </w:pPr>
      <w:rPr>
        <w:rFonts w:ascii="Calibri" w:eastAsia="Times New Roman" w:hAnsi="Calibri"/>
      </w:r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2160" w:hanging="108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3240" w:hanging="1440"/>
      </w:pPr>
    </w:lvl>
    <w:lvl w:ilvl="6">
      <w:start w:val="1"/>
      <w:numFmt w:val="decimal"/>
      <w:lvlText w:val="%1.%2.%3.%4.%5.%6.%7."/>
      <w:lvlJc w:val="left"/>
      <w:pPr>
        <w:tabs>
          <w:tab w:val="num" w:pos="0"/>
        </w:tabs>
        <w:ind w:left="3960" w:hanging="1800"/>
      </w:pPr>
    </w:lvl>
    <w:lvl w:ilvl="7">
      <w:start w:val="1"/>
      <w:numFmt w:val="decimal"/>
      <w:lvlText w:val="%1.%2.%3.%4.%5.%6.%7.%8."/>
      <w:lvlJc w:val="left"/>
      <w:pPr>
        <w:tabs>
          <w:tab w:val="num" w:pos="0"/>
        </w:tabs>
        <w:ind w:left="4320" w:hanging="1800"/>
      </w:pPr>
    </w:lvl>
    <w:lvl w:ilvl="8">
      <w:start w:val="1"/>
      <w:numFmt w:val="decimal"/>
      <w:lvlText w:val="%1.%2.%3.%4.%5.%6.%7.%8.%9."/>
      <w:lvlJc w:val="left"/>
      <w:pPr>
        <w:tabs>
          <w:tab w:val="num" w:pos="0"/>
        </w:tabs>
        <w:ind w:left="5040" w:hanging="2160"/>
      </w:pPr>
    </w:lvl>
  </w:abstractNum>
  <w:abstractNum w:abstractNumId="29">
    <w:nsid w:val="00000029"/>
    <w:multiLevelType w:val="multilevel"/>
    <w:tmpl w:val="00000029"/>
    <w:name w:val="WW8Num41"/>
    <w:lvl w:ilvl="0">
      <w:start w:val="1"/>
      <w:numFmt w:val="bullet"/>
      <w:pStyle w:val="tabulka"/>
      <w:lvlText w:val=""/>
      <w:lvlJc w:val="left"/>
      <w:pPr>
        <w:tabs>
          <w:tab w:val="num" w:pos="0"/>
        </w:tabs>
        <w:ind w:left="1866"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0C357314"/>
    <w:multiLevelType w:val="multilevel"/>
    <w:tmpl w:val="50E4A04E"/>
    <w:styleLink w:val="WW8Num35"/>
    <w:lvl w:ilvl="0">
      <w:start w:val="1"/>
      <w:numFmt w:val="decimal"/>
      <w:lvlText w:val="%1."/>
      <w:lvlJc w:val="left"/>
      <w:pPr>
        <w:ind w:left="360" w:hanging="360"/>
      </w:pPr>
      <w:rPr>
        <w:i w:val="0"/>
        <w:iCs w:val="0"/>
      </w:rPr>
    </w:lvl>
    <w:lvl w:ilvl="1">
      <w:start w:val="1"/>
      <w:numFmt w:val="decimal"/>
      <w:lvlText w:val="%2)"/>
      <w:lvlJc w:val="left"/>
      <w:pPr>
        <w:ind w:left="1260" w:hanging="720"/>
      </w:pPr>
      <w:rPr>
        <w:rFonts w:ascii="Calibri" w:eastAsia="Times New Roman" w:hAnsi="Calibri"/>
      </w:r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31">
    <w:nsid w:val="274C4F0D"/>
    <w:multiLevelType w:val="multilevel"/>
    <w:tmpl w:val="4D565AB2"/>
    <w:lvl w:ilvl="0">
      <w:start w:val="1"/>
      <w:numFmt w:val="lowerLetter"/>
      <w:lvlText w:val="%1)"/>
      <w:lvlJc w:val="left"/>
      <w:pPr>
        <w:tabs>
          <w:tab w:val="num" w:pos="1636"/>
        </w:tabs>
        <w:ind w:left="1636" w:hanging="360"/>
      </w:pPr>
      <w:rPr>
        <w:b w:val="0"/>
        <w:bCs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3864063E"/>
    <w:multiLevelType w:val="multilevel"/>
    <w:tmpl w:val="417456C2"/>
    <w:lvl w:ilvl="0">
      <w:start w:val="1"/>
      <w:numFmt w:val="decimal"/>
      <w:lvlText w:val="%1."/>
      <w:lvlJc w:val="left"/>
      <w:pPr>
        <w:tabs>
          <w:tab w:val="num" w:pos="916"/>
        </w:tabs>
        <w:ind w:left="916" w:hanging="360"/>
      </w:pPr>
      <w:rPr>
        <w:b w:val="0"/>
        <w:bCs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3A27303C"/>
    <w:multiLevelType w:val="multilevel"/>
    <w:tmpl w:val="920EABB8"/>
    <w:styleLink w:val="WW8Num23"/>
    <w:lvl w:ilvl="0">
      <w:start w:val="1"/>
      <w:numFmt w:val="decimal"/>
      <w:lvlText w:val="%1."/>
      <w:lvlJc w:val="left"/>
    </w:lvl>
    <w:lvl w:ilvl="1">
      <w:start w:val="1"/>
      <w:numFmt w:val="lowerLetter"/>
      <w:lvlText w:val="%2)"/>
      <w:lvlJc w:val="left"/>
      <w:rPr>
        <w:rFonts w:ascii="Times New Roman" w:eastAsia="Times New Roman" w:hAnsi="Times New Roman"/>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4">
    <w:nsid w:val="3D5C2FF7"/>
    <w:multiLevelType w:val="multilevel"/>
    <w:tmpl w:val="FFFFFFFF"/>
    <w:lvl w:ilvl="0">
      <w:start w:val="1"/>
      <w:numFmt w:val="decimal"/>
      <w:lvlText w:val="%1)"/>
      <w:lvlJc w:val="left"/>
      <w:pPr>
        <w:tabs>
          <w:tab w:val="num" w:pos="595"/>
        </w:tabs>
        <w:ind w:left="916" w:hanging="360"/>
      </w:pPr>
      <w:rPr>
        <w:rFonts w:ascii="Arial" w:hAnsi="Arial" w:cs="Arial"/>
        <w:b w:val="0"/>
        <w:bCs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445B1035"/>
    <w:multiLevelType w:val="multilevel"/>
    <w:tmpl w:val="FFFFFFFF"/>
    <w:lvl w:ilvl="0">
      <w:start w:val="1"/>
      <w:numFmt w:val="lowerLetter"/>
      <w:lvlText w:val="%1)"/>
      <w:lvlJc w:val="left"/>
      <w:pPr>
        <w:ind w:left="1636" w:hanging="360"/>
      </w:pPr>
      <w:rPr>
        <w:rFonts w:ascii="Arial" w:hAnsi="Arial" w:cs="Arial"/>
        <w:b w:val="0"/>
        <w:bCs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4B9B48E8"/>
    <w:multiLevelType w:val="multilevel"/>
    <w:tmpl w:val="FFFFFFFF"/>
    <w:lvl w:ilvl="0">
      <w:start w:val="1"/>
      <w:numFmt w:val="lowerLetter"/>
      <w:lvlText w:val="%1)"/>
      <w:lvlJc w:val="left"/>
      <w:pPr>
        <w:ind w:left="1636" w:hanging="360"/>
      </w:pPr>
      <w:rPr>
        <w:rFonts w:ascii="Arial" w:hAnsi="Arial" w:cs="Arial"/>
        <w:b w:val="0"/>
        <w:bCs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4C4C3D81"/>
    <w:multiLevelType w:val="multilevel"/>
    <w:tmpl w:val="7FE0161C"/>
    <w:styleLink w:val="WW8Num22"/>
    <w:lvl w:ilvl="0">
      <w:numFmt w:val="bullet"/>
      <w:lvlText w:val=""/>
      <w:lvlJc w:val="left"/>
      <w:pPr>
        <w:ind w:left="144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8">
    <w:nsid w:val="4FA77585"/>
    <w:multiLevelType w:val="multilevel"/>
    <w:tmpl w:val="4D565AB2"/>
    <w:lvl w:ilvl="0">
      <w:start w:val="1"/>
      <w:numFmt w:val="lowerLetter"/>
      <w:lvlText w:val="%1)"/>
      <w:lvlJc w:val="left"/>
      <w:pPr>
        <w:tabs>
          <w:tab w:val="num" w:pos="1636"/>
        </w:tabs>
        <w:ind w:left="1636" w:hanging="360"/>
      </w:pPr>
      <w:rPr>
        <w:b w:val="0"/>
        <w:bCs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5AB81952"/>
    <w:multiLevelType w:val="hybridMultilevel"/>
    <w:tmpl w:val="1298D8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nsid w:val="62A34AD4"/>
    <w:multiLevelType w:val="multilevel"/>
    <w:tmpl w:val="417456C2"/>
    <w:lvl w:ilvl="0">
      <w:start w:val="1"/>
      <w:numFmt w:val="decimal"/>
      <w:lvlText w:val="%1."/>
      <w:lvlJc w:val="left"/>
      <w:pPr>
        <w:tabs>
          <w:tab w:val="num" w:pos="916"/>
        </w:tabs>
        <w:ind w:left="916" w:hanging="360"/>
      </w:pPr>
      <w:rPr>
        <w:b w:val="0"/>
        <w:bCs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6F276B93"/>
    <w:multiLevelType w:val="multilevel"/>
    <w:tmpl w:val="4D565AB2"/>
    <w:lvl w:ilvl="0">
      <w:start w:val="1"/>
      <w:numFmt w:val="lowerLetter"/>
      <w:lvlText w:val="%1)"/>
      <w:lvlJc w:val="left"/>
      <w:pPr>
        <w:tabs>
          <w:tab w:val="num" w:pos="1636"/>
        </w:tabs>
        <w:ind w:left="1636" w:hanging="360"/>
      </w:pPr>
      <w:rPr>
        <w:b w:val="0"/>
        <w:bCs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70D437A9"/>
    <w:multiLevelType w:val="hybridMultilevel"/>
    <w:tmpl w:val="986AA64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nsid w:val="7A821019"/>
    <w:multiLevelType w:val="multilevel"/>
    <w:tmpl w:val="FFFFFFFF"/>
    <w:lvl w:ilvl="0">
      <w:start w:val="1"/>
      <w:numFmt w:val="lowerLetter"/>
      <w:lvlText w:val="%1)"/>
      <w:lvlJc w:val="left"/>
      <w:pPr>
        <w:ind w:left="1636" w:hanging="360"/>
      </w:pPr>
      <w:rPr>
        <w:rFonts w:ascii="Arial" w:hAnsi="Arial" w:cs="Arial"/>
        <w:b w:val="0"/>
        <w:bCs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29"/>
  </w:num>
  <w:num w:numId="3">
    <w:abstractNumId w:val="1"/>
  </w:num>
  <w:num w:numId="4">
    <w:abstractNumId w:val="30"/>
  </w:num>
  <w:num w:numId="5">
    <w:abstractNumId w:val="33"/>
  </w:num>
  <w:num w:numId="6">
    <w:abstractNumId w:val="37"/>
  </w:num>
  <w:num w:numId="7">
    <w:abstractNumId w:val="8"/>
  </w:num>
  <w:num w:numId="8">
    <w:abstractNumId w:val="16"/>
  </w:num>
  <w:num w:numId="9">
    <w:abstractNumId w:val="22"/>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num>
  <w:num w:numId="13">
    <w:abstractNumId w:val="38"/>
  </w:num>
  <w:num w:numId="14">
    <w:abstractNumId w:val="36"/>
  </w:num>
  <w:num w:numId="15">
    <w:abstractNumId w:val="32"/>
  </w:num>
  <w:num w:numId="16">
    <w:abstractNumId w:val="31"/>
  </w:num>
  <w:num w:numId="17">
    <w:abstractNumId w:val="43"/>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0"/>
  </w:num>
  <w:num w:numId="20">
    <w:abstractNumId w:val="41"/>
  </w:num>
  <w:num w:numId="21">
    <w:abstractNumId w:val="35"/>
  </w:num>
  <w:num w:numId="22">
    <w:abstractNumId w:val="42"/>
  </w:num>
  <w:num w:numId="23">
    <w:abstractNumId w:val="39"/>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E6EFB"/>
    <w:rsid w:val="00003502"/>
    <w:rsid w:val="000061D8"/>
    <w:rsid w:val="00007483"/>
    <w:rsid w:val="00007B23"/>
    <w:rsid w:val="00015575"/>
    <w:rsid w:val="00017FF5"/>
    <w:rsid w:val="00024F05"/>
    <w:rsid w:val="00025736"/>
    <w:rsid w:val="00026158"/>
    <w:rsid w:val="00031E0E"/>
    <w:rsid w:val="000338ED"/>
    <w:rsid w:val="00034EA7"/>
    <w:rsid w:val="00043381"/>
    <w:rsid w:val="00044B13"/>
    <w:rsid w:val="000528DE"/>
    <w:rsid w:val="00055950"/>
    <w:rsid w:val="00060B71"/>
    <w:rsid w:val="0006357E"/>
    <w:rsid w:val="00063DB8"/>
    <w:rsid w:val="00067679"/>
    <w:rsid w:val="000708F6"/>
    <w:rsid w:val="00070A6D"/>
    <w:rsid w:val="00080148"/>
    <w:rsid w:val="0008350F"/>
    <w:rsid w:val="000858AD"/>
    <w:rsid w:val="00085A00"/>
    <w:rsid w:val="00090DB5"/>
    <w:rsid w:val="00090DD4"/>
    <w:rsid w:val="00091F0E"/>
    <w:rsid w:val="00096E5D"/>
    <w:rsid w:val="000973BA"/>
    <w:rsid w:val="00097C20"/>
    <w:rsid w:val="000A0CC1"/>
    <w:rsid w:val="000A14AA"/>
    <w:rsid w:val="000A38CC"/>
    <w:rsid w:val="000A53F1"/>
    <w:rsid w:val="000A6134"/>
    <w:rsid w:val="000B2377"/>
    <w:rsid w:val="000B2F89"/>
    <w:rsid w:val="000B5047"/>
    <w:rsid w:val="000C32F7"/>
    <w:rsid w:val="000C73B6"/>
    <w:rsid w:val="000C7661"/>
    <w:rsid w:val="000D33B4"/>
    <w:rsid w:val="000D427C"/>
    <w:rsid w:val="000D6383"/>
    <w:rsid w:val="000D6478"/>
    <w:rsid w:val="000E0EFE"/>
    <w:rsid w:val="000E1071"/>
    <w:rsid w:val="000E3C09"/>
    <w:rsid w:val="000E5E34"/>
    <w:rsid w:val="00101292"/>
    <w:rsid w:val="00102143"/>
    <w:rsid w:val="00125C60"/>
    <w:rsid w:val="00130AB4"/>
    <w:rsid w:val="001311D0"/>
    <w:rsid w:val="001317AA"/>
    <w:rsid w:val="00132238"/>
    <w:rsid w:val="00133D68"/>
    <w:rsid w:val="00136701"/>
    <w:rsid w:val="00137890"/>
    <w:rsid w:val="001406BE"/>
    <w:rsid w:val="0014331F"/>
    <w:rsid w:val="00143622"/>
    <w:rsid w:val="001441DD"/>
    <w:rsid w:val="00145B04"/>
    <w:rsid w:val="00150EED"/>
    <w:rsid w:val="00160740"/>
    <w:rsid w:val="0016292B"/>
    <w:rsid w:val="00162BF4"/>
    <w:rsid w:val="001635D3"/>
    <w:rsid w:val="00163917"/>
    <w:rsid w:val="001653CD"/>
    <w:rsid w:val="001667F6"/>
    <w:rsid w:val="0017216C"/>
    <w:rsid w:val="00172A31"/>
    <w:rsid w:val="00173375"/>
    <w:rsid w:val="00174F39"/>
    <w:rsid w:val="0018508C"/>
    <w:rsid w:val="001873A9"/>
    <w:rsid w:val="001A439F"/>
    <w:rsid w:val="001A7290"/>
    <w:rsid w:val="001A7D59"/>
    <w:rsid w:val="001A7E13"/>
    <w:rsid w:val="001B18B6"/>
    <w:rsid w:val="001B3426"/>
    <w:rsid w:val="001B590F"/>
    <w:rsid w:val="001B62AE"/>
    <w:rsid w:val="001B64A0"/>
    <w:rsid w:val="001B7E4E"/>
    <w:rsid w:val="001D13E0"/>
    <w:rsid w:val="001D1953"/>
    <w:rsid w:val="001D6904"/>
    <w:rsid w:val="001E2F55"/>
    <w:rsid w:val="001E6EFB"/>
    <w:rsid w:val="001E795D"/>
    <w:rsid w:val="001F2D6C"/>
    <w:rsid w:val="001F4EF0"/>
    <w:rsid w:val="00200C00"/>
    <w:rsid w:val="00203351"/>
    <w:rsid w:val="00211DBA"/>
    <w:rsid w:val="00214DBB"/>
    <w:rsid w:val="00214F96"/>
    <w:rsid w:val="00215B6C"/>
    <w:rsid w:val="0021759D"/>
    <w:rsid w:val="00221386"/>
    <w:rsid w:val="00223D69"/>
    <w:rsid w:val="00225D96"/>
    <w:rsid w:val="0023003E"/>
    <w:rsid w:val="00233C9B"/>
    <w:rsid w:val="0023511B"/>
    <w:rsid w:val="002354D2"/>
    <w:rsid w:val="00245597"/>
    <w:rsid w:val="002478A6"/>
    <w:rsid w:val="0025084C"/>
    <w:rsid w:val="00251FCD"/>
    <w:rsid w:val="00252129"/>
    <w:rsid w:val="00256193"/>
    <w:rsid w:val="0026400D"/>
    <w:rsid w:val="00270732"/>
    <w:rsid w:val="002734BA"/>
    <w:rsid w:val="00276D5C"/>
    <w:rsid w:val="00285DC6"/>
    <w:rsid w:val="00287051"/>
    <w:rsid w:val="00287494"/>
    <w:rsid w:val="0029159E"/>
    <w:rsid w:val="00292DA5"/>
    <w:rsid w:val="002930A6"/>
    <w:rsid w:val="002A5BBD"/>
    <w:rsid w:val="002B008A"/>
    <w:rsid w:val="002B2626"/>
    <w:rsid w:val="002B3365"/>
    <w:rsid w:val="002B493E"/>
    <w:rsid w:val="002B6AA6"/>
    <w:rsid w:val="002D0199"/>
    <w:rsid w:val="002D524B"/>
    <w:rsid w:val="002E4A00"/>
    <w:rsid w:val="002F0281"/>
    <w:rsid w:val="002F463C"/>
    <w:rsid w:val="0030550B"/>
    <w:rsid w:val="00310141"/>
    <w:rsid w:val="00310D32"/>
    <w:rsid w:val="003118AA"/>
    <w:rsid w:val="00320E67"/>
    <w:rsid w:val="003257B7"/>
    <w:rsid w:val="00325E04"/>
    <w:rsid w:val="00337DE6"/>
    <w:rsid w:val="00344136"/>
    <w:rsid w:val="00345A2C"/>
    <w:rsid w:val="0034742A"/>
    <w:rsid w:val="0035315D"/>
    <w:rsid w:val="003540DE"/>
    <w:rsid w:val="003575AA"/>
    <w:rsid w:val="003613E6"/>
    <w:rsid w:val="0036792E"/>
    <w:rsid w:val="00370A39"/>
    <w:rsid w:val="00375377"/>
    <w:rsid w:val="00375998"/>
    <w:rsid w:val="00383FDA"/>
    <w:rsid w:val="003874AA"/>
    <w:rsid w:val="003914C3"/>
    <w:rsid w:val="003A1D49"/>
    <w:rsid w:val="003A2CB2"/>
    <w:rsid w:val="003A36D8"/>
    <w:rsid w:val="003A4DA3"/>
    <w:rsid w:val="003A6EC9"/>
    <w:rsid w:val="003A71C5"/>
    <w:rsid w:val="003B332D"/>
    <w:rsid w:val="003B3912"/>
    <w:rsid w:val="003B76F4"/>
    <w:rsid w:val="003B7D9A"/>
    <w:rsid w:val="003C0D99"/>
    <w:rsid w:val="003C2564"/>
    <w:rsid w:val="003D1A1E"/>
    <w:rsid w:val="003D50FE"/>
    <w:rsid w:val="003D6391"/>
    <w:rsid w:val="003D7E1E"/>
    <w:rsid w:val="003E76EF"/>
    <w:rsid w:val="003F5FAA"/>
    <w:rsid w:val="00410663"/>
    <w:rsid w:val="00410958"/>
    <w:rsid w:val="00421734"/>
    <w:rsid w:val="0042230A"/>
    <w:rsid w:val="00424846"/>
    <w:rsid w:val="0043112F"/>
    <w:rsid w:val="00431132"/>
    <w:rsid w:val="00436267"/>
    <w:rsid w:val="00440552"/>
    <w:rsid w:val="00441492"/>
    <w:rsid w:val="0044174B"/>
    <w:rsid w:val="004529F7"/>
    <w:rsid w:val="0045521C"/>
    <w:rsid w:val="00461640"/>
    <w:rsid w:val="00463D09"/>
    <w:rsid w:val="00466589"/>
    <w:rsid w:val="00476429"/>
    <w:rsid w:val="00491A89"/>
    <w:rsid w:val="00495318"/>
    <w:rsid w:val="004953FB"/>
    <w:rsid w:val="004959B4"/>
    <w:rsid w:val="0049716F"/>
    <w:rsid w:val="004A338C"/>
    <w:rsid w:val="004A368E"/>
    <w:rsid w:val="004B1A5C"/>
    <w:rsid w:val="004B52F7"/>
    <w:rsid w:val="004B53AC"/>
    <w:rsid w:val="004B7743"/>
    <w:rsid w:val="004C38C9"/>
    <w:rsid w:val="004C5FEF"/>
    <w:rsid w:val="004D0EA6"/>
    <w:rsid w:val="004D2E49"/>
    <w:rsid w:val="004D6693"/>
    <w:rsid w:val="004E4B58"/>
    <w:rsid w:val="004E686A"/>
    <w:rsid w:val="004F1F8E"/>
    <w:rsid w:val="004F20DD"/>
    <w:rsid w:val="004F5855"/>
    <w:rsid w:val="00507A36"/>
    <w:rsid w:val="00513F7F"/>
    <w:rsid w:val="00517687"/>
    <w:rsid w:val="00520DAE"/>
    <w:rsid w:val="00522165"/>
    <w:rsid w:val="00524824"/>
    <w:rsid w:val="0053418E"/>
    <w:rsid w:val="00535252"/>
    <w:rsid w:val="00545473"/>
    <w:rsid w:val="005517F3"/>
    <w:rsid w:val="00554403"/>
    <w:rsid w:val="005572FA"/>
    <w:rsid w:val="00560408"/>
    <w:rsid w:val="005617D7"/>
    <w:rsid w:val="00561AFB"/>
    <w:rsid w:val="005663BB"/>
    <w:rsid w:val="005666C3"/>
    <w:rsid w:val="00574CDB"/>
    <w:rsid w:val="005751EB"/>
    <w:rsid w:val="005843E2"/>
    <w:rsid w:val="00587BDC"/>
    <w:rsid w:val="005910CD"/>
    <w:rsid w:val="0059148B"/>
    <w:rsid w:val="005931F1"/>
    <w:rsid w:val="00593E97"/>
    <w:rsid w:val="005945B9"/>
    <w:rsid w:val="00594610"/>
    <w:rsid w:val="00596711"/>
    <w:rsid w:val="005B2299"/>
    <w:rsid w:val="005B7C4D"/>
    <w:rsid w:val="005C1652"/>
    <w:rsid w:val="005D1E55"/>
    <w:rsid w:val="005D28F2"/>
    <w:rsid w:val="005D2D97"/>
    <w:rsid w:val="005E34D9"/>
    <w:rsid w:val="005E7660"/>
    <w:rsid w:val="005E798D"/>
    <w:rsid w:val="005F270E"/>
    <w:rsid w:val="005F40A7"/>
    <w:rsid w:val="005F4BBA"/>
    <w:rsid w:val="005F4EF5"/>
    <w:rsid w:val="005F53A4"/>
    <w:rsid w:val="005F6772"/>
    <w:rsid w:val="005F7239"/>
    <w:rsid w:val="006126C2"/>
    <w:rsid w:val="0061386F"/>
    <w:rsid w:val="00630E5C"/>
    <w:rsid w:val="00647587"/>
    <w:rsid w:val="00651950"/>
    <w:rsid w:val="00667589"/>
    <w:rsid w:val="00677191"/>
    <w:rsid w:val="00677797"/>
    <w:rsid w:val="00685E03"/>
    <w:rsid w:val="00687A21"/>
    <w:rsid w:val="00694300"/>
    <w:rsid w:val="00694985"/>
    <w:rsid w:val="00695403"/>
    <w:rsid w:val="006A23DC"/>
    <w:rsid w:val="006A6846"/>
    <w:rsid w:val="006A68C7"/>
    <w:rsid w:val="006B5A7F"/>
    <w:rsid w:val="006C6231"/>
    <w:rsid w:val="006D2C7F"/>
    <w:rsid w:val="006D3F22"/>
    <w:rsid w:val="006D639D"/>
    <w:rsid w:val="006E3D6B"/>
    <w:rsid w:val="006E491A"/>
    <w:rsid w:val="00703E7B"/>
    <w:rsid w:val="00710708"/>
    <w:rsid w:val="00711E32"/>
    <w:rsid w:val="0071416E"/>
    <w:rsid w:val="00715CB8"/>
    <w:rsid w:val="00716C77"/>
    <w:rsid w:val="007201D7"/>
    <w:rsid w:val="00720D8E"/>
    <w:rsid w:val="0072216C"/>
    <w:rsid w:val="0072295C"/>
    <w:rsid w:val="00726134"/>
    <w:rsid w:val="007332B8"/>
    <w:rsid w:val="00734E55"/>
    <w:rsid w:val="00737C54"/>
    <w:rsid w:val="00747905"/>
    <w:rsid w:val="007528C8"/>
    <w:rsid w:val="00752CFF"/>
    <w:rsid w:val="00753B37"/>
    <w:rsid w:val="00762DC7"/>
    <w:rsid w:val="00773A0F"/>
    <w:rsid w:val="0077521D"/>
    <w:rsid w:val="00782CB9"/>
    <w:rsid w:val="00786BB0"/>
    <w:rsid w:val="00786BF3"/>
    <w:rsid w:val="0079187E"/>
    <w:rsid w:val="00795B42"/>
    <w:rsid w:val="007A5B37"/>
    <w:rsid w:val="007B2A5D"/>
    <w:rsid w:val="007B5970"/>
    <w:rsid w:val="007C1902"/>
    <w:rsid w:val="007C2220"/>
    <w:rsid w:val="007C3D36"/>
    <w:rsid w:val="007D48F1"/>
    <w:rsid w:val="007E108F"/>
    <w:rsid w:val="007E1977"/>
    <w:rsid w:val="007E3371"/>
    <w:rsid w:val="007E60ED"/>
    <w:rsid w:val="007E665F"/>
    <w:rsid w:val="007E6A99"/>
    <w:rsid w:val="007F5688"/>
    <w:rsid w:val="00800136"/>
    <w:rsid w:val="00800736"/>
    <w:rsid w:val="008125B7"/>
    <w:rsid w:val="00816E11"/>
    <w:rsid w:val="00826957"/>
    <w:rsid w:val="00831F7D"/>
    <w:rsid w:val="00835BF7"/>
    <w:rsid w:val="00841A99"/>
    <w:rsid w:val="00846AD7"/>
    <w:rsid w:val="0085500B"/>
    <w:rsid w:val="008550F6"/>
    <w:rsid w:val="00856247"/>
    <w:rsid w:val="0086262E"/>
    <w:rsid w:val="00863379"/>
    <w:rsid w:val="00863385"/>
    <w:rsid w:val="00864BCF"/>
    <w:rsid w:val="00866F0D"/>
    <w:rsid w:val="0087091C"/>
    <w:rsid w:val="00871A33"/>
    <w:rsid w:val="00872300"/>
    <w:rsid w:val="00873124"/>
    <w:rsid w:val="00873CBD"/>
    <w:rsid w:val="00877862"/>
    <w:rsid w:val="00877E50"/>
    <w:rsid w:val="00881BCE"/>
    <w:rsid w:val="00884A11"/>
    <w:rsid w:val="00895C3A"/>
    <w:rsid w:val="008A0271"/>
    <w:rsid w:val="008B2112"/>
    <w:rsid w:val="008B7B58"/>
    <w:rsid w:val="008C148E"/>
    <w:rsid w:val="008D079D"/>
    <w:rsid w:val="008D152D"/>
    <w:rsid w:val="008D1D41"/>
    <w:rsid w:val="008D53BF"/>
    <w:rsid w:val="008D7040"/>
    <w:rsid w:val="008D739E"/>
    <w:rsid w:val="008E401E"/>
    <w:rsid w:val="008E4DA4"/>
    <w:rsid w:val="008E597B"/>
    <w:rsid w:val="008F54F2"/>
    <w:rsid w:val="008F58C9"/>
    <w:rsid w:val="008F67D0"/>
    <w:rsid w:val="008F73F1"/>
    <w:rsid w:val="00900BBD"/>
    <w:rsid w:val="009065A4"/>
    <w:rsid w:val="00911811"/>
    <w:rsid w:val="00912672"/>
    <w:rsid w:val="00913E55"/>
    <w:rsid w:val="00916C96"/>
    <w:rsid w:val="009231B2"/>
    <w:rsid w:val="0093047C"/>
    <w:rsid w:val="0093148D"/>
    <w:rsid w:val="00933341"/>
    <w:rsid w:val="00934796"/>
    <w:rsid w:val="00940DCA"/>
    <w:rsid w:val="00943380"/>
    <w:rsid w:val="00943F72"/>
    <w:rsid w:val="00950407"/>
    <w:rsid w:val="00952520"/>
    <w:rsid w:val="00956A2D"/>
    <w:rsid w:val="00956F7D"/>
    <w:rsid w:val="00957923"/>
    <w:rsid w:val="00960845"/>
    <w:rsid w:val="00960C5D"/>
    <w:rsid w:val="009651B6"/>
    <w:rsid w:val="009702B7"/>
    <w:rsid w:val="00970D85"/>
    <w:rsid w:val="00971902"/>
    <w:rsid w:val="00975C8C"/>
    <w:rsid w:val="00976F76"/>
    <w:rsid w:val="00982A63"/>
    <w:rsid w:val="009869AD"/>
    <w:rsid w:val="00986E7D"/>
    <w:rsid w:val="009932F9"/>
    <w:rsid w:val="00993DD4"/>
    <w:rsid w:val="00995EC0"/>
    <w:rsid w:val="009A26DA"/>
    <w:rsid w:val="009A3AA2"/>
    <w:rsid w:val="009B566A"/>
    <w:rsid w:val="009C021A"/>
    <w:rsid w:val="009C1A73"/>
    <w:rsid w:val="009C1C1B"/>
    <w:rsid w:val="009C2CB8"/>
    <w:rsid w:val="009D0A38"/>
    <w:rsid w:val="009D2A0F"/>
    <w:rsid w:val="009D6BFA"/>
    <w:rsid w:val="009E3D39"/>
    <w:rsid w:val="009E3FC6"/>
    <w:rsid w:val="009F18AA"/>
    <w:rsid w:val="009F53DE"/>
    <w:rsid w:val="009F55B4"/>
    <w:rsid w:val="009F6C4F"/>
    <w:rsid w:val="00A00B36"/>
    <w:rsid w:val="00A05134"/>
    <w:rsid w:val="00A131D1"/>
    <w:rsid w:val="00A146D1"/>
    <w:rsid w:val="00A20143"/>
    <w:rsid w:val="00A215A2"/>
    <w:rsid w:val="00A24C12"/>
    <w:rsid w:val="00A305B6"/>
    <w:rsid w:val="00A36FC3"/>
    <w:rsid w:val="00A43BE8"/>
    <w:rsid w:val="00A4413F"/>
    <w:rsid w:val="00A45CCE"/>
    <w:rsid w:val="00A6009B"/>
    <w:rsid w:val="00A600FD"/>
    <w:rsid w:val="00A63F14"/>
    <w:rsid w:val="00A6411A"/>
    <w:rsid w:val="00A6487E"/>
    <w:rsid w:val="00A65B8F"/>
    <w:rsid w:val="00A71A21"/>
    <w:rsid w:val="00A742E8"/>
    <w:rsid w:val="00A80D8B"/>
    <w:rsid w:val="00A82CAE"/>
    <w:rsid w:val="00A83579"/>
    <w:rsid w:val="00A84421"/>
    <w:rsid w:val="00A91895"/>
    <w:rsid w:val="00A9235D"/>
    <w:rsid w:val="00A94B4A"/>
    <w:rsid w:val="00A964E5"/>
    <w:rsid w:val="00A97EED"/>
    <w:rsid w:val="00AA31ED"/>
    <w:rsid w:val="00AA47AA"/>
    <w:rsid w:val="00AB12B2"/>
    <w:rsid w:val="00AB71E0"/>
    <w:rsid w:val="00AC047C"/>
    <w:rsid w:val="00AC1BBD"/>
    <w:rsid w:val="00AC5BB6"/>
    <w:rsid w:val="00AC6153"/>
    <w:rsid w:val="00AC7605"/>
    <w:rsid w:val="00AE42AB"/>
    <w:rsid w:val="00AE5F4B"/>
    <w:rsid w:val="00AF3DA9"/>
    <w:rsid w:val="00AF7854"/>
    <w:rsid w:val="00B049DC"/>
    <w:rsid w:val="00B06EBA"/>
    <w:rsid w:val="00B07D76"/>
    <w:rsid w:val="00B15941"/>
    <w:rsid w:val="00B15C90"/>
    <w:rsid w:val="00B1710D"/>
    <w:rsid w:val="00B24096"/>
    <w:rsid w:val="00B27658"/>
    <w:rsid w:val="00B3058E"/>
    <w:rsid w:val="00B33F43"/>
    <w:rsid w:val="00B358DD"/>
    <w:rsid w:val="00B40302"/>
    <w:rsid w:val="00B44D9C"/>
    <w:rsid w:val="00B45ADC"/>
    <w:rsid w:val="00B45E63"/>
    <w:rsid w:val="00B4752B"/>
    <w:rsid w:val="00B47FA2"/>
    <w:rsid w:val="00B5090B"/>
    <w:rsid w:val="00B5096B"/>
    <w:rsid w:val="00B5164D"/>
    <w:rsid w:val="00B54ED3"/>
    <w:rsid w:val="00B61199"/>
    <w:rsid w:val="00B659AC"/>
    <w:rsid w:val="00B65D66"/>
    <w:rsid w:val="00B66E3A"/>
    <w:rsid w:val="00B673D6"/>
    <w:rsid w:val="00B73217"/>
    <w:rsid w:val="00B747EF"/>
    <w:rsid w:val="00B80C9E"/>
    <w:rsid w:val="00B812E5"/>
    <w:rsid w:val="00B81FB3"/>
    <w:rsid w:val="00B83B56"/>
    <w:rsid w:val="00B864B3"/>
    <w:rsid w:val="00B936B2"/>
    <w:rsid w:val="00B96276"/>
    <w:rsid w:val="00B968CD"/>
    <w:rsid w:val="00B96C48"/>
    <w:rsid w:val="00BA218C"/>
    <w:rsid w:val="00BA4E2B"/>
    <w:rsid w:val="00BA7918"/>
    <w:rsid w:val="00BB2327"/>
    <w:rsid w:val="00BB292B"/>
    <w:rsid w:val="00BC3AC4"/>
    <w:rsid w:val="00BD34BC"/>
    <w:rsid w:val="00BD486A"/>
    <w:rsid w:val="00BD7C36"/>
    <w:rsid w:val="00BE17F5"/>
    <w:rsid w:val="00BE37D5"/>
    <w:rsid w:val="00C05F7F"/>
    <w:rsid w:val="00C15539"/>
    <w:rsid w:val="00C1746B"/>
    <w:rsid w:val="00C21B30"/>
    <w:rsid w:val="00C22D04"/>
    <w:rsid w:val="00C278D3"/>
    <w:rsid w:val="00C309BC"/>
    <w:rsid w:val="00C4119B"/>
    <w:rsid w:val="00C4271F"/>
    <w:rsid w:val="00C4298E"/>
    <w:rsid w:val="00C5558D"/>
    <w:rsid w:val="00C55590"/>
    <w:rsid w:val="00C71875"/>
    <w:rsid w:val="00C76619"/>
    <w:rsid w:val="00C76764"/>
    <w:rsid w:val="00C76AED"/>
    <w:rsid w:val="00C773F1"/>
    <w:rsid w:val="00C7772A"/>
    <w:rsid w:val="00C8125C"/>
    <w:rsid w:val="00C876BC"/>
    <w:rsid w:val="00C94A31"/>
    <w:rsid w:val="00CA09ED"/>
    <w:rsid w:val="00CA18BB"/>
    <w:rsid w:val="00CA4175"/>
    <w:rsid w:val="00CA44B3"/>
    <w:rsid w:val="00CA6342"/>
    <w:rsid w:val="00CA750E"/>
    <w:rsid w:val="00CB28BD"/>
    <w:rsid w:val="00CB5307"/>
    <w:rsid w:val="00CD1E52"/>
    <w:rsid w:val="00CD462F"/>
    <w:rsid w:val="00CD7935"/>
    <w:rsid w:val="00CE316B"/>
    <w:rsid w:val="00CF0ABF"/>
    <w:rsid w:val="00CF78FB"/>
    <w:rsid w:val="00D05B0F"/>
    <w:rsid w:val="00D15552"/>
    <w:rsid w:val="00D1555C"/>
    <w:rsid w:val="00D15A82"/>
    <w:rsid w:val="00D21771"/>
    <w:rsid w:val="00D23ED9"/>
    <w:rsid w:val="00D325A1"/>
    <w:rsid w:val="00D3485E"/>
    <w:rsid w:val="00D46DDE"/>
    <w:rsid w:val="00D509A7"/>
    <w:rsid w:val="00D61C64"/>
    <w:rsid w:val="00D63FD7"/>
    <w:rsid w:val="00D7359A"/>
    <w:rsid w:val="00D744F3"/>
    <w:rsid w:val="00D758D3"/>
    <w:rsid w:val="00D87B17"/>
    <w:rsid w:val="00D951C1"/>
    <w:rsid w:val="00D97C2E"/>
    <w:rsid w:val="00DA3BC9"/>
    <w:rsid w:val="00DA60B2"/>
    <w:rsid w:val="00DA6F40"/>
    <w:rsid w:val="00DB1414"/>
    <w:rsid w:val="00DB18D2"/>
    <w:rsid w:val="00DB240B"/>
    <w:rsid w:val="00DC331D"/>
    <w:rsid w:val="00DC6E95"/>
    <w:rsid w:val="00DC713F"/>
    <w:rsid w:val="00DD29FB"/>
    <w:rsid w:val="00DE32FA"/>
    <w:rsid w:val="00DE5974"/>
    <w:rsid w:val="00DE61F9"/>
    <w:rsid w:val="00DE6488"/>
    <w:rsid w:val="00DE7588"/>
    <w:rsid w:val="00DF0FE5"/>
    <w:rsid w:val="00DF16A4"/>
    <w:rsid w:val="00DF17F6"/>
    <w:rsid w:val="00DF4CEB"/>
    <w:rsid w:val="00DF5466"/>
    <w:rsid w:val="00DF7CAC"/>
    <w:rsid w:val="00E02F4C"/>
    <w:rsid w:val="00E05849"/>
    <w:rsid w:val="00E20CA3"/>
    <w:rsid w:val="00E21F58"/>
    <w:rsid w:val="00E25996"/>
    <w:rsid w:val="00E26921"/>
    <w:rsid w:val="00E31E89"/>
    <w:rsid w:val="00E33455"/>
    <w:rsid w:val="00E45EB9"/>
    <w:rsid w:val="00E51CDE"/>
    <w:rsid w:val="00E5536A"/>
    <w:rsid w:val="00E56A97"/>
    <w:rsid w:val="00E60607"/>
    <w:rsid w:val="00E65205"/>
    <w:rsid w:val="00E677CE"/>
    <w:rsid w:val="00E7085B"/>
    <w:rsid w:val="00E77431"/>
    <w:rsid w:val="00E77952"/>
    <w:rsid w:val="00E81685"/>
    <w:rsid w:val="00E85BEE"/>
    <w:rsid w:val="00E91A26"/>
    <w:rsid w:val="00E97EBF"/>
    <w:rsid w:val="00EA51A2"/>
    <w:rsid w:val="00EA6384"/>
    <w:rsid w:val="00EB05AF"/>
    <w:rsid w:val="00EB47C1"/>
    <w:rsid w:val="00EB48B9"/>
    <w:rsid w:val="00EB5A42"/>
    <w:rsid w:val="00EC032D"/>
    <w:rsid w:val="00EC616E"/>
    <w:rsid w:val="00ED1B82"/>
    <w:rsid w:val="00ED241F"/>
    <w:rsid w:val="00ED47DB"/>
    <w:rsid w:val="00ED5CB0"/>
    <w:rsid w:val="00ED767B"/>
    <w:rsid w:val="00EE13B2"/>
    <w:rsid w:val="00EE5513"/>
    <w:rsid w:val="00EE567F"/>
    <w:rsid w:val="00EE65D7"/>
    <w:rsid w:val="00EE6E70"/>
    <w:rsid w:val="00EF1E79"/>
    <w:rsid w:val="00EF3026"/>
    <w:rsid w:val="00F0010D"/>
    <w:rsid w:val="00F00EEB"/>
    <w:rsid w:val="00F03A20"/>
    <w:rsid w:val="00F112E7"/>
    <w:rsid w:val="00F11D32"/>
    <w:rsid w:val="00F13725"/>
    <w:rsid w:val="00F20A3B"/>
    <w:rsid w:val="00F22B64"/>
    <w:rsid w:val="00F2378E"/>
    <w:rsid w:val="00F23D06"/>
    <w:rsid w:val="00F331D3"/>
    <w:rsid w:val="00F34ED9"/>
    <w:rsid w:val="00F35D5A"/>
    <w:rsid w:val="00F378FB"/>
    <w:rsid w:val="00F43D09"/>
    <w:rsid w:val="00F44EDA"/>
    <w:rsid w:val="00F459DE"/>
    <w:rsid w:val="00F51B0C"/>
    <w:rsid w:val="00F572FE"/>
    <w:rsid w:val="00F6004F"/>
    <w:rsid w:val="00F63AED"/>
    <w:rsid w:val="00F7285D"/>
    <w:rsid w:val="00F76426"/>
    <w:rsid w:val="00F839DB"/>
    <w:rsid w:val="00F874E9"/>
    <w:rsid w:val="00F902A9"/>
    <w:rsid w:val="00F903EB"/>
    <w:rsid w:val="00F93D23"/>
    <w:rsid w:val="00FA39DA"/>
    <w:rsid w:val="00FB1E59"/>
    <w:rsid w:val="00FB79B3"/>
    <w:rsid w:val="00FC09D4"/>
    <w:rsid w:val="00FC77BF"/>
    <w:rsid w:val="00FD1E8D"/>
    <w:rsid w:val="00FD4F91"/>
    <w:rsid w:val="00FD500C"/>
    <w:rsid w:val="00FD682A"/>
    <w:rsid w:val="00FE08F3"/>
    <w:rsid w:val="00FE4BAF"/>
    <w:rsid w:val="00FE690E"/>
    <w:rsid w:val="00FE7DE2"/>
    <w:rsid w:val="00FF2410"/>
    <w:rsid w:val="00FF3C6B"/>
    <w:rsid w:val="00FF4E90"/>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800136"/>
    <w:pPr>
      <w:widowControl w:val="0"/>
      <w:suppressAutoHyphens/>
    </w:pPr>
    <w:rPr>
      <w:rFonts w:ascii="Liberation Serif" w:eastAsia="SimSun" w:hAnsi="Liberation Serif" w:cs="Liberation Serif"/>
      <w:kern w:val="1"/>
      <w:sz w:val="24"/>
      <w:szCs w:val="24"/>
      <w:lang w:eastAsia="zh-CN"/>
    </w:rPr>
  </w:style>
  <w:style w:type="paragraph" w:styleId="Heading1">
    <w:name w:val="heading 1"/>
    <w:basedOn w:val="Normal"/>
    <w:next w:val="Normal"/>
    <w:link w:val="Heading1Char"/>
    <w:uiPriority w:val="99"/>
    <w:qFormat/>
    <w:rsid w:val="00800136"/>
    <w:pPr>
      <w:keepNext/>
      <w:widowControl/>
      <w:numPr>
        <w:numId w:val="1"/>
      </w:numPr>
      <w:tabs>
        <w:tab w:val="num" w:pos="0"/>
      </w:tabs>
      <w:spacing w:before="240" w:after="60"/>
      <w:ind w:left="432"/>
      <w:outlineLvl w:val="0"/>
    </w:pPr>
    <w:rPr>
      <w:rFonts w:ascii="Arial" w:eastAsia="Times New Roman" w:hAnsi="Arial" w:cs="Arial"/>
      <w:b/>
      <w:bCs/>
      <w:kern w:val="2"/>
      <w:sz w:val="32"/>
      <w:szCs w:val="32"/>
      <w:lang w:eastAsia="ar-SA"/>
    </w:rPr>
  </w:style>
  <w:style w:type="paragraph" w:styleId="Heading2">
    <w:name w:val="heading 2"/>
    <w:basedOn w:val="Normal"/>
    <w:next w:val="Normal"/>
    <w:link w:val="Heading2Char"/>
    <w:uiPriority w:val="99"/>
    <w:qFormat/>
    <w:rsid w:val="00800136"/>
    <w:pPr>
      <w:keepNext/>
      <w:widowControl/>
      <w:numPr>
        <w:ilvl w:val="1"/>
        <w:numId w:val="1"/>
      </w:numPr>
      <w:tabs>
        <w:tab w:val="num" w:pos="0"/>
      </w:tabs>
      <w:spacing w:before="240" w:after="60"/>
      <w:ind w:left="576"/>
      <w:outlineLvl w:val="1"/>
    </w:pPr>
    <w:rPr>
      <w:rFonts w:ascii="Arial" w:eastAsia="Times New Roman" w:hAnsi="Arial" w:cs="Arial"/>
      <w:b/>
      <w:bCs/>
      <w:i/>
      <w:iCs/>
      <w:kern w:val="0"/>
      <w:sz w:val="28"/>
      <w:szCs w:val="28"/>
      <w:lang w:eastAsia="ar-SA"/>
    </w:rPr>
  </w:style>
  <w:style w:type="paragraph" w:styleId="Heading3">
    <w:name w:val="heading 3"/>
    <w:basedOn w:val="Normal"/>
    <w:next w:val="Normal"/>
    <w:link w:val="Heading3Char"/>
    <w:uiPriority w:val="99"/>
    <w:qFormat/>
    <w:rsid w:val="00800136"/>
    <w:pPr>
      <w:keepNext/>
      <w:widowControl/>
      <w:numPr>
        <w:ilvl w:val="2"/>
        <w:numId w:val="1"/>
      </w:numPr>
      <w:tabs>
        <w:tab w:val="num" w:pos="0"/>
      </w:tabs>
      <w:spacing w:before="240" w:after="60"/>
      <w:ind w:left="720"/>
      <w:outlineLvl w:val="2"/>
    </w:pPr>
    <w:rPr>
      <w:rFonts w:ascii="Arial" w:eastAsia="Times New Roman" w:hAnsi="Arial" w:cs="Arial"/>
      <w:b/>
      <w:bCs/>
      <w:kern w:val="0"/>
      <w:sz w:val="26"/>
      <w:szCs w:val="26"/>
      <w:lang w:eastAsia="ar-SA"/>
    </w:rPr>
  </w:style>
  <w:style w:type="paragraph" w:styleId="Heading4">
    <w:name w:val="heading 4"/>
    <w:basedOn w:val="Normal"/>
    <w:next w:val="Normal"/>
    <w:link w:val="Heading4Char"/>
    <w:uiPriority w:val="99"/>
    <w:qFormat/>
    <w:rsid w:val="00800136"/>
    <w:pPr>
      <w:keepNext/>
      <w:widowControl/>
      <w:numPr>
        <w:ilvl w:val="3"/>
        <w:numId w:val="1"/>
      </w:numPr>
      <w:tabs>
        <w:tab w:val="num" w:pos="0"/>
      </w:tabs>
      <w:spacing w:before="240" w:after="60"/>
      <w:ind w:left="864"/>
      <w:outlineLvl w:val="3"/>
    </w:pPr>
    <w:rPr>
      <w:rFonts w:ascii="Calibri" w:eastAsia="Times New Roman" w:hAnsi="Calibri" w:cs="Calibri"/>
      <w:b/>
      <w:bCs/>
      <w:kern w:val="0"/>
      <w:sz w:val="28"/>
      <w:szCs w:val="28"/>
      <w:lang w:eastAsia="ar-SA"/>
    </w:rPr>
  </w:style>
  <w:style w:type="paragraph" w:styleId="Heading5">
    <w:name w:val="heading 5"/>
    <w:basedOn w:val="Normal"/>
    <w:next w:val="Normal"/>
    <w:link w:val="Heading5Char"/>
    <w:uiPriority w:val="99"/>
    <w:qFormat/>
    <w:rsid w:val="00800136"/>
    <w:pPr>
      <w:keepNext/>
      <w:widowControl/>
      <w:numPr>
        <w:ilvl w:val="4"/>
        <w:numId w:val="1"/>
      </w:numPr>
      <w:tabs>
        <w:tab w:val="num" w:pos="0"/>
        <w:tab w:val="left" w:pos="2127"/>
      </w:tabs>
      <w:ind w:left="709" w:hanging="709"/>
      <w:jc w:val="center"/>
      <w:outlineLvl w:val="4"/>
    </w:pPr>
    <w:rPr>
      <w:rFonts w:eastAsia="Times New Roman"/>
      <w:b/>
      <w:bCs/>
      <w:kern w:val="0"/>
      <w:sz w:val="20"/>
      <w:szCs w:val="20"/>
      <w:lang w:eastAsia="ar-SA"/>
    </w:rPr>
  </w:style>
  <w:style w:type="paragraph" w:styleId="Heading6">
    <w:name w:val="heading 6"/>
    <w:basedOn w:val="Normal"/>
    <w:next w:val="Normal"/>
    <w:link w:val="Heading6Char"/>
    <w:uiPriority w:val="99"/>
    <w:qFormat/>
    <w:rsid w:val="00800136"/>
    <w:pPr>
      <w:widowControl/>
      <w:numPr>
        <w:ilvl w:val="5"/>
        <w:numId w:val="1"/>
      </w:numPr>
      <w:tabs>
        <w:tab w:val="num" w:pos="0"/>
      </w:tabs>
      <w:spacing w:before="240" w:after="60"/>
      <w:ind w:left="1152"/>
      <w:outlineLvl w:val="5"/>
    </w:pPr>
    <w:rPr>
      <w:rFonts w:eastAsia="Times New Roman"/>
      <w:b/>
      <w:bCs/>
      <w:kern w:val="0"/>
      <w:sz w:val="20"/>
      <w:szCs w:val="20"/>
      <w:lang w:eastAsia="ar-SA"/>
    </w:rPr>
  </w:style>
  <w:style w:type="paragraph" w:styleId="Heading7">
    <w:name w:val="heading 7"/>
    <w:basedOn w:val="Normal"/>
    <w:next w:val="Normal"/>
    <w:link w:val="Heading7Char"/>
    <w:uiPriority w:val="99"/>
    <w:qFormat/>
    <w:rsid w:val="00800136"/>
    <w:pPr>
      <w:keepNext/>
      <w:widowControl/>
      <w:numPr>
        <w:ilvl w:val="6"/>
        <w:numId w:val="1"/>
      </w:numPr>
      <w:tabs>
        <w:tab w:val="num" w:pos="0"/>
      </w:tabs>
      <w:ind w:left="1296"/>
      <w:jc w:val="center"/>
      <w:outlineLvl w:val="6"/>
    </w:pPr>
    <w:rPr>
      <w:rFonts w:eastAsia="Times New Roman"/>
      <w:b/>
      <w:bCs/>
      <w:kern w:val="0"/>
      <w:sz w:val="20"/>
      <w:szCs w:val="20"/>
      <w:lang w:eastAsia="ar-SA"/>
    </w:rPr>
  </w:style>
  <w:style w:type="paragraph" w:styleId="Heading8">
    <w:name w:val="heading 8"/>
    <w:basedOn w:val="Normal"/>
    <w:next w:val="Normal"/>
    <w:link w:val="Heading8Char"/>
    <w:uiPriority w:val="99"/>
    <w:qFormat/>
    <w:rsid w:val="00800136"/>
    <w:pPr>
      <w:keepNext/>
      <w:widowControl/>
      <w:numPr>
        <w:ilvl w:val="7"/>
        <w:numId w:val="1"/>
      </w:numPr>
      <w:tabs>
        <w:tab w:val="num" w:pos="0"/>
      </w:tabs>
      <w:ind w:left="1440"/>
      <w:outlineLvl w:val="7"/>
    </w:pPr>
    <w:rPr>
      <w:rFonts w:eastAsia="Times New Roman"/>
      <w:b/>
      <w:bCs/>
      <w:spacing w:val="-4"/>
      <w:kern w:val="0"/>
      <w:sz w:val="20"/>
      <w:szCs w:val="20"/>
      <w:lang w:eastAsia="ar-SA"/>
    </w:rPr>
  </w:style>
  <w:style w:type="paragraph" w:styleId="Heading9">
    <w:name w:val="heading 9"/>
    <w:basedOn w:val="Normal"/>
    <w:next w:val="Normal"/>
    <w:link w:val="Heading9Char"/>
    <w:uiPriority w:val="99"/>
    <w:qFormat/>
    <w:rsid w:val="00800136"/>
    <w:pPr>
      <w:keepNext/>
      <w:widowControl/>
      <w:numPr>
        <w:ilvl w:val="8"/>
        <w:numId w:val="1"/>
      </w:numPr>
      <w:tabs>
        <w:tab w:val="num" w:pos="0"/>
        <w:tab w:val="left" w:pos="2127"/>
      </w:tabs>
      <w:ind w:left="709" w:hanging="709"/>
      <w:jc w:val="center"/>
      <w:outlineLvl w:val="8"/>
    </w:pPr>
    <w:rPr>
      <w:rFonts w:eastAsia="Times New Roman"/>
      <w:b/>
      <w:bCs/>
      <w:kern w:val="0"/>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00136"/>
    <w:rPr>
      <w:rFonts w:ascii="Arial" w:hAnsi="Arial" w:cs="Arial"/>
      <w:b/>
      <w:bCs/>
      <w:kern w:val="2"/>
      <w:sz w:val="32"/>
      <w:szCs w:val="32"/>
      <w:lang w:val="pl-PL" w:eastAsia="ar-SA" w:bidi="ar-SA"/>
    </w:rPr>
  </w:style>
  <w:style w:type="character" w:customStyle="1" w:styleId="Heading2Char">
    <w:name w:val="Heading 2 Char"/>
    <w:basedOn w:val="DefaultParagraphFont"/>
    <w:link w:val="Heading2"/>
    <w:uiPriority w:val="99"/>
    <w:locked/>
    <w:rsid w:val="00800136"/>
    <w:rPr>
      <w:rFonts w:ascii="Arial" w:hAnsi="Arial" w:cs="Arial"/>
      <w:b/>
      <w:bCs/>
      <w:i/>
      <w:iCs/>
      <w:sz w:val="28"/>
      <w:szCs w:val="28"/>
      <w:lang w:val="pl-PL" w:eastAsia="ar-SA" w:bidi="ar-SA"/>
    </w:rPr>
  </w:style>
  <w:style w:type="character" w:customStyle="1" w:styleId="Heading3Char">
    <w:name w:val="Heading 3 Char"/>
    <w:basedOn w:val="DefaultParagraphFont"/>
    <w:link w:val="Heading3"/>
    <w:uiPriority w:val="99"/>
    <w:locked/>
    <w:rsid w:val="00800136"/>
    <w:rPr>
      <w:rFonts w:ascii="Arial" w:hAnsi="Arial" w:cs="Arial"/>
      <w:b/>
      <w:bCs/>
      <w:sz w:val="26"/>
      <w:szCs w:val="26"/>
      <w:lang w:val="pl-PL" w:eastAsia="ar-SA" w:bidi="ar-SA"/>
    </w:rPr>
  </w:style>
  <w:style w:type="character" w:customStyle="1" w:styleId="Heading4Char">
    <w:name w:val="Heading 4 Char"/>
    <w:basedOn w:val="DefaultParagraphFont"/>
    <w:link w:val="Heading4"/>
    <w:uiPriority w:val="99"/>
    <w:locked/>
    <w:rsid w:val="00800136"/>
    <w:rPr>
      <w:rFonts w:ascii="Calibri" w:hAnsi="Calibri" w:cs="Calibri"/>
      <w:b/>
      <w:bCs/>
      <w:sz w:val="28"/>
      <w:szCs w:val="28"/>
      <w:lang w:val="pl-PL" w:eastAsia="ar-SA" w:bidi="ar-SA"/>
    </w:rPr>
  </w:style>
  <w:style w:type="character" w:customStyle="1" w:styleId="Heading5Char">
    <w:name w:val="Heading 5 Char"/>
    <w:basedOn w:val="DefaultParagraphFont"/>
    <w:link w:val="Heading5"/>
    <w:uiPriority w:val="99"/>
    <w:locked/>
    <w:rsid w:val="00800136"/>
    <w:rPr>
      <w:rFonts w:ascii="Liberation Serif" w:hAnsi="Liberation Serif" w:cs="Liberation Serif"/>
      <w:b/>
      <w:bCs/>
      <w:lang w:val="pl-PL" w:eastAsia="ar-SA" w:bidi="ar-SA"/>
    </w:rPr>
  </w:style>
  <w:style w:type="character" w:customStyle="1" w:styleId="Heading6Char">
    <w:name w:val="Heading 6 Char"/>
    <w:basedOn w:val="DefaultParagraphFont"/>
    <w:link w:val="Heading6"/>
    <w:uiPriority w:val="99"/>
    <w:locked/>
    <w:rsid w:val="00800136"/>
    <w:rPr>
      <w:rFonts w:ascii="Liberation Serif" w:hAnsi="Liberation Serif" w:cs="Liberation Serif"/>
      <w:b/>
      <w:bCs/>
      <w:lang w:val="pl-PL" w:eastAsia="ar-SA" w:bidi="ar-SA"/>
    </w:rPr>
  </w:style>
  <w:style w:type="character" w:customStyle="1" w:styleId="Heading7Char">
    <w:name w:val="Heading 7 Char"/>
    <w:basedOn w:val="DefaultParagraphFont"/>
    <w:link w:val="Heading7"/>
    <w:uiPriority w:val="99"/>
    <w:locked/>
    <w:rsid w:val="00800136"/>
    <w:rPr>
      <w:rFonts w:ascii="Liberation Serif" w:hAnsi="Liberation Serif" w:cs="Liberation Serif"/>
      <w:b/>
      <w:bCs/>
      <w:lang w:val="pl-PL" w:eastAsia="ar-SA" w:bidi="ar-SA"/>
    </w:rPr>
  </w:style>
  <w:style w:type="character" w:customStyle="1" w:styleId="Heading8Char">
    <w:name w:val="Heading 8 Char"/>
    <w:basedOn w:val="DefaultParagraphFont"/>
    <w:link w:val="Heading8"/>
    <w:uiPriority w:val="99"/>
    <w:locked/>
    <w:rsid w:val="00800136"/>
    <w:rPr>
      <w:rFonts w:ascii="Liberation Serif" w:hAnsi="Liberation Serif" w:cs="Liberation Serif"/>
      <w:b/>
      <w:bCs/>
      <w:spacing w:val="-4"/>
      <w:lang w:val="pl-PL" w:eastAsia="ar-SA" w:bidi="ar-SA"/>
    </w:rPr>
  </w:style>
  <w:style w:type="character" w:customStyle="1" w:styleId="Heading9Char">
    <w:name w:val="Heading 9 Char"/>
    <w:basedOn w:val="DefaultParagraphFont"/>
    <w:link w:val="Heading9"/>
    <w:uiPriority w:val="99"/>
    <w:locked/>
    <w:rsid w:val="00800136"/>
    <w:rPr>
      <w:rFonts w:ascii="Liberation Serif" w:hAnsi="Liberation Serif" w:cs="Liberation Serif"/>
      <w:b/>
      <w:bCs/>
      <w:sz w:val="24"/>
      <w:szCs w:val="24"/>
      <w:lang w:val="pl-PL" w:eastAsia="ar-SA" w:bidi="ar-SA"/>
    </w:rPr>
  </w:style>
  <w:style w:type="paragraph" w:styleId="Header">
    <w:name w:val="header"/>
    <w:basedOn w:val="Normal"/>
    <w:link w:val="HeaderChar"/>
    <w:uiPriority w:val="99"/>
    <w:rsid w:val="001E6EFB"/>
    <w:pPr>
      <w:tabs>
        <w:tab w:val="center" w:pos="4536"/>
        <w:tab w:val="right" w:pos="9072"/>
      </w:tabs>
    </w:pPr>
  </w:style>
  <w:style w:type="character" w:customStyle="1" w:styleId="HeaderChar">
    <w:name w:val="Header Char"/>
    <w:basedOn w:val="DefaultParagraphFont"/>
    <w:link w:val="Header"/>
    <w:uiPriority w:val="99"/>
    <w:locked/>
    <w:rsid w:val="00800136"/>
    <w:rPr>
      <w:sz w:val="24"/>
      <w:szCs w:val="24"/>
      <w:lang w:val="pl-PL" w:eastAsia="pl-PL"/>
    </w:rPr>
  </w:style>
  <w:style w:type="paragraph" w:styleId="Footer">
    <w:name w:val="footer"/>
    <w:basedOn w:val="Normal"/>
    <w:link w:val="FooterChar"/>
    <w:uiPriority w:val="99"/>
    <w:rsid w:val="001E6EFB"/>
    <w:pPr>
      <w:tabs>
        <w:tab w:val="center" w:pos="4536"/>
        <w:tab w:val="right" w:pos="9072"/>
      </w:tabs>
    </w:pPr>
  </w:style>
  <w:style w:type="character" w:customStyle="1" w:styleId="FooterChar">
    <w:name w:val="Footer Char"/>
    <w:basedOn w:val="DefaultParagraphFont"/>
    <w:link w:val="Footer"/>
    <w:uiPriority w:val="99"/>
    <w:locked/>
    <w:rsid w:val="00800136"/>
    <w:rPr>
      <w:sz w:val="24"/>
      <w:szCs w:val="24"/>
      <w:lang w:val="pl-PL" w:eastAsia="pl-PL"/>
    </w:rPr>
  </w:style>
  <w:style w:type="paragraph" w:customStyle="1" w:styleId="Nagwek1">
    <w:name w:val="Nagłówek1"/>
    <w:basedOn w:val="Normal"/>
    <w:next w:val="BodyText"/>
    <w:uiPriority w:val="99"/>
    <w:rsid w:val="00800136"/>
    <w:pPr>
      <w:keepNext/>
      <w:spacing w:before="240" w:after="120"/>
    </w:pPr>
    <w:rPr>
      <w:rFonts w:ascii="Liberation Sans" w:eastAsia="Microsoft YaHei" w:hAnsi="Liberation Sans" w:cs="Liberation Sans"/>
      <w:sz w:val="28"/>
      <w:szCs w:val="28"/>
    </w:rPr>
  </w:style>
  <w:style w:type="paragraph" w:styleId="BodyText">
    <w:name w:val="Body Text"/>
    <w:basedOn w:val="Normal"/>
    <w:link w:val="BodyTextChar"/>
    <w:uiPriority w:val="99"/>
    <w:rsid w:val="00800136"/>
    <w:pPr>
      <w:spacing w:after="140" w:line="288" w:lineRule="auto"/>
    </w:pPr>
  </w:style>
  <w:style w:type="character" w:customStyle="1" w:styleId="BodyTextChar">
    <w:name w:val="Body Text Char"/>
    <w:basedOn w:val="DefaultParagraphFont"/>
    <w:link w:val="BodyText"/>
    <w:uiPriority w:val="99"/>
    <w:locked/>
    <w:rsid w:val="00800136"/>
    <w:rPr>
      <w:rFonts w:ascii="Liberation Serif" w:eastAsia="SimSun" w:hAnsi="Liberation Serif" w:cs="Liberation Serif"/>
      <w:kern w:val="1"/>
      <w:sz w:val="24"/>
      <w:szCs w:val="24"/>
      <w:lang w:val="pl-PL" w:eastAsia="zh-CN"/>
    </w:rPr>
  </w:style>
  <w:style w:type="paragraph" w:styleId="List">
    <w:name w:val="List"/>
    <w:basedOn w:val="BodyText"/>
    <w:uiPriority w:val="99"/>
    <w:rsid w:val="00800136"/>
  </w:style>
  <w:style w:type="paragraph" w:styleId="Caption">
    <w:name w:val="caption"/>
    <w:basedOn w:val="Normal"/>
    <w:uiPriority w:val="99"/>
    <w:qFormat/>
    <w:rsid w:val="00800136"/>
    <w:pPr>
      <w:suppressLineNumbers/>
      <w:spacing w:before="120" w:after="120"/>
    </w:pPr>
    <w:rPr>
      <w:i/>
      <w:iCs/>
    </w:rPr>
  </w:style>
  <w:style w:type="paragraph" w:customStyle="1" w:styleId="Indeks">
    <w:name w:val="Indeks"/>
    <w:basedOn w:val="Normal"/>
    <w:uiPriority w:val="99"/>
    <w:rsid w:val="00800136"/>
    <w:pPr>
      <w:suppressLineNumbers/>
    </w:pPr>
  </w:style>
  <w:style w:type="character" w:styleId="Hyperlink">
    <w:name w:val="Hyperlink"/>
    <w:basedOn w:val="DefaultParagraphFont"/>
    <w:uiPriority w:val="99"/>
    <w:rsid w:val="00800136"/>
    <w:rPr>
      <w:color w:val="0000FF"/>
      <w:u w:val="single"/>
    </w:rPr>
  </w:style>
  <w:style w:type="character" w:styleId="FollowedHyperlink">
    <w:name w:val="FollowedHyperlink"/>
    <w:basedOn w:val="DefaultParagraphFont"/>
    <w:uiPriority w:val="99"/>
    <w:rsid w:val="00800136"/>
    <w:rPr>
      <w:rFonts w:ascii="Times New Roman" w:hAnsi="Times New Roman" w:cs="Times New Roman"/>
      <w:color w:val="800080"/>
      <w:u w:val="single"/>
    </w:rPr>
  </w:style>
  <w:style w:type="character" w:styleId="Emphasis">
    <w:name w:val="Emphasis"/>
    <w:basedOn w:val="DefaultParagraphFont"/>
    <w:uiPriority w:val="99"/>
    <w:qFormat/>
    <w:rsid w:val="00800136"/>
    <w:rPr>
      <w:rFonts w:ascii="Times New Roman" w:hAnsi="Times New Roman" w:cs="Times New Roman"/>
      <w:i/>
      <w:iCs/>
    </w:rPr>
  </w:style>
  <w:style w:type="character" w:customStyle="1" w:styleId="HTMLPreformattedChar">
    <w:name w:val="HTML Preformatted Char"/>
    <w:uiPriority w:val="99"/>
    <w:semiHidden/>
    <w:locked/>
    <w:rsid w:val="00800136"/>
    <w:rPr>
      <w:rFonts w:ascii="Courier New" w:hAnsi="Courier New" w:cs="Courier New"/>
      <w:lang w:val="pl-PL" w:eastAsia="pl-PL"/>
    </w:rPr>
  </w:style>
  <w:style w:type="paragraph" w:styleId="HTMLPreformatted">
    <w:name w:val="HTML Preformatted"/>
    <w:basedOn w:val="Normal"/>
    <w:link w:val="HTMLPreformattedChar1"/>
    <w:uiPriority w:val="99"/>
    <w:rsid w:val="0080013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kern w:val="0"/>
      <w:sz w:val="20"/>
      <w:szCs w:val="20"/>
      <w:lang w:eastAsia="pl-PL"/>
    </w:rPr>
  </w:style>
  <w:style w:type="character" w:customStyle="1" w:styleId="HTMLPreformattedChar1">
    <w:name w:val="HTML Preformatted Char1"/>
    <w:basedOn w:val="DefaultParagraphFont"/>
    <w:link w:val="HTMLPreformatted"/>
    <w:uiPriority w:val="99"/>
    <w:semiHidden/>
    <w:locked/>
    <w:rsid w:val="00976F76"/>
    <w:rPr>
      <w:rFonts w:ascii="Courier New" w:eastAsia="SimSun" w:hAnsi="Courier New" w:cs="Courier New"/>
      <w:kern w:val="1"/>
      <w:sz w:val="20"/>
      <w:szCs w:val="20"/>
      <w:lang w:eastAsia="zh-CN"/>
    </w:rPr>
  </w:style>
  <w:style w:type="character" w:styleId="Strong">
    <w:name w:val="Strong"/>
    <w:basedOn w:val="DefaultParagraphFont"/>
    <w:uiPriority w:val="99"/>
    <w:qFormat/>
    <w:rsid w:val="00800136"/>
    <w:rPr>
      <w:rFonts w:ascii="Times New Roman" w:hAnsi="Times New Roman" w:cs="Times New Roman"/>
      <w:b/>
      <w:bCs/>
    </w:rPr>
  </w:style>
  <w:style w:type="paragraph" w:styleId="NormalWeb">
    <w:name w:val="Normal (Web)"/>
    <w:basedOn w:val="Normal"/>
    <w:uiPriority w:val="99"/>
    <w:rsid w:val="00800136"/>
    <w:pPr>
      <w:widowControl/>
      <w:spacing w:before="280" w:after="280"/>
      <w:jc w:val="both"/>
    </w:pPr>
    <w:rPr>
      <w:rFonts w:eastAsia="Times New Roman"/>
      <w:kern w:val="0"/>
      <w:sz w:val="20"/>
      <w:szCs w:val="20"/>
      <w:lang w:eastAsia="ar-SA"/>
    </w:rPr>
  </w:style>
  <w:style w:type="paragraph" w:styleId="TOC1">
    <w:name w:val="toc 1"/>
    <w:basedOn w:val="Normal"/>
    <w:next w:val="Normal"/>
    <w:autoRedefine/>
    <w:uiPriority w:val="99"/>
    <w:semiHidden/>
    <w:rsid w:val="00800136"/>
    <w:pPr>
      <w:widowControl/>
      <w:tabs>
        <w:tab w:val="left" w:pos="600"/>
        <w:tab w:val="left" w:pos="800"/>
      </w:tabs>
    </w:pPr>
    <w:rPr>
      <w:rFonts w:eastAsia="Times New Roman"/>
      <w:b/>
      <w:bCs/>
      <w:kern w:val="0"/>
      <w:sz w:val="22"/>
      <w:szCs w:val="22"/>
      <w:lang w:eastAsia="ar-SA"/>
    </w:rPr>
  </w:style>
  <w:style w:type="character" w:customStyle="1" w:styleId="FootnoteTextChar">
    <w:name w:val="Footnote Text Char"/>
    <w:uiPriority w:val="99"/>
    <w:semiHidden/>
    <w:locked/>
    <w:rsid w:val="00800136"/>
    <w:rPr>
      <w:rFonts w:ascii="Calibri" w:hAnsi="Calibri" w:cs="Calibri"/>
      <w:lang w:val="pl-PL" w:eastAsia="pl-PL"/>
    </w:rPr>
  </w:style>
  <w:style w:type="paragraph" w:styleId="FootnoteText">
    <w:name w:val="footnote text"/>
    <w:aliases w:val="Podrozdział"/>
    <w:basedOn w:val="Normal"/>
    <w:link w:val="FootnoteTextChar1"/>
    <w:uiPriority w:val="99"/>
    <w:semiHidden/>
    <w:rsid w:val="00800136"/>
    <w:pPr>
      <w:widowControl/>
      <w:suppressAutoHyphens w:val="0"/>
    </w:pPr>
    <w:rPr>
      <w:rFonts w:ascii="Calibri" w:eastAsia="Times New Roman" w:hAnsi="Calibri" w:cs="Calibri"/>
      <w:kern w:val="0"/>
      <w:sz w:val="20"/>
      <w:szCs w:val="20"/>
      <w:lang w:eastAsia="pl-PL"/>
    </w:rPr>
  </w:style>
  <w:style w:type="character" w:customStyle="1" w:styleId="FootnoteTextChar1">
    <w:name w:val="Footnote Text Char1"/>
    <w:aliases w:val="Podrozdział Char"/>
    <w:basedOn w:val="DefaultParagraphFont"/>
    <w:link w:val="FootnoteText"/>
    <w:uiPriority w:val="99"/>
    <w:semiHidden/>
    <w:locked/>
    <w:rsid w:val="00976F76"/>
    <w:rPr>
      <w:rFonts w:ascii="Liberation Serif" w:eastAsia="SimSun" w:hAnsi="Liberation Serif" w:cs="Liberation Serif"/>
      <w:kern w:val="1"/>
      <w:sz w:val="20"/>
      <w:szCs w:val="20"/>
      <w:lang w:eastAsia="zh-CN"/>
    </w:rPr>
  </w:style>
  <w:style w:type="character" w:customStyle="1" w:styleId="CommentTextChar">
    <w:name w:val="Comment Text Char"/>
    <w:uiPriority w:val="99"/>
    <w:semiHidden/>
    <w:locked/>
    <w:rsid w:val="00800136"/>
    <w:rPr>
      <w:rFonts w:ascii="Calibri" w:hAnsi="Calibri" w:cs="Calibri"/>
      <w:lang w:val="pl-PL" w:eastAsia="pl-PL"/>
    </w:rPr>
  </w:style>
  <w:style w:type="paragraph" w:styleId="CommentText">
    <w:name w:val="annotation text"/>
    <w:basedOn w:val="Normal"/>
    <w:link w:val="CommentTextChar1"/>
    <w:uiPriority w:val="99"/>
    <w:semiHidden/>
    <w:rsid w:val="00800136"/>
    <w:pPr>
      <w:widowControl/>
      <w:suppressAutoHyphens w:val="0"/>
      <w:spacing w:after="200"/>
    </w:pPr>
    <w:rPr>
      <w:rFonts w:ascii="Calibri" w:eastAsia="Times New Roman" w:hAnsi="Calibri" w:cs="Calibri"/>
      <w:kern w:val="0"/>
      <w:sz w:val="20"/>
      <w:szCs w:val="20"/>
      <w:lang w:eastAsia="pl-PL"/>
    </w:rPr>
  </w:style>
  <w:style w:type="character" w:customStyle="1" w:styleId="CommentTextChar1">
    <w:name w:val="Comment Text Char1"/>
    <w:basedOn w:val="DefaultParagraphFont"/>
    <w:link w:val="CommentText"/>
    <w:uiPriority w:val="99"/>
    <w:semiHidden/>
    <w:locked/>
    <w:rsid w:val="00976F76"/>
    <w:rPr>
      <w:rFonts w:ascii="Liberation Serif" w:eastAsia="SimSun" w:hAnsi="Liberation Serif" w:cs="Liberation Serif"/>
      <w:kern w:val="1"/>
      <w:sz w:val="20"/>
      <w:szCs w:val="20"/>
      <w:lang w:eastAsia="zh-CN"/>
    </w:rPr>
  </w:style>
  <w:style w:type="character" w:customStyle="1" w:styleId="EndnoteTextChar">
    <w:name w:val="Endnote Text Char"/>
    <w:uiPriority w:val="99"/>
    <w:locked/>
    <w:rsid w:val="00800136"/>
    <w:rPr>
      <w:rFonts w:ascii="Calibri" w:hAnsi="Calibri" w:cs="Calibri"/>
      <w:lang w:val="pl-PL" w:eastAsia="ar-SA" w:bidi="ar-SA"/>
    </w:rPr>
  </w:style>
  <w:style w:type="paragraph" w:styleId="EndnoteText">
    <w:name w:val="endnote text"/>
    <w:basedOn w:val="Normal"/>
    <w:link w:val="EndnoteTextChar1"/>
    <w:uiPriority w:val="99"/>
    <w:semiHidden/>
    <w:rsid w:val="00800136"/>
    <w:pPr>
      <w:widowControl/>
    </w:pPr>
    <w:rPr>
      <w:rFonts w:ascii="Calibri" w:eastAsia="Times New Roman" w:hAnsi="Calibri" w:cs="Calibri"/>
      <w:kern w:val="0"/>
      <w:sz w:val="20"/>
      <w:szCs w:val="20"/>
      <w:lang w:eastAsia="ar-SA"/>
    </w:rPr>
  </w:style>
  <w:style w:type="character" w:customStyle="1" w:styleId="EndnoteTextChar1">
    <w:name w:val="Endnote Text Char1"/>
    <w:basedOn w:val="DefaultParagraphFont"/>
    <w:link w:val="EndnoteText"/>
    <w:uiPriority w:val="99"/>
    <w:semiHidden/>
    <w:locked/>
    <w:rsid w:val="00976F76"/>
    <w:rPr>
      <w:rFonts w:ascii="Liberation Serif" w:eastAsia="SimSun" w:hAnsi="Liberation Serif" w:cs="Liberation Serif"/>
      <w:kern w:val="1"/>
      <w:sz w:val="20"/>
      <w:szCs w:val="20"/>
      <w:lang w:eastAsia="zh-CN"/>
    </w:rPr>
  </w:style>
  <w:style w:type="paragraph" w:styleId="Subtitle">
    <w:name w:val="Subtitle"/>
    <w:basedOn w:val="Normal"/>
    <w:link w:val="SubtitleChar"/>
    <w:uiPriority w:val="99"/>
    <w:qFormat/>
    <w:rsid w:val="00800136"/>
    <w:pPr>
      <w:widowControl/>
      <w:suppressAutoHyphens w:val="0"/>
      <w:spacing w:after="60" w:line="276" w:lineRule="auto"/>
      <w:jc w:val="center"/>
      <w:outlineLvl w:val="1"/>
    </w:pPr>
    <w:rPr>
      <w:rFonts w:ascii="Arial" w:eastAsia="Times New Roman" w:hAnsi="Arial" w:cs="Arial"/>
      <w:kern w:val="0"/>
      <w:lang w:eastAsia="en-US"/>
    </w:rPr>
  </w:style>
  <w:style w:type="character" w:customStyle="1" w:styleId="SubtitleChar">
    <w:name w:val="Subtitle Char"/>
    <w:basedOn w:val="DefaultParagraphFont"/>
    <w:link w:val="Subtitle"/>
    <w:uiPriority w:val="99"/>
    <w:locked/>
    <w:rsid w:val="00800136"/>
    <w:rPr>
      <w:rFonts w:ascii="Arial" w:hAnsi="Arial" w:cs="Arial"/>
      <w:sz w:val="24"/>
      <w:szCs w:val="24"/>
      <w:lang w:val="pl-PL" w:eastAsia="en-US"/>
    </w:rPr>
  </w:style>
  <w:style w:type="character" w:customStyle="1" w:styleId="TitleChar">
    <w:name w:val="Title Char"/>
    <w:uiPriority w:val="99"/>
    <w:locked/>
    <w:rsid w:val="00800136"/>
    <w:rPr>
      <w:rFonts w:ascii="Arial" w:hAnsi="Arial" w:cs="Arial"/>
      <w:b/>
      <w:bCs/>
      <w:sz w:val="32"/>
      <w:szCs w:val="32"/>
      <w:u w:val="single"/>
      <w:lang w:val="pl-PL" w:eastAsia="ar-SA" w:bidi="ar-SA"/>
    </w:rPr>
  </w:style>
  <w:style w:type="paragraph" w:styleId="Title">
    <w:name w:val="Title"/>
    <w:basedOn w:val="Normal"/>
    <w:next w:val="Subtitle"/>
    <w:link w:val="TitleChar1"/>
    <w:uiPriority w:val="99"/>
    <w:qFormat/>
    <w:rsid w:val="00800136"/>
    <w:pPr>
      <w:widowControl/>
      <w:jc w:val="center"/>
    </w:pPr>
    <w:rPr>
      <w:rFonts w:ascii="Arial" w:eastAsia="Times New Roman" w:hAnsi="Arial" w:cs="Arial"/>
      <w:b/>
      <w:bCs/>
      <w:kern w:val="0"/>
      <w:sz w:val="32"/>
      <w:szCs w:val="32"/>
      <w:u w:val="single"/>
      <w:lang w:eastAsia="ar-SA"/>
    </w:rPr>
  </w:style>
  <w:style w:type="character" w:customStyle="1" w:styleId="TitleChar1">
    <w:name w:val="Title Char1"/>
    <w:basedOn w:val="DefaultParagraphFont"/>
    <w:link w:val="Title"/>
    <w:uiPriority w:val="99"/>
    <w:locked/>
    <w:rsid w:val="00976F76"/>
    <w:rPr>
      <w:rFonts w:ascii="Cambria" w:hAnsi="Cambria" w:cs="Cambria"/>
      <w:b/>
      <w:bCs/>
      <w:kern w:val="28"/>
      <w:sz w:val="32"/>
      <w:szCs w:val="32"/>
      <w:lang w:eastAsia="zh-CN"/>
    </w:rPr>
  </w:style>
  <w:style w:type="character" w:customStyle="1" w:styleId="BodyTextIndentChar">
    <w:name w:val="Body Text Indent Char"/>
    <w:uiPriority w:val="99"/>
    <w:locked/>
    <w:rsid w:val="00800136"/>
    <w:rPr>
      <w:rFonts w:ascii="Calibri" w:hAnsi="Calibri" w:cs="Calibri"/>
      <w:sz w:val="24"/>
      <w:szCs w:val="24"/>
      <w:lang w:val="pl-PL" w:eastAsia="ar-SA" w:bidi="ar-SA"/>
    </w:rPr>
  </w:style>
  <w:style w:type="paragraph" w:styleId="BodyTextIndent">
    <w:name w:val="Body Text Indent"/>
    <w:basedOn w:val="Normal"/>
    <w:link w:val="BodyTextIndentChar1"/>
    <w:uiPriority w:val="99"/>
    <w:rsid w:val="00800136"/>
    <w:pPr>
      <w:widowControl/>
      <w:spacing w:after="120"/>
      <w:ind w:left="283"/>
    </w:pPr>
    <w:rPr>
      <w:rFonts w:ascii="Calibri" w:eastAsia="Times New Roman" w:hAnsi="Calibri" w:cs="Calibri"/>
      <w:kern w:val="0"/>
      <w:lang w:eastAsia="ar-SA"/>
    </w:rPr>
  </w:style>
  <w:style w:type="character" w:customStyle="1" w:styleId="BodyTextIndentChar1">
    <w:name w:val="Body Text Indent Char1"/>
    <w:basedOn w:val="DefaultParagraphFont"/>
    <w:link w:val="BodyTextIndent"/>
    <w:uiPriority w:val="99"/>
    <w:semiHidden/>
    <w:locked/>
    <w:rsid w:val="00976F76"/>
    <w:rPr>
      <w:rFonts w:ascii="Liberation Serif" w:eastAsia="SimSun" w:hAnsi="Liberation Serif" w:cs="Liberation Serif"/>
      <w:kern w:val="1"/>
      <w:sz w:val="24"/>
      <w:szCs w:val="24"/>
      <w:lang w:eastAsia="zh-CN"/>
    </w:rPr>
  </w:style>
  <w:style w:type="character" w:customStyle="1" w:styleId="BodyText2Char">
    <w:name w:val="Body Text 2 Char"/>
    <w:uiPriority w:val="99"/>
    <w:semiHidden/>
    <w:locked/>
    <w:rsid w:val="00800136"/>
    <w:rPr>
      <w:rFonts w:ascii="Calibri" w:hAnsi="Calibri" w:cs="Calibri"/>
      <w:sz w:val="24"/>
      <w:szCs w:val="24"/>
      <w:lang w:val="pl-PL" w:eastAsia="ar-SA" w:bidi="ar-SA"/>
    </w:rPr>
  </w:style>
  <w:style w:type="paragraph" w:styleId="BodyText2">
    <w:name w:val="Body Text 2"/>
    <w:basedOn w:val="Normal"/>
    <w:link w:val="BodyText2Char1"/>
    <w:uiPriority w:val="99"/>
    <w:semiHidden/>
    <w:rsid w:val="00800136"/>
    <w:pPr>
      <w:widowControl/>
      <w:spacing w:after="120" w:line="480" w:lineRule="auto"/>
    </w:pPr>
    <w:rPr>
      <w:rFonts w:ascii="Calibri" w:eastAsia="Times New Roman" w:hAnsi="Calibri" w:cs="Calibri"/>
      <w:kern w:val="0"/>
      <w:lang w:eastAsia="ar-SA"/>
    </w:rPr>
  </w:style>
  <w:style w:type="character" w:customStyle="1" w:styleId="BodyText2Char1">
    <w:name w:val="Body Text 2 Char1"/>
    <w:basedOn w:val="DefaultParagraphFont"/>
    <w:link w:val="BodyText2"/>
    <w:uiPriority w:val="99"/>
    <w:semiHidden/>
    <w:locked/>
    <w:rsid w:val="00976F76"/>
    <w:rPr>
      <w:rFonts w:ascii="Liberation Serif" w:eastAsia="SimSun" w:hAnsi="Liberation Serif" w:cs="Liberation Serif"/>
      <w:kern w:val="1"/>
      <w:sz w:val="24"/>
      <w:szCs w:val="24"/>
      <w:lang w:eastAsia="zh-CN"/>
    </w:rPr>
  </w:style>
  <w:style w:type="character" w:customStyle="1" w:styleId="BodyText3Char">
    <w:name w:val="Body Text 3 Char"/>
    <w:uiPriority w:val="99"/>
    <w:semiHidden/>
    <w:locked/>
    <w:rsid w:val="00800136"/>
    <w:rPr>
      <w:rFonts w:ascii="Calibri" w:hAnsi="Calibri" w:cs="Calibri"/>
      <w:sz w:val="16"/>
      <w:szCs w:val="16"/>
      <w:lang w:val="pl-PL" w:eastAsia="ar-SA" w:bidi="ar-SA"/>
    </w:rPr>
  </w:style>
  <w:style w:type="paragraph" w:styleId="BodyText3">
    <w:name w:val="Body Text 3"/>
    <w:basedOn w:val="Normal"/>
    <w:link w:val="BodyText3Char1"/>
    <w:uiPriority w:val="99"/>
    <w:semiHidden/>
    <w:rsid w:val="00800136"/>
    <w:pPr>
      <w:widowControl/>
      <w:spacing w:after="120"/>
    </w:pPr>
    <w:rPr>
      <w:rFonts w:ascii="Calibri" w:eastAsia="Times New Roman" w:hAnsi="Calibri" w:cs="Calibri"/>
      <w:kern w:val="0"/>
      <w:sz w:val="16"/>
      <w:szCs w:val="16"/>
      <w:lang w:eastAsia="ar-SA"/>
    </w:rPr>
  </w:style>
  <w:style w:type="character" w:customStyle="1" w:styleId="BodyText3Char1">
    <w:name w:val="Body Text 3 Char1"/>
    <w:basedOn w:val="DefaultParagraphFont"/>
    <w:link w:val="BodyText3"/>
    <w:uiPriority w:val="99"/>
    <w:semiHidden/>
    <w:locked/>
    <w:rsid w:val="00976F76"/>
    <w:rPr>
      <w:rFonts w:ascii="Liberation Serif" w:eastAsia="SimSun" w:hAnsi="Liberation Serif" w:cs="Liberation Serif"/>
      <w:kern w:val="1"/>
      <w:sz w:val="16"/>
      <w:szCs w:val="16"/>
      <w:lang w:eastAsia="zh-CN"/>
    </w:rPr>
  </w:style>
  <w:style w:type="character" w:customStyle="1" w:styleId="BodyTextIndent2Char">
    <w:name w:val="Body Text Indent 2 Char"/>
    <w:uiPriority w:val="99"/>
    <w:semiHidden/>
    <w:locked/>
    <w:rsid w:val="00800136"/>
    <w:rPr>
      <w:rFonts w:ascii="Calibri" w:hAnsi="Calibri" w:cs="Calibri"/>
      <w:sz w:val="22"/>
      <w:szCs w:val="22"/>
      <w:lang w:val="pl-PL" w:eastAsia="en-US"/>
    </w:rPr>
  </w:style>
  <w:style w:type="paragraph" w:styleId="BodyTextIndent2">
    <w:name w:val="Body Text Indent 2"/>
    <w:basedOn w:val="Normal"/>
    <w:link w:val="BodyTextIndent2Char1"/>
    <w:uiPriority w:val="99"/>
    <w:rsid w:val="00800136"/>
    <w:pPr>
      <w:widowControl/>
      <w:suppressAutoHyphens w:val="0"/>
      <w:spacing w:after="120" w:line="480" w:lineRule="auto"/>
      <w:ind w:left="283"/>
    </w:pPr>
    <w:rPr>
      <w:rFonts w:ascii="Calibri" w:eastAsia="Times New Roman" w:hAnsi="Calibri" w:cs="Calibri"/>
      <w:kern w:val="0"/>
      <w:sz w:val="22"/>
      <w:szCs w:val="22"/>
      <w:lang w:eastAsia="en-US"/>
    </w:rPr>
  </w:style>
  <w:style w:type="character" w:customStyle="1" w:styleId="BodyTextIndent2Char1">
    <w:name w:val="Body Text Indent 2 Char1"/>
    <w:basedOn w:val="DefaultParagraphFont"/>
    <w:link w:val="BodyTextIndent2"/>
    <w:uiPriority w:val="99"/>
    <w:semiHidden/>
    <w:locked/>
    <w:rsid w:val="00976F76"/>
    <w:rPr>
      <w:rFonts w:ascii="Liberation Serif" w:eastAsia="SimSun" w:hAnsi="Liberation Serif" w:cs="Liberation Serif"/>
      <w:kern w:val="1"/>
      <w:sz w:val="24"/>
      <w:szCs w:val="24"/>
      <w:lang w:eastAsia="zh-CN"/>
    </w:rPr>
  </w:style>
  <w:style w:type="character" w:customStyle="1" w:styleId="BodyTextIndent3Char">
    <w:name w:val="Body Text Indent 3 Char"/>
    <w:uiPriority w:val="99"/>
    <w:semiHidden/>
    <w:locked/>
    <w:rsid w:val="00800136"/>
    <w:rPr>
      <w:rFonts w:ascii="Calibri" w:hAnsi="Calibri" w:cs="Calibri"/>
      <w:sz w:val="16"/>
      <w:szCs w:val="16"/>
      <w:lang w:val="pl-PL" w:eastAsia="en-US"/>
    </w:rPr>
  </w:style>
  <w:style w:type="paragraph" w:styleId="BodyTextIndent3">
    <w:name w:val="Body Text Indent 3"/>
    <w:basedOn w:val="Normal"/>
    <w:link w:val="BodyTextIndent3Char1"/>
    <w:uiPriority w:val="99"/>
    <w:rsid w:val="00800136"/>
    <w:pPr>
      <w:widowControl/>
      <w:suppressAutoHyphens w:val="0"/>
      <w:spacing w:after="120" w:line="276" w:lineRule="auto"/>
      <w:ind w:left="283"/>
    </w:pPr>
    <w:rPr>
      <w:rFonts w:ascii="Calibri" w:eastAsia="Times New Roman" w:hAnsi="Calibri" w:cs="Calibri"/>
      <w:kern w:val="0"/>
      <w:sz w:val="16"/>
      <w:szCs w:val="16"/>
      <w:lang w:eastAsia="en-US"/>
    </w:rPr>
  </w:style>
  <w:style w:type="character" w:customStyle="1" w:styleId="BodyTextIndent3Char1">
    <w:name w:val="Body Text Indent 3 Char1"/>
    <w:basedOn w:val="DefaultParagraphFont"/>
    <w:link w:val="BodyTextIndent3"/>
    <w:uiPriority w:val="99"/>
    <w:semiHidden/>
    <w:locked/>
    <w:rsid w:val="00976F76"/>
    <w:rPr>
      <w:rFonts w:ascii="Liberation Serif" w:eastAsia="SimSun" w:hAnsi="Liberation Serif" w:cs="Liberation Serif"/>
      <w:kern w:val="1"/>
      <w:sz w:val="16"/>
      <w:szCs w:val="16"/>
      <w:lang w:eastAsia="zh-CN"/>
    </w:rPr>
  </w:style>
  <w:style w:type="character" w:customStyle="1" w:styleId="PlainTextChar1">
    <w:name w:val="Plain Text Char1"/>
    <w:uiPriority w:val="99"/>
    <w:semiHidden/>
    <w:locked/>
    <w:rsid w:val="00800136"/>
    <w:rPr>
      <w:rFonts w:ascii="Courier New" w:hAnsi="Courier New" w:cs="Courier New"/>
      <w:lang w:val="pl-PL" w:eastAsia="ar-SA" w:bidi="ar-SA"/>
    </w:rPr>
  </w:style>
  <w:style w:type="paragraph" w:styleId="PlainText">
    <w:name w:val="Plain Text"/>
    <w:basedOn w:val="Normal"/>
    <w:link w:val="PlainTextChar"/>
    <w:uiPriority w:val="99"/>
    <w:semiHidden/>
    <w:rsid w:val="00800136"/>
    <w:pPr>
      <w:widowControl/>
      <w:suppressAutoHyphens w:val="0"/>
    </w:pPr>
    <w:rPr>
      <w:rFonts w:ascii="Courier New" w:eastAsia="Times New Roman" w:hAnsi="Courier New" w:cs="Courier New"/>
      <w:kern w:val="0"/>
      <w:sz w:val="20"/>
      <w:szCs w:val="20"/>
      <w:lang w:eastAsia="ar-SA"/>
    </w:rPr>
  </w:style>
  <w:style w:type="character" w:customStyle="1" w:styleId="PlainTextChar">
    <w:name w:val="Plain Text Char"/>
    <w:basedOn w:val="DefaultParagraphFont"/>
    <w:link w:val="PlainText"/>
    <w:uiPriority w:val="99"/>
    <w:semiHidden/>
    <w:locked/>
    <w:rsid w:val="00800136"/>
    <w:rPr>
      <w:rFonts w:ascii="Courier New" w:hAnsi="Courier New" w:cs="Courier New"/>
      <w:lang w:eastAsia="ar-SA" w:bidi="ar-SA"/>
    </w:rPr>
  </w:style>
  <w:style w:type="character" w:customStyle="1" w:styleId="CommentSubjectChar">
    <w:name w:val="Comment Subject Char"/>
    <w:uiPriority w:val="99"/>
    <w:locked/>
    <w:rsid w:val="00800136"/>
    <w:rPr>
      <w:rFonts w:ascii="Calibri" w:hAnsi="Calibri" w:cs="Calibri"/>
      <w:b/>
      <w:bCs/>
      <w:lang w:val="pl-PL" w:eastAsia="en-US"/>
    </w:rPr>
  </w:style>
  <w:style w:type="paragraph" w:styleId="CommentSubject">
    <w:name w:val="annotation subject"/>
    <w:basedOn w:val="CommentText"/>
    <w:next w:val="CommentText"/>
    <w:link w:val="CommentSubjectChar1"/>
    <w:uiPriority w:val="99"/>
    <w:semiHidden/>
    <w:rsid w:val="00800136"/>
    <w:pPr>
      <w:spacing w:line="276" w:lineRule="auto"/>
    </w:pPr>
    <w:rPr>
      <w:b/>
      <w:bCs/>
      <w:lang w:eastAsia="en-US"/>
    </w:rPr>
  </w:style>
  <w:style w:type="character" w:customStyle="1" w:styleId="CommentSubjectChar1">
    <w:name w:val="Comment Subject Char1"/>
    <w:basedOn w:val="CommentTextChar"/>
    <w:link w:val="CommentSubject"/>
    <w:uiPriority w:val="99"/>
    <w:semiHidden/>
    <w:locked/>
    <w:rsid w:val="00976F76"/>
    <w:rPr>
      <w:rFonts w:ascii="Liberation Serif" w:eastAsia="SimSun" w:hAnsi="Liberation Serif" w:cs="Liberation Serif"/>
      <w:b/>
      <w:bCs/>
      <w:kern w:val="1"/>
      <w:sz w:val="20"/>
      <w:szCs w:val="20"/>
      <w:lang w:eastAsia="zh-CN"/>
    </w:rPr>
  </w:style>
  <w:style w:type="character" w:customStyle="1" w:styleId="BalloonTextChar">
    <w:name w:val="Balloon Text Char"/>
    <w:uiPriority w:val="99"/>
    <w:locked/>
    <w:rsid w:val="00800136"/>
    <w:rPr>
      <w:rFonts w:ascii="Tahoma" w:hAnsi="Tahoma" w:cs="Tahoma"/>
      <w:sz w:val="16"/>
      <w:szCs w:val="16"/>
      <w:lang w:val="pl-PL" w:eastAsia="ar-SA" w:bidi="ar-SA"/>
    </w:rPr>
  </w:style>
  <w:style w:type="paragraph" w:styleId="BalloonText">
    <w:name w:val="Balloon Text"/>
    <w:basedOn w:val="Normal"/>
    <w:link w:val="BalloonTextChar1"/>
    <w:uiPriority w:val="99"/>
    <w:semiHidden/>
    <w:rsid w:val="00800136"/>
    <w:pPr>
      <w:widowControl/>
    </w:pPr>
    <w:rPr>
      <w:rFonts w:ascii="Tahoma" w:eastAsia="Times New Roman" w:hAnsi="Tahoma" w:cs="Tahoma"/>
      <w:kern w:val="0"/>
      <w:sz w:val="16"/>
      <w:szCs w:val="16"/>
      <w:lang w:eastAsia="ar-SA"/>
    </w:rPr>
  </w:style>
  <w:style w:type="character" w:customStyle="1" w:styleId="BalloonTextChar1">
    <w:name w:val="Balloon Text Char1"/>
    <w:basedOn w:val="DefaultParagraphFont"/>
    <w:link w:val="BalloonText"/>
    <w:uiPriority w:val="99"/>
    <w:semiHidden/>
    <w:locked/>
    <w:rsid w:val="00976F76"/>
    <w:rPr>
      <w:rFonts w:eastAsia="SimSun"/>
      <w:kern w:val="1"/>
      <w:sz w:val="2"/>
      <w:szCs w:val="2"/>
      <w:lang w:eastAsia="zh-CN"/>
    </w:rPr>
  </w:style>
  <w:style w:type="paragraph" w:customStyle="1" w:styleId="Podpis1">
    <w:name w:val="Podpis1"/>
    <w:basedOn w:val="Normal"/>
    <w:uiPriority w:val="99"/>
    <w:rsid w:val="00800136"/>
    <w:pPr>
      <w:suppressLineNumbers/>
      <w:spacing w:before="120" w:after="120"/>
    </w:pPr>
    <w:rPr>
      <w:i/>
      <w:iCs/>
      <w:kern w:val="2"/>
      <w:lang w:eastAsia="hi-IN" w:bidi="hi-IN"/>
    </w:rPr>
  </w:style>
  <w:style w:type="paragraph" w:styleId="ListParagraph">
    <w:name w:val="List Paragraph"/>
    <w:aliases w:val="L1,Numerowanie,2 heading,A_wyliczenie,K-P_odwolanie,Akapit z listą5,maz_wyliczenie,opis dzialania"/>
    <w:basedOn w:val="Normal"/>
    <w:link w:val="ListParagraphChar"/>
    <w:uiPriority w:val="99"/>
    <w:qFormat/>
    <w:rsid w:val="00800136"/>
    <w:pPr>
      <w:widowControl/>
      <w:spacing w:after="200" w:line="276" w:lineRule="auto"/>
      <w:ind w:left="720"/>
    </w:pPr>
    <w:rPr>
      <w:rFonts w:ascii="Calibri" w:eastAsia="Times New Roman" w:hAnsi="Calibri" w:cs="Calibri"/>
      <w:kern w:val="0"/>
      <w:sz w:val="22"/>
      <w:szCs w:val="22"/>
      <w:lang w:eastAsia="ar-SA"/>
    </w:rPr>
  </w:style>
  <w:style w:type="paragraph" w:customStyle="1" w:styleId="Default">
    <w:name w:val="Default"/>
    <w:uiPriority w:val="99"/>
    <w:rsid w:val="00800136"/>
    <w:pPr>
      <w:autoSpaceDE w:val="0"/>
      <w:autoSpaceDN w:val="0"/>
      <w:adjustRightInd w:val="0"/>
    </w:pPr>
    <w:rPr>
      <w:rFonts w:ascii="Calibri" w:hAnsi="Calibri" w:cs="Calibri"/>
      <w:color w:val="000000"/>
      <w:sz w:val="24"/>
      <w:szCs w:val="24"/>
    </w:rPr>
  </w:style>
  <w:style w:type="paragraph" w:customStyle="1" w:styleId="Nagwek2">
    <w:name w:val="Nagłówek2"/>
    <w:basedOn w:val="Normal"/>
    <w:next w:val="BodyText"/>
    <w:uiPriority w:val="99"/>
    <w:rsid w:val="00800136"/>
    <w:pPr>
      <w:keepNext/>
      <w:widowControl/>
      <w:spacing w:before="240" w:after="120"/>
    </w:pPr>
    <w:rPr>
      <w:rFonts w:ascii="Arial" w:eastAsia="Arial Unicode MS" w:hAnsi="Arial" w:cs="Arial"/>
      <w:kern w:val="0"/>
      <w:sz w:val="28"/>
      <w:szCs w:val="28"/>
      <w:lang w:eastAsia="ar-SA"/>
    </w:rPr>
  </w:style>
  <w:style w:type="paragraph" w:customStyle="1" w:styleId="Podpis2">
    <w:name w:val="Podpis2"/>
    <w:basedOn w:val="Normal"/>
    <w:uiPriority w:val="99"/>
    <w:rsid w:val="00800136"/>
    <w:pPr>
      <w:widowControl/>
      <w:suppressLineNumbers/>
      <w:spacing w:before="120" w:after="120"/>
    </w:pPr>
    <w:rPr>
      <w:rFonts w:eastAsia="Times New Roman"/>
      <w:i/>
      <w:iCs/>
      <w:kern w:val="0"/>
      <w:lang w:eastAsia="ar-SA"/>
    </w:rPr>
  </w:style>
  <w:style w:type="paragraph" w:customStyle="1" w:styleId="ZnakZnak2Znak">
    <w:name w:val="Znak Znak2 Znak"/>
    <w:basedOn w:val="Normal"/>
    <w:uiPriority w:val="99"/>
    <w:rsid w:val="00800136"/>
    <w:pPr>
      <w:widowControl/>
    </w:pPr>
    <w:rPr>
      <w:rFonts w:eastAsia="Times New Roman"/>
      <w:kern w:val="0"/>
      <w:lang w:eastAsia="ar-SA"/>
    </w:rPr>
  </w:style>
  <w:style w:type="paragraph" w:customStyle="1" w:styleId="Tekstpodstawowy31">
    <w:name w:val="Tekst podstawowy 31"/>
    <w:basedOn w:val="Normal"/>
    <w:uiPriority w:val="99"/>
    <w:rsid w:val="00800136"/>
    <w:pPr>
      <w:widowControl/>
      <w:spacing w:after="120"/>
    </w:pPr>
    <w:rPr>
      <w:rFonts w:eastAsia="Times New Roman"/>
      <w:kern w:val="0"/>
      <w:sz w:val="16"/>
      <w:szCs w:val="16"/>
      <w:lang w:eastAsia="ar-SA"/>
    </w:rPr>
  </w:style>
  <w:style w:type="paragraph" w:customStyle="1" w:styleId="Tekstpodstawowy22">
    <w:name w:val="Tekst podstawowy 22"/>
    <w:basedOn w:val="Normal"/>
    <w:uiPriority w:val="99"/>
    <w:rsid w:val="00800136"/>
    <w:pPr>
      <w:widowControl/>
      <w:jc w:val="both"/>
    </w:pPr>
    <w:rPr>
      <w:rFonts w:eastAsia="Times New Roman"/>
      <w:i/>
      <w:iCs/>
      <w:kern w:val="0"/>
      <w:sz w:val="20"/>
      <w:szCs w:val="20"/>
      <w:lang w:eastAsia="ar-SA"/>
    </w:rPr>
  </w:style>
  <w:style w:type="paragraph" w:customStyle="1" w:styleId="pkt1">
    <w:name w:val="pkt1"/>
    <w:basedOn w:val="Normal"/>
    <w:uiPriority w:val="99"/>
    <w:rsid w:val="00800136"/>
    <w:pPr>
      <w:widowControl/>
      <w:spacing w:before="60" w:after="60"/>
      <w:ind w:left="850" w:hanging="425"/>
      <w:jc w:val="both"/>
    </w:pPr>
    <w:rPr>
      <w:rFonts w:eastAsia="Times New Roman"/>
      <w:kern w:val="0"/>
      <w:lang w:eastAsia="ar-SA"/>
    </w:rPr>
  </w:style>
  <w:style w:type="paragraph" w:customStyle="1" w:styleId="tekstdokumentu">
    <w:name w:val="tekst dokumentu"/>
    <w:basedOn w:val="Normal"/>
    <w:uiPriority w:val="99"/>
    <w:rsid w:val="00800136"/>
    <w:pPr>
      <w:widowControl/>
      <w:spacing w:before="120" w:after="100" w:line="360" w:lineRule="auto"/>
      <w:ind w:left="1680" w:hanging="1680"/>
      <w:jc w:val="both"/>
    </w:pPr>
    <w:rPr>
      <w:rFonts w:eastAsia="Times New Roman"/>
      <w:b/>
      <w:bCs/>
      <w:kern w:val="0"/>
      <w:lang w:eastAsia="ar-SA"/>
    </w:rPr>
  </w:style>
  <w:style w:type="paragraph" w:customStyle="1" w:styleId="Zwykytekst2">
    <w:name w:val="Zwykły tekst2"/>
    <w:basedOn w:val="Normal"/>
    <w:uiPriority w:val="99"/>
    <w:rsid w:val="00800136"/>
    <w:pPr>
      <w:widowControl/>
    </w:pPr>
    <w:rPr>
      <w:rFonts w:ascii="Courier New" w:eastAsia="Times New Roman" w:hAnsi="Courier New" w:cs="Courier New"/>
      <w:kern w:val="0"/>
      <w:sz w:val="20"/>
      <w:szCs w:val="20"/>
      <w:lang w:eastAsia="ar-SA"/>
    </w:rPr>
  </w:style>
  <w:style w:type="paragraph" w:customStyle="1" w:styleId="Zwykytekst1">
    <w:name w:val="Zwykły tekst1"/>
    <w:basedOn w:val="Normal"/>
    <w:uiPriority w:val="99"/>
    <w:rsid w:val="00800136"/>
    <w:pPr>
      <w:widowControl/>
    </w:pPr>
    <w:rPr>
      <w:rFonts w:ascii="Courier New" w:eastAsia="Times New Roman" w:hAnsi="Courier New" w:cs="Courier New"/>
      <w:kern w:val="0"/>
      <w:sz w:val="20"/>
      <w:szCs w:val="20"/>
      <w:lang w:eastAsia="ar-SA"/>
    </w:rPr>
  </w:style>
  <w:style w:type="paragraph" w:customStyle="1" w:styleId="Tekstkomentarza1">
    <w:name w:val="Tekst komentarza1"/>
    <w:basedOn w:val="Normal"/>
    <w:uiPriority w:val="99"/>
    <w:rsid w:val="00800136"/>
    <w:pPr>
      <w:widowControl/>
    </w:pPr>
    <w:rPr>
      <w:rFonts w:eastAsia="Times New Roman"/>
      <w:kern w:val="0"/>
      <w:sz w:val="20"/>
      <w:szCs w:val="20"/>
      <w:lang w:eastAsia="ar-SA"/>
    </w:rPr>
  </w:style>
  <w:style w:type="paragraph" w:customStyle="1" w:styleId="pgraftxt1">
    <w:name w:val="pgraf_txt1"/>
    <w:basedOn w:val="Normal"/>
    <w:uiPriority w:val="99"/>
    <w:rsid w:val="00800136"/>
    <w:pPr>
      <w:tabs>
        <w:tab w:val="left" w:pos="907"/>
      </w:tabs>
      <w:overflowPunct w:val="0"/>
      <w:autoSpaceDE w:val="0"/>
      <w:spacing w:line="360" w:lineRule="atLeast"/>
      <w:jc w:val="both"/>
    </w:pPr>
    <w:rPr>
      <w:rFonts w:eastAsia="Times New Roman"/>
      <w:kern w:val="0"/>
      <w:lang w:eastAsia="ar-SA"/>
    </w:rPr>
  </w:style>
  <w:style w:type="paragraph" w:customStyle="1" w:styleId="NAGWEK">
    <w:name w:val="NAGŁÓWEK"/>
    <w:basedOn w:val="Normal"/>
    <w:uiPriority w:val="99"/>
    <w:rsid w:val="00800136"/>
    <w:pPr>
      <w:widowControl/>
      <w:spacing w:before="120" w:after="120"/>
      <w:jc w:val="both"/>
    </w:pPr>
    <w:rPr>
      <w:rFonts w:ascii="Arial" w:eastAsia="Times New Roman" w:hAnsi="Arial" w:cs="Arial"/>
      <w:b/>
      <w:bCs/>
      <w:kern w:val="0"/>
      <w:lang w:eastAsia="ar-SA"/>
    </w:rPr>
  </w:style>
  <w:style w:type="paragraph" w:customStyle="1" w:styleId="Znak">
    <w:name w:val="Znak"/>
    <w:basedOn w:val="Normal"/>
    <w:uiPriority w:val="99"/>
    <w:rsid w:val="00800136"/>
    <w:pPr>
      <w:widowControl/>
    </w:pPr>
    <w:rPr>
      <w:rFonts w:eastAsia="Times New Roman"/>
      <w:kern w:val="0"/>
      <w:lang w:eastAsia="ar-SA"/>
    </w:rPr>
  </w:style>
  <w:style w:type="paragraph" w:customStyle="1" w:styleId="Tekstpodstawowy21">
    <w:name w:val="Tekst podstawowy 21"/>
    <w:basedOn w:val="Normal"/>
    <w:uiPriority w:val="99"/>
    <w:rsid w:val="00800136"/>
    <w:pPr>
      <w:widowControl/>
      <w:ind w:left="284" w:hanging="284"/>
    </w:pPr>
    <w:rPr>
      <w:rFonts w:ascii="Arial" w:eastAsia="Times New Roman" w:hAnsi="Arial" w:cs="Arial"/>
      <w:kern w:val="0"/>
      <w:sz w:val="20"/>
      <w:szCs w:val="20"/>
      <w:lang w:eastAsia="ar-SA"/>
    </w:rPr>
  </w:style>
  <w:style w:type="paragraph" w:customStyle="1" w:styleId="Wcicienormalne1">
    <w:name w:val="Wcięcie normalne1"/>
    <w:basedOn w:val="Normal"/>
    <w:uiPriority w:val="99"/>
    <w:rsid w:val="00800136"/>
    <w:pPr>
      <w:widowControl/>
      <w:ind w:left="708"/>
    </w:pPr>
    <w:rPr>
      <w:rFonts w:ascii="Arial" w:eastAsia="Times New Roman" w:hAnsi="Arial" w:cs="Arial"/>
      <w:kern w:val="0"/>
      <w:sz w:val="20"/>
      <w:szCs w:val="20"/>
      <w:lang w:val="en-GB" w:eastAsia="ar-SA"/>
    </w:rPr>
  </w:style>
  <w:style w:type="paragraph" w:customStyle="1" w:styleId="tabulka">
    <w:name w:val="tabulka"/>
    <w:basedOn w:val="Normal"/>
    <w:uiPriority w:val="99"/>
    <w:rsid w:val="00800136"/>
    <w:pPr>
      <w:numPr>
        <w:numId w:val="2"/>
      </w:numPr>
      <w:spacing w:before="120" w:line="240" w:lineRule="exact"/>
      <w:jc w:val="center"/>
    </w:pPr>
    <w:rPr>
      <w:rFonts w:ascii="Arial" w:eastAsia="Times New Roman" w:hAnsi="Arial" w:cs="Arial"/>
      <w:kern w:val="0"/>
      <w:sz w:val="20"/>
      <w:szCs w:val="20"/>
      <w:lang w:val="cs-CZ" w:eastAsia="ar-SA"/>
    </w:rPr>
  </w:style>
  <w:style w:type="paragraph" w:customStyle="1" w:styleId="normaltableau">
    <w:name w:val="normal_tableau"/>
    <w:basedOn w:val="Normal"/>
    <w:uiPriority w:val="99"/>
    <w:rsid w:val="00800136"/>
    <w:pPr>
      <w:widowControl/>
      <w:spacing w:before="120" w:after="120"/>
      <w:jc w:val="both"/>
    </w:pPr>
    <w:rPr>
      <w:rFonts w:ascii="Optima" w:eastAsia="Times New Roman" w:hAnsi="Optima" w:cs="Optima"/>
      <w:kern w:val="0"/>
      <w:sz w:val="22"/>
      <w:szCs w:val="22"/>
      <w:lang w:val="en-GB" w:eastAsia="ar-SA"/>
    </w:rPr>
  </w:style>
  <w:style w:type="paragraph" w:customStyle="1" w:styleId="oddl-nadpis">
    <w:name w:val="oddíl-nadpis"/>
    <w:basedOn w:val="Normal"/>
    <w:uiPriority w:val="99"/>
    <w:rsid w:val="00800136"/>
    <w:pPr>
      <w:keepNext/>
      <w:tabs>
        <w:tab w:val="left" w:pos="567"/>
      </w:tabs>
      <w:spacing w:before="240" w:line="240" w:lineRule="exact"/>
    </w:pPr>
    <w:rPr>
      <w:rFonts w:ascii="Arial" w:eastAsia="Times New Roman" w:hAnsi="Arial" w:cs="Arial"/>
      <w:b/>
      <w:bCs/>
      <w:kern w:val="0"/>
      <w:lang w:val="cs-CZ" w:eastAsia="ar-SA"/>
    </w:rPr>
  </w:style>
  <w:style w:type="paragraph" w:customStyle="1" w:styleId="Normalarial">
    <w:name w:val="Normal+arial"/>
    <w:basedOn w:val="Normal"/>
    <w:uiPriority w:val="99"/>
    <w:rsid w:val="00800136"/>
    <w:pPr>
      <w:widowControl/>
      <w:jc w:val="center"/>
    </w:pPr>
    <w:rPr>
      <w:rFonts w:ascii="Arial" w:eastAsia="Times New Roman" w:hAnsi="Arial" w:cs="Arial"/>
      <w:b/>
      <w:bCs/>
      <w:kern w:val="0"/>
      <w:sz w:val="22"/>
      <w:szCs w:val="22"/>
      <w:lang w:eastAsia="ar-SA"/>
    </w:rPr>
  </w:style>
  <w:style w:type="paragraph" w:customStyle="1" w:styleId="Tekstpodstawowywcity22">
    <w:name w:val="Tekst podstawowy wcięty 22"/>
    <w:basedOn w:val="Normal"/>
    <w:uiPriority w:val="99"/>
    <w:rsid w:val="00800136"/>
    <w:pPr>
      <w:widowControl/>
      <w:ind w:left="702" w:hanging="702"/>
    </w:pPr>
    <w:rPr>
      <w:rFonts w:eastAsia="Times New Roman"/>
      <w:kern w:val="0"/>
      <w:sz w:val="20"/>
      <w:szCs w:val="20"/>
      <w:lang w:eastAsia="ar-SA"/>
    </w:rPr>
  </w:style>
  <w:style w:type="paragraph" w:customStyle="1" w:styleId="Tekstpodstawowywcity32">
    <w:name w:val="Tekst podstawowy wcięty 32"/>
    <w:basedOn w:val="Normal"/>
    <w:uiPriority w:val="99"/>
    <w:rsid w:val="00800136"/>
    <w:pPr>
      <w:widowControl/>
      <w:tabs>
        <w:tab w:val="left" w:pos="3545"/>
      </w:tabs>
      <w:ind w:left="1418" w:hanging="1418"/>
    </w:pPr>
    <w:rPr>
      <w:rFonts w:eastAsia="Times New Roman"/>
      <w:kern w:val="0"/>
      <w:sz w:val="20"/>
      <w:szCs w:val="20"/>
      <w:lang w:eastAsia="ar-SA"/>
    </w:rPr>
  </w:style>
  <w:style w:type="paragraph" w:customStyle="1" w:styleId="Tekstpodstawowywcity21">
    <w:name w:val="Tekst podstawowy wcięty 21"/>
    <w:basedOn w:val="Normal"/>
    <w:uiPriority w:val="99"/>
    <w:rsid w:val="00800136"/>
    <w:pPr>
      <w:widowControl/>
      <w:ind w:left="284"/>
    </w:pPr>
    <w:rPr>
      <w:rFonts w:ascii="Arial" w:eastAsia="Times New Roman" w:hAnsi="Arial" w:cs="Arial"/>
      <w:kern w:val="0"/>
      <w:sz w:val="20"/>
      <w:szCs w:val="20"/>
      <w:lang w:eastAsia="ar-SA"/>
    </w:rPr>
  </w:style>
  <w:style w:type="paragraph" w:customStyle="1" w:styleId="Tekstblokowy1">
    <w:name w:val="Tekst blokowy1"/>
    <w:basedOn w:val="Normal"/>
    <w:uiPriority w:val="99"/>
    <w:rsid w:val="00800136"/>
    <w:pPr>
      <w:widowControl/>
      <w:ind w:left="-69" w:right="-70"/>
      <w:jc w:val="center"/>
    </w:pPr>
    <w:rPr>
      <w:rFonts w:eastAsia="Times New Roman"/>
      <w:kern w:val="0"/>
      <w:sz w:val="20"/>
      <w:szCs w:val="20"/>
      <w:lang w:eastAsia="ar-SA"/>
    </w:rPr>
  </w:style>
  <w:style w:type="paragraph" w:customStyle="1" w:styleId="Tekstpodstawowywcity31">
    <w:name w:val="Tekst podstawowy wcięty 31"/>
    <w:basedOn w:val="Normal"/>
    <w:uiPriority w:val="99"/>
    <w:rsid w:val="00800136"/>
    <w:pPr>
      <w:widowControl/>
      <w:ind w:left="993" w:hanging="993"/>
    </w:pPr>
    <w:rPr>
      <w:rFonts w:ascii="Arial" w:eastAsia="Times New Roman" w:hAnsi="Arial" w:cs="Arial"/>
      <w:kern w:val="0"/>
      <w:sz w:val="20"/>
      <w:szCs w:val="20"/>
      <w:lang w:eastAsia="ar-SA"/>
    </w:rPr>
  </w:style>
  <w:style w:type="paragraph" w:customStyle="1" w:styleId="Listapunktowana1">
    <w:name w:val="Lista punktowana1"/>
    <w:basedOn w:val="Normal"/>
    <w:uiPriority w:val="99"/>
    <w:rsid w:val="00800136"/>
    <w:pPr>
      <w:widowControl/>
      <w:tabs>
        <w:tab w:val="left" w:pos="8178"/>
      </w:tabs>
      <w:ind w:left="2726" w:hanging="360"/>
    </w:pPr>
    <w:rPr>
      <w:rFonts w:ascii="Arial" w:eastAsia="Times New Roman" w:hAnsi="Arial" w:cs="Arial"/>
      <w:b/>
      <w:bCs/>
      <w:kern w:val="0"/>
      <w:sz w:val="20"/>
      <w:szCs w:val="20"/>
      <w:lang w:eastAsia="ar-SA"/>
    </w:rPr>
  </w:style>
  <w:style w:type="paragraph" w:customStyle="1" w:styleId="StandardowyStandardowy1">
    <w:name w:val="Standardowy.Standardowy1"/>
    <w:uiPriority w:val="99"/>
    <w:rsid w:val="00800136"/>
    <w:pPr>
      <w:suppressAutoHyphens/>
    </w:pPr>
    <w:rPr>
      <w:rFonts w:ascii="Liberation Serif" w:hAnsi="Liberation Serif" w:cs="Liberation Serif"/>
      <w:sz w:val="20"/>
      <w:szCs w:val="20"/>
      <w:lang w:eastAsia="ar-SA"/>
    </w:rPr>
  </w:style>
  <w:style w:type="paragraph" w:customStyle="1" w:styleId="TekstpodstawowyTekstpodstawowyZnakZnak">
    <w:name w:val="Tekst podstawowy.Tekst podstawowy Znak Znak"/>
    <w:basedOn w:val="StandardowyStandardowy1"/>
    <w:uiPriority w:val="99"/>
    <w:rsid w:val="00800136"/>
    <w:pPr>
      <w:tabs>
        <w:tab w:val="left" w:pos="0"/>
      </w:tabs>
    </w:pPr>
    <w:rPr>
      <w:b/>
      <w:bCs/>
    </w:rPr>
  </w:style>
  <w:style w:type="paragraph" w:customStyle="1" w:styleId="Plandokumentu1">
    <w:name w:val="Plan dokumentu1"/>
    <w:basedOn w:val="Normal"/>
    <w:uiPriority w:val="99"/>
    <w:rsid w:val="00800136"/>
    <w:pPr>
      <w:widowControl/>
      <w:shd w:val="clear" w:color="auto" w:fill="000080"/>
    </w:pPr>
    <w:rPr>
      <w:rFonts w:ascii="Tahoma" w:eastAsia="Times New Roman" w:hAnsi="Tahoma" w:cs="Tahoma"/>
      <w:kern w:val="0"/>
      <w:sz w:val="20"/>
      <w:szCs w:val="20"/>
      <w:lang w:eastAsia="ar-SA"/>
    </w:rPr>
  </w:style>
  <w:style w:type="paragraph" w:customStyle="1" w:styleId="BodyText22">
    <w:name w:val="Body Text 22"/>
    <w:basedOn w:val="Normal"/>
    <w:uiPriority w:val="99"/>
    <w:rsid w:val="00800136"/>
    <w:pPr>
      <w:widowControl/>
      <w:spacing w:before="120" w:after="120"/>
      <w:ind w:left="1440"/>
      <w:jc w:val="both"/>
    </w:pPr>
    <w:rPr>
      <w:rFonts w:ascii="Arial" w:eastAsia="Times New Roman" w:hAnsi="Arial" w:cs="Arial"/>
      <w:kern w:val="0"/>
      <w:sz w:val="22"/>
      <w:szCs w:val="22"/>
      <w:lang w:eastAsia="ar-SA"/>
    </w:rPr>
  </w:style>
  <w:style w:type="paragraph" w:customStyle="1" w:styleId="Volume">
    <w:name w:val="Volume"/>
    <w:basedOn w:val="Normal"/>
    <w:next w:val="Normal"/>
    <w:uiPriority w:val="99"/>
    <w:rsid w:val="00800136"/>
    <w:pPr>
      <w:pageBreakBefore/>
      <w:spacing w:before="360" w:line="360" w:lineRule="exact"/>
      <w:jc w:val="center"/>
    </w:pPr>
    <w:rPr>
      <w:rFonts w:ascii="Arial" w:eastAsia="Times New Roman" w:hAnsi="Arial" w:cs="Arial"/>
      <w:b/>
      <w:bCs/>
      <w:kern w:val="0"/>
      <w:sz w:val="36"/>
      <w:szCs w:val="36"/>
      <w:lang w:val="cs-CZ" w:eastAsia="ar-SA"/>
    </w:rPr>
  </w:style>
  <w:style w:type="paragraph" w:customStyle="1" w:styleId="Zawartotabeli">
    <w:name w:val="Zawartość tabeli"/>
    <w:basedOn w:val="Normal"/>
    <w:uiPriority w:val="99"/>
    <w:rsid w:val="00800136"/>
    <w:pPr>
      <w:widowControl/>
      <w:suppressLineNumbers/>
    </w:pPr>
    <w:rPr>
      <w:rFonts w:eastAsia="Times New Roman"/>
      <w:kern w:val="0"/>
      <w:lang w:eastAsia="ar-SA"/>
    </w:rPr>
  </w:style>
  <w:style w:type="paragraph" w:customStyle="1" w:styleId="Nagwektabeli">
    <w:name w:val="Nagłówek tabeli"/>
    <w:basedOn w:val="Zawartotabeli"/>
    <w:uiPriority w:val="99"/>
    <w:rsid w:val="00800136"/>
    <w:pPr>
      <w:jc w:val="center"/>
    </w:pPr>
    <w:rPr>
      <w:b/>
      <w:bCs/>
    </w:rPr>
  </w:style>
  <w:style w:type="paragraph" w:customStyle="1" w:styleId="Spistreci10">
    <w:name w:val="Spis treści 10"/>
    <w:basedOn w:val="Indeks"/>
    <w:uiPriority w:val="99"/>
    <w:rsid w:val="00800136"/>
    <w:pPr>
      <w:widowControl/>
      <w:tabs>
        <w:tab w:val="right" w:leader="dot" w:pos="12184"/>
      </w:tabs>
      <w:ind w:left="2547"/>
    </w:pPr>
    <w:rPr>
      <w:rFonts w:eastAsia="Times New Roman"/>
      <w:kern w:val="0"/>
      <w:lang w:eastAsia="ar-SA"/>
    </w:rPr>
  </w:style>
  <w:style w:type="paragraph" w:customStyle="1" w:styleId="Zawartoramki">
    <w:name w:val="Zawartość ramki"/>
    <w:basedOn w:val="BodyText"/>
    <w:uiPriority w:val="99"/>
    <w:rsid w:val="00800136"/>
    <w:pPr>
      <w:widowControl/>
      <w:spacing w:after="120" w:line="240" w:lineRule="auto"/>
    </w:pPr>
    <w:rPr>
      <w:rFonts w:eastAsia="Times New Roman"/>
      <w:kern w:val="0"/>
      <w:lang w:eastAsia="ar-SA"/>
    </w:rPr>
  </w:style>
  <w:style w:type="paragraph" w:customStyle="1" w:styleId="Nagwek3">
    <w:name w:val="Nagłówek3"/>
    <w:basedOn w:val="Normal"/>
    <w:next w:val="BodyText"/>
    <w:uiPriority w:val="99"/>
    <w:rsid w:val="00800136"/>
    <w:pPr>
      <w:keepNext/>
      <w:widowControl/>
      <w:spacing w:before="240" w:after="120"/>
    </w:pPr>
    <w:rPr>
      <w:rFonts w:ascii="Arial" w:eastAsia="Arial Unicode MS" w:hAnsi="Arial" w:cs="Arial"/>
      <w:kern w:val="0"/>
      <w:sz w:val="28"/>
      <w:szCs w:val="28"/>
      <w:lang w:eastAsia="ar-SA"/>
    </w:rPr>
  </w:style>
  <w:style w:type="paragraph" w:styleId="Revision">
    <w:name w:val="Revision"/>
    <w:uiPriority w:val="99"/>
    <w:rsid w:val="00800136"/>
    <w:pPr>
      <w:suppressAutoHyphens/>
    </w:pPr>
    <w:rPr>
      <w:rFonts w:ascii="Liberation Serif" w:hAnsi="Liberation Serif" w:cs="Liberation Serif"/>
      <w:sz w:val="24"/>
      <w:szCs w:val="24"/>
      <w:lang w:eastAsia="ar-SA"/>
    </w:rPr>
  </w:style>
  <w:style w:type="paragraph" w:customStyle="1" w:styleId="Tekstkomentarza2">
    <w:name w:val="Tekst komentarza2"/>
    <w:basedOn w:val="Normal"/>
    <w:uiPriority w:val="99"/>
    <w:rsid w:val="00800136"/>
    <w:pPr>
      <w:widowControl/>
    </w:pPr>
    <w:rPr>
      <w:rFonts w:eastAsia="Times New Roman"/>
      <w:kern w:val="0"/>
      <w:sz w:val="20"/>
      <w:szCs w:val="20"/>
      <w:lang w:eastAsia="ar-SA"/>
    </w:rPr>
  </w:style>
  <w:style w:type="paragraph" w:customStyle="1" w:styleId="Standard">
    <w:name w:val="Standard"/>
    <w:uiPriority w:val="99"/>
    <w:rsid w:val="00800136"/>
    <w:pPr>
      <w:widowControl w:val="0"/>
      <w:suppressAutoHyphens/>
    </w:pPr>
    <w:rPr>
      <w:rFonts w:eastAsia="Arial Unicode MS"/>
      <w:kern w:val="2"/>
      <w:sz w:val="24"/>
      <w:szCs w:val="24"/>
      <w:lang w:eastAsia="hi-IN" w:bidi="hi-IN"/>
    </w:rPr>
  </w:style>
  <w:style w:type="paragraph" w:customStyle="1" w:styleId="Nagwek11">
    <w:name w:val="Nagłówek 11"/>
    <w:basedOn w:val="Standard"/>
    <w:next w:val="Standard"/>
    <w:uiPriority w:val="99"/>
    <w:rsid w:val="00800136"/>
    <w:pPr>
      <w:keepNext/>
      <w:spacing w:before="240" w:after="60"/>
    </w:pPr>
    <w:rPr>
      <w:rFonts w:ascii="Arial" w:hAnsi="Arial" w:cs="Arial"/>
      <w:b/>
      <w:bCs/>
      <w:sz w:val="32"/>
      <w:szCs w:val="32"/>
    </w:rPr>
  </w:style>
  <w:style w:type="paragraph" w:customStyle="1" w:styleId="Textbody">
    <w:name w:val="Text body"/>
    <w:basedOn w:val="Normal"/>
    <w:uiPriority w:val="99"/>
    <w:rsid w:val="00800136"/>
    <w:pPr>
      <w:spacing w:after="120"/>
    </w:pPr>
    <w:rPr>
      <w:rFonts w:ascii="Times New Roman" w:eastAsia="Arial Unicode MS" w:hAnsi="Times New Roman" w:cs="Times New Roman"/>
      <w:kern w:val="2"/>
      <w:lang w:eastAsia="hi-IN" w:bidi="hi-IN"/>
    </w:rPr>
  </w:style>
  <w:style w:type="paragraph" w:customStyle="1" w:styleId="Nagwek4">
    <w:name w:val="Nagłówek4"/>
    <w:basedOn w:val="Standard"/>
    <w:next w:val="Normal"/>
    <w:uiPriority w:val="99"/>
    <w:rsid w:val="00800136"/>
    <w:pPr>
      <w:keepNext/>
      <w:spacing w:before="240" w:after="120"/>
    </w:pPr>
    <w:rPr>
      <w:rFonts w:ascii="Arial" w:hAnsi="Arial" w:cs="Arial"/>
      <w:sz w:val="28"/>
      <w:szCs w:val="28"/>
    </w:rPr>
  </w:style>
  <w:style w:type="paragraph" w:customStyle="1" w:styleId="Nagwek81">
    <w:name w:val="Nagłówek 81"/>
    <w:basedOn w:val="Standard"/>
    <w:next w:val="Standard"/>
    <w:uiPriority w:val="99"/>
    <w:rsid w:val="00800136"/>
    <w:pPr>
      <w:keepNext/>
    </w:pPr>
    <w:rPr>
      <w:b/>
      <w:bCs/>
      <w:spacing w:val="-4"/>
      <w:sz w:val="22"/>
      <w:szCs w:val="22"/>
    </w:rPr>
  </w:style>
  <w:style w:type="paragraph" w:customStyle="1" w:styleId="Stopka1">
    <w:name w:val="Stopka1"/>
    <w:basedOn w:val="Standard"/>
    <w:uiPriority w:val="99"/>
    <w:rsid w:val="00800136"/>
  </w:style>
  <w:style w:type="paragraph" w:customStyle="1" w:styleId="Standarduser">
    <w:name w:val="Standard (user)"/>
    <w:uiPriority w:val="99"/>
    <w:rsid w:val="00800136"/>
    <w:pPr>
      <w:widowControl w:val="0"/>
      <w:suppressAutoHyphens/>
    </w:pPr>
    <w:rPr>
      <w:rFonts w:eastAsia="Arial Unicode MS"/>
      <w:kern w:val="2"/>
      <w:sz w:val="24"/>
      <w:szCs w:val="24"/>
      <w:lang w:eastAsia="hi-IN" w:bidi="hi-IN"/>
    </w:rPr>
  </w:style>
  <w:style w:type="paragraph" w:customStyle="1" w:styleId="Heading1user">
    <w:name w:val="Heading 1 (user)"/>
    <w:next w:val="Standarduser"/>
    <w:uiPriority w:val="99"/>
    <w:rsid w:val="00800136"/>
    <w:pPr>
      <w:keepNext/>
      <w:widowControl w:val="0"/>
      <w:suppressAutoHyphens/>
      <w:spacing w:before="240" w:after="60"/>
    </w:pPr>
    <w:rPr>
      <w:rFonts w:ascii="Arial" w:eastAsia="Arial Unicode MS" w:hAnsi="Arial" w:cs="Arial"/>
      <w:b/>
      <w:bCs/>
      <w:kern w:val="2"/>
      <w:sz w:val="32"/>
      <w:szCs w:val="32"/>
      <w:lang w:eastAsia="hi-IN" w:bidi="hi-IN"/>
    </w:rPr>
  </w:style>
  <w:style w:type="paragraph" w:customStyle="1" w:styleId="Heading8user">
    <w:name w:val="Heading 8 (user)"/>
    <w:next w:val="Standarduser"/>
    <w:uiPriority w:val="99"/>
    <w:rsid w:val="00800136"/>
    <w:pPr>
      <w:keepNext/>
      <w:widowControl w:val="0"/>
      <w:suppressAutoHyphens/>
    </w:pPr>
    <w:rPr>
      <w:rFonts w:eastAsia="Arial Unicode MS"/>
      <w:b/>
      <w:bCs/>
      <w:spacing w:val="-4"/>
      <w:kern w:val="2"/>
      <w:lang w:eastAsia="hi-IN" w:bidi="hi-IN"/>
    </w:rPr>
  </w:style>
  <w:style w:type="paragraph" w:customStyle="1" w:styleId="Headeruser">
    <w:name w:val="Header (user)"/>
    <w:next w:val="Normal"/>
    <w:uiPriority w:val="99"/>
    <w:rsid w:val="00800136"/>
    <w:pPr>
      <w:keepNext/>
      <w:widowControl w:val="0"/>
      <w:suppressAutoHyphens/>
      <w:spacing w:before="240" w:after="120"/>
    </w:pPr>
    <w:rPr>
      <w:rFonts w:ascii="Arial" w:eastAsia="Arial Unicode MS" w:hAnsi="Arial" w:cs="Arial"/>
      <w:kern w:val="2"/>
      <w:sz w:val="28"/>
      <w:szCs w:val="28"/>
      <w:lang w:eastAsia="hi-IN" w:bidi="hi-IN"/>
    </w:rPr>
  </w:style>
  <w:style w:type="paragraph" w:customStyle="1" w:styleId="Nagwek10">
    <w:name w:val="Nagłówek 10"/>
    <w:basedOn w:val="Nagwek2"/>
    <w:next w:val="BodyText"/>
    <w:uiPriority w:val="99"/>
    <w:rsid w:val="00800136"/>
    <w:pPr>
      <w:numPr>
        <w:numId w:val="3"/>
      </w:numPr>
    </w:pPr>
    <w:rPr>
      <w:b/>
      <w:bCs/>
      <w:sz w:val="21"/>
      <w:szCs w:val="21"/>
    </w:rPr>
  </w:style>
  <w:style w:type="paragraph" w:customStyle="1" w:styleId="BodyText21">
    <w:name w:val="Body Text 21"/>
    <w:basedOn w:val="Normal"/>
    <w:uiPriority w:val="99"/>
    <w:rsid w:val="00800136"/>
    <w:pPr>
      <w:widowControl/>
      <w:suppressAutoHyphens w:val="0"/>
      <w:jc w:val="both"/>
    </w:pPr>
    <w:rPr>
      <w:rFonts w:eastAsia="Times New Roman"/>
      <w:kern w:val="0"/>
      <w:sz w:val="20"/>
      <w:szCs w:val="20"/>
      <w:lang w:eastAsia="pl-PL"/>
    </w:rPr>
  </w:style>
  <w:style w:type="paragraph" w:styleId="NoSpacing">
    <w:name w:val="No Spacing"/>
    <w:uiPriority w:val="99"/>
    <w:qFormat/>
    <w:rsid w:val="00800136"/>
    <w:pPr>
      <w:jc w:val="both"/>
    </w:pPr>
    <w:rPr>
      <w:rFonts w:ascii="Liberation Serif" w:hAnsi="Liberation Serif" w:cs="Liberation Serif"/>
      <w:sz w:val="24"/>
      <w:szCs w:val="24"/>
      <w:lang w:eastAsia="en-US"/>
    </w:rPr>
  </w:style>
  <w:style w:type="paragraph" w:customStyle="1" w:styleId="western">
    <w:name w:val="western"/>
    <w:basedOn w:val="Normal"/>
    <w:uiPriority w:val="99"/>
    <w:rsid w:val="00800136"/>
    <w:pPr>
      <w:widowControl/>
      <w:spacing w:before="280" w:after="280"/>
    </w:pPr>
    <w:rPr>
      <w:rFonts w:ascii="Arial" w:eastAsia="Times New Roman" w:hAnsi="Arial" w:cs="Arial"/>
      <w:b/>
      <w:bCs/>
      <w:kern w:val="0"/>
      <w:sz w:val="32"/>
      <w:szCs w:val="32"/>
      <w:lang w:eastAsia="ar-SA"/>
    </w:rPr>
  </w:style>
  <w:style w:type="paragraph" w:customStyle="1" w:styleId="Akapitzlist1">
    <w:name w:val="Akapit z listą1"/>
    <w:basedOn w:val="Normal"/>
    <w:uiPriority w:val="99"/>
    <w:rsid w:val="00800136"/>
    <w:pPr>
      <w:widowControl/>
      <w:spacing w:line="276" w:lineRule="auto"/>
      <w:ind w:left="720"/>
      <w:jc w:val="both"/>
    </w:pPr>
    <w:rPr>
      <w:rFonts w:ascii="Calibri" w:eastAsia="Times New Roman" w:hAnsi="Calibri" w:cs="Calibri"/>
      <w:kern w:val="0"/>
      <w:lang w:eastAsia="ar-SA"/>
    </w:rPr>
  </w:style>
  <w:style w:type="paragraph" w:customStyle="1" w:styleId="Akapitzlist">
    <w:name w:val="Akapit z listą"/>
    <w:basedOn w:val="Standard"/>
    <w:uiPriority w:val="99"/>
    <w:rsid w:val="00800136"/>
    <w:pPr>
      <w:autoSpaceDN w:val="0"/>
      <w:ind w:left="720"/>
    </w:pPr>
    <w:rPr>
      <w:rFonts w:ascii="Calibri" w:eastAsia="Times New Roman" w:hAnsi="Calibri" w:cs="Calibri"/>
      <w:kern w:val="3"/>
      <w:sz w:val="20"/>
      <w:szCs w:val="20"/>
      <w:lang w:val="en-US" w:eastAsia="en-US" w:bidi="ar-SA"/>
    </w:rPr>
  </w:style>
  <w:style w:type="character" w:customStyle="1" w:styleId="BezodstpwZnak">
    <w:name w:val="Bez odstępów Znak"/>
    <w:basedOn w:val="DefaultParagraphFont"/>
    <w:link w:val="Bezodstpw"/>
    <w:uiPriority w:val="99"/>
    <w:locked/>
    <w:rsid w:val="00800136"/>
    <w:rPr>
      <w:rFonts w:ascii="Liberation Serif" w:hAnsi="Liberation Serif" w:cs="Liberation Serif"/>
      <w:sz w:val="22"/>
      <w:szCs w:val="22"/>
      <w:lang w:val="pl-PL" w:eastAsia="en-US"/>
    </w:rPr>
  </w:style>
  <w:style w:type="paragraph" w:customStyle="1" w:styleId="Bezodstpw">
    <w:name w:val="Bez odstępów"/>
    <w:link w:val="BezodstpwZnak"/>
    <w:uiPriority w:val="99"/>
    <w:rsid w:val="00800136"/>
    <w:rPr>
      <w:rFonts w:ascii="Liberation Serif" w:hAnsi="Liberation Serif" w:cs="Liberation Serif"/>
      <w:lang w:eastAsia="en-US"/>
    </w:rPr>
  </w:style>
  <w:style w:type="paragraph" w:customStyle="1" w:styleId="ZnakZnakZnakZnakZnakZnakZnak">
    <w:name w:val="Znak Znak Znak Znak Znak Znak Znak"/>
    <w:basedOn w:val="Normal"/>
    <w:uiPriority w:val="99"/>
    <w:rsid w:val="00800136"/>
    <w:pPr>
      <w:widowControl/>
      <w:suppressAutoHyphens w:val="0"/>
    </w:pPr>
    <w:rPr>
      <w:rFonts w:eastAsia="Times New Roman"/>
      <w:kern w:val="0"/>
      <w:lang w:eastAsia="pl-PL"/>
    </w:rPr>
  </w:style>
  <w:style w:type="paragraph" w:customStyle="1" w:styleId="Style5">
    <w:name w:val="Style5"/>
    <w:basedOn w:val="Normal"/>
    <w:uiPriority w:val="99"/>
    <w:rsid w:val="00800136"/>
    <w:pPr>
      <w:suppressAutoHyphens w:val="0"/>
      <w:autoSpaceDE w:val="0"/>
      <w:autoSpaceDN w:val="0"/>
      <w:adjustRightInd w:val="0"/>
      <w:spacing w:line="194" w:lineRule="exact"/>
      <w:ind w:hanging="641"/>
    </w:pPr>
    <w:rPr>
      <w:rFonts w:ascii="Bookman Old Style" w:eastAsia="Times New Roman" w:hAnsi="Bookman Old Style" w:cs="Bookman Old Style"/>
      <w:kern w:val="0"/>
      <w:lang w:eastAsia="pl-PL"/>
    </w:rPr>
  </w:style>
  <w:style w:type="paragraph" w:customStyle="1" w:styleId="Style10">
    <w:name w:val="Style10"/>
    <w:basedOn w:val="Normal"/>
    <w:uiPriority w:val="99"/>
    <w:rsid w:val="00800136"/>
    <w:pPr>
      <w:suppressAutoHyphens w:val="0"/>
      <w:autoSpaceDE w:val="0"/>
      <w:autoSpaceDN w:val="0"/>
      <w:adjustRightInd w:val="0"/>
    </w:pPr>
    <w:rPr>
      <w:rFonts w:ascii="Bookman Old Style" w:eastAsia="Times New Roman" w:hAnsi="Bookman Old Style" w:cs="Bookman Old Style"/>
      <w:kern w:val="0"/>
      <w:lang w:eastAsia="pl-PL"/>
    </w:rPr>
  </w:style>
  <w:style w:type="character" w:styleId="FootnoteReference">
    <w:name w:val="footnote reference"/>
    <w:basedOn w:val="DefaultParagraphFont"/>
    <w:uiPriority w:val="99"/>
    <w:semiHidden/>
    <w:rsid w:val="00800136"/>
    <w:rPr>
      <w:rFonts w:ascii="Times New Roman" w:hAnsi="Times New Roman" w:cs="Times New Roman"/>
      <w:vertAlign w:val="superscript"/>
    </w:rPr>
  </w:style>
  <w:style w:type="character" w:styleId="CommentReference">
    <w:name w:val="annotation reference"/>
    <w:basedOn w:val="DefaultParagraphFont"/>
    <w:uiPriority w:val="99"/>
    <w:semiHidden/>
    <w:rsid w:val="00800136"/>
    <w:rPr>
      <w:rFonts w:ascii="Times New Roman" w:hAnsi="Times New Roman" w:cs="Times New Roman"/>
      <w:sz w:val="16"/>
      <w:szCs w:val="16"/>
    </w:rPr>
  </w:style>
  <w:style w:type="character" w:styleId="PageNumber">
    <w:name w:val="page number"/>
    <w:basedOn w:val="DefaultParagraphFont"/>
    <w:uiPriority w:val="99"/>
    <w:rsid w:val="00800136"/>
    <w:rPr>
      <w:rFonts w:ascii="Times New Roman" w:hAnsi="Times New Roman" w:cs="Times New Roman"/>
    </w:rPr>
  </w:style>
  <w:style w:type="character" w:styleId="EndnoteReference">
    <w:name w:val="endnote reference"/>
    <w:basedOn w:val="DefaultParagraphFont"/>
    <w:uiPriority w:val="99"/>
    <w:semiHidden/>
    <w:rsid w:val="00800136"/>
    <w:rPr>
      <w:rFonts w:ascii="Times New Roman" w:hAnsi="Times New Roman" w:cs="Times New Roman"/>
      <w:vertAlign w:val="superscript"/>
    </w:rPr>
  </w:style>
  <w:style w:type="character" w:customStyle="1" w:styleId="WW8Num5z1">
    <w:name w:val="WW8Num5z1"/>
    <w:uiPriority w:val="99"/>
    <w:rsid w:val="00800136"/>
    <w:rPr>
      <w:rFonts w:ascii="Courier New" w:hAnsi="Courier New" w:cs="Courier New"/>
    </w:rPr>
  </w:style>
  <w:style w:type="character" w:customStyle="1" w:styleId="WW8Num6z0">
    <w:name w:val="WW8Num6z0"/>
    <w:uiPriority w:val="99"/>
    <w:rsid w:val="00800136"/>
    <w:rPr>
      <w:rFonts w:ascii="Symbol" w:hAnsi="Symbol" w:cs="Symbol"/>
    </w:rPr>
  </w:style>
  <w:style w:type="character" w:customStyle="1" w:styleId="WW8Num8z0">
    <w:name w:val="WW8Num8z0"/>
    <w:uiPriority w:val="99"/>
    <w:rsid w:val="00800136"/>
    <w:rPr>
      <w:rFonts w:ascii="Symbol" w:hAnsi="Symbol" w:cs="Symbol"/>
    </w:rPr>
  </w:style>
  <w:style w:type="character" w:customStyle="1" w:styleId="WW8Num9z0">
    <w:name w:val="WW8Num9z0"/>
    <w:uiPriority w:val="99"/>
    <w:rsid w:val="00800136"/>
    <w:rPr>
      <w:rFonts w:ascii="Symbol" w:hAnsi="Symbol" w:cs="Symbol"/>
    </w:rPr>
  </w:style>
  <w:style w:type="character" w:customStyle="1" w:styleId="WW8Num12z0">
    <w:name w:val="WW8Num12z0"/>
    <w:uiPriority w:val="99"/>
    <w:rsid w:val="00800136"/>
    <w:rPr>
      <w:b/>
      <w:bCs/>
      <w:color w:val="auto"/>
    </w:rPr>
  </w:style>
  <w:style w:type="character" w:customStyle="1" w:styleId="WW8Num13z0">
    <w:name w:val="WW8Num13z0"/>
    <w:uiPriority w:val="99"/>
    <w:rsid w:val="00800136"/>
    <w:rPr>
      <w:rFonts w:ascii="Symbol" w:hAnsi="Symbol" w:cs="Symbol"/>
      <w:b/>
      <w:bCs/>
      <w:color w:val="auto"/>
    </w:rPr>
  </w:style>
  <w:style w:type="character" w:customStyle="1" w:styleId="WW8Num16z0">
    <w:name w:val="WW8Num16z0"/>
    <w:uiPriority w:val="99"/>
    <w:rsid w:val="00800136"/>
    <w:rPr>
      <w:rFonts w:ascii="Times New Roman" w:hAnsi="Times New Roman" w:cs="Times New Roman"/>
    </w:rPr>
  </w:style>
  <w:style w:type="character" w:customStyle="1" w:styleId="WW8Num18z0">
    <w:name w:val="WW8Num18z0"/>
    <w:uiPriority w:val="99"/>
    <w:rsid w:val="00800136"/>
    <w:rPr>
      <w:rFonts w:ascii="Arial" w:hAnsi="Arial" w:cs="Arial"/>
    </w:rPr>
  </w:style>
  <w:style w:type="character" w:customStyle="1" w:styleId="WW8Num19z0">
    <w:name w:val="WW8Num19z0"/>
    <w:uiPriority w:val="99"/>
    <w:rsid w:val="00800136"/>
    <w:rPr>
      <w:rFonts w:ascii="Times New Roman" w:hAnsi="Times New Roman" w:cs="Times New Roman"/>
    </w:rPr>
  </w:style>
  <w:style w:type="character" w:customStyle="1" w:styleId="WW8Num23z0">
    <w:name w:val="WW8Num23z0"/>
    <w:uiPriority w:val="99"/>
    <w:rsid w:val="00800136"/>
    <w:rPr>
      <w:rFonts w:ascii="Times New Roman" w:hAnsi="Times New Roman" w:cs="Times New Roman"/>
    </w:rPr>
  </w:style>
  <w:style w:type="character" w:customStyle="1" w:styleId="WW8Num24z0">
    <w:name w:val="WW8Num24z0"/>
    <w:uiPriority w:val="99"/>
    <w:rsid w:val="00800136"/>
    <w:rPr>
      <w:rFonts w:ascii="Arial" w:hAnsi="Arial" w:cs="Arial"/>
    </w:rPr>
  </w:style>
  <w:style w:type="character" w:customStyle="1" w:styleId="WW8Num25z0">
    <w:name w:val="WW8Num25z0"/>
    <w:uiPriority w:val="99"/>
    <w:rsid w:val="00800136"/>
    <w:rPr>
      <w:rFonts w:ascii="Arial" w:hAnsi="Arial" w:cs="Arial"/>
    </w:rPr>
  </w:style>
  <w:style w:type="character" w:customStyle="1" w:styleId="WW8Num26z0">
    <w:name w:val="WW8Num26z0"/>
    <w:uiPriority w:val="99"/>
    <w:rsid w:val="00800136"/>
    <w:rPr>
      <w:rFonts w:ascii="Times New Roman" w:hAnsi="Times New Roman" w:cs="Times New Roman"/>
    </w:rPr>
  </w:style>
  <w:style w:type="character" w:customStyle="1" w:styleId="WW8Num27z0">
    <w:name w:val="WW8Num27z0"/>
    <w:uiPriority w:val="99"/>
    <w:rsid w:val="00800136"/>
    <w:rPr>
      <w:rFonts w:ascii="Arial" w:hAnsi="Arial" w:cs="Arial"/>
    </w:rPr>
  </w:style>
  <w:style w:type="character" w:customStyle="1" w:styleId="WW8Num29z0">
    <w:name w:val="WW8Num29z0"/>
    <w:uiPriority w:val="99"/>
    <w:rsid w:val="00800136"/>
    <w:rPr>
      <w:rFonts w:ascii="Symbol" w:hAnsi="Symbol" w:cs="Symbol"/>
    </w:rPr>
  </w:style>
  <w:style w:type="character" w:customStyle="1" w:styleId="WW8Num31z0">
    <w:name w:val="WW8Num31z0"/>
    <w:uiPriority w:val="99"/>
    <w:rsid w:val="00800136"/>
    <w:rPr>
      <w:rFonts w:ascii="Times New Roman" w:hAnsi="Times New Roman" w:cs="Times New Roman"/>
    </w:rPr>
  </w:style>
  <w:style w:type="character" w:customStyle="1" w:styleId="WW8Num32z0">
    <w:name w:val="WW8Num32z0"/>
    <w:uiPriority w:val="99"/>
    <w:rsid w:val="00800136"/>
    <w:rPr>
      <w:rFonts w:ascii="Symbol" w:hAnsi="Symbol" w:cs="Symbol"/>
    </w:rPr>
  </w:style>
  <w:style w:type="character" w:customStyle="1" w:styleId="WW8Num33z0">
    <w:name w:val="WW8Num33z0"/>
    <w:uiPriority w:val="99"/>
    <w:rsid w:val="00800136"/>
    <w:rPr>
      <w:rFonts w:ascii="Arial" w:hAnsi="Arial" w:cs="Arial"/>
    </w:rPr>
  </w:style>
  <w:style w:type="character" w:customStyle="1" w:styleId="WW8Num40z0">
    <w:name w:val="WW8Num40z0"/>
    <w:uiPriority w:val="99"/>
    <w:rsid w:val="00800136"/>
    <w:rPr>
      <w:rFonts w:ascii="Symbol" w:hAnsi="Symbol" w:cs="Symbol"/>
    </w:rPr>
  </w:style>
  <w:style w:type="character" w:customStyle="1" w:styleId="WW8Num41z0">
    <w:name w:val="WW8Num41z0"/>
    <w:uiPriority w:val="99"/>
    <w:rsid w:val="00800136"/>
    <w:rPr>
      <w:rFonts w:ascii="Arial" w:hAnsi="Arial" w:cs="Arial"/>
    </w:rPr>
  </w:style>
  <w:style w:type="character" w:customStyle="1" w:styleId="Absatz-Standardschriftart">
    <w:name w:val="Absatz-Standardschriftart"/>
    <w:uiPriority w:val="99"/>
    <w:rsid w:val="00800136"/>
  </w:style>
  <w:style w:type="character" w:customStyle="1" w:styleId="WW-Absatz-Standardschriftart">
    <w:name w:val="WW-Absatz-Standardschriftart"/>
    <w:uiPriority w:val="99"/>
    <w:rsid w:val="00800136"/>
  </w:style>
  <w:style w:type="character" w:customStyle="1" w:styleId="WW8Num4z1">
    <w:name w:val="WW8Num4z1"/>
    <w:uiPriority w:val="99"/>
    <w:rsid w:val="00800136"/>
    <w:rPr>
      <w:rFonts w:ascii="Courier New" w:hAnsi="Courier New" w:cs="Courier New"/>
    </w:rPr>
  </w:style>
  <w:style w:type="character" w:customStyle="1" w:styleId="WW8Num5z0">
    <w:name w:val="WW8Num5z0"/>
    <w:uiPriority w:val="99"/>
    <w:rsid w:val="00800136"/>
    <w:rPr>
      <w:rFonts w:ascii="Symbol" w:hAnsi="Symbol" w:cs="Symbol"/>
    </w:rPr>
  </w:style>
  <w:style w:type="character" w:customStyle="1" w:styleId="WW8Num7z0">
    <w:name w:val="WW8Num7z0"/>
    <w:uiPriority w:val="99"/>
    <w:rsid w:val="00800136"/>
    <w:rPr>
      <w:rFonts w:ascii="Times New Roman" w:hAnsi="Times New Roman" w:cs="Times New Roman"/>
    </w:rPr>
  </w:style>
  <w:style w:type="character" w:customStyle="1" w:styleId="WW8Num11z0">
    <w:name w:val="WW8Num11z0"/>
    <w:uiPriority w:val="99"/>
    <w:rsid w:val="00800136"/>
    <w:rPr>
      <w:rFonts w:ascii="Times New Roman" w:hAnsi="Times New Roman" w:cs="Times New Roman"/>
    </w:rPr>
  </w:style>
  <w:style w:type="character" w:customStyle="1" w:styleId="WW8Num15z0">
    <w:name w:val="WW8Num15z0"/>
    <w:uiPriority w:val="99"/>
    <w:rsid w:val="00800136"/>
    <w:rPr>
      <w:rFonts w:ascii="Times New Roman" w:hAnsi="Times New Roman" w:cs="Times New Roman"/>
    </w:rPr>
  </w:style>
  <w:style w:type="character" w:customStyle="1" w:styleId="WW8Num17z0">
    <w:name w:val="WW8Num17z0"/>
    <w:uiPriority w:val="99"/>
    <w:rsid w:val="00800136"/>
    <w:rPr>
      <w:rFonts w:ascii="Symbol" w:hAnsi="Symbol" w:cs="Symbol"/>
    </w:rPr>
  </w:style>
  <w:style w:type="character" w:customStyle="1" w:styleId="WW8Num22z0">
    <w:name w:val="WW8Num22z0"/>
    <w:uiPriority w:val="99"/>
    <w:rsid w:val="00800136"/>
    <w:rPr>
      <w:rFonts w:ascii="Symbol" w:hAnsi="Symbol" w:cs="Symbol"/>
    </w:rPr>
  </w:style>
  <w:style w:type="character" w:customStyle="1" w:styleId="WW8Num28z0">
    <w:name w:val="WW8Num28z0"/>
    <w:uiPriority w:val="99"/>
    <w:rsid w:val="00800136"/>
    <w:rPr>
      <w:rFonts w:ascii="Arial" w:hAnsi="Arial" w:cs="Arial"/>
    </w:rPr>
  </w:style>
  <w:style w:type="character" w:customStyle="1" w:styleId="WW8Num30z0">
    <w:name w:val="WW8Num30z0"/>
    <w:uiPriority w:val="99"/>
    <w:rsid w:val="00800136"/>
    <w:rPr>
      <w:rFonts w:ascii="Symbol" w:hAnsi="Symbol" w:cs="Symbol"/>
    </w:rPr>
  </w:style>
  <w:style w:type="character" w:customStyle="1" w:styleId="WW8Num39z0">
    <w:name w:val="WW8Num39z0"/>
    <w:uiPriority w:val="99"/>
    <w:rsid w:val="00800136"/>
    <w:rPr>
      <w:rFonts w:ascii="Arial" w:hAnsi="Arial" w:cs="Arial"/>
    </w:rPr>
  </w:style>
  <w:style w:type="character" w:customStyle="1" w:styleId="WW-Absatz-Standardschriftart1">
    <w:name w:val="WW-Absatz-Standardschriftart1"/>
    <w:uiPriority w:val="99"/>
    <w:rsid w:val="00800136"/>
  </w:style>
  <w:style w:type="character" w:customStyle="1" w:styleId="WW-Absatz-Standardschriftart11">
    <w:name w:val="WW-Absatz-Standardschriftart11"/>
    <w:uiPriority w:val="99"/>
    <w:rsid w:val="00800136"/>
  </w:style>
  <w:style w:type="character" w:customStyle="1" w:styleId="WW-Absatz-Standardschriftart111">
    <w:name w:val="WW-Absatz-Standardschriftart111"/>
    <w:uiPriority w:val="99"/>
    <w:rsid w:val="00800136"/>
  </w:style>
  <w:style w:type="character" w:customStyle="1" w:styleId="WW8Num3z1">
    <w:name w:val="WW8Num3z1"/>
    <w:uiPriority w:val="99"/>
    <w:rsid w:val="00800136"/>
    <w:rPr>
      <w:sz w:val="22"/>
      <w:szCs w:val="22"/>
    </w:rPr>
  </w:style>
  <w:style w:type="character" w:customStyle="1" w:styleId="WW8Num4z0">
    <w:name w:val="WW8Num4z0"/>
    <w:uiPriority w:val="99"/>
    <w:rsid w:val="00800136"/>
    <w:rPr>
      <w:rFonts w:ascii="Symbol" w:hAnsi="Symbol" w:cs="Symbol"/>
    </w:rPr>
  </w:style>
  <w:style w:type="character" w:customStyle="1" w:styleId="WW8Num7z1">
    <w:name w:val="WW8Num7z1"/>
    <w:uiPriority w:val="99"/>
    <w:rsid w:val="00800136"/>
    <w:rPr>
      <w:rFonts w:ascii="Garamond" w:hAnsi="Garamond" w:cs="Garamond"/>
    </w:rPr>
  </w:style>
  <w:style w:type="character" w:customStyle="1" w:styleId="WW8Num10z0">
    <w:name w:val="WW8Num10z0"/>
    <w:uiPriority w:val="99"/>
    <w:rsid w:val="00800136"/>
    <w:rPr>
      <w:rFonts w:ascii="Arial" w:hAnsi="Arial" w:cs="Arial"/>
    </w:rPr>
  </w:style>
  <w:style w:type="character" w:customStyle="1" w:styleId="WW8Num20z0">
    <w:name w:val="WW8Num20z0"/>
    <w:uiPriority w:val="99"/>
    <w:rsid w:val="00800136"/>
    <w:rPr>
      <w:rFonts w:ascii="Arial" w:hAnsi="Arial" w:cs="Arial"/>
    </w:rPr>
  </w:style>
  <w:style w:type="character" w:customStyle="1" w:styleId="WW8Num34z0">
    <w:name w:val="WW8Num34z0"/>
    <w:uiPriority w:val="99"/>
    <w:rsid w:val="00800136"/>
    <w:rPr>
      <w:rFonts w:ascii="Symbol" w:hAnsi="Symbol" w:cs="Symbol"/>
    </w:rPr>
  </w:style>
  <w:style w:type="character" w:customStyle="1" w:styleId="WW8Num35z0">
    <w:name w:val="WW8Num35z0"/>
    <w:uiPriority w:val="99"/>
    <w:rsid w:val="00800136"/>
    <w:rPr>
      <w:rFonts w:ascii="Arial" w:hAnsi="Arial" w:cs="Arial"/>
    </w:rPr>
  </w:style>
  <w:style w:type="character" w:customStyle="1" w:styleId="WW8Num37z0">
    <w:name w:val="WW8Num37z0"/>
    <w:uiPriority w:val="99"/>
    <w:rsid w:val="00800136"/>
    <w:rPr>
      <w:rFonts w:ascii="Arial" w:hAnsi="Arial" w:cs="Arial"/>
    </w:rPr>
  </w:style>
  <w:style w:type="character" w:customStyle="1" w:styleId="WW8Num42z0">
    <w:name w:val="WW8Num42z0"/>
    <w:uiPriority w:val="99"/>
    <w:rsid w:val="00800136"/>
    <w:rPr>
      <w:rFonts w:ascii="Symbol" w:hAnsi="Symbol" w:cs="Symbol"/>
    </w:rPr>
  </w:style>
  <w:style w:type="character" w:customStyle="1" w:styleId="WW8Num43z0">
    <w:name w:val="WW8Num43z0"/>
    <w:uiPriority w:val="99"/>
    <w:rsid w:val="00800136"/>
    <w:rPr>
      <w:rFonts w:ascii="Symbol" w:hAnsi="Symbol" w:cs="Symbol"/>
    </w:rPr>
  </w:style>
  <w:style w:type="character" w:customStyle="1" w:styleId="WW8Num44z0">
    <w:name w:val="WW8Num44z0"/>
    <w:uiPriority w:val="99"/>
    <w:rsid w:val="00800136"/>
    <w:rPr>
      <w:rFonts w:ascii="Symbol" w:hAnsi="Symbol" w:cs="Symbol"/>
    </w:rPr>
  </w:style>
  <w:style w:type="character" w:customStyle="1" w:styleId="WW8Num45z0">
    <w:name w:val="WW8Num45z0"/>
    <w:uiPriority w:val="99"/>
    <w:rsid w:val="00800136"/>
    <w:rPr>
      <w:rFonts w:ascii="Garamond" w:hAnsi="Garamond" w:cs="Garamond"/>
    </w:rPr>
  </w:style>
  <w:style w:type="character" w:customStyle="1" w:styleId="WW8Num46z0">
    <w:name w:val="WW8Num46z0"/>
    <w:uiPriority w:val="99"/>
    <w:rsid w:val="00800136"/>
    <w:rPr>
      <w:rFonts w:ascii="Arial" w:hAnsi="Arial" w:cs="Arial"/>
    </w:rPr>
  </w:style>
  <w:style w:type="character" w:customStyle="1" w:styleId="WW8Num48z0">
    <w:name w:val="WW8Num48z0"/>
    <w:uiPriority w:val="99"/>
    <w:rsid w:val="00800136"/>
    <w:rPr>
      <w:rFonts w:ascii="Symbol" w:hAnsi="Symbol" w:cs="Symbol"/>
    </w:rPr>
  </w:style>
  <w:style w:type="character" w:customStyle="1" w:styleId="WW8Num49z0">
    <w:name w:val="WW8Num49z0"/>
    <w:uiPriority w:val="99"/>
    <w:rsid w:val="00800136"/>
    <w:rPr>
      <w:rFonts w:ascii="Arial" w:hAnsi="Arial" w:cs="Arial"/>
    </w:rPr>
  </w:style>
  <w:style w:type="character" w:customStyle="1" w:styleId="WW8Num49z1">
    <w:name w:val="WW8Num49z1"/>
    <w:uiPriority w:val="99"/>
    <w:rsid w:val="00800136"/>
    <w:rPr>
      <w:rFonts w:ascii="Courier New" w:hAnsi="Courier New" w:cs="Courier New"/>
    </w:rPr>
  </w:style>
  <w:style w:type="character" w:customStyle="1" w:styleId="WW8Num49z2">
    <w:name w:val="WW8Num49z2"/>
    <w:uiPriority w:val="99"/>
    <w:rsid w:val="00800136"/>
    <w:rPr>
      <w:rFonts w:ascii="Wingdings" w:hAnsi="Wingdings" w:cs="Wingdings"/>
    </w:rPr>
  </w:style>
  <w:style w:type="character" w:customStyle="1" w:styleId="Domylnaczcionkaakapitu2">
    <w:name w:val="Domyślna czcionka akapitu2"/>
    <w:uiPriority w:val="99"/>
    <w:rsid w:val="00800136"/>
  </w:style>
  <w:style w:type="character" w:customStyle="1" w:styleId="WW8Num38z0">
    <w:name w:val="WW8Num38z0"/>
    <w:uiPriority w:val="99"/>
    <w:rsid w:val="00800136"/>
    <w:rPr>
      <w:rFonts w:ascii="Symbol" w:hAnsi="Symbol" w:cs="Symbol"/>
    </w:rPr>
  </w:style>
  <w:style w:type="character" w:customStyle="1" w:styleId="WW8Num50z0">
    <w:name w:val="WW8Num50z0"/>
    <w:uiPriority w:val="99"/>
    <w:rsid w:val="00800136"/>
    <w:rPr>
      <w:rFonts w:ascii="Symbol" w:hAnsi="Symbol" w:cs="Symbol"/>
    </w:rPr>
  </w:style>
  <w:style w:type="character" w:customStyle="1" w:styleId="WW8Num51z0">
    <w:name w:val="WW8Num51z0"/>
    <w:uiPriority w:val="99"/>
    <w:rsid w:val="00800136"/>
    <w:rPr>
      <w:rFonts w:ascii="Arial" w:hAnsi="Arial" w:cs="Arial"/>
    </w:rPr>
  </w:style>
  <w:style w:type="character" w:customStyle="1" w:styleId="WW8Num52z0">
    <w:name w:val="WW8Num52z0"/>
    <w:uiPriority w:val="99"/>
    <w:rsid w:val="00800136"/>
    <w:rPr>
      <w:rFonts w:ascii="Symbol" w:hAnsi="Symbol" w:cs="Symbol"/>
    </w:rPr>
  </w:style>
  <w:style w:type="character" w:customStyle="1" w:styleId="WW8Num53z0">
    <w:name w:val="WW8Num53z0"/>
    <w:uiPriority w:val="99"/>
    <w:rsid w:val="00800136"/>
    <w:rPr>
      <w:rFonts w:ascii="Arial" w:hAnsi="Arial" w:cs="Arial"/>
    </w:rPr>
  </w:style>
  <w:style w:type="character" w:customStyle="1" w:styleId="WW8Num54z0">
    <w:name w:val="WW8Num54z0"/>
    <w:uiPriority w:val="99"/>
    <w:rsid w:val="00800136"/>
    <w:rPr>
      <w:rFonts w:ascii="Arial" w:hAnsi="Arial" w:cs="Arial"/>
    </w:rPr>
  </w:style>
  <w:style w:type="character" w:customStyle="1" w:styleId="WW8Num55z0">
    <w:name w:val="WW8Num55z0"/>
    <w:uiPriority w:val="99"/>
    <w:rsid w:val="00800136"/>
    <w:rPr>
      <w:rFonts w:ascii="Arial" w:hAnsi="Arial" w:cs="Arial"/>
    </w:rPr>
  </w:style>
  <w:style w:type="character" w:customStyle="1" w:styleId="WW8Num56z0">
    <w:name w:val="WW8Num56z0"/>
    <w:uiPriority w:val="99"/>
    <w:rsid w:val="00800136"/>
    <w:rPr>
      <w:rFonts w:ascii="Arial" w:hAnsi="Arial" w:cs="Arial"/>
    </w:rPr>
  </w:style>
  <w:style w:type="character" w:customStyle="1" w:styleId="WW-Absatz-Standardschriftart1111">
    <w:name w:val="WW-Absatz-Standardschriftart1111"/>
    <w:uiPriority w:val="99"/>
    <w:rsid w:val="00800136"/>
  </w:style>
  <w:style w:type="character" w:customStyle="1" w:styleId="WW8Num2z1">
    <w:name w:val="WW8Num2z1"/>
    <w:uiPriority w:val="99"/>
    <w:rsid w:val="00800136"/>
    <w:rPr>
      <w:sz w:val="22"/>
      <w:szCs w:val="22"/>
    </w:rPr>
  </w:style>
  <w:style w:type="character" w:customStyle="1" w:styleId="WW8Num4z2">
    <w:name w:val="WW8Num4z2"/>
    <w:uiPriority w:val="99"/>
    <w:rsid w:val="00800136"/>
    <w:rPr>
      <w:rFonts w:ascii="Wingdings" w:hAnsi="Wingdings" w:cs="Wingdings"/>
    </w:rPr>
  </w:style>
  <w:style w:type="character" w:customStyle="1" w:styleId="WW8Num9z1">
    <w:name w:val="WW8Num9z1"/>
    <w:uiPriority w:val="99"/>
    <w:rsid w:val="00800136"/>
    <w:rPr>
      <w:rFonts w:ascii="Courier New" w:hAnsi="Courier New" w:cs="Courier New"/>
    </w:rPr>
  </w:style>
  <w:style w:type="character" w:customStyle="1" w:styleId="WW8Num9z2">
    <w:name w:val="WW8Num9z2"/>
    <w:uiPriority w:val="99"/>
    <w:rsid w:val="00800136"/>
    <w:rPr>
      <w:rFonts w:ascii="Wingdings" w:hAnsi="Wingdings" w:cs="Wingdings"/>
    </w:rPr>
  </w:style>
  <w:style w:type="character" w:customStyle="1" w:styleId="WW8Num21z0">
    <w:name w:val="WW8Num21z0"/>
    <w:uiPriority w:val="99"/>
    <w:rsid w:val="00800136"/>
    <w:rPr>
      <w:rFonts w:ascii="Times New Roman" w:hAnsi="Times New Roman" w:cs="Times New Roman"/>
    </w:rPr>
  </w:style>
  <w:style w:type="character" w:customStyle="1" w:styleId="WW8Num21z1">
    <w:name w:val="WW8Num21z1"/>
    <w:uiPriority w:val="99"/>
    <w:rsid w:val="00800136"/>
    <w:rPr>
      <w:rFonts w:ascii="Courier New" w:hAnsi="Courier New" w:cs="Courier New"/>
    </w:rPr>
  </w:style>
  <w:style w:type="character" w:customStyle="1" w:styleId="WW8Num21z2">
    <w:name w:val="WW8Num21z2"/>
    <w:uiPriority w:val="99"/>
    <w:rsid w:val="00800136"/>
    <w:rPr>
      <w:rFonts w:ascii="Wingdings" w:hAnsi="Wingdings" w:cs="Wingdings"/>
    </w:rPr>
  </w:style>
  <w:style w:type="character" w:customStyle="1" w:styleId="WW8Num21z3">
    <w:name w:val="WW8Num21z3"/>
    <w:uiPriority w:val="99"/>
    <w:rsid w:val="00800136"/>
    <w:rPr>
      <w:rFonts w:ascii="Symbol" w:hAnsi="Symbol" w:cs="Symbol"/>
    </w:rPr>
  </w:style>
  <w:style w:type="character" w:customStyle="1" w:styleId="WW8Num22z1">
    <w:name w:val="WW8Num22z1"/>
    <w:uiPriority w:val="99"/>
    <w:rsid w:val="00800136"/>
    <w:rPr>
      <w:rFonts w:ascii="Courier New" w:hAnsi="Courier New" w:cs="Courier New"/>
    </w:rPr>
  </w:style>
  <w:style w:type="character" w:customStyle="1" w:styleId="WW8Num22z2">
    <w:name w:val="WW8Num22z2"/>
    <w:uiPriority w:val="99"/>
    <w:rsid w:val="00800136"/>
    <w:rPr>
      <w:rFonts w:ascii="Wingdings" w:hAnsi="Wingdings" w:cs="Wingdings"/>
    </w:rPr>
  </w:style>
  <w:style w:type="character" w:customStyle="1" w:styleId="WW8Num26z1">
    <w:name w:val="WW8Num26z1"/>
    <w:uiPriority w:val="99"/>
    <w:rsid w:val="00800136"/>
    <w:rPr>
      <w:rFonts w:ascii="Courier New" w:hAnsi="Courier New" w:cs="Courier New"/>
    </w:rPr>
  </w:style>
  <w:style w:type="character" w:customStyle="1" w:styleId="WW8Num26z2">
    <w:name w:val="WW8Num26z2"/>
    <w:uiPriority w:val="99"/>
    <w:rsid w:val="00800136"/>
    <w:rPr>
      <w:rFonts w:ascii="Wingdings" w:hAnsi="Wingdings" w:cs="Wingdings"/>
    </w:rPr>
  </w:style>
  <w:style w:type="character" w:customStyle="1" w:styleId="WW8Num26z3">
    <w:name w:val="WW8Num26z3"/>
    <w:uiPriority w:val="99"/>
    <w:rsid w:val="00800136"/>
    <w:rPr>
      <w:rFonts w:ascii="Symbol" w:hAnsi="Symbol" w:cs="Symbol"/>
    </w:rPr>
  </w:style>
  <w:style w:type="character" w:customStyle="1" w:styleId="WW8Num30z1">
    <w:name w:val="WW8Num30z1"/>
    <w:uiPriority w:val="99"/>
    <w:rsid w:val="00800136"/>
    <w:rPr>
      <w:rFonts w:ascii="Courier New" w:hAnsi="Courier New" w:cs="Courier New"/>
    </w:rPr>
  </w:style>
  <w:style w:type="character" w:customStyle="1" w:styleId="WW8Num30z2">
    <w:name w:val="WW8Num30z2"/>
    <w:uiPriority w:val="99"/>
    <w:rsid w:val="00800136"/>
    <w:rPr>
      <w:rFonts w:ascii="Wingdings" w:hAnsi="Wingdings" w:cs="Wingdings"/>
    </w:rPr>
  </w:style>
  <w:style w:type="character" w:customStyle="1" w:styleId="WW8Num32z1">
    <w:name w:val="WW8Num32z1"/>
    <w:uiPriority w:val="99"/>
    <w:rsid w:val="00800136"/>
    <w:rPr>
      <w:rFonts w:ascii="Courier New" w:hAnsi="Courier New" w:cs="Courier New"/>
    </w:rPr>
  </w:style>
  <w:style w:type="character" w:customStyle="1" w:styleId="WW8Num32z2">
    <w:name w:val="WW8Num32z2"/>
    <w:uiPriority w:val="99"/>
    <w:rsid w:val="00800136"/>
    <w:rPr>
      <w:rFonts w:ascii="Wingdings" w:hAnsi="Wingdings" w:cs="Wingdings"/>
    </w:rPr>
  </w:style>
  <w:style w:type="character" w:customStyle="1" w:styleId="WW8Num42z1">
    <w:name w:val="WW8Num42z1"/>
    <w:uiPriority w:val="99"/>
    <w:rsid w:val="00800136"/>
    <w:rPr>
      <w:rFonts w:ascii="Courier New" w:hAnsi="Courier New" w:cs="Courier New"/>
    </w:rPr>
  </w:style>
  <w:style w:type="character" w:customStyle="1" w:styleId="WW8Num42z2">
    <w:name w:val="WW8Num42z2"/>
    <w:uiPriority w:val="99"/>
    <w:rsid w:val="00800136"/>
    <w:rPr>
      <w:rFonts w:ascii="Wingdings" w:hAnsi="Wingdings" w:cs="Wingdings"/>
    </w:rPr>
  </w:style>
  <w:style w:type="character" w:customStyle="1" w:styleId="WW8Num43z1">
    <w:name w:val="WW8Num43z1"/>
    <w:uiPriority w:val="99"/>
    <w:rsid w:val="00800136"/>
    <w:rPr>
      <w:rFonts w:ascii="Courier New" w:hAnsi="Courier New" w:cs="Courier New"/>
    </w:rPr>
  </w:style>
  <w:style w:type="character" w:customStyle="1" w:styleId="WW8Num43z2">
    <w:name w:val="WW8Num43z2"/>
    <w:uiPriority w:val="99"/>
    <w:rsid w:val="00800136"/>
    <w:rPr>
      <w:rFonts w:ascii="Wingdings" w:hAnsi="Wingdings" w:cs="Wingdings"/>
    </w:rPr>
  </w:style>
  <w:style w:type="character" w:customStyle="1" w:styleId="WW8Num44z1">
    <w:name w:val="WW8Num44z1"/>
    <w:uiPriority w:val="99"/>
    <w:rsid w:val="00800136"/>
    <w:rPr>
      <w:rFonts w:ascii="Courier New" w:hAnsi="Courier New" w:cs="Courier New"/>
    </w:rPr>
  </w:style>
  <w:style w:type="character" w:customStyle="1" w:styleId="WW8Num44z2">
    <w:name w:val="WW8Num44z2"/>
    <w:uiPriority w:val="99"/>
    <w:rsid w:val="00800136"/>
    <w:rPr>
      <w:rFonts w:ascii="Wingdings" w:hAnsi="Wingdings" w:cs="Wingdings"/>
    </w:rPr>
  </w:style>
  <w:style w:type="character" w:customStyle="1" w:styleId="WW8Num48z1">
    <w:name w:val="WW8Num48z1"/>
    <w:uiPriority w:val="99"/>
    <w:rsid w:val="00800136"/>
    <w:rPr>
      <w:rFonts w:ascii="Courier New" w:hAnsi="Courier New" w:cs="Courier New"/>
    </w:rPr>
  </w:style>
  <w:style w:type="character" w:customStyle="1" w:styleId="WW8Num48z2">
    <w:name w:val="WW8Num48z2"/>
    <w:uiPriority w:val="99"/>
    <w:rsid w:val="00800136"/>
    <w:rPr>
      <w:rFonts w:ascii="Wingdings" w:hAnsi="Wingdings" w:cs="Wingdings"/>
    </w:rPr>
  </w:style>
  <w:style w:type="character" w:customStyle="1" w:styleId="WW8Num50z1">
    <w:name w:val="WW8Num50z1"/>
    <w:uiPriority w:val="99"/>
    <w:rsid w:val="00800136"/>
    <w:rPr>
      <w:rFonts w:ascii="Courier New" w:hAnsi="Courier New" w:cs="Courier New"/>
    </w:rPr>
  </w:style>
  <w:style w:type="character" w:customStyle="1" w:styleId="WW8Num50z2">
    <w:name w:val="WW8Num50z2"/>
    <w:uiPriority w:val="99"/>
    <w:rsid w:val="00800136"/>
    <w:rPr>
      <w:rFonts w:ascii="Wingdings" w:hAnsi="Wingdings" w:cs="Wingdings"/>
    </w:rPr>
  </w:style>
  <w:style w:type="character" w:customStyle="1" w:styleId="WW8Num52z1">
    <w:name w:val="WW8Num52z1"/>
    <w:uiPriority w:val="99"/>
    <w:rsid w:val="00800136"/>
    <w:rPr>
      <w:rFonts w:ascii="Courier New" w:hAnsi="Courier New" w:cs="Courier New"/>
    </w:rPr>
  </w:style>
  <w:style w:type="character" w:customStyle="1" w:styleId="WW8Num52z2">
    <w:name w:val="WW8Num52z2"/>
    <w:uiPriority w:val="99"/>
    <w:rsid w:val="00800136"/>
    <w:rPr>
      <w:rFonts w:ascii="Wingdings" w:hAnsi="Wingdings" w:cs="Wingdings"/>
    </w:rPr>
  </w:style>
  <w:style w:type="character" w:customStyle="1" w:styleId="WW8NumSt32z0">
    <w:name w:val="WW8NumSt32z0"/>
    <w:uiPriority w:val="99"/>
    <w:rsid w:val="00800136"/>
    <w:rPr>
      <w:rFonts w:ascii="Times New Roman" w:hAnsi="Times New Roman" w:cs="Times New Roman"/>
    </w:rPr>
  </w:style>
  <w:style w:type="character" w:customStyle="1" w:styleId="Domylnaczcionkaakapitu1">
    <w:name w:val="Domyślna czcionka akapitu1"/>
    <w:uiPriority w:val="99"/>
    <w:rsid w:val="00800136"/>
  </w:style>
  <w:style w:type="character" w:customStyle="1" w:styleId="Odwoaniedokomentarza1">
    <w:name w:val="Odwołanie do komentarza1"/>
    <w:uiPriority w:val="99"/>
    <w:rsid w:val="00800136"/>
    <w:rPr>
      <w:sz w:val="16"/>
      <w:szCs w:val="16"/>
    </w:rPr>
  </w:style>
  <w:style w:type="character" w:customStyle="1" w:styleId="TekstkomentarzaZnak">
    <w:name w:val="Tekst komentarza Znak"/>
    <w:uiPriority w:val="99"/>
    <w:rsid w:val="00800136"/>
    <w:rPr>
      <w:lang w:val="pl-PL" w:eastAsia="ar-SA" w:bidi="ar-SA"/>
    </w:rPr>
  </w:style>
  <w:style w:type="character" w:customStyle="1" w:styleId="TematkomentarzaZnak">
    <w:name w:val="Temat komentarza Znak"/>
    <w:uiPriority w:val="99"/>
    <w:rsid w:val="00800136"/>
    <w:rPr>
      <w:b/>
      <w:bCs/>
      <w:lang w:val="pl-PL" w:eastAsia="ar-SA" w:bidi="ar-SA"/>
    </w:rPr>
  </w:style>
  <w:style w:type="character" w:customStyle="1" w:styleId="TekstdymkaZnak">
    <w:name w:val="Tekst dymka Znak"/>
    <w:uiPriority w:val="99"/>
    <w:rsid w:val="00800136"/>
    <w:rPr>
      <w:rFonts w:ascii="Tahoma" w:hAnsi="Tahoma" w:cs="Tahoma"/>
      <w:sz w:val="16"/>
      <w:szCs w:val="16"/>
      <w:lang w:val="pl-PL" w:eastAsia="ar-SA" w:bidi="ar-SA"/>
    </w:rPr>
  </w:style>
  <w:style w:type="character" w:customStyle="1" w:styleId="NormalnyWebZnak">
    <w:name w:val="Normalny (Web) Znak"/>
    <w:uiPriority w:val="99"/>
    <w:rsid w:val="00800136"/>
    <w:rPr>
      <w:lang w:val="pl-PL" w:eastAsia="ar-SA" w:bidi="ar-SA"/>
    </w:rPr>
  </w:style>
  <w:style w:type="character" w:customStyle="1" w:styleId="NagwekZnak">
    <w:name w:val="Nagłówek Znak"/>
    <w:uiPriority w:val="99"/>
    <w:rsid w:val="00800136"/>
    <w:rPr>
      <w:spacing w:val="-4"/>
      <w:sz w:val="22"/>
      <w:szCs w:val="22"/>
    </w:rPr>
  </w:style>
  <w:style w:type="character" w:customStyle="1" w:styleId="TytuZnak">
    <w:name w:val="Tytuł Znak"/>
    <w:uiPriority w:val="99"/>
    <w:rsid w:val="00800136"/>
    <w:rPr>
      <w:rFonts w:ascii="Arial" w:hAnsi="Arial" w:cs="Arial"/>
      <w:b/>
      <w:bCs/>
      <w:sz w:val="32"/>
      <w:szCs w:val="32"/>
      <w:u w:val="single"/>
    </w:rPr>
  </w:style>
  <w:style w:type="character" w:customStyle="1" w:styleId="TekstpodstawowywcityZnak">
    <w:name w:val="Tekst podstawowy wcięty Znak"/>
    <w:uiPriority w:val="99"/>
    <w:rsid w:val="00800136"/>
    <w:rPr>
      <w:sz w:val="24"/>
      <w:szCs w:val="24"/>
    </w:rPr>
  </w:style>
  <w:style w:type="character" w:customStyle="1" w:styleId="Tekstpodstawowywcity2Znak">
    <w:name w:val="Tekst podstawowy wcięty 2 Znak"/>
    <w:uiPriority w:val="99"/>
    <w:rsid w:val="00800136"/>
  </w:style>
  <w:style w:type="character" w:customStyle="1" w:styleId="Tekstpodstawowywcity3Znak">
    <w:name w:val="Tekst podstawowy wcięty 3 Znak"/>
    <w:uiPriority w:val="99"/>
    <w:rsid w:val="00800136"/>
  </w:style>
  <w:style w:type="character" w:customStyle="1" w:styleId="TekstpodstawowyZnak">
    <w:name w:val="Tekst podstawowy Znak"/>
    <w:uiPriority w:val="99"/>
    <w:rsid w:val="00800136"/>
    <w:rPr>
      <w:sz w:val="24"/>
      <w:szCs w:val="24"/>
    </w:rPr>
  </w:style>
  <w:style w:type="character" w:customStyle="1" w:styleId="StopkaZnak">
    <w:name w:val="Stopka Znak"/>
    <w:uiPriority w:val="99"/>
    <w:rsid w:val="00800136"/>
    <w:rPr>
      <w:sz w:val="24"/>
      <w:szCs w:val="24"/>
    </w:rPr>
  </w:style>
  <w:style w:type="character" w:customStyle="1" w:styleId="Tekstpodstawowy2Znak">
    <w:name w:val="Tekst podstawowy 2 Znak"/>
    <w:uiPriority w:val="99"/>
    <w:rsid w:val="00800136"/>
    <w:rPr>
      <w:i/>
      <w:iCs/>
      <w:sz w:val="24"/>
      <w:szCs w:val="24"/>
    </w:rPr>
  </w:style>
  <w:style w:type="character" w:customStyle="1" w:styleId="Tekstpodstawowy3Znak">
    <w:name w:val="Tekst podstawowy 3 Znak"/>
    <w:uiPriority w:val="99"/>
    <w:rsid w:val="00800136"/>
    <w:rPr>
      <w:sz w:val="16"/>
      <w:szCs w:val="16"/>
    </w:rPr>
  </w:style>
  <w:style w:type="character" w:customStyle="1" w:styleId="PlandokumentuZnak">
    <w:name w:val="Plan dokumentu Znak"/>
    <w:uiPriority w:val="99"/>
    <w:rsid w:val="00800136"/>
    <w:rPr>
      <w:rFonts w:ascii="Tahoma" w:hAnsi="Tahoma" w:cs="Tahoma"/>
      <w:shd w:val="clear" w:color="auto" w:fill="000080"/>
    </w:rPr>
  </w:style>
  <w:style w:type="character" w:customStyle="1" w:styleId="TekstprzypisukocowegoZnak">
    <w:name w:val="Tekst przypisu końcowego Znak"/>
    <w:uiPriority w:val="99"/>
    <w:rsid w:val="00800136"/>
  </w:style>
  <w:style w:type="character" w:customStyle="1" w:styleId="Znakiprzypiswkocowych">
    <w:name w:val="Znaki przypisów końcowych"/>
    <w:uiPriority w:val="99"/>
    <w:rsid w:val="00800136"/>
    <w:rPr>
      <w:vertAlign w:val="superscript"/>
    </w:rPr>
  </w:style>
  <w:style w:type="character" w:customStyle="1" w:styleId="ZnakZnak">
    <w:name w:val="Znak Znak"/>
    <w:uiPriority w:val="99"/>
    <w:rsid w:val="00800136"/>
    <w:rPr>
      <w:lang w:val="pl-PL" w:eastAsia="ar-SA" w:bidi="ar-SA"/>
    </w:rPr>
  </w:style>
  <w:style w:type="character" w:customStyle="1" w:styleId="Odwoaniedokomentarza2">
    <w:name w:val="Odwołanie do komentarza2"/>
    <w:uiPriority w:val="99"/>
    <w:rsid w:val="00800136"/>
    <w:rPr>
      <w:sz w:val="16"/>
      <w:szCs w:val="16"/>
    </w:rPr>
  </w:style>
  <w:style w:type="character" w:customStyle="1" w:styleId="TekstkomentarzaZnak1">
    <w:name w:val="Tekst komentarza Znak1"/>
    <w:uiPriority w:val="99"/>
    <w:rsid w:val="00800136"/>
  </w:style>
  <w:style w:type="character" w:customStyle="1" w:styleId="Symbolewypunktowania">
    <w:name w:val="Symbole wypunktowania"/>
    <w:uiPriority w:val="99"/>
    <w:rsid w:val="00800136"/>
    <w:rPr>
      <w:rFonts w:ascii="OpenSymbol" w:hAnsi="OpenSymbol" w:cs="OpenSymbol"/>
    </w:rPr>
  </w:style>
  <w:style w:type="character" w:customStyle="1" w:styleId="ZwykytekstZnak1">
    <w:name w:val="Zwykły tekst Znak1"/>
    <w:uiPriority w:val="99"/>
    <w:semiHidden/>
    <w:rsid w:val="00800136"/>
    <w:rPr>
      <w:rFonts w:ascii="Consolas" w:hAnsi="Consolas" w:cs="Consolas"/>
      <w:sz w:val="21"/>
      <w:szCs w:val="21"/>
    </w:rPr>
  </w:style>
  <w:style w:type="character" w:customStyle="1" w:styleId="st">
    <w:name w:val="st"/>
    <w:uiPriority w:val="99"/>
    <w:rsid w:val="00800136"/>
  </w:style>
  <w:style w:type="character" w:customStyle="1" w:styleId="text1">
    <w:name w:val="text1"/>
    <w:uiPriority w:val="99"/>
    <w:rsid w:val="00800136"/>
    <w:rPr>
      <w:rFonts w:ascii="Verdana" w:hAnsi="Verdana" w:cs="Verdana"/>
      <w:color w:val="000000"/>
      <w:sz w:val="20"/>
      <w:szCs w:val="20"/>
    </w:rPr>
  </w:style>
  <w:style w:type="character" w:styleId="PlaceholderText">
    <w:name w:val="Placeholder Text"/>
    <w:basedOn w:val="DefaultParagraphFont"/>
    <w:uiPriority w:val="99"/>
    <w:semiHidden/>
    <w:rsid w:val="00800136"/>
    <w:rPr>
      <w:rFonts w:ascii="Times New Roman" w:hAnsi="Times New Roman" w:cs="Times New Roman"/>
      <w:color w:val="808080"/>
    </w:rPr>
  </w:style>
  <w:style w:type="character" w:customStyle="1" w:styleId="FontStyle17">
    <w:name w:val="Font Style17"/>
    <w:basedOn w:val="DefaultParagraphFont"/>
    <w:uiPriority w:val="99"/>
    <w:rsid w:val="00800136"/>
    <w:rPr>
      <w:rFonts w:ascii="Calibri" w:hAnsi="Calibri" w:cs="Calibri"/>
      <w:b/>
      <w:bCs/>
      <w:sz w:val="20"/>
      <w:szCs w:val="20"/>
    </w:rPr>
  </w:style>
  <w:style w:type="table" w:styleId="TableGrid">
    <w:name w:val="Table Grid"/>
    <w:basedOn w:val="TableNormal"/>
    <w:uiPriority w:val="99"/>
    <w:rsid w:val="00800136"/>
    <w:rPr>
      <w:rFonts w:ascii="Liberation Serif" w:hAnsi="Liberation Serif" w:cs="Liberation Serif"/>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9">
    <w:name w:val="toc 9"/>
    <w:basedOn w:val="Indeks"/>
    <w:autoRedefine/>
    <w:uiPriority w:val="99"/>
    <w:semiHidden/>
    <w:rsid w:val="00800136"/>
    <w:pPr>
      <w:widowControl/>
      <w:tabs>
        <w:tab w:val="right" w:leader="dot" w:pos="11901"/>
      </w:tabs>
      <w:ind w:left="2264"/>
    </w:pPr>
    <w:rPr>
      <w:rFonts w:eastAsia="Times New Roman"/>
      <w:kern w:val="0"/>
      <w:lang w:eastAsia="ar-SA"/>
    </w:rPr>
  </w:style>
  <w:style w:type="paragraph" w:styleId="TOC8">
    <w:name w:val="toc 8"/>
    <w:basedOn w:val="Indeks"/>
    <w:autoRedefine/>
    <w:uiPriority w:val="99"/>
    <w:semiHidden/>
    <w:rsid w:val="00800136"/>
    <w:pPr>
      <w:widowControl/>
      <w:tabs>
        <w:tab w:val="right" w:leader="dot" w:pos="11618"/>
      </w:tabs>
      <w:ind w:left="1981"/>
    </w:pPr>
    <w:rPr>
      <w:rFonts w:eastAsia="Times New Roman"/>
      <w:kern w:val="0"/>
      <w:lang w:eastAsia="ar-SA"/>
    </w:rPr>
  </w:style>
  <w:style w:type="paragraph" w:styleId="TOC7">
    <w:name w:val="toc 7"/>
    <w:basedOn w:val="Indeks"/>
    <w:autoRedefine/>
    <w:uiPriority w:val="99"/>
    <w:semiHidden/>
    <w:rsid w:val="00800136"/>
    <w:pPr>
      <w:widowControl/>
      <w:tabs>
        <w:tab w:val="right" w:leader="dot" w:pos="11335"/>
      </w:tabs>
      <w:ind w:left="1698"/>
    </w:pPr>
    <w:rPr>
      <w:rFonts w:eastAsia="Times New Roman"/>
      <w:kern w:val="0"/>
      <w:lang w:eastAsia="ar-SA"/>
    </w:rPr>
  </w:style>
  <w:style w:type="paragraph" w:styleId="TOC6">
    <w:name w:val="toc 6"/>
    <w:basedOn w:val="Indeks"/>
    <w:autoRedefine/>
    <w:uiPriority w:val="99"/>
    <w:semiHidden/>
    <w:rsid w:val="00800136"/>
    <w:pPr>
      <w:widowControl/>
      <w:tabs>
        <w:tab w:val="right" w:leader="dot" w:pos="11052"/>
      </w:tabs>
      <w:ind w:left="1415"/>
    </w:pPr>
    <w:rPr>
      <w:rFonts w:eastAsia="Times New Roman"/>
      <w:kern w:val="0"/>
      <w:lang w:eastAsia="ar-SA"/>
    </w:rPr>
  </w:style>
  <w:style w:type="paragraph" w:styleId="TOC5">
    <w:name w:val="toc 5"/>
    <w:basedOn w:val="Indeks"/>
    <w:autoRedefine/>
    <w:uiPriority w:val="99"/>
    <w:semiHidden/>
    <w:rsid w:val="00800136"/>
    <w:pPr>
      <w:widowControl/>
      <w:tabs>
        <w:tab w:val="right" w:leader="dot" w:pos="10769"/>
      </w:tabs>
      <w:ind w:left="1132"/>
    </w:pPr>
    <w:rPr>
      <w:rFonts w:eastAsia="Times New Roman"/>
      <w:kern w:val="0"/>
      <w:lang w:eastAsia="ar-SA"/>
    </w:rPr>
  </w:style>
  <w:style w:type="paragraph" w:styleId="TOC4">
    <w:name w:val="toc 4"/>
    <w:basedOn w:val="Indeks"/>
    <w:autoRedefine/>
    <w:uiPriority w:val="99"/>
    <w:semiHidden/>
    <w:rsid w:val="00800136"/>
    <w:pPr>
      <w:widowControl/>
      <w:tabs>
        <w:tab w:val="right" w:leader="dot" w:pos="10486"/>
      </w:tabs>
      <w:ind w:left="849"/>
    </w:pPr>
    <w:rPr>
      <w:rFonts w:eastAsia="Times New Roman"/>
      <w:kern w:val="0"/>
      <w:lang w:eastAsia="ar-SA"/>
    </w:rPr>
  </w:style>
  <w:style w:type="paragraph" w:styleId="TOC3">
    <w:name w:val="toc 3"/>
    <w:basedOn w:val="Indeks"/>
    <w:autoRedefine/>
    <w:uiPriority w:val="99"/>
    <w:semiHidden/>
    <w:rsid w:val="00800136"/>
    <w:pPr>
      <w:widowControl/>
      <w:tabs>
        <w:tab w:val="right" w:leader="dot" w:pos="10203"/>
      </w:tabs>
      <w:ind w:left="566"/>
    </w:pPr>
    <w:rPr>
      <w:rFonts w:eastAsia="Times New Roman"/>
      <w:kern w:val="0"/>
      <w:lang w:eastAsia="ar-SA"/>
    </w:rPr>
  </w:style>
  <w:style w:type="paragraph" w:styleId="TOC2">
    <w:name w:val="toc 2"/>
    <w:basedOn w:val="Indeks"/>
    <w:autoRedefine/>
    <w:uiPriority w:val="99"/>
    <w:semiHidden/>
    <w:rsid w:val="00800136"/>
    <w:pPr>
      <w:widowControl/>
      <w:tabs>
        <w:tab w:val="right" w:leader="dot" w:pos="9920"/>
      </w:tabs>
      <w:ind w:left="283"/>
    </w:pPr>
    <w:rPr>
      <w:rFonts w:eastAsia="Times New Roman"/>
      <w:kern w:val="0"/>
      <w:lang w:eastAsia="ar-SA"/>
    </w:rPr>
  </w:style>
  <w:style w:type="paragraph" w:customStyle="1" w:styleId="Tekstwstpniesformatowany">
    <w:name w:val="Tekst wstępnie sformatowany"/>
    <w:basedOn w:val="Normal"/>
    <w:uiPriority w:val="99"/>
    <w:rsid w:val="00800136"/>
    <w:rPr>
      <w:rFonts w:eastAsia="Times New Roman"/>
      <w:kern w:val="0"/>
      <w:sz w:val="20"/>
      <w:szCs w:val="20"/>
      <w:lang w:eastAsia="pl-PL"/>
    </w:rPr>
  </w:style>
  <w:style w:type="paragraph" w:customStyle="1" w:styleId="gmail-justify">
    <w:name w:val="gmail-justify"/>
    <w:basedOn w:val="Normal"/>
    <w:uiPriority w:val="99"/>
    <w:rsid w:val="00986E7D"/>
    <w:pPr>
      <w:widowControl/>
      <w:suppressAutoHyphens w:val="0"/>
      <w:spacing w:before="100" w:beforeAutospacing="1" w:after="100" w:afterAutospacing="1"/>
    </w:pPr>
    <w:rPr>
      <w:rFonts w:eastAsia="Times New Roman"/>
      <w:kern w:val="0"/>
      <w:lang w:eastAsia="pl-PL"/>
    </w:rPr>
  </w:style>
  <w:style w:type="character" w:customStyle="1" w:styleId="WW8Num1z0">
    <w:name w:val="WW8Num1z0"/>
    <w:uiPriority w:val="99"/>
    <w:rsid w:val="006126C2"/>
    <w:rPr>
      <w:rFonts w:ascii="Arial" w:hAnsi="Arial" w:cs="Arial"/>
      <w:b/>
      <w:bCs/>
      <w:sz w:val="20"/>
      <w:szCs w:val="20"/>
      <w:lang w:eastAsia="ar-SA" w:bidi="ar-SA"/>
    </w:rPr>
  </w:style>
  <w:style w:type="character" w:customStyle="1" w:styleId="WW8Num2z0">
    <w:name w:val="WW8Num2z0"/>
    <w:uiPriority w:val="99"/>
    <w:rsid w:val="006126C2"/>
  </w:style>
  <w:style w:type="character" w:customStyle="1" w:styleId="WW8Num3z0">
    <w:name w:val="WW8Num3z0"/>
    <w:uiPriority w:val="99"/>
    <w:rsid w:val="006126C2"/>
    <w:rPr>
      <w:rFonts w:ascii="Symbol" w:hAnsi="Symbol" w:cs="Symbol"/>
    </w:rPr>
  </w:style>
  <w:style w:type="character" w:customStyle="1" w:styleId="WW8Num9z3">
    <w:name w:val="WW8Num9z3"/>
    <w:uiPriority w:val="99"/>
    <w:rsid w:val="006126C2"/>
  </w:style>
  <w:style w:type="character" w:customStyle="1" w:styleId="WW8Num9z4">
    <w:name w:val="WW8Num9z4"/>
    <w:uiPriority w:val="99"/>
    <w:rsid w:val="006126C2"/>
  </w:style>
  <w:style w:type="character" w:customStyle="1" w:styleId="WW8Num9z5">
    <w:name w:val="WW8Num9z5"/>
    <w:uiPriority w:val="99"/>
    <w:rsid w:val="006126C2"/>
  </w:style>
  <w:style w:type="character" w:customStyle="1" w:styleId="WW8Num9z6">
    <w:name w:val="WW8Num9z6"/>
    <w:uiPriority w:val="99"/>
    <w:rsid w:val="006126C2"/>
  </w:style>
  <w:style w:type="character" w:customStyle="1" w:styleId="WW8Num9z7">
    <w:name w:val="WW8Num9z7"/>
    <w:uiPriority w:val="99"/>
    <w:rsid w:val="006126C2"/>
  </w:style>
  <w:style w:type="character" w:customStyle="1" w:styleId="WW8Num9z8">
    <w:name w:val="WW8Num9z8"/>
    <w:uiPriority w:val="99"/>
    <w:rsid w:val="006126C2"/>
  </w:style>
  <w:style w:type="character" w:customStyle="1" w:styleId="WW8Num10z1">
    <w:name w:val="WW8Num10z1"/>
    <w:uiPriority w:val="99"/>
    <w:rsid w:val="006126C2"/>
  </w:style>
  <w:style w:type="character" w:customStyle="1" w:styleId="WW8Num10z2">
    <w:name w:val="WW8Num10z2"/>
    <w:uiPriority w:val="99"/>
    <w:rsid w:val="006126C2"/>
  </w:style>
  <w:style w:type="character" w:customStyle="1" w:styleId="WW8Num10z3">
    <w:name w:val="WW8Num10z3"/>
    <w:uiPriority w:val="99"/>
    <w:rsid w:val="006126C2"/>
  </w:style>
  <w:style w:type="character" w:customStyle="1" w:styleId="WW8Num10z4">
    <w:name w:val="WW8Num10z4"/>
    <w:uiPriority w:val="99"/>
    <w:rsid w:val="006126C2"/>
  </w:style>
  <w:style w:type="character" w:customStyle="1" w:styleId="WW8Num10z5">
    <w:name w:val="WW8Num10z5"/>
    <w:uiPriority w:val="99"/>
    <w:rsid w:val="006126C2"/>
  </w:style>
  <w:style w:type="character" w:customStyle="1" w:styleId="WW8Num10z6">
    <w:name w:val="WW8Num10z6"/>
    <w:uiPriority w:val="99"/>
    <w:rsid w:val="006126C2"/>
  </w:style>
  <w:style w:type="character" w:customStyle="1" w:styleId="WW8Num10z7">
    <w:name w:val="WW8Num10z7"/>
    <w:uiPriority w:val="99"/>
    <w:rsid w:val="006126C2"/>
  </w:style>
  <w:style w:type="character" w:customStyle="1" w:styleId="WW8Num10z8">
    <w:name w:val="WW8Num10z8"/>
    <w:uiPriority w:val="99"/>
    <w:rsid w:val="006126C2"/>
  </w:style>
  <w:style w:type="character" w:customStyle="1" w:styleId="WW8Num11z1">
    <w:name w:val="WW8Num11z1"/>
    <w:uiPriority w:val="99"/>
    <w:rsid w:val="006126C2"/>
  </w:style>
  <w:style w:type="character" w:customStyle="1" w:styleId="WW8Num11z2">
    <w:name w:val="WW8Num11z2"/>
    <w:uiPriority w:val="99"/>
    <w:rsid w:val="006126C2"/>
  </w:style>
  <w:style w:type="character" w:customStyle="1" w:styleId="WW8Num11z3">
    <w:name w:val="WW8Num11z3"/>
    <w:uiPriority w:val="99"/>
    <w:rsid w:val="006126C2"/>
  </w:style>
  <w:style w:type="character" w:customStyle="1" w:styleId="WW8Num11z4">
    <w:name w:val="WW8Num11z4"/>
    <w:uiPriority w:val="99"/>
    <w:rsid w:val="006126C2"/>
  </w:style>
  <w:style w:type="character" w:customStyle="1" w:styleId="WW8Num11z5">
    <w:name w:val="WW8Num11z5"/>
    <w:uiPriority w:val="99"/>
    <w:rsid w:val="006126C2"/>
  </w:style>
  <w:style w:type="character" w:customStyle="1" w:styleId="WW8Num11z6">
    <w:name w:val="WW8Num11z6"/>
    <w:uiPriority w:val="99"/>
    <w:rsid w:val="006126C2"/>
  </w:style>
  <w:style w:type="character" w:customStyle="1" w:styleId="WW8Num11z7">
    <w:name w:val="WW8Num11z7"/>
    <w:uiPriority w:val="99"/>
    <w:rsid w:val="006126C2"/>
  </w:style>
  <w:style w:type="character" w:customStyle="1" w:styleId="WW8Num11z8">
    <w:name w:val="WW8Num11z8"/>
    <w:uiPriority w:val="99"/>
    <w:rsid w:val="006126C2"/>
  </w:style>
  <w:style w:type="character" w:customStyle="1" w:styleId="WW8Num12z1">
    <w:name w:val="WW8Num12z1"/>
    <w:uiPriority w:val="99"/>
    <w:rsid w:val="006126C2"/>
  </w:style>
  <w:style w:type="character" w:customStyle="1" w:styleId="WW8Num12z2">
    <w:name w:val="WW8Num12z2"/>
    <w:uiPriority w:val="99"/>
    <w:rsid w:val="006126C2"/>
  </w:style>
  <w:style w:type="character" w:customStyle="1" w:styleId="WW8Num12z3">
    <w:name w:val="WW8Num12z3"/>
    <w:uiPriority w:val="99"/>
    <w:rsid w:val="006126C2"/>
  </w:style>
  <w:style w:type="character" w:customStyle="1" w:styleId="WW8Num12z4">
    <w:name w:val="WW8Num12z4"/>
    <w:uiPriority w:val="99"/>
    <w:rsid w:val="006126C2"/>
  </w:style>
  <w:style w:type="character" w:customStyle="1" w:styleId="WW8Num12z5">
    <w:name w:val="WW8Num12z5"/>
    <w:uiPriority w:val="99"/>
    <w:rsid w:val="006126C2"/>
  </w:style>
  <w:style w:type="character" w:customStyle="1" w:styleId="WW8Num12z6">
    <w:name w:val="WW8Num12z6"/>
    <w:uiPriority w:val="99"/>
    <w:rsid w:val="006126C2"/>
  </w:style>
  <w:style w:type="character" w:customStyle="1" w:styleId="WW8Num12z7">
    <w:name w:val="WW8Num12z7"/>
    <w:uiPriority w:val="99"/>
    <w:rsid w:val="006126C2"/>
  </w:style>
  <w:style w:type="character" w:customStyle="1" w:styleId="WW8Num12z8">
    <w:name w:val="WW8Num12z8"/>
    <w:uiPriority w:val="99"/>
    <w:rsid w:val="006126C2"/>
  </w:style>
  <w:style w:type="character" w:customStyle="1" w:styleId="WW8Num13z2">
    <w:name w:val="WW8Num13z2"/>
    <w:uiPriority w:val="99"/>
    <w:rsid w:val="006126C2"/>
    <w:rPr>
      <w:rFonts w:ascii="Arial" w:hAnsi="Arial" w:cs="Arial"/>
      <w:sz w:val="20"/>
      <w:szCs w:val="20"/>
    </w:rPr>
  </w:style>
  <w:style w:type="character" w:customStyle="1" w:styleId="WW8Num14z0">
    <w:name w:val="WW8Num14z0"/>
    <w:uiPriority w:val="99"/>
    <w:rsid w:val="006126C2"/>
    <w:rPr>
      <w:rFonts w:ascii="Arial" w:hAnsi="Arial" w:cs="Arial"/>
      <w:sz w:val="20"/>
      <w:szCs w:val="20"/>
    </w:rPr>
  </w:style>
  <w:style w:type="character" w:customStyle="1" w:styleId="WW8Num14z1">
    <w:name w:val="WW8Num14z1"/>
    <w:uiPriority w:val="99"/>
    <w:rsid w:val="006126C2"/>
  </w:style>
  <w:style w:type="character" w:customStyle="1" w:styleId="WW8Num14z2">
    <w:name w:val="WW8Num14z2"/>
    <w:uiPriority w:val="99"/>
    <w:rsid w:val="006126C2"/>
  </w:style>
  <w:style w:type="character" w:customStyle="1" w:styleId="WW8Num14z3">
    <w:name w:val="WW8Num14z3"/>
    <w:uiPriority w:val="99"/>
    <w:rsid w:val="006126C2"/>
  </w:style>
  <w:style w:type="character" w:customStyle="1" w:styleId="WW8Num14z4">
    <w:name w:val="WW8Num14z4"/>
    <w:uiPriority w:val="99"/>
    <w:rsid w:val="006126C2"/>
  </w:style>
  <w:style w:type="character" w:customStyle="1" w:styleId="WW8Num14z5">
    <w:name w:val="WW8Num14z5"/>
    <w:uiPriority w:val="99"/>
    <w:rsid w:val="006126C2"/>
  </w:style>
  <w:style w:type="character" w:customStyle="1" w:styleId="WW8Num14z6">
    <w:name w:val="WW8Num14z6"/>
    <w:uiPriority w:val="99"/>
    <w:rsid w:val="006126C2"/>
  </w:style>
  <w:style w:type="character" w:customStyle="1" w:styleId="WW8Num14z7">
    <w:name w:val="WW8Num14z7"/>
    <w:uiPriority w:val="99"/>
    <w:rsid w:val="006126C2"/>
  </w:style>
  <w:style w:type="character" w:customStyle="1" w:styleId="WW8Num14z8">
    <w:name w:val="WW8Num14z8"/>
    <w:uiPriority w:val="99"/>
    <w:rsid w:val="006126C2"/>
  </w:style>
  <w:style w:type="character" w:customStyle="1" w:styleId="WW8Num15z1">
    <w:name w:val="WW8Num15z1"/>
    <w:uiPriority w:val="99"/>
    <w:rsid w:val="006126C2"/>
  </w:style>
  <w:style w:type="character" w:customStyle="1" w:styleId="WW8Num15z2">
    <w:name w:val="WW8Num15z2"/>
    <w:uiPriority w:val="99"/>
    <w:rsid w:val="006126C2"/>
  </w:style>
  <w:style w:type="character" w:customStyle="1" w:styleId="WW8Num15z3">
    <w:name w:val="WW8Num15z3"/>
    <w:uiPriority w:val="99"/>
    <w:rsid w:val="006126C2"/>
  </w:style>
  <w:style w:type="character" w:customStyle="1" w:styleId="WW8Num15z4">
    <w:name w:val="WW8Num15z4"/>
    <w:uiPriority w:val="99"/>
    <w:rsid w:val="006126C2"/>
  </w:style>
  <w:style w:type="character" w:customStyle="1" w:styleId="WW8Num15z5">
    <w:name w:val="WW8Num15z5"/>
    <w:uiPriority w:val="99"/>
    <w:rsid w:val="006126C2"/>
  </w:style>
  <w:style w:type="character" w:customStyle="1" w:styleId="WW8Num15z6">
    <w:name w:val="WW8Num15z6"/>
    <w:uiPriority w:val="99"/>
    <w:rsid w:val="006126C2"/>
  </w:style>
  <w:style w:type="character" w:customStyle="1" w:styleId="WW8Num15z7">
    <w:name w:val="WW8Num15z7"/>
    <w:uiPriority w:val="99"/>
    <w:rsid w:val="006126C2"/>
  </w:style>
  <w:style w:type="character" w:customStyle="1" w:styleId="WW8Num15z8">
    <w:name w:val="WW8Num15z8"/>
    <w:uiPriority w:val="99"/>
    <w:rsid w:val="006126C2"/>
  </w:style>
  <w:style w:type="character" w:customStyle="1" w:styleId="WW8Num16z1">
    <w:name w:val="WW8Num16z1"/>
    <w:uiPriority w:val="99"/>
    <w:rsid w:val="006126C2"/>
  </w:style>
  <w:style w:type="character" w:customStyle="1" w:styleId="WW8Num16z2">
    <w:name w:val="WW8Num16z2"/>
    <w:uiPriority w:val="99"/>
    <w:rsid w:val="006126C2"/>
  </w:style>
  <w:style w:type="character" w:customStyle="1" w:styleId="WW8Num16z3">
    <w:name w:val="WW8Num16z3"/>
    <w:uiPriority w:val="99"/>
    <w:rsid w:val="006126C2"/>
  </w:style>
  <w:style w:type="character" w:customStyle="1" w:styleId="WW8Num16z4">
    <w:name w:val="WW8Num16z4"/>
    <w:uiPriority w:val="99"/>
    <w:rsid w:val="006126C2"/>
  </w:style>
  <w:style w:type="character" w:customStyle="1" w:styleId="WW8Num16z5">
    <w:name w:val="WW8Num16z5"/>
    <w:uiPriority w:val="99"/>
    <w:rsid w:val="006126C2"/>
  </w:style>
  <w:style w:type="character" w:customStyle="1" w:styleId="WW8Num16z6">
    <w:name w:val="WW8Num16z6"/>
    <w:uiPriority w:val="99"/>
    <w:rsid w:val="006126C2"/>
  </w:style>
  <w:style w:type="character" w:customStyle="1" w:styleId="WW8Num16z7">
    <w:name w:val="WW8Num16z7"/>
    <w:uiPriority w:val="99"/>
    <w:rsid w:val="006126C2"/>
  </w:style>
  <w:style w:type="character" w:customStyle="1" w:styleId="WW8Num16z8">
    <w:name w:val="WW8Num16z8"/>
    <w:uiPriority w:val="99"/>
    <w:rsid w:val="006126C2"/>
  </w:style>
  <w:style w:type="character" w:customStyle="1" w:styleId="WW8Num17z1">
    <w:name w:val="WW8Num17z1"/>
    <w:uiPriority w:val="99"/>
    <w:rsid w:val="006126C2"/>
  </w:style>
  <w:style w:type="character" w:customStyle="1" w:styleId="WW8Num17z2">
    <w:name w:val="WW8Num17z2"/>
    <w:uiPriority w:val="99"/>
    <w:rsid w:val="006126C2"/>
  </w:style>
  <w:style w:type="character" w:customStyle="1" w:styleId="WW8Num17z3">
    <w:name w:val="WW8Num17z3"/>
    <w:uiPriority w:val="99"/>
    <w:rsid w:val="006126C2"/>
  </w:style>
  <w:style w:type="character" w:customStyle="1" w:styleId="WW8Num17z4">
    <w:name w:val="WW8Num17z4"/>
    <w:uiPriority w:val="99"/>
    <w:rsid w:val="006126C2"/>
  </w:style>
  <w:style w:type="character" w:customStyle="1" w:styleId="WW8Num17z5">
    <w:name w:val="WW8Num17z5"/>
    <w:uiPriority w:val="99"/>
    <w:rsid w:val="006126C2"/>
  </w:style>
  <w:style w:type="character" w:customStyle="1" w:styleId="WW8Num17z6">
    <w:name w:val="WW8Num17z6"/>
    <w:uiPriority w:val="99"/>
    <w:rsid w:val="006126C2"/>
  </w:style>
  <w:style w:type="character" w:customStyle="1" w:styleId="WW8Num17z7">
    <w:name w:val="WW8Num17z7"/>
    <w:uiPriority w:val="99"/>
    <w:rsid w:val="006126C2"/>
  </w:style>
  <w:style w:type="character" w:customStyle="1" w:styleId="WW8Num17z8">
    <w:name w:val="WW8Num17z8"/>
    <w:uiPriority w:val="99"/>
    <w:rsid w:val="006126C2"/>
  </w:style>
  <w:style w:type="character" w:customStyle="1" w:styleId="WW8Num19z1">
    <w:name w:val="WW8Num19z1"/>
    <w:uiPriority w:val="99"/>
    <w:rsid w:val="006126C2"/>
  </w:style>
  <w:style w:type="character" w:customStyle="1" w:styleId="WW8Num19z2">
    <w:name w:val="WW8Num19z2"/>
    <w:uiPriority w:val="99"/>
    <w:rsid w:val="006126C2"/>
  </w:style>
  <w:style w:type="character" w:customStyle="1" w:styleId="WW8Num19z3">
    <w:name w:val="WW8Num19z3"/>
    <w:uiPriority w:val="99"/>
    <w:rsid w:val="006126C2"/>
  </w:style>
  <w:style w:type="character" w:customStyle="1" w:styleId="WW8Num19z4">
    <w:name w:val="WW8Num19z4"/>
    <w:uiPriority w:val="99"/>
    <w:rsid w:val="006126C2"/>
  </w:style>
  <w:style w:type="character" w:customStyle="1" w:styleId="WW8Num19z5">
    <w:name w:val="WW8Num19z5"/>
    <w:uiPriority w:val="99"/>
    <w:rsid w:val="006126C2"/>
  </w:style>
  <w:style w:type="character" w:customStyle="1" w:styleId="WW8Num19z6">
    <w:name w:val="WW8Num19z6"/>
    <w:uiPriority w:val="99"/>
    <w:rsid w:val="006126C2"/>
  </w:style>
  <w:style w:type="character" w:customStyle="1" w:styleId="WW8Num19z7">
    <w:name w:val="WW8Num19z7"/>
    <w:uiPriority w:val="99"/>
    <w:rsid w:val="006126C2"/>
  </w:style>
  <w:style w:type="character" w:customStyle="1" w:styleId="WW8Num19z8">
    <w:name w:val="WW8Num19z8"/>
    <w:uiPriority w:val="99"/>
    <w:rsid w:val="006126C2"/>
  </w:style>
  <w:style w:type="character" w:customStyle="1" w:styleId="WW8Num20z1">
    <w:name w:val="WW8Num20z1"/>
    <w:uiPriority w:val="99"/>
    <w:rsid w:val="006126C2"/>
  </w:style>
  <w:style w:type="character" w:customStyle="1" w:styleId="WW8Num20z2">
    <w:name w:val="WW8Num20z2"/>
    <w:uiPriority w:val="99"/>
    <w:rsid w:val="006126C2"/>
  </w:style>
  <w:style w:type="character" w:customStyle="1" w:styleId="WW8Num20z3">
    <w:name w:val="WW8Num20z3"/>
    <w:uiPriority w:val="99"/>
    <w:rsid w:val="006126C2"/>
  </w:style>
  <w:style w:type="character" w:customStyle="1" w:styleId="WW8Num20z4">
    <w:name w:val="WW8Num20z4"/>
    <w:uiPriority w:val="99"/>
    <w:rsid w:val="006126C2"/>
  </w:style>
  <w:style w:type="character" w:customStyle="1" w:styleId="WW8Num20z5">
    <w:name w:val="WW8Num20z5"/>
    <w:uiPriority w:val="99"/>
    <w:rsid w:val="006126C2"/>
  </w:style>
  <w:style w:type="character" w:customStyle="1" w:styleId="WW8Num20z6">
    <w:name w:val="WW8Num20z6"/>
    <w:uiPriority w:val="99"/>
    <w:rsid w:val="006126C2"/>
  </w:style>
  <w:style w:type="character" w:customStyle="1" w:styleId="WW8Num20z7">
    <w:name w:val="WW8Num20z7"/>
    <w:uiPriority w:val="99"/>
    <w:rsid w:val="006126C2"/>
  </w:style>
  <w:style w:type="character" w:customStyle="1" w:styleId="WW8Num20z8">
    <w:name w:val="WW8Num20z8"/>
    <w:uiPriority w:val="99"/>
    <w:rsid w:val="006126C2"/>
  </w:style>
  <w:style w:type="character" w:customStyle="1" w:styleId="WW8Num21z4">
    <w:name w:val="WW8Num21z4"/>
    <w:uiPriority w:val="99"/>
    <w:rsid w:val="006126C2"/>
  </w:style>
  <w:style w:type="character" w:customStyle="1" w:styleId="WW8Num21z5">
    <w:name w:val="WW8Num21z5"/>
    <w:uiPriority w:val="99"/>
    <w:rsid w:val="006126C2"/>
  </w:style>
  <w:style w:type="character" w:customStyle="1" w:styleId="WW8Num21z6">
    <w:name w:val="WW8Num21z6"/>
    <w:uiPriority w:val="99"/>
    <w:rsid w:val="006126C2"/>
  </w:style>
  <w:style w:type="character" w:customStyle="1" w:styleId="WW8Num21z7">
    <w:name w:val="WW8Num21z7"/>
    <w:uiPriority w:val="99"/>
    <w:rsid w:val="006126C2"/>
  </w:style>
  <w:style w:type="character" w:customStyle="1" w:styleId="WW8Num21z8">
    <w:name w:val="WW8Num21z8"/>
    <w:uiPriority w:val="99"/>
    <w:rsid w:val="006126C2"/>
  </w:style>
  <w:style w:type="character" w:customStyle="1" w:styleId="WW8Num23z1">
    <w:name w:val="WW8Num23z1"/>
    <w:uiPriority w:val="99"/>
    <w:rsid w:val="006126C2"/>
  </w:style>
  <w:style w:type="character" w:customStyle="1" w:styleId="WW8Num23z2">
    <w:name w:val="WW8Num23z2"/>
    <w:uiPriority w:val="99"/>
    <w:rsid w:val="006126C2"/>
  </w:style>
  <w:style w:type="character" w:customStyle="1" w:styleId="WW8Num23z3">
    <w:name w:val="WW8Num23z3"/>
    <w:uiPriority w:val="99"/>
    <w:rsid w:val="006126C2"/>
  </w:style>
  <w:style w:type="character" w:customStyle="1" w:styleId="WW8Num23z4">
    <w:name w:val="WW8Num23z4"/>
    <w:uiPriority w:val="99"/>
    <w:rsid w:val="006126C2"/>
  </w:style>
  <w:style w:type="character" w:customStyle="1" w:styleId="WW8Num23z5">
    <w:name w:val="WW8Num23z5"/>
    <w:uiPriority w:val="99"/>
    <w:rsid w:val="006126C2"/>
  </w:style>
  <w:style w:type="character" w:customStyle="1" w:styleId="WW8Num23z6">
    <w:name w:val="WW8Num23z6"/>
    <w:uiPriority w:val="99"/>
    <w:rsid w:val="006126C2"/>
  </w:style>
  <w:style w:type="character" w:customStyle="1" w:styleId="WW8Num23z7">
    <w:name w:val="WW8Num23z7"/>
    <w:uiPriority w:val="99"/>
    <w:rsid w:val="006126C2"/>
  </w:style>
  <w:style w:type="character" w:customStyle="1" w:styleId="WW8Num23z8">
    <w:name w:val="WW8Num23z8"/>
    <w:uiPriority w:val="99"/>
    <w:rsid w:val="006126C2"/>
  </w:style>
  <w:style w:type="character" w:customStyle="1" w:styleId="WW8Num24z1">
    <w:name w:val="WW8Num24z1"/>
    <w:uiPriority w:val="99"/>
    <w:rsid w:val="006126C2"/>
  </w:style>
  <w:style w:type="character" w:customStyle="1" w:styleId="WW8Num24z2">
    <w:name w:val="WW8Num24z2"/>
    <w:uiPriority w:val="99"/>
    <w:rsid w:val="006126C2"/>
  </w:style>
  <w:style w:type="character" w:customStyle="1" w:styleId="WW8Num24z3">
    <w:name w:val="WW8Num24z3"/>
    <w:uiPriority w:val="99"/>
    <w:rsid w:val="006126C2"/>
  </w:style>
  <w:style w:type="character" w:customStyle="1" w:styleId="WW8Num24z4">
    <w:name w:val="WW8Num24z4"/>
    <w:uiPriority w:val="99"/>
    <w:rsid w:val="006126C2"/>
  </w:style>
  <w:style w:type="character" w:customStyle="1" w:styleId="WW8Num24z5">
    <w:name w:val="WW8Num24z5"/>
    <w:uiPriority w:val="99"/>
    <w:rsid w:val="006126C2"/>
  </w:style>
  <w:style w:type="character" w:customStyle="1" w:styleId="WW8Num24z6">
    <w:name w:val="WW8Num24z6"/>
    <w:uiPriority w:val="99"/>
    <w:rsid w:val="006126C2"/>
  </w:style>
  <w:style w:type="character" w:customStyle="1" w:styleId="WW8Num24z7">
    <w:name w:val="WW8Num24z7"/>
    <w:uiPriority w:val="99"/>
    <w:rsid w:val="006126C2"/>
  </w:style>
  <w:style w:type="character" w:customStyle="1" w:styleId="WW8Num24z8">
    <w:name w:val="WW8Num24z8"/>
    <w:uiPriority w:val="99"/>
    <w:rsid w:val="006126C2"/>
  </w:style>
  <w:style w:type="character" w:customStyle="1" w:styleId="WW8Num25z1">
    <w:name w:val="WW8Num25z1"/>
    <w:uiPriority w:val="99"/>
    <w:rsid w:val="006126C2"/>
  </w:style>
  <w:style w:type="character" w:customStyle="1" w:styleId="WW8Num25z2">
    <w:name w:val="WW8Num25z2"/>
    <w:uiPriority w:val="99"/>
    <w:rsid w:val="006126C2"/>
  </w:style>
  <w:style w:type="character" w:customStyle="1" w:styleId="WW8Num25z3">
    <w:name w:val="WW8Num25z3"/>
    <w:uiPriority w:val="99"/>
    <w:rsid w:val="006126C2"/>
  </w:style>
  <w:style w:type="character" w:customStyle="1" w:styleId="WW8Num25z4">
    <w:name w:val="WW8Num25z4"/>
    <w:uiPriority w:val="99"/>
    <w:rsid w:val="006126C2"/>
  </w:style>
  <w:style w:type="character" w:customStyle="1" w:styleId="WW8Num25z5">
    <w:name w:val="WW8Num25z5"/>
    <w:uiPriority w:val="99"/>
    <w:rsid w:val="006126C2"/>
  </w:style>
  <w:style w:type="character" w:customStyle="1" w:styleId="WW8Num25z6">
    <w:name w:val="WW8Num25z6"/>
    <w:uiPriority w:val="99"/>
    <w:rsid w:val="006126C2"/>
  </w:style>
  <w:style w:type="character" w:customStyle="1" w:styleId="WW8Num25z7">
    <w:name w:val="WW8Num25z7"/>
    <w:uiPriority w:val="99"/>
    <w:rsid w:val="006126C2"/>
  </w:style>
  <w:style w:type="character" w:customStyle="1" w:styleId="WW8Num25z8">
    <w:name w:val="WW8Num25z8"/>
    <w:uiPriority w:val="99"/>
    <w:rsid w:val="006126C2"/>
  </w:style>
  <w:style w:type="character" w:customStyle="1" w:styleId="WW8Num26z4">
    <w:name w:val="WW8Num26z4"/>
    <w:uiPriority w:val="99"/>
    <w:rsid w:val="006126C2"/>
  </w:style>
  <w:style w:type="character" w:customStyle="1" w:styleId="WW8Num26z5">
    <w:name w:val="WW8Num26z5"/>
    <w:uiPriority w:val="99"/>
    <w:rsid w:val="006126C2"/>
  </w:style>
  <w:style w:type="character" w:customStyle="1" w:styleId="WW8Num26z6">
    <w:name w:val="WW8Num26z6"/>
    <w:uiPriority w:val="99"/>
    <w:rsid w:val="006126C2"/>
  </w:style>
  <w:style w:type="character" w:customStyle="1" w:styleId="WW8Num26z7">
    <w:name w:val="WW8Num26z7"/>
    <w:uiPriority w:val="99"/>
    <w:rsid w:val="006126C2"/>
  </w:style>
  <w:style w:type="character" w:customStyle="1" w:styleId="WW8Num26z8">
    <w:name w:val="WW8Num26z8"/>
    <w:uiPriority w:val="99"/>
    <w:rsid w:val="006126C2"/>
  </w:style>
  <w:style w:type="character" w:customStyle="1" w:styleId="WW8Num27z1">
    <w:name w:val="WW8Num27z1"/>
    <w:uiPriority w:val="99"/>
    <w:rsid w:val="006126C2"/>
  </w:style>
  <w:style w:type="character" w:customStyle="1" w:styleId="WW8Num27z2">
    <w:name w:val="WW8Num27z2"/>
    <w:uiPriority w:val="99"/>
    <w:rsid w:val="006126C2"/>
  </w:style>
  <w:style w:type="character" w:customStyle="1" w:styleId="WW8Num27z3">
    <w:name w:val="WW8Num27z3"/>
    <w:uiPriority w:val="99"/>
    <w:rsid w:val="006126C2"/>
  </w:style>
  <w:style w:type="character" w:customStyle="1" w:styleId="WW8Num27z4">
    <w:name w:val="WW8Num27z4"/>
    <w:uiPriority w:val="99"/>
    <w:rsid w:val="006126C2"/>
  </w:style>
  <w:style w:type="character" w:customStyle="1" w:styleId="WW8Num27z5">
    <w:name w:val="WW8Num27z5"/>
    <w:uiPriority w:val="99"/>
    <w:rsid w:val="006126C2"/>
  </w:style>
  <w:style w:type="character" w:customStyle="1" w:styleId="WW8Num27z6">
    <w:name w:val="WW8Num27z6"/>
    <w:uiPriority w:val="99"/>
    <w:rsid w:val="006126C2"/>
  </w:style>
  <w:style w:type="character" w:customStyle="1" w:styleId="WW8Num27z7">
    <w:name w:val="WW8Num27z7"/>
    <w:uiPriority w:val="99"/>
    <w:rsid w:val="006126C2"/>
  </w:style>
  <w:style w:type="character" w:customStyle="1" w:styleId="WW8Num27z8">
    <w:name w:val="WW8Num27z8"/>
    <w:uiPriority w:val="99"/>
    <w:rsid w:val="006126C2"/>
  </w:style>
  <w:style w:type="character" w:customStyle="1" w:styleId="WW8Num28z1">
    <w:name w:val="WW8Num28z1"/>
    <w:uiPriority w:val="99"/>
    <w:rsid w:val="006126C2"/>
  </w:style>
  <w:style w:type="character" w:customStyle="1" w:styleId="WW8Num28z2">
    <w:name w:val="WW8Num28z2"/>
    <w:uiPriority w:val="99"/>
    <w:rsid w:val="006126C2"/>
  </w:style>
  <w:style w:type="character" w:customStyle="1" w:styleId="WW8Num28z3">
    <w:name w:val="WW8Num28z3"/>
    <w:uiPriority w:val="99"/>
    <w:rsid w:val="006126C2"/>
  </w:style>
  <w:style w:type="character" w:customStyle="1" w:styleId="WW8Num28z4">
    <w:name w:val="WW8Num28z4"/>
    <w:uiPriority w:val="99"/>
    <w:rsid w:val="006126C2"/>
  </w:style>
  <w:style w:type="character" w:customStyle="1" w:styleId="WW8Num28z5">
    <w:name w:val="WW8Num28z5"/>
    <w:uiPriority w:val="99"/>
    <w:rsid w:val="006126C2"/>
  </w:style>
  <w:style w:type="character" w:customStyle="1" w:styleId="WW8Num28z6">
    <w:name w:val="WW8Num28z6"/>
    <w:uiPriority w:val="99"/>
    <w:rsid w:val="006126C2"/>
  </w:style>
  <w:style w:type="character" w:customStyle="1" w:styleId="WW8Num28z7">
    <w:name w:val="WW8Num28z7"/>
    <w:uiPriority w:val="99"/>
    <w:rsid w:val="006126C2"/>
  </w:style>
  <w:style w:type="character" w:customStyle="1" w:styleId="WW8Num28z8">
    <w:name w:val="WW8Num28z8"/>
    <w:uiPriority w:val="99"/>
    <w:rsid w:val="006126C2"/>
  </w:style>
  <w:style w:type="character" w:customStyle="1" w:styleId="WW8Num29z1">
    <w:name w:val="WW8Num29z1"/>
    <w:uiPriority w:val="99"/>
    <w:rsid w:val="006126C2"/>
    <w:rPr>
      <w:rFonts w:ascii="Times New Roman" w:hAnsi="Times New Roman" w:cs="Times New Roman"/>
    </w:rPr>
  </w:style>
  <w:style w:type="character" w:customStyle="1" w:styleId="WW8Num8z1">
    <w:name w:val="WW8Num8z1"/>
    <w:uiPriority w:val="99"/>
    <w:rsid w:val="006126C2"/>
    <w:rPr>
      <w:rFonts w:ascii="Calibri" w:hAnsi="Calibri" w:cs="Calibri"/>
    </w:rPr>
  </w:style>
  <w:style w:type="character" w:customStyle="1" w:styleId="WW8Num8z2">
    <w:name w:val="WW8Num8z2"/>
    <w:uiPriority w:val="99"/>
    <w:rsid w:val="006126C2"/>
  </w:style>
  <w:style w:type="character" w:customStyle="1" w:styleId="WW8Num18z1">
    <w:name w:val="WW8Num18z1"/>
    <w:uiPriority w:val="99"/>
    <w:rsid w:val="006126C2"/>
    <w:rPr>
      <w:rFonts w:ascii="Times New Roman" w:hAnsi="Times New Roman" w:cs="Times New Roman"/>
    </w:rPr>
  </w:style>
  <w:style w:type="character" w:customStyle="1" w:styleId="WW8Num31z1">
    <w:name w:val="WW8Num31z1"/>
    <w:uiPriority w:val="99"/>
    <w:rsid w:val="006126C2"/>
  </w:style>
  <w:style w:type="character" w:customStyle="1" w:styleId="WW8Num31z2">
    <w:name w:val="WW8Num31z2"/>
    <w:uiPriority w:val="99"/>
    <w:rsid w:val="006126C2"/>
  </w:style>
  <w:style w:type="character" w:customStyle="1" w:styleId="WW8Num31z3">
    <w:name w:val="WW8Num31z3"/>
    <w:uiPriority w:val="99"/>
    <w:rsid w:val="006126C2"/>
  </w:style>
  <w:style w:type="character" w:customStyle="1" w:styleId="WW8Num31z4">
    <w:name w:val="WW8Num31z4"/>
    <w:uiPriority w:val="99"/>
    <w:rsid w:val="006126C2"/>
  </w:style>
  <w:style w:type="character" w:customStyle="1" w:styleId="WW8Num31z5">
    <w:name w:val="WW8Num31z5"/>
    <w:uiPriority w:val="99"/>
    <w:rsid w:val="006126C2"/>
  </w:style>
  <w:style w:type="character" w:customStyle="1" w:styleId="WW8Num31z6">
    <w:name w:val="WW8Num31z6"/>
    <w:uiPriority w:val="99"/>
    <w:rsid w:val="006126C2"/>
  </w:style>
  <w:style w:type="character" w:customStyle="1" w:styleId="WW8Num31z7">
    <w:name w:val="WW8Num31z7"/>
    <w:uiPriority w:val="99"/>
    <w:rsid w:val="006126C2"/>
  </w:style>
  <w:style w:type="character" w:customStyle="1" w:styleId="WW8Num31z8">
    <w:name w:val="WW8Num31z8"/>
    <w:uiPriority w:val="99"/>
    <w:rsid w:val="006126C2"/>
  </w:style>
  <w:style w:type="character" w:customStyle="1" w:styleId="WW8Num32z3">
    <w:name w:val="WW8Num32z3"/>
    <w:uiPriority w:val="99"/>
    <w:rsid w:val="006126C2"/>
  </w:style>
  <w:style w:type="character" w:customStyle="1" w:styleId="WW8Num32z4">
    <w:name w:val="WW8Num32z4"/>
    <w:uiPriority w:val="99"/>
    <w:rsid w:val="006126C2"/>
  </w:style>
  <w:style w:type="character" w:customStyle="1" w:styleId="WW8Num32z5">
    <w:name w:val="WW8Num32z5"/>
    <w:uiPriority w:val="99"/>
    <w:rsid w:val="006126C2"/>
  </w:style>
  <w:style w:type="character" w:customStyle="1" w:styleId="WW8Num32z6">
    <w:name w:val="WW8Num32z6"/>
    <w:uiPriority w:val="99"/>
    <w:rsid w:val="006126C2"/>
  </w:style>
  <w:style w:type="character" w:customStyle="1" w:styleId="WW8Num32z7">
    <w:name w:val="WW8Num32z7"/>
    <w:uiPriority w:val="99"/>
    <w:rsid w:val="006126C2"/>
  </w:style>
  <w:style w:type="character" w:customStyle="1" w:styleId="WW8Num32z8">
    <w:name w:val="WW8Num32z8"/>
    <w:uiPriority w:val="99"/>
    <w:rsid w:val="006126C2"/>
  </w:style>
  <w:style w:type="character" w:customStyle="1" w:styleId="WW8Num33z1">
    <w:name w:val="WW8Num33z1"/>
    <w:uiPriority w:val="99"/>
    <w:rsid w:val="006126C2"/>
  </w:style>
  <w:style w:type="character" w:customStyle="1" w:styleId="WW8Num33z2">
    <w:name w:val="WW8Num33z2"/>
    <w:uiPriority w:val="99"/>
    <w:rsid w:val="006126C2"/>
  </w:style>
  <w:style w:type="character" w:customStyle="1" w:styleId="WW8Num33z3">
    <w:name w:val="WW8Num33z3"/>
    <w:uiPriority w:val="99"/>
    <w:rsid w:val="006126C2"/>
  </w:style>
  <w:style w:type="character" w:customStyle="1" w:styleId="WW8Num33z4">
    <w:name w:val="WW8Num33z4"/>
    <w:uiPriority w:val="99"/>
    <w:rsid w:val="006126C2"/>
  </w:style>
  <w:style w:type="character" w:customStyle="1" w:styleId="WW8Num33z5">
    <w:name w:val="WW8Num33z5"/>
    <w:uiPriority w:val="99"/>
    <w:rsid w:val="006126C2"/>
  </w:style>
  <w:style w:type="character" w:customStyle="1" w:styleId="WW8Num33z6">
    <w:name w:val="WW8Num33z6"/>
    <w:uiPriority w:val="99"/>
    <w:rsid w:val="006126C2"/>
  </w:style>
  <w:style w:type="character" w:customStyle="1" w:styleId="WW8Num33z7">
    <w:name w:val="WW8Num33z7"/>
    <w:uiPriority w:val="99"/>
    <w:rsid w:val="006126C2"/>
  </w:style>
  <w:style w:type="character" w:customStyle="1" w:styleId="WW8Num33z8">
    <w:name w:val="WW8Num33z8"/>
    <w:uiPriority w:val="99"/>
    <w:rsid w:val="006126C2"/>
  </w:style>
  <w:style w:type="character" w:customStyle="1" w:styleId="WW8Num34z1">
    <w:name w:val="WW8Num34z1"/>
    <w:uiPriority w:val="99"/>
    <w:rsid w:val="006126C2"/>
  </w:style>
  <w:style w:type="character" w:customStyle="1" w:styleId="WW8Num34z2">
    <w:name w:val="WW8Num34z2"/>
    <w:uiPriority w:val="99"/>
    <w:rsid w:val="006126C2"/>
  </w:style>
  <w:style w:type="character" w:customStyle="1" w:styleId="WW8Num34z3">
    <w:name w:val="WW8Num34z3"/>
    <w:uiPriority w:val="99"/>
    <w:rsid w:val="006126C2"/>
  </w:style>
  <w:style w:type="character" w:customStyle="1" w:styleId="WW8Num34z4">
    <w:name w:val="WW8Num34z4"/>
    <w:uiPriority w:val="99"/>
    <w:rsid w:val="006126C2"/>
  </w:style>
  <w:style w:type="character" w:customStyle="1" w:styleId="WW8Num34z5">
    <w:name w:val="WW8Num34z5"/>
    <w:uiPriority w:val="99"/>
    <w:rsid w:val="006126C2"/>
  </w:style>
  <w:style w:type="character" w:customStyle="1" w:styleId="WW8Num34z6">
    <w:name w:val="WW8Num34z6"/>
    <w:uiPriority w:val="99"/>
    <w:rsid w:val="006126C2"/>
  </w:style>
  <w:style w:type="character" w:customStyle="1" w:styleId="WW8Num34z7">
    <w:name w:val="WW8Num34z7"/>
    <w:uiPriority w:val="99"/>
    <w:rsid w:val="006126C2"/>
  </w:style>
  <w:style w:type="character" w:customStyle="1" w:styleId="WW8Num34z8">
    <w:name w:val="WW8Num34z8"/>
    <w:uiPriority w:val="99"/>
    <w:rsid w:val="006126C2"/>
  </w:style>
  <w:style w:type="character" w:customStyle="1" w:styleId="WW8Num35z2">
    <w:name w:val="WW8Num35z2"/>
    <w:uiPriority w:val="99"/>
    <w:rsid w:val="006126C2"/>
    <w:rPr>
      <w:rFonts w:ascii="Arial" w:hAnsi="Arial" w:cs="Arial"/>
      <w:sz w:val="20"/>
      <w:szCs w:val="20"/>
    </w:rPr>
  </w:style>
  <w:style w:type="character" w:customStyle="1" w:styleId="WW8Num36z0">
    <w:name w:val="WW8Num36z0"/>
    <w:uiPriority w:val="99"/>
    <w:rsid w:val="006126C2"/>
    <w:rPr>
      <w:rFonts w:ascii="Arial" w:hAnsi="Arial" w:cs="Arial"/>
      <w:sz w:val="20"/>
      <w:szCs w:val="20"/>
    </w:rPr>
  </w:style>
  <w:style w:type="character" w:customStyle="1" w:styleId="WW8Num36z1">
    <w:name w:val="WW8Num36z1"/>
    <w:uiPriority w:val="99"/>
    <w:rsid w:val="006126C2"/>
  </w:style>
  <w:style w:type="character" w:customStyle="1" w:styleId="WW8Num36z2">
    <w:name w:val="WW8Num36z2"/>
    <w:uiPriority w:val="99"/>
    <w:rsid w:val="006126C2"/>
  </w:style>
  <w:style w:type="character" w:customStyle="1" w:styleId="WW8Num36z3">
    <w:name w:val="WW8Num36z3"/>
    <w:uiPriority w:val="99"/>
    <w:rsid w:val="006126C2"/>
  </w:style>
  <w:style w:type="character" w:customStyle="1" w:styleId="WW8Num36z4">
    <w:name w:val="WW8Num36z4"/>
    <w:uiPriority w:val="99"/>
    <w:rsid w:val="006126C2"/>
  </w:style>
  <w:style w:type="character" w:customStyle="1" w:styleId="WW8Num36z5">
    <w:name w:val="WW8Num36z5"/>
    <w:uiPriority w:val="99"/>
    <w:rsid w:val="006126C2"/>
  </w:style>
  <w:style w:type="character" w:customStyle="1" w:styleId="WW8Num36z6">
    <w:name w:val="WW8Num36z6"/>
    <w:uiPriority w:val="99"/>
    <w:rsid w:val="006126C2"/>
  </w:style>
  <w:style w:type="character" w:customStyle="1" w:styleId="WW8Num36z7">
    <w:name w:val="WW8Num36z7"/>
    <w:uiPriority w:val="99"/>
    <w:rsid w:val="006126C2"/>
  </w:style>
  <w:style w:type="character" w:customStyle="1" w:styleId="WW8Num36z8">
    <w:name w:val="WW8Num36z8"/>
    <w:uiPriority w:val="99"/>
    <w:rsid w:val="006126C2"/>
  </w:style>
  <w:style w:type="character" w:customStyle="1" w:styleId="WW8Num37z1">
    <w:name w:val="WW8Num37z1"/>
    <w:uiPriority w:val="99"/>
    <w:rsid w:val="006126C2"/>
  </w:style>
  <w:style w:type="character" w:customStyle="1" w:styleId="WW8Num37z2">
    <w:name w:val="WW8Num37z2"/>
    <w:uiPriority w:val="99"/>
    <w:rsid w:val="006126C2"/>
  </w:style>
  <w:style w:type="character" w:customStyle="1" w:styleId="WW8Num37z3">
    <w:name w:val="WW8Num37z3"/>
    <w:uiPriority w:val="99"/>
    <w:rsid w:val="006126C2"/>
  </w:style>
  <w:style w:type="character" w:customStyle="1" w:styleId="WW8Num37z4">
    <w:name w:val="WW8Num37z4"/>
    <w:uiPriority w:val="99"/>
    <w:rsid w:val="006126C2"/>
  </w:style>
  <w:style w:type="character" w:customStyle="1" w:styleId="WW8Num37z5">
    <w:name w:val="WW8Num37z5"/>
    <w:uiPriority w:val="99"/>
    <w:rsid w:val="006126C2"/>
  </w:style>
  <w:style w:type="character" w:customStyle="1" w:styleId="WW8Num37z6">
    <w:name w:val="WW8Num37z6"/>
    <w:uiPriority w:val="99"/>
    <w:rsid w:val="006126C2"/>
  </w:style>
  <w:style w:type="character" w:customStyle="1" w:styleId="WW8Num37z7">
    <w:name w:val="WW8Num37z7"/>
    <w:uiPriority w:val="99"/>
    <w:rsid w:val="006126C2"/>
  </w:style>
  <w:style w:type="character" w:customStyle="1" w:styleId="WW8Num37z8">
    <w:name w:val="WW8Num37z8"/>
    <w:uiPriority w:val="99"/>
    <w:rsid w:val="006126C2"/>
  </w:style>
  <w:style w:type="character" w:customStyle="1" w:styleId="WW8Num38z1">
    <w:name w:val="WW8Num38z1"/>
    <w:uiPriority w:val="99"/>
    <w:rsid w:val="006126C2"/>
  </w:style>
  <w:style w:type="character" w:customStyle="1" w:styleId="WW8Num38z2">
    <w:name w:val="WW8Num38z2"/>
    <w:uiPriority w:val="99"/>
    <w:rsid w:val="006126C2"/>
  </w:style>
  <w:style w:type="character" w:customStyle="1" w:styleId="WW8Num38z3">
    <w:name w:val="WW8Num38z3"/>
    <w:uiPriority w:val="99"/>
    <w:rsid w:val="006126C2"/>
  </w:style>
  <w:style w:type="character" w:customStyle="1" w:styleId="WW8Num38z4">
    <w:name w:val="WW8Num38z4"/>
    <w:uiPriority w:val="99"/>
    <w:rsid w:val="006126C2"/>
  </w:style>
  <w:style w:type="character" w:customStyle="1" w:styleId="WW8Num38z5">
    <w:name w:val="WW8Num38z5"/>
    <w:uiPriority w:val="99"/>
    <w:rsid w:val="006126C2"/>
  </w:style>
  <w:style w:type="character" w:customStyle="1" w:styleId="WW8Num38z6">
    <w:name w:val="WW8Num38z6"/>
    <w:uiPriority w:val="99"/>
    <w:rsid w:val="006126C2"/>
  </w:style>
  <w:style w:type="character" w:customStyle="1" w:styleId="WW8Num38z7">
    <w:name w:val="WW8Num38z7"/>
    <w:uiPriority w:val="99"/>
    <w:rsid w:val="006126C2"/>
  </w:style>
  <w:style w:type="character" w:customStyle="1" w:styleId="WW8Num38z8">
    <w:name w:val="WW8Num38z8"/>
    <w:uiPriority w:val="99"/>
    <w:rsid w:val="006126C2"/>
  </w:style>
  <w:style w:type="character" w:customStyle="1" w:styleId="WW8Num39z1">
    <w:name w:val="WW8Num39z1"/>
    <w:uiPriority w:val="99"/>
    <w:rsid w:val="006126C2"/>
  </w:style>
  <w:style w:type="character" w:customStyle="1" w:styleId="WW8Num39z2">
    <w:name w:val="WW8Num39z2"/>
    <w:uiPriority w:val="99"/>
    <w:rsid w:val="006126C2"/>
  </w:style>
  <w:style w:type="character" w:customStyle="1" w:styleId="WW8Num39z3">
    <w:name w:val="WW8Num39z3"/>
    <w:uiPriority w:val="99"/>
    <w:rsid w:val="006126C2"/>
  </w:style>
  <w:style w:type="character" w:customStyle="1" w:styleId="WW8Num39z4">
    <w:name w:val="WW8Num39z4"/>
    <w:uiPriority w:val="99"/>
    <w:rsid w:val="006126C2"/>
  </w:style>
  <w:style w:type="character" w:customStyle="1" w:styleId="WW8Num39z5">
    <w:name w:val="WW8Num39z5"/>
    <w:uiPriority w:val="99"/>
    <w:rsid w:val="006126C2"/>
  </w:style>
  <w:style w:type="character" w:customStyle="1" w:styleId="WW8Num39z6">
    <w:name w:val="WW8Num39z6"/>
    <w:uiPriority w:val="99"/>
    <w:rsid w:val="006126C2"/>
  </w:style>
  <w:style w:type="character" w:customStyle="1" w:styleId="WW8Num39z7">
    <w:name w:val="WW8Num39z7"/>
    <w:uiPriority w:val="99"/>
    <w:rsid w:val="006126C2"/>
  </w:style>
  <w:style w:type="character" w:customStyle="1" w:styleId="WW8Num39z8">
    <w:name w:val="WW8Num39z8"/>
    <w:uiPriority w:val="99"/>
    <w:rsid w:val="006126C2"/>
  </w:style>
  <w:style w:type="character" w:customStyle="1" w:styleId="WW8Num41z1">
    <w:name w:val="WW8Num41z1"/>
    <w:uiPriority w:val="99"/>
    <w:rsid w:val="006126C2"/>
  </w:style>
  <w:style w:type="character" w:customStyle="1" w:styleId="WW8Num41z2">
    <w:name w:val="WW8Num41z2"/>
    <w:uiPriority w:val="99"/>
    <w:rsid w:val="006126C2"/>
  </w:style>
  <w:style w:type="character" w:customStyle="1" w:styleId="WW8Num41z3">
    <w:name w:val="WW8Num41z3"/>
    <w:uiPriority w:val="99"/>
    <w:rsid w:val="006126C2"/>
  </w:style>
  <w:style w:type="character" w:customStyle="1" w:styleId="WW8Num41z4">
    <w:name w:val="WW8Num41z4"/>
    <w:uiPriority w:val="99"/>
    <w:rsid w:val="006126C2"/>
  </w:style>
  <w:style w:type="character" w:customStyle="1" w:styleId="WW8Num41z5">
    <w:name w:val="WW8Num41z5"/>
    <w:uiPriority w:val="99"/>
    <w:rsid w:val="006126C2"/>
  </w:style>
  <w:style w:type="character" w:customStyle="1" w:styleId="WW8Num41z6">
    <w:name w:val="WW8Num41z6"/>
    <w:uiPriority w:val="99"/>
    <w:rsid w:val="006126C2"/>
  </w:style>
  <w:style w:type="character" w:customStyle="1" w:styleId="WW8Num41z7">
    <w:name w:val="WW8Num41z7"/>
    <w:uiPriority w:val="99"/>
    <w:rsid w:val="006126C2"/>
  </w:style>
  <w:style w:type="character" w:customStyle="1" w:styleId="WW8Num41z8">
    <w:name w:val="WW8Num41z8"/>
    <w:uiPriority w:val="99"/>
    <w:rsid w:val="006126C2"/>
  </w:style>
  <w:style w:type="character" w:customStyle="1" w:styleId="WW8Num42z3">
    <w:name w:val="WW8Num42z3"/>
    <w:uiPriority w:val="99"/>
    <w:rsid w:val="006126C2"/>
  </w:style>
  <w:style w:type="character" w:customStyle="1" w:styleId="WW8Num42z4">
    <w:name w:val="WW8Num42z4"/>
    <w:uiPriority w:val="99"/>
    <w:rsid w:val="006126C2"/>
  </w:style>
  <w:style w:type="character" w:customStyle="1" w:styleId="WW8Num42z5">
    <w:name w:val="WW8Num42z5"/>
    <w:uiPriority w:val="99"/>
    <w:rsid w:val="006126C2"/>
  </w:style>
  <w:style w:type="character" w:customStyle="1" w:styleId="WW8Num42z6">
    <w:name w:val="WW8Num42z6"/>
    <w:uiPriority w:val="99"/>
    <w:rsid w:val="006126C2"/>
  </w:style>
  <w:style w:type="character" w:customStyle="1" w:styleId="WW8Num42z7">
    <w:name w:val="WW8Num42z7"/>
    <w:uiPriority w:val="99"/>
    <w:rsid w:val="006126C2"/>
  </w:style>
  <w:style w:type="character" w:customStyle="1" w:styleId="WW8Num42z8">
    <w:name w:val="WW8Num42z8"/>
    <w:uiPriority w:val="99"/>
    <w:rsid w:val="006126C2"/>
  </w:style>
  <w:style w:type="character" w:customStyle="1" w:styleId="WW8Num43z3">
    <w:name w:val="WW8Num43z3"/>
    <w:uiPriority w:val="99"/>
    <w:rsid w:val="006126C2"/>
  </w:style>
  <w:style w:type="character" w:customStyle="1" w:styleId="WW8Num43z4">
    <w:name w:val="WW8Num43z4"/>
    <w:uiPriority w:val="99"/>
    <w:rsid w:val="006126C2"/>
  </w:style>
  <w:style w:type="character" w:customStyle="1" w:styleId="WW8Num43z5">
    <w:name w:val="WW8Num43z5"/>
    <w:uiPriority w:val="99"/>
    <w:rsid w:val="006126C2"/>
  </w:style>
  <w:style w:type="character" w:customStyle="1" w:styleId="WW8Num43z6">
    <w:name w:val="WW8Num43z6"/>
    <w:uiPriority w:val="99"/>
    <w:rsid w:val="006126C2"/>
  </w:style>
  <w:style w:type="character" w:customStyle="1" w:styleId="WW8Num43z7">
    <w:name w:val="WW8Num43z7"/>
    <w:uiPriority w:val="99"/>
    <w:rsid w:val="006126C2"/>
  </w:style>
  <w:style w:type="character" w:customStyle="1" w:styleId="WW8Num43z8">
    <w:name w:val="WW8Num43z8"/>
    <w:uiPriority w:val="99"/>
    <w:rsid w:val="006126C2"/>
  </w:style>
  <w:style w:type="character" w:customStyle="1" w:styleId="WW8Num45z1">
    <w:name w:val="WW8Num45z1"/>
    <w:uiPriority w:val="99"/>
    <w:rsid w:val="006126C2"/>
  </w:style>
  <w:style w:type="character" w:customStyle="1" w:styleId="WW8Num45z2">
    <w:name w:val="WW8Num45z2"/>
    <w:uiPriority w:val="99"/>
    <w:rsid w:val="006126C2"/>
  </w:style>
  <w:style w:type="character" w:customStyle="1" w:styleId="WW8Num45z3">
    <w:name w:val="WW8Num45z3"/>
    <w:uiPriority w:val="99"/>
    <w:rsid w:val="006126C2"/>
  </w:style>
  <w:style w:type="character" w:customStyle="1" w:styleId="WW8Num45z4">
    <w:name w:val="WW8Num45z4"/>
    <w:uiPriority w:val="99"/>
    <w:rsid w:val="006126C2"/>
  </w:style>
  <w:style w:type="character" w:customStyle="1" w:styleId="WW8Num45z5">
    <w:name w:val="WW8Num45z5"/>
    <w:uiPriority w:val="99"/>
    <w:rsid w:val="006126C2"/>
  </w:style>
  <w:style w:type="character" w:customStyle="1" w:styleId="WW8Num45z6">
    <w:name w:val="WW8Num45z6"/>
    <w:uiPriority w:val="99"/>
    <w:rsid w:val="006126C2"/>
  </w:style>
  <w:style w:type="character" w:customStyle="1" w:styleId="WW8Num45z7">
    <w:name w:val="WW8Num45z7"/>
    <w:uiPriority w:val="99"/>
    <w:rsid w:val="006126C2"/>
  </w:style>
  <w:style w:type="character" w:customStyle="1" w:styleId="WW8Num45z8">
    <w:name w:val="WW8Num45z8"/>
    <w:uiPriority w:val="99"/>
    <w:rsid w:val="006126C2"/>
  </w:style>
  <w:style w:type="character" w:customStyle="1" w:styleId="WW8Num46z1">
    <w:name w:val="WW8Num46z1"/>
    <w:uiPriority w:val="99"/>
    <w:rsid w:val="006126C2"/>
  </w:style>
  <w:style w:type="character" w:customStyle="1" w:styleId="WW8Num46z2">
    <w:name w:val="WW8Num46z2"/>
    <w:uiPriority w:val="99"/>
    <w:rsid w:val="006126C2"/>
  </w:style>
  <w:style w:type="character" w:customStyle="1" w:styleId="WW8Num46z3">
    <w:name w:val="WW8Num46z3"/>
    <w:uiPriority w:val="99"/>
    <w:rsid w:val="006126C2"/>
  </w:style>
  <w:style w:type="character" w:customStyle="1" w:styleId="WW8Num46z4">
    <w:name w:val="WW8Num46z4"/>
    <w:uiPriority w:val="99"/>
    <w:rsid w:val="006126C2"/>
  </w:style>
  <w:style w:type="character" w:customStyle="1" w:styleId="WW8Num46z5">
    <w:name w:val="WW8Num46z5"/>
    <w:uiPriority w:val="99"/>
    <w:rsid w:val="006126C2"/>
  </w:style>
  <w:style w:type="character" w:customStyle="1" w:styleId="WW8Num46z6">
    <w:name w:val="WW8Num46z6"/>
    <w:uiPriority w:val="99"/>
    <w:rsid w:val="006126C2"/>
  </w:style>
  <w:style w:type="character" w:customStyle="1" w:styleId="WW8Num46z7">
    <w:name w:val="WW8Num46z7"/>
    <w:uiPriority w:val="99"/>
    <w:rsid w:val="006126C2"/>
  </w:style>
  <w:style w:type="character" w:customStyle="1" w:styleId="WW8Num46z8">
    <w:name w:val="WW8Num46z8"/>
    <w:uiPriority w:val="99"/>
    <w:rsid w:val="006126C2"/>
  </w:style>
  <w:style w:type="character" w:customStyle="1" w:styleId="WW8Num47z0">
    <w:name w:val="WW8Num47z0"/>
    <w:uiPriority w:val="99"/>
    <w:rsid w:val="006126C2"/>
  </w:style>
  <w:style w:type="character" w:customStyle="1" w:styleId="WW8Num47z1">
    <w:name w:val="WW8Num47z1"/>
    <w:uiPriority w:val="99"/>
    <w:rsid w:val="006126C2"/>
  </w:style>
  <w:style w:type="character" w:customStyle="1" w:styleId="WW8Num47z2">
    <w:name w:val="WW8Num47z2"/>
    <w:uiPriority w:val="99"/>
    <w:rsid w:val="006126C2"/>
  </w:style>
  <w:style w:type="character" w:customStyle="1" w:styleId="WW8Num47z3">
    <w:name w:val="WW8Num47z3"/>
    <w:uiPriority w:val="99"/>
    <w:rsid w:val="006126C2"/>
  </w:style>
  <w:style w:type="character" w:customStyle="1" w:styleId="WW8Num47z4">
    <w:name w:val="WW8Num47z4"/>
    <w:uiPriority w:val="99"/>
    <w:rsid w:val="006126C2"/>
  </w:style>
  <w:style w:type="character" w:customStyle="1" w:styleId="WW8Num47z5">
    <w:name w:val="WW8Num47z5"/>
    <w:uiPriority w:val="99"/>
    <w:rsid w:val="006126C2"/>
  </w:style>
  <w:style w:type="character" w:customStyle="1" w:styleId="WW8Num47z6">
    <w:name w:val="WW8Num47z6"/>
    <w:uiPriority w:val="99"/>
    <w:rsid w:val="006126C2"/>
  </w:style>
  <w:style w:type="character" w:customStyle="1" w:styleId="WW8Num47z7">
    <w:name w:val="WW8Num47z7"/>
    <w:uiPriority w:val="99"/>
    <w:rsid w:val="006126C2"/>
  </w:style>
  <w:style w:type="character" w:customStyle="1" w:styleId="WW8Num47z8">
    <w:name w:val="WW8Num47z8"/>
    <w:uiPriority w:val="99"/>
    <w:rsid w:val="006126C2"/>
  </w:style>
  <w:style w:type="character" w:customStyle="1" w:styleId="WW8Num48z3">
    <w:name w:val="WW8Num48z3"/>
    <w:uiPriority w:val="99"/>
    <w:rsid w:val="006126C2"/>
  </w:style>
  <w:style w:type="character" w:customStyle="1" w:styleId="WW8Num48z4">
    <w:name w:val="WW8Num48z4"/>
    <w:uiPriority w:val="99"/>
    <w:rsid w:val="006126C2"/>
  </w:style>
  <w:style w:type="character" w:customStyle="1" w:styleId="WW8Num48z5">
    <w:name w:val="WW8Num48z5"/>
    <w:uiPriority w:val="99"/>
    <w:rsid w:val="006126C2"/>
  </w:style>
  <w:style w:type="character" w:customStyle="1" w:styleId="WW8Num48z6">
    <w:name w:val="WW8Num48z6"/>
    <w:uiPriority w:val="99"/>
    <w:rsid w:val="006126C2"/>
  </w:style>
  <w:style w:type="character" w:customStyle="1" w:styleId="WW8Num48z7">
    <w:name w:val="WW8Num48z7"/>
    <w:uiPriority w:val="99"/>
    <w:rsid w:val="006126C2"/>
  </w:style>
  <w:style w:type="character" w:customStyle="1" w:styleId="WW8Num48z8">
    <w:name w:val="WW8Num48z8"/>
    <w:uiPriority w:val="99"/>
    <w:rsid w:val="006126C2"/>
  </w:style>
  <w:style w:type="character" w:customStyle="1" w:styleId="WW8Num49z3">
    <w:name w:val="WW8Num49z3"/>
    <w:uiPriority w:val="99"/>
    <w:rsid w:val="006126C2"/>
  </w:style>
  <w:style w:type="character" w:customStyle="1" w:styleId="WW8Num49z4">
    <w:name w:val="WW8Num49z4"/>
    <w:uiPriority w:val="99"/>
    <w:rsid w:val="006126C2"/>
  </w:style>
  <w:style w:type="character" w:customStyle="1" w:styleId="WW8Num49z5">
    <w:name w:val="WW8Num49z5"/>
    <w:uiPriority w:val="99"/>
    <w:rsid w:val="006126C2"/>
  </w:style>
  <w:style w:type="character" w:customStyle="1" w:styleId="WW8Num49z6">
    <w:name w:val="WW8Num49z6"/>
    <w:uiPriority w:val="99"/>
    <w:rsid w:val="006126C2"/>
  </w:style>
  <w:style w:type="character" w:customStyle="1" w:styleId="WW8Num49z7">
    <w:name w:val="WW8Num49z7"/>
    <w:uiPriority w:val="99"/>
    <w:rsid w:val="006126C2"/>
  </w:style>
  <w:style w:type="character" w:customStyle="1" w:styleId="WW8Num49z8">
    <w:name w:val="WW8Num49z8"/>
    <w:uiPriority w:val="99"/>
    <w:rsid w:val="006126C2"/>
  </w:style>
  <w:style w:type="character" w:customStyle="1" w:styleId="WW8Num50z3">
    <w:name w:val="WW8Num50z3"/>
    <w:uiPriority w:val="99"/>
    <w:rsid w:val="006126C2"/>
  </w:style>
  <w:style w:type="character" w:customStyle="1" w:styleId="WW8Num50z4">
    <w:name w:val="WW8Num50z4"/>
    <w:uiPriority w:val="99"/>
    <w:rsid w:val="006126C2"/>
  </w:style>
  <w:style w:type="character" w:customStyle="1" w:styleId="WW8Num50z5">
    <w:name w:val="WW8Num50z5"/>
    <w:uiPriority w:val="99"/>
    <w:rsid w:val="006126C2"/>
  </w:style>
  <w:style w:type="character" w:customStyle="1" w:styleId="WW8Num50z6">
    <w:name w:val="WW8Num50z6"/>
    <w:uiPriority w:val="99"/>
    <w:rsid w:val="006126C2"/>
  </w:style>
  <w:style w:type="character" w:customStyle="1" w:styleId="WW8Num50z7">
    <w:name w:val="WW8Num50z7"/>
    <w:uiPriority w:val="99"/>
    <w:rsid w:val="006126C2"/>
  </w:style>
  <w:style w:type="character" w:customStyle="1" w:styleId="WW8Num50z8">
    <w:name w:val="WW8Num50z8"/>
    <w:uiPriority w:val="99"/>
    <w:rsid w:val="006126C2"/>
  </w:style>
  <w:style w:type="character" w:customStyle="1" w:styleId="WW8Num51z1">
    <w:name w:val="WW8Num51z1"/>
    <w:uiPriority w:val="99"/>
    <w:rsid w:val="006126C2"/>
    <w:rPr>
      <w:rFonts w:ascii="Times New Roman" w:hAnsi="Times New Roman" w:cs="Times New Roman"/>
    </w:rPr>
  </w:style>
  <w:style w:type="character" w:customStyle="1" w:styleId="Domylnaczcionkaakapitu4">
    <w:name w:val="Domyślna czcionka akapitu4"/>
    <w:uiPriority w:val="99"/>
    <w:rsid w:val="006126C2"/>
  </w:style>
  <w:style w:type="character" w:customStyle="1" w:styleId="WW8Num6z1">
    <w:name w:val="WW8Num6z1"/>
    <w:uiPriority w:val="99"/>
    <w:rsid w:val="006126C2"/>
  </w:style>
  <w:style w:type="character" w:customStyle="1" w:styleId="WW8Num6z2">
    <w:name w:val="WW8Num6z2"/>
    <w:uiPriority w:val="99"/>
    <w:rsid w:val="006126C2"/>
  </w:style>
  <w:style w:type="character" w:customStyle="1" w:styleId="WW8Num6z3">
    <w:name w:val="WW8Num6z3"/>
    <w:uiPriority w:val="99"/>
    <w:rsid w:val="006126C2"/>
  </w:style>
  <w:style w:type="character" w:customStyle="1" w:styleId="WW8Num6z4">
    <w:name w:val="WW8Num6z4"/>
    <w:uiPriority w:val="99"/>
    <w:rsid w:val="006126C2"/>
  </w:style>
  <w:style w:type="character" w:customStyle="1" w:styleId="WW8Num6z5">
    <w:name w:val="WW8Num6z5"/>
    <w:uiPriority w:val="99"/>
    <w:rsid w:val="006126C2"/>
  </w:style>
  <w:style w:type="character" w:customStyle="1" w:styleId="WW8Num6z6">
    <w:name w:val="WW8Num6z6"/>
    <w:uiPriority w:val="99"/>
    <w:rsid w:val="006126C2"/>
  </w:style>
  <w:style w:type="character" w:customStyle="1" w:styleId="WW8Num6z7">
    <w:name w:val="WW8Num6z7"/>
    <w:uiPriority w:val="99"/>
    <w:rsid w:val="006126C2"/>
  </w:style>
  <w:style w:type="character" w:customStyle="1" w:styleId="WW8Num6z8">
    <w:name w:val="WW8Num6z8"/>
    <w:uiPriority w:val="99"/>
    <w:rsid w:val="006126C2"/>
  </w:style>
  <w:style w:type="character" w:customStyle="1" w:styleId="WW8Num7z2">
    <w:name w:val="WW8Num7z2"/>
    <w:uiPriority w:val="99"/>
    <w:rsid w:val="006126C2"/>
  </w:style>
  <w:style w:type="character" w:customStyle="1" w:styleId="WW8Num7z3">
    <w:name w:val="WW8Num7z3"/>
    <w:uiPriority w:val="99"/>
    <w:rsid w:val="006126C2"/>
  </w:style>
  <w:style w:type="character" w:customStyle="1" w:styleId="WW8Num7z4">
    <w:name w:val="WW8Num7z4"/>
    <w:uiPriority w:val="99"/>
    <w:rsid w:val="006126C2"/>
  </w:style>
  <w:style w:type="character" w:customStyle="1" w:styleId="WW8Num7z5">
    <w:name w:val="WW8Num7z5"/>
    <w:uiPriority w:val="99"/>
    <w:rsid w:val="006126C2"/>
  </w:style>
  <w:style w:type="character" w:customStyle="1" w:styleId="WW8Num7z6">
    <w:name w:val="WW8Num7z6"/>
    <w:uiPriority w:val="99"/>
    <w:rsid w:val="006126C2"/>
  </w:style>
  <w:style w:type="character" w:customStyle="1" w:styleId="WW8Num7z7">
    <w:name w:val="WW8Num7z7"/>
    <w:uiPriority w:val="99"/>
    <w:rsid w:val="006126C2"/>
  </w:style>
  <w:style w:type="character" w:customStyle="1" w:styleId="WW8Num7z8">
    <w:name w:val="WW8Num7z8"/>
    <w:uiPriority w:val="99"/>
    <w:rsid w:val="006126C2"/>
  </w:style>
  <w:style w:type="character" w:customStyle="1" w:styleId="WW8Num13z1">
    <w:name w:val="WW8Num13z1"/>
    <w:uiPriority w:val="99"/>
    <w:rsid w:val="006126C2"/>
  </w:style>
  <w:style w:type="character" w:customStyle="1" w:styleId="WW8Num13z3">
    <w:name w:val="WW8Num13z3"/>
    <w:uiPriority w:val="99"/>
    <w:rsid w:val="006126C2"/>
  </w:style>
  <w:style w:type="character" w:customStyle="1" w:styleId="WW8Num13z4">
    <w:name w:val="WW8Num13z4"/>
    <w:uiPriority w:val="99"/>
    <w:rsid w:val="006126C2"/>
  </w:style>
  <w:style w:type="character" w:customStyle="1" w:styleId="WW8Num13z5">
    <w:name w:val="WW8Num13z5"/>
    <w:uiPriority w:val="99"/>
    <w:rsid w:val="006126C2"/>
  </w:style>
  <w:style w:type="character" w:customStyle="1" w:styleId="WW8Num13z6">
    <w:name w:val="WW8Num13z6"/>
    <w:uiPriority w:val="99"/>
    <w:rsid w:val="006126C2"/>
  </w:style>
  <w:style w:type="character" w:customStyle="1" w:styleId="WW8Num13z7">
    <w:name w:val="WW8Num13z7"/>
    <w:uiPriority w:val="99"/>
    <w:rsid w:val="006126C2"/>
  </w:style>
  <w:style w:type="character" w:customStyle="1" w:styleId="WW8Num13z8">
    <w:name w:val="WW8Num13z8"/>
    <w:uiPriority w:val="99"/>
    <w:rsid w:val="006126C2"/>
  </w:style>
  <w:style w:type="character" w:customStyle="1" w:styleId="WW8Num18z2">
    <w:name w:val="WW8Num18z2"/>
    <w:uiPriority w:val="99"/>
    <w:rsid w:val="006126C2"/>
  </w:style>
  <w:style w:type="character" w:customStyle="1" w:styleId="WW8Num18z3">
    <w:name w:val="WW8Num18z3"/>
    <w:uiPriority w:val="99"/>
    <w:rsid w:val="006126C2"/>
  </w:style>
  <w:style w:type="character" w:customStyle="1" w:styleId="WW8Num18z4">
    <w:name w:val="WW8Num18z4"/>
    <w:uiPriority w:val="99"/>
    <w:rsid w:val="006126C2"/>
  </w:style>
  <w:style w:type="character" w:customStyle="1" w:styleId="WW8Num18z5">
    <w:name w:val="WW8Num18z5"/>
    <w:uiPriority w:val="99"/>
    <w:rsid w:val="006126C2"/>
  </w:style>
  <w:style w:type="character" w:customStyle="1" w:styleId="WW8Num18z6">
    <w:name w:val="WW8Num18z6"/>
    <w:uiPriority w:val="99"/>
    <w:rsid w:val="006126C2"/>
  </w:style>
  <w:style w:type="character" w:customStyle="1" w:styleId="WW8Num18z7">
    <w:name w:val="WW8Num18z7"/>
    <w:uiPriority w:val="99"/>
    <w:rsid w:val="006126C2"/>
  </w:style>
  <w:style w:type="character" w:customStyle="1" w:styleId="WW8Num18z8">
    <w:name w:val="WW8Num18z8"/>
    <w:uiPriority w:val="99"/>
    <w:rsid w:val="006126C2"/>
  </w:style>
  <w:style w:type="character" w:customStyle="1" w:styleId="WW8Num22z3">
    <w:name w:val="WW8Num22z3"/>
    <w:uiPriority w:val="99"/>
    <w:rsid w:val="006126C2"/>
  </w:style>
  <w:style w:type="character" w:customStyle="1" w:styleId="WW8Num22z4">
    <w:name w:val="WW8Num22z4"/>
    <w:uiPriority w:val="99"/>
    <w:rsid w:val="006126C2"/>
  </w:style>
  <w:style w:type="character" w:customStyle="1" w:styleId="WW8Num22z5">
    <w:name w:val="WW8Num22z5"/>
    <w:uiPriority w:val="99"/>
    <w:rsid w:val="006126C2"/>
  </w:style>
  <w:style w:type="character" w:customStyle="1" w:styleId="WW8Num22z6">
    <w:name w:val="WW8Num22z6"/>
    <w:uiPriority w:val="99"/>
    <w:rsid w:val="006126C2"/>
  </w:style>
  <w:style w:type="character" w:customStyle="1" w:styleId="WW8Num22z7">
    <w:name w:val="WW8Num22z7"/>
    <w:uiPriority w:val="99"/>
    <w:rsid w:val="006126C2"/>
  </w:style>
  <w:style w:type="character" w:customStyle="1" w:styleId="WW8Num22z8">
    <w:name w:val="WW8Num22z8"/>
    <w:uiPriority w:val="99"/>
    <w:rsid w:val="006126C2"/>
  </w:style>
  <w:style w:type="character" w:customStyle="1" w:styleId="WW8Num29z2">
    <w:name w:val="WW8Num29z2"/>
    <w:uiPriority w:val="99"/>
    <w:rsid w:val="006126C2"/>
  </w:style>
  <w:style w:type="character" w:customStyle="1" w:styleId="WW8Num29z3">
    <w:name w:val="WW8Num29z3"/>
    <w:uiPriority w:val="99"/>
    <w:rsid w:val="006126C2"/>
  </w:style>
  <w:style w:type="character" w:customStyle="1" w:styleId="WW8Num29z4">
    <w:name w:val="WW8Num29z4"/>
    <w:uiPriority w:val="99"/>
    <w:rsid w:val="006126C2"/>
  </w:style>
  <w:style w:type="character" w:customStyle="1" w:styleId="WW8Num29z5">
    <w:name w:val="WW8Num29z5"/>
    <w:uiPriority w:val="99"/>
    <w:rsid w:val="006126C2"/>
  </w:style>
  <w:style w:type="character" w:customStyle="1" w:styleId="WW8Num29z6">
    <w:name w:val="WW8Num29z6"/>
    <w:uiPriority w:val="99"/>
    <w:rsid w:val="006126C2"/>
  </w:style>
  <w:style w:type="character" w:customStyle="1" w:styleId="WW8Num29z7">
    <w:name w:val="WW8Num29z7"/>
    <w:uiPriority w:val="99"/>
    <w:rsid w:val="006126C2"/>
  </w:style>
  <w:style w:type="character" w:customStyle="1" w:styleId="WW8Num29z8">
    <w:name w:val="WW8Num29z8"/>
    <w:uiPriority w:val="99"/>
    <w:rsid w:val="006126C2"/>
  </w:style>
  <w:style w:type="character" w:customStyle="1" w:styleId="WW8Num35z1">
    <w:name w:val="WW8Num35z1"/>
    <w:uiPriority w:val="99"/>
    <w:rsid w:val="006126C2"/>
  </w:style>
  <w:style w:type="character" w:customStyle="1" w:styleId="WW8Num35z3">
    <w:name w:val="WW8Num35z3"/>
    <w:uiPriority w:val="99"/>
    <w:rsid w:val="006126C2"/>
  </w:style>
  <w:style w:type="character" w:customStyle="1" w:styleId="WW8Num35z4">
    <w:name w:val="WW8Num35z4"/>
    <w:uiPriority w:val="99"/>
    <w:rsid w:val="006126C2"/>
  </w:style>
  <w:style w:type="character" w:customStyle="1" w:styleId="WW8Num35z5">
    <w:name w:val="WW8Num35z5"/>
    <w:uiPriority w:val="99"/>
    <w:rsid w:val="006126C2"/>
  </w:style>
  <w:style w:type="character" w:customStyle="1" w:styleId="WW8Num35z6">
    <w:name w:val="WW8Num35z6"/>
    <w:uiPriority w:val="99"/>
    <w:rsid w:val="006126C2"/>
  </w:style>
  <w:style w:type="character" w:customStyle="1" w:styleId="WW8Num35z7">
    <w:name w:val="WW8Num35z7"/>
    <w:uiPriority w:val="99"/>
    <w:rsid w:val="006126C2"/>
  </w:style>
  <w:style w:type="character" w:customStyle="1" w:styleId="WW8Num35z8">
    <w:name w:val="WW8Num35z8"/>
    <w:uiPriority w:val="99"/>
    <w:rsid w:val="006126C2"/>
  </w:style>
  <w:style w:type="character" w:customStyle="1" w:styleId="Domylnaczcionkaakapitu3">
    <w:name w:val="Domyślna czcionka akapitu3"/>
    <w:uiPriority w:val="99"/>
    <w:rsid w:val="006126C2"/>
  </w:style>
  <w:style w:type="character" w:customStyle="1" w:styleId="Znakiprzypiswdolnych">
    <w:name w:val="Znaki przypisów dolnych"/>
    <w:basedOn w:val="Domylnaczcionkaakapitu3"/>
    <w:uiPriority w:val="99"/>
    <w:rsid w:val="006126C2"/>
    <w:rPr>
      <w:rFonts w:ascii="Times New Roman" w:hAnsi="Times New Roman" w:cs="Times New Roman"/>
      <w:vertAlign w:val="superscript"/>
    </w:rPr>
  </w:style>
  <w:style w:type="character" w:customStyle="1" w:styleId="Odwoaniedokomentarza3">
    <w:name w:val="Odwołanie do komentarza3"/>
    <w:basedOn w:val="Domylnaczcionkaakapitu3"/>
    <w:uiPriority w:val="99"/>
    <w:rsid w:val="006126C2"/>
    <w:rPr>
      <w:rFonts w:ascii="Times New Roman" w:hAnsi="Times New Roman" w:cs="Times New Roman"/>
      <w:sz w:val="16"/>
      <w:szCs w:val="16"/>
    </w:rPr>
  </w:style>
  <w:style w:type="character" w:customStyle="1" w:styleId="WW-Znakiprzypiswkocowych">
    <w:name w:val="WW-Znaki przypisów końcowych"/>
    <w:uiPriority w:val="99"/>
    <w:rsid w:val="006126C2"/>
    <w:rPr>
      <w:vertAlign w:val="superscript"/>
    </w:rPr>
  </w:style>
  <w:style w:type="paragraph" w:customStyle="1" w:styleId="Nagwek6">
    <w:name w:val="Nagłówek6"/>
    <w:basedOn w:val="Normal"/>
    <w:next w:val="BodyText"/>
    <w:uiPriority w:val="99"/>
    <w:rsid w:val="006126C2"/>
    <w:pPr>
      <w:keepNext/>
      <w:widowControl/>
      <w:spacing w:before="240" w:after="120" w:line="276" w:lineRule="auto"/>
    </w:pPr>
    <w:rPr>
      <w:rFonts w:ascii="Liberation Sans" w:eastAsia="Times New Roman" w:hAnsi="Liberation Sans" w:cs="Liberation Sans"/>
      <w:kern w:val="0"/>
      <w:sz w:val="28"/>
      <w:szCs w:val="28"/>
    </w:rPr>
  </w:style>
  <w:style w:type="character" w:customStyle="1" w:styleId="BodyTextChar1">
    <w:name w:val="Body Text Char1"/>
    <w:basedOn w:val="DefaultParagraphFont"/>
    <w:uiPriority w:val="99"/>
    <w:semiHidden/>
    <w:locked/>
    <w:rsid w:val="006126C2"/>
    <w:rPr>
      <w:sz w:val="24"/>
      <w:szCs w:val="24"/>
      <w:lang w:val="pl-PL" w:eastAsia="zh-CN"/>
    </w:rPr>
  </w:style>
  <w:style w:type="paragraph" w:customStyle="1" w:styleId="Nagwek5">
    <w:name w:val="Nagłówek5"/>
    <w:basedOn w:val="Normal"/>
    <w:next w:val="Subtitle"/>
    <w:uiPriority w:val="99"/>
    <w:rsid w:val="006126C2"/>
    <w:pPr>
      <w:widowControl/>
      <w:jc w:val="center"/>
    </w:pPr>
    <w:rPr>
      <w:rFonts w:ascii="Arial" w:eastAsia="Times New Roman" w:hAnsi="Arial" w:cs="Arial"/>
      <w:b/>
      <w:bCs/>
      <w:kern w:val="0"/>
      <w:sz w:val="32"/>
      <w:szCs w:val="32"/>
      <w:u w:val="single"/>
    </w:rPr>
  </w:style>
  <w:style w:type="paragraph" w:customStyle="1" w:styleId="Legenda1">
    <w:name w:val="Legenda1"/>
    <w:basedOn w:val="Normal"/>
    <w:uiPriority w:val="99"/>
    <w:rsid w:val="006126C2"/>
    <w:pPr>
      <w:widowControl/>
      <w:suppressLineNumbers/>
      <w:spacing w:before="120" w:after="120" w:line="276" w:lineRule="auto"/>
    </w:pPr>
    <w:rPr>
      <w:rFonts w:ascii="Calibri" w:eastAsia="Times New Roman" w:hAnsi="Calibri" w:cs="Calibri"/>
      <w:i/>
      <w:iCs/>
      <w:kern w:val="0"/>
    </w:rPr>
  </w:style>
  <w:style w:type="paragraph" w:customStyle="1" w:styleId="Tekstkomentarza3">
    <w:name w:val="Tekst komentarza3"/>
    <w:basedOn w:val="Normal"/>
    <w:uiPriority w:val="99"/>
    <w:rsid w:val="006126C2"/>
    <w:pPr>
      <w:widowControl/>
      <w:spacing w:after="200"/>
    </w:pPr>
    <w:rPr>
      <w:rFonts w:ascii="Calibri" w:eastAsia="Times New Roman" w:hAnsi="Calibri" w:cs="Calibri"/>
      <w:kern w:val="0"/>
      <w:sz w:val="20"/>
      <w:szCs w:val="20"/>
    </w:rPr>
  </w:style>
  <w:style w:type="character" w:customStyle="1" w:styleId="HeaderChar1">
    <w:name w:val="Header Char1"/>
    <w:basedOn w:val="DefaultParagraphFont"/>
    <w:uiPriority w:val="99"/>
    <w:semiHidden/>
    <w:locked/>
    <w:rsid w:val="006126C2"/>
    <w:rPr>
      <w:rFonts w:ascii="Calibri" w:hAnsi="Calibri" w:cs="Calibri"/>
      <w:spacing w:val="-4"/>
      <w:lang w:val="pl-PL" w:eastAsia="zh-CN"/>
    </w:rPr>
  </w:style>
  <w:style w:type="character" w:customStyle="1" w:styleId="FooterChar1">
    <w:name w:val="Footer Char1"/>
    <w:basedOn w:val="DefaultParagraphFont"/>
    <w:uiPriority w:val="99"/>
    <w:semiHidden/>
    <w:locked/>
    <w:rsid w:val="006126C2"/>
    <w:rPr>
      <w:rFonts w:ascii="Calibri" w:hAnsi="Calibri" w:cs="Calibri"/>
      <w:sz w:val="24"/>
      <w:szCs w:val="24"/>
      <w:lang w:val="pl-PL" w:eastAsia="zh-CN"/>
    </w:rPr>
  </w:style>
  <w:style w:type="character" w:customStyle="1" w:styleId="SubtitleChar1">
    <w:name w:val="Subtitle Char1"/>
    <w:basedOn w:val="DefaultParagraphFont"/>
    <w:uiPriority w:val="99"/>
    <w:locked/>
    <w:rsid w:val="006126C2"/>
    <w:rPr>
      <w:rFonts w:ascii="Arial" w:hAnsi="Arial" w:cs="Arial"/>
      <w:sz w:val="24"/>
      <w:szCs w:val="24"/>
      <w:lang w:val="pl-PL" w:eastAsia="zh-CN"/>
    </w:rPr>
  </w:style>
  <w:style w:type="paragraph" w:customStyle="1" w:styleId="Tekstpodstawowy23">
    <w:name w:val="Tekst podstawowy 23"/>
    <w:basedOn w:val="Normal"/>
    <w:uiPriority w:val="99"/>
    <w:rsid w:val="006126C2"/>
    <w:pPr>
      <w:widowControl/>
      <w:spacing w:after="120" w:line="480" w:lineRule="auto"/>
    </w:pPr>
    <w:rPr>
      <w:rFonts w:ascii="Calibri" w:eastAsia="Times New Roman" w:hAnsi="Calibri" w:cs="Calibri"/>
      <w:kern w:val="0"/>
    </w:rPr>
  </w:style>
  <w:style w:type="paragraph" w:customStyle="1" w:styleId="Tekstpodstawowy32">
    <w:name w:val="Tekst podstawowy 32"/>
    <w:basedOn w:val="Normal"/>
    <w:uiPriority w:val="99"/>
    <w:rsid w:val="006126C2"/>
    <w:pPr>
      <w:widowControl/>
      <w:spacing w:after="120"/>
    </w:pPr>
    <w:rPr>
      <w:rFonts w:ascii="Calibri" w:eastAsia="Times New Roman" w:hAnsi="Calibri" w:cs="Calibri"/>
      <w:kern w:val="0"/>
      <w:sz w:val="16"/>
      <w:szCs w:val="16"/>
    </w:rPr>
  </w:style>
  <w:style w:type="paragraph" w:customStyle="1" w:styleId="Tekstpodstawowywcity23">
    <w:name w:val="Tekst podstawowy wcięty 23"/>
    <w:basedOn w:val="Normal"/>
    <w:uiPriority w:val="99"/>
    <w:rsid w:val="006126C2"/>
    <w:pPr>
      <w:widowControl/>
      <w:spacing w:after="120" w:line="480" w:lineRule="auto"/>
      <w:ind w:left="283"/>
    </w:pPr>
    <w:rPr>
      <w:rFonts w:ascii="Calibri" w:eastAsia="Times New Roman" w:hAnsi="Calibri" w:cs="Calibri"/>
      <w:kern w:val="0"/>
      <w:sz w:val="22"/>
      <w:szCs w:val="22"/>
    </w:rPr>
  </w:style>
  <w:style w:type="paragraph" w:customStyle="1" w:styleId="Tekstpodstawowywcity33">
    <w:name w:val="Tekst podstawowy wcięty 33"/>
    <w:basedOn w:val="Normal"/>
    <w:uiPriority w:val="99"/>
    <w:rsid w:val="006126C2"/>
    <w:pPr>
      <w:widowControl/>
      <w:spacing w:after="120" w:line="276" w:lineRule="auto"/>
      <w:ind w:left="283"/>
    </w:pPr>
    <w:rPr>
      <w:rFonts w:ascii="Calibri" w:eastAsia="Times New Roman" w:hAnsi="Calibri" w:cs="Calibri"/>
      <w:kern w:val="0"/>
      <w:sz w:val="16"/>
      <w:szCs w:val="16"/>
    </w:rPr>
  </w:style>
  <w:style w:type="paragraph" w:customStyle="1" w:styleId="Zwykytekst3">
    <w:name w:val="Zwykły tekst3"/>
    <w:basedOn w:val="Normal"/>
    <w:uiPriority w:val="99"/>
    <w:rsid w:val="006126C2"/>
    <w:pPr>
      <w:widowControl/>
    </w:pPr>
    <w:rPr>
      <w:rFonts w:ascii="Courier New" w:eastAsia="Times New Roman" w:hAnsi="Courier New" w:cs="Courier New"/>
      <w:kern w:val="0"/>
      <w:sz w:val="20"/>
      <w:szCs w:val="20"/>
    </w:rPr>
  </w:style>
  <w:style w:type="paragraph" w:customStyle="1" w:styleId="pkt">
    <w:name w:val="pkt"/>
    <w:basedOn w:val="Normal"/>
    <w:link w:val="pktZnak"/>
    <w:uiPriority w:val="99"/>
    <w:rsid w:val="006126C2"/>
    <w:pPr>
      <w:widowControl/>
      <w:suppressAutoHyphens w:val="0"/>
      <w:spacing w:before="60" w:after="60"/>
      <w:ind w:left="851" w:hanging="295"/>
      <w:jc w:val="both"/>
    </w:pPr>
    <w:rPr>
      <w:rFonts w:eastAsia="Times New Roman" w:cs="Times New Roman"/>
      <w:kern w:val="0"/>
      <w:lang w:eastAsia="pl-PL"/>
    </w:rPr>
  </w:style>
  <w:style w:type="character" w:customStyle="1" w:styleId="pktZnak">
    <w:name w:val="pkt Znak"/>
    <w:link w:val="pkt"/>
    <w:uiPriority w:val="99"/>
    <w:locked/>
    <w:rsid w:val="006126C2"/>
    <w:rPr>
      <w:sz w:val="24"/>
      <w:szCs w:val="24"/>
      <w:lang w:val="pl-PL" w:eastAsia="pl-PL"/>
    </w:rPr>
  </w:style>
  <w:style w:type="character" w:customStyle="1" w:styleId="FootnoteTextChar2">
    <w:name w:val="Footnote Text Char2"/>
    <w:aliases w:val="Podrozdział Char1"/>
    <w:basedOn w:val="DefaultParagraphFont"/>
    <w:uiPriority w:val="99"/>
    <w:semiHidden/>
    <w:locked/>
    <w:rsid w:val="006126C2"/>
    <w:rPr>
      <w:rFonts w:ascii="Calibri" w:hAnsi="Calibri" w:cs="Calibri"/>
      <w:lang w:val="pl-PL" w:eastAsia="zh-CN"/>
    </w:rPr>
  </w:style>
  <w:style w:type="character" w:customStyle="1" w:styleId="ListParagraphChar">
    <w:name w:val="List Paragraph Char"/>
    <w:aliases w:val="L1 Char,Numerowanie Char,2 heading Char,A_wyliczenie Char,K-P_odwolanie Char,Akapit z listą5 Char,maz_wyliczenie Char,opis dzialania Char"/>
    <w:link w:val="ListParagraph"/>
    <w:uiPriority w:val="99"/>
    <w:locked/>
    <w:rsid w:val="006126C2"/>
    <w:rPr>
      <w:rFonts w:ascii="Calibri" w:hAnsi="Calibri" w:cs="Calibri"/>
      <w:sz w:val="22"/>
      <w:szCs w:val="22"/>
      <w:lang w:val="pl-PL" w:eastAsia="ar-SA" w:bidi="ar-SA"/>
    </w:rPr>
  </w:style>
  <w:style w:type="character" w:customStyle="1" w:styleId="Teksttreci">
    <w:name w:val="Tekst treści_"/>
    <w:link w:val="Teksttreci0"/>
    <w:uiPriority w:val="99"/>
    <w:locked/>
    <w:rsid w:val="006126C2"/>
    <w:rPr>
      <w:rFonts w:ascii="Verdana" w:hAnsi="Verdana" w:cs="Verdana"/>
      <w:sz w:val="19"/>
      <w:szCs w:val="19"/>
      <w:shd w:val="clear" w:color="auto" w:fill="FFFFFF"/>
    </w:rPr>
  </w:style>
  <w:style w:type="paragraph" w:customStyle="1" w:styleId="Teksttreci0">
    <w:name w:val="Tekst treści"/>
    <w:basedOn w:val="Normal"/>
    <w:link w:val="Teksttreci"/>
    <w:uiPriority w:val="99"/>
    <w:rsid w:val="006126C2"/>
    <w:pPr>
      <w:widowControl/>
      <w:shd w:val="clear" w:color="auto" w:fill="FFFFFF"/>
      <w:suppressAutoHyphens w:val="0"/>
      <w:spacing w:line="240" w:lineRule="atLeast"/>
      <w:ind w:hanging="1700"/>
    </w:pPr>
    <w:rPr>
      <w:rFonts w:ascii="Verdana" w:eastAsia="Times New Roman" w:hAnsi="Verdana" w:cs="Verdana"/>
      <w:kern w:val="0"/>
      <w:sz w:val="19"/>
      <w:szCs w:val="19"/>
      <w:shd w:val="clear" w:color="auto" w:fill="FFFFFF"/>
      <w:lang w:eastAsia="pl-PL"/>
    </w:rPr>
  </w:style>
  <w:style w:type="character" w:customStyle="1" w:styleId="Teksttreci4">
    <w:name w:val="Tekst treści (4)_"/>
    <w:link w:val="Teksttreci40"/>
    <w:uiPriority w:val="99"/>
    <w:locked/>
    <w:rsid w:val="006126C2"/>
    <w:rPr>
      <w:rFonts w:ascii="Verdana" w:hAnsi="Verdana" w:cs="Verdana"/>
      <w:sz w:val="19"/>
      <w:szCs w:val="19"/>
      <w:shd w:val="clear" w:color="auto" w:fill="FFFFFF"/>
    </w:rPr>
  </w:style>
  <w:style w:type="paragraph" w:customStyle="1" w:styleId="Teksttreci40">
    <w:name w:val="Tekst treści (4)"/>
    <w:basedOn w:val="Normal"/>
    <w:link w:val="Teksttreci4"/>
    <w:uiPriority w:val="99"/>
    <w:rsid w:val="006126C2"/>
    <w:pPr>
      <w:widowControl/>
      <w:shd w:val="clear" w:color="auto" w:fill="FFFFFF"/>
      <w:suppressAutoHyphens w:val="0"/>
      <w:spacing w:before="240" w:after="240" w:line="240" w:lineRule="atLeast"/>
      <w:ind w:hanging="1420"/>
      <w:jc w:val="both"/>
    </w:pPr>
    <w:rPr>
      <w:rFonts w:ascii="Verdana" w:eastAsia="Times New Roman" w:hAnsi="Verdana" w:cs="Verdana"/>
      <w:kern w:val="0"/>
      <w:sz w:val="19"/>
      <w:szCs w:val="19"/>
      <w:shd w:val="clear" w:color="auto" w:fill="FFFFFF"/>
      <w:lang w:eastAsia="pl-PL"/>
    </w:rPr>
  </w:style>
  <w:style w:type="paragraph" w:customStyle="1" w:styleId="normal0">
    <w:name w:val="normal"/>
    <w:uiPriority w:val="99"/>
    <w:rsid w:val="00720D8E"/>
    <w:pPr>
      <w:widowControl w:val="0"/>
    </w:pPr>
    <w:rPr>
      <w:rFonts w:ascii="Liberation Serif" w:hAnsi="Liberation Serif" w:cs="Liberation Serif"/>
      <w:color w:val="00000A"/>
      <w:sz w:val="24"/>
      <w:szCs w:val="24"/>
    </w:rPr>
  </w:style>
  <w:style w:type="paragraph" w:customStyle="1" w:styleId="LO-normal">
    <w:name w:val="LO-normal"/>
    <w:uiPriority w:val="99"/>
    <w:rsid w:val="00E77431"/>
    <w:pPr>
      <w:widowControl w:val="0"/>
      <w:suppressAutoHyphens/>
    </w:pPr>
    <w:rPr>
      <w:rFonts w:ascii="Liberation Serif" w:hAnsi="Liberation Serif" w:cs="Liberation Serif"/>
      <w:color w:val="00000A"/>
      <w:sz w:val="24"/>
      <w:szCs w:val="24"/>
    </w:rPr>
  </w:style>
  <w:style w:type="character" w:customStyle="1" w:styleId="czeinternetowe">
    <w:name w:val="Łącze internetowe"/>
    <w:basedOn w:val="DefaultParagraphFont"/>
    <w:uiPriority w:val="99"/>
    <w:rsid w:val="00101292"/>
    <w:rPr>
      <w:color w:val="0000FF"/>
      <w:u w:val="single"/>
    </w:rPr>
  </w:style>
  <w:style w:type="numbering" w:customStyle="1" w:styleId="WW8Num35">
    <w:name w:val="WW8Num35"/>
    <w:rsid w:val="0021310C"/>
    <w:pPr>
      <w:numPr>
        <w:numId w:val="4"/>
      </w:numPr>
    </w:pPr>
  </w:style>
  <w:style w:type="numbering" w:customStyle="1" w:styleId="WW8Num23">
    <w:name w:val="WW8Num23"/>
    <w:rsid w:val="0021310C"/>
    <w:pPr>
      <w:numPr>
        <w:numId w:val="5"/>
      </w:numPr>
    </w:pPr>
  </w:style>
  <w:style w:type="numbering" w:customStyle="1" w:styleId="WW8Num22">
    <w:name w:val="WW8Num22"/>
    <w:rsid w:val="0021310C"/>
    <w:pPr>
      <w:numPr>
        <w:numId w:val="6"/>
      </w:numPr>
    </w:pPr>
  </w:style>
</w:styles>
</file>

<file path=word/webSettings.xml><?xml version="1.0" encoding="utf-8"?>
<w:webSettings xmlns:r="http://schemas.openxmlformats.org/officeDocument/2006/relationships" xmlns:w="http://schemas.openxmlformats.org/wordprocessingml/2006/main">
  <w:divs>
    <w:div w:id="1395197574">
      <w:marLeft w:val="0"/>
      <w:marRight w:val="0"/>
      <w:marTop w:val="0"/>
      <w:marBottom w:val="0"/>
      <w:divBdr>
        <w:top w:val="none" w:sz="0" w:space="0" w:color="auto"/>
        <w:left w:val="none" w:sz="0" w:space="0" w:color="auto"/>
        <w:bottom w:val="none" w:sz="0" w:space="0" w:color="auto"/>
        <w:right w:val="none" w:sz="0" w:space="0" w:color="auto"/>
      </w:divBdr>
      <w:divsChild>
        <w:div w:id="1395197573">
          <w:marLeft w:val="0"/>
          <w:marRight w:val="0"/>
          <w:marTop w:val="0"/>
          <w:marBottom w:val="0"/>
          <w:divBdr>
            <w:top w:val="none" w:sz="0" w:space="0" w:color="auto"/>
            <w:left w:val="none" w:sz="0" w:space="0" w:color="auto"/>
            <w:bottom w:val="none" w:sz="0" w:space="0" w:color="auto"/>
            <w:right w:val="none" w:sz="0" w:space="0" w:color="auto"/>
          </w:divBdr>
          <w:divsChild>
            <w:div w:id="1395197572">
              <w:marLeft w:val="0"/>
              <w:marRight w:val="0"/>
              <w:marTop w:val="0"/>
              <w:marBottom w:val="0"/>
              <w:divBdr>
                <w:top w:val="none" w:sz="0" w:space="0" w:color="auto"/>
                <w:left w:val="none" w:sz="0" w:space="0" w:color="auto"/>
                <w:bottom w:val="none" w:sz="0" w:space="0" w:color="auto"/>
                <w:right w:val="none" w:sz="0" w:space="0" w:color="auto"/>
              </w:divBdr>
              <w:divsChild>
                <w:div w:id="1395197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197575">
      <w:marLeft w:val="0"/>
      <w:marRight w:val="0"/>
      <w:marTop w:val="0"/>
      <w:marBottom w:val="0"/>
      <w:divBdr>
        <w:top w:val="none" w:sz="0" w:space="0" w:color="auto"/>
        <w:left w:val="none" w:sz="0" w:space="0" w:color="auto"/>
        <w:bottom w:val="none" w:sz="0" w:space="0" w:color="auto"/>
        <w:right w:val="none" w:sz="0" w:space="0" w:color="auto"/>
      </w:divBdr>
    </w:div>
    <w:div w:id="1395197576">
      <w:marLeft w:val="0"/>
      <w:marRight w:val="0"/>
      <w:marTop w:val="0"/>
      <w:marBottom w:val="0"/>
      <w:divBdr>
        <w:top w:val="none" w:sz="0" w:space="0" w:color="auto"/>
        <w:left w:val="none" w:sz="0" w:space="0" w:color="auto"/>
        <w:bottom w:val="none" w:sz="0" w:space="0" w:color="auto"/>
        <w:right w:val="none" w:sz="0" w:space="0" w:color="auto"/>
      </w:divBdr>
    </w:div>
    <w:div w:id="1395197577">
      <w:marLeft w:val="0"/>
      <w:marRight w:val="0"/>
      <w:marTop w:val="0"/>
      <w:marBottom w:val="0"/>
      <w:divBdr>
        <w:top w:val="none" w:sz="0" w:space="0" w:color="auto"/>
        <w:left w:val="none" w:sz="0" w:space="0" w:color="auto"/>
        <w:bottom w:val="none" w:sz="0" w:space="0" w:color="auto"/>
        <w:right w:val="none" w:sz="0" w:space="0" w:color="auto"/>
      </w:divBdr>
    </w:div>
    <w:div w:id="1395197578">
      <w:marLeft w:val="0"/>
      <w:marRight w:val="0"/>
      <w:marTop w:val="0"/>
      <w:marBottom w:val="0"/>
      <w:divBdr>
        <w:top w:val="none" w:sz="0" w:space="0" w:color="auto"/>
        <w:left w:val="none" w:sz="0" w:space="0" w:color="auto"/>
        <w:bottom w:val="none" w:sz="0" w:space="0" w:color="auto"/>
        <w:right w:val="none" w:sz="0" w:space="0" w:color="auto"/>
      </w:divBdr>
    </w:div>
    <w:div w:id="1395197579">
      <w:marLeft w:val="0"/>
      <w:marRight w:val="0"/>
      <w:marTop w:val="0"/>
      <w:marBottom w:val="0"/>
      <w:divBdr>
        <w:top w:val="none" w:sz="0" w:space="0" w:color="auto"/>
        <w:left w:val="none" w:sz="0" w:space="0" w:color="auto"/>
        <w:bottom w:val="none" w:sz="0" w:space="0" w:color="auto"/>
        <w:right w:val="none" w:sz="0" w:space="0" w:color="auto"/>
      </w:divBdr>
    </w:div>
    <w:div w:id="13951975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iniportal.uzp.gov.pl/" TargetMode="External"/><Relationship Id="rId13" Type="http://schemas.openxmlformats.org/officeDocument/2006/relationships/hyperlink" Target="https://epuap.gov.pl/wps/portal" TargetMode="External"/><Relationship Id="rId18" Type="http://schemas.openxmlformats.org/officeDocument/2006/relationships/hyperlink" Target="http://www.nbp.pl/home.aspx?f=/Kursy/kursy.htm"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miniportal.uzp.gov.pl/" TargetMode="External"/><Relationship Id="rId7" Type="http://schemas.openxmlformats.org/officeDocument/2006/relationships/hyperlink" Target="mailto:przetargi@spzoz-dzialdowo.pl" TargetMode="External"/><Relationship Id="rId12" Type="http://schemas.openxmlformats.org/officeDocument/2006/relationships/hyperlink" Target="https://miniportal.uzp.gov.pl/" TargetMode="External"/><Relationship Id="rId17" Type="http://schemas.openxmlformats.org/officeDocument/2006/relationships/hyperlink" Target="mailto:przetargi@spzoz-dzialdowo.pl"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mailto:przetargi@spzoz-dzialdowo.pl" TargetMode="External"/><Relationship Id="rId20" Type="http://schemas.openxmlformats.org/officeDocument/2006/relationships/hyperlink" Target="https://espd.uzp.gov.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ip.spzoz-dzialdowo.pl"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mailto:przetargi@spzoz-dzialdowo.pl" TargetMode="External"/><Relationship Id="rId23" Type="http://schemas.openxmlformats.org/officeDocument/2006/relationships/hyperlink" Target="mailto:iodo@spzoz-dzialdowo.pl" TargetMode="External"/><Relationship Id="rId10" Type="http://schemas.openxmlformats.org/officeDocument/2006/relationships/hyperlink" Target="https://miniportal.uzp.gov.pl" TargetMode="External"/><Relationship Id="rId19" Type="http://schemas.openxmlformats.org/officeDocument/2006/relationships/hyperlink" Target="https://www.uzp.gov.pl/baza-wiedzy/prawo-zamowien-publicznych-regulacje/prawo-krajowe/jednolity-europejski-dokument-zamowienia" TargetMode="External"/><Relationship Id="rId4" Type="http://schemas.openxmlformats.org/officeDocument/2006/relationships/webSettings" Target="webSettings.xml"/><Relationship Id="rId9" Type="http://schemas.openxmlformats.org/officeDocument/2006/relationships/hyperlink" Target="http://www.bip.spzoz-dzialdowo.pl" TargetMode="External"/><Relationship Id="rId14" Type="http://schemas.openxmlformats.org/officeDocument/2006/relationships/hyperlink" Target="mailto:przetargi@spzoz-dzialdowo.pl" TargetMode="External"/><Relationship Id="rId22" Type="http://schemas.openxmlformats.org/officeDocument/2006/relationships/hyperlink" Target="mailto:iodo@spzoz-dzialdowo.pl"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2165</TotalTime>
  <Pages>35</Pages>
  <Words>16993</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bownik</dc:creator>
  <cp:keywords/>
  <dc:description/>
  <cp:lastModifiedBy>zamowienia</cp:lastModifiedBy>
  <cp:revision>133</cp:revision>
  <cp:lastPrinted>2022-10-06T11:34:00Z</cp:lastPrinted>
  <dcterms:created xsi:type="dcterms:W3CDTF">2021-01-11T08:43:00Z</dcterms:created>
  <dcterms:modified xsi:type="dcterms:W3CDTF">2022-11-30T07:03:00Z</dcterms:modified>
</cp:coreProperties>
</file>